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1341" w:type="dxa"/>
        <w:tblInd w:w="-1310" w:type="dxa"/>
        <w:tblLook w:val="04A0" w:firstRow="1" w:lastRow="0" w:firstColumn="1" w:lastColumn="0" w:noHBand="0" w:noVBand="1"/>
      </w:tblPr>
      <w:tblGrid>
        <w:gridCol w:w="2269"/>
        <w:gridCol w:w="3187"/>
        <w:gridCol w:w="2169"/>
        <w:gridCol w:w="597"/>
        <w:gridCol w:w="702"/>
        <w:gridCol w:w="2417"/>
      </w:tblGrid>
      <w:tr w:rsidR="00ED745D" w:rsidRPr="004343D2" w:rsidTr="000E5D48">
        <w:trPr>
          <w:trHeight w:val="245"/>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sz w:val="24"/>
                <w:szCs w:val="24"/>
                <w:lang w:val="kk-KZ"/>
              </w:rPr>
            </w:pPr>
            <w:r w:rsidRPr="004343D2">
              <w:rPr>
                <w:rFonts w:ascii="Times New Roman" w:hAnsi="Times New Roman" w:cs="Times New Roman"/>
                <w:b/>
                <w:sz w:val="24"/>
                <w:szCs w:val="24"/>
                <w:lang w:val="kk-KZ"/>
              </w:rPr>
              <w:t>Пәннің аты</w:t>
            </w:r>
          </w:p>
        </w:tc>
        <w:tc>
          <w:tcPr>
            <w:tcW w:w="3187"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sz w:val="24"/>
                <w:szCs w:val="24"/>
                <w:lang w:val="kk-KZ"/>
              </w:rPr>
            </w:pPr>
            <w:r w:rsidRPr="004343D2">
              <w:rPr>
                <w:rFonts w:ascii="Times New Roman" w:hAnsi="Times New Roman" w:cs="Times New Roman"/>
                <w:b/>
                <w:sz w:val="24"/>
                <w:szCs w:val="24"/>
                <w:lang w:val="kk-KZ"/>
              </w:rPr>
              <w:t>Уақыты:</w:t>
            </w:r>
          </w:p>
        </w:tc>
        <w:tc>
          <w:tcPr>
            <w:tcW w:w="21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sz w:val="24"/>
                <w:szCs w:val="24"/>
                <w:lang w:val="kk-KZ"/>
              </w:rPr>
            </w:pPr>
            <w:r w:rsidRPr="004343D2">
              <w:rPr>
                <w:rFonts w:ascii="Times New Roman" w:hAnsi="Times New Roman" w:cs="Times New Roman"/>
                <w:b/>
                <w:sz w:val="24"/>
                <w:szCs w:val="24"/>
                <w:lang w:val="kk-KZ"/>
              </w:rPr>
              <w:t>Кабинет:</w:t>
            </w:r>
          </w:p>
        </w:tc>
        <w:tc>
          <w:tcPr>
            <w:tcW w:w="3716" w:type="dxa"/>
            <w:gridSpan w:val="3"/>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sz w:val="24"/>
                <w:szCs w:val="24"/>
                <w:lang w:val="kk-KZ"/>
              </w:rPr>
            </w:pPr>
            <w:r w:rsidRPr="004343D2">
              <w:rPr>
                <w:rFonts w:ascii="Times New Roman" w:hAnsi="Times New Roman" w:cs="Times New Roman"/>
                <w:b/>
                <w:sz w:val="24"/>
                <w:szCs w:val="24"/>
                <w:lang w:val="kk-KZ"/>
              </w:rPr>
              <w:t>Мұғалім</w:t>
            </w:r>
          </w:p>
        </w:tc>
      </w:tr>
      <w:tr w:rsidR="008A6C29" w:rsidRPr="004343D2" w:rsidTr="000E5D48">
        <w:trPr>
          <w:trHeight w:val="235"/>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pStyle w:val="a4"/>
              <w:rPr>
                <w:rFonts w:ascii="Times New Roman" w:hAnsi="Times New Roman"/>
                <w:b/>
                <w:sz w:val="24"/>
                <w:szCs w:val="24"/>
                <w:lang w:val="kk-KZ"/>
              </w:rPr>
            </w:pPr>
            <w:r w:rsidRPr="004343D2">
              <w:rPr>
                <w:rFonts w:ascii="Times New Roman" w:hAnsi="Times New Roman"/>
                <w:b/>
                <w:sz w:val="24"/>
                <w:szCs w:val="24"/>
                <w:lang w:val="kk-KZ"/>
              </w:rPr>
              <w:t>Сабақтың атауы</w:t>
            </w:r>
          </w:p>
        </w:tc>
        <w:tc>
          <w:tcPr>
            <w:tcW w:w="9072" w:type="dxa"/>
            <w:gridSpan w:val="5"/>
            <w:tcBorders>
              <w:top w:val="single" w:sz="4" w:space="0" w:color="auto"/>
              <w:left w:val="single" w:sz="4" w:space="0" w:color="auto"/>
              <w:bottom w:val="single" w:sz="4" w:space="0" w:color="auto"/>
              <w:right w:val="single" w:sz="4" w:space="0" w:color="auto"/>
            </w:tcBorders>
          </w:tcPr>
          <w:p w:rsidR="008A6C29" w:rsidRPr="004343D2" w:rsidRDefault="008A6C29" w:rsidP="000E5D48">
            <w:pPr>
              <w:pStyle w:val="a4"/>
              <w:rPr>
                <w:rFonts w:ascii="Times New Roman" w:hAnsi="Times New Roman"/>
                <w:b/>
                <w:sz w:val="24"/>
                <w:szCs w:val="24"/>
                <w:lang w:val="kk-KZ"/>
              </w:rPr>
            </w:pPr>
            <w:r w:rsidRPr="004343D2">
              <w:rPr>
                <w:rFonts w:ascii="Times New Roman" w:hAnsi="Times New Roman"/>
                <w:b/>
                <w:sz w:val="24"/>
                <w:szCs w:val="24"/>
                <w:lang w:val="kk-KZ"/>
              </w:rPr>
              <w:t xml:space="preserve">Жаман мен жақсы. </w:t>
            </w:r>
            <w:r w:rsidR="002B230F">
              <w:rPr>
                <w:rFonts w:ascii="Times New Roman" w:hAnsi="Times New Roman"/>
                <w:b/>
                <w:sz w:val="24"/>
                <w:szCs w:val="24"/>
                <w:lang w:val="kk-KZ"/>
              </w:rPr>
              <w:t xml:space="preserve">    </w:t>
            </w:r>
            <w:r w:rsidRPr="004343D2">
              <w:rPr>
                <w:rFonts w:ascii="Times New Roman" w:hAnsi="Times New Roman"/>
                <w:b/>
                <w:sz w:val="24"/>
                <w:szCs w:val="24"/>
                <w:lang w:val="kk-KZ"/>
              </w:rPr>
              <w:t>Қ.</w:t>
            </w:r>
            <w:r w:rsidR="002B230F">
              <w:rPr>
                <w:rFonts w:ascii="Times New Roman" w:hAnsi="Times New Roman"/>
                <w:b/>
                <w:sz w:val="24"/>
                <w:szCs w:val="24"/>
                <w:lang w:val="kk-KZ"/>
              </w:rPr>
              <w:t xml:space="preserve"> </w:t>
            </w:r>
            <w:r w:rsidRPr="004343D2">
              <w:rPr>
                <w:rFonts w:ascii="Times New Roman" w:hAnsi="Times New Roman"/>
                <w:b/>
                <w:sz w:val="24"/>
                <w:szCs w:val="24"/>
                <w:lang w:val="kk-KZ"/>
              </w:rPr>
              <w:t>Баянбай</w:t>
            </w:r>
          </w:p>
        </w:tc>
      </w:tr>
      <w:tr w:rsidR="008A6C29" w:rsidRPr="004343D2" w:rsidTr="000E5D48">
        <w:trPr>
          <w:trHeight w:val="323"/>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pStyle w:val="a4"/>
              <w:rPr>
                <w:rFonts w:ascii="Times New Roman" w:hAnsi="Times New Roman"/>
                <w:b/>
                <w:sz w:val="24"/>
                <w:szCs w:val="24"/>
                <w:lang w:val="kk-KZ"/>
              </w:rPr>
            </w:pPr>
            <w:r w:rsidRPr="004343D2">
              <w:rPr>
                <w:rFonts w:ascii="Times New Roman" w:hAnsi="Times New Roman"/>
                <w:b/>
                <w:sz w:val="24"/>
                <w:szCs w:val="24"/>
                <w:lang w:val="kk-KZ"/>
              </w:rPr>
              <w:t>Жалпы мақсаты</w:t>
            </w:r>
          </w:p>
        </w:tc>
        <w:tc>
          <w:tcPr>
            <w:tcW w:w="9072" w:type="dxa"/>
            <w:gridSpan w:val="5"/>
            <w:tcBorders>
              <w:top w:val="single" w:sz="4" w:space="0" w:color="auto"/>
              <w:left w:val="single" w:sz="4" w:space="0" w:color="auto"/>
              <w:right w:val="single" w:sz="4" w:space="0" w:color="auto"/>
            </w:tcBorders>
          </w:tcPr>
          <w:p w:rsidR="008A6C29" w:rsidRPr="004343D2" w:rsidRDefault="008A6C29" w:rsidP="000E5D48">
            <w:pPr>
              <w:pStyle w:val="a4"/>
              <w:rPr>
                <w:rFonts w:ascii="Times New Roman" w:hAnsi="Times New Roman"/>
                <w:sz w:val="24"/>
                <w:szCs w:val="24"/>
                <w:lang w:val="kk-KZ"/>
              </w:rPr>
            </w:pPr>
            <w:r w:rsidRPr="004343D2">
              <w:rPr>
                <w:rFonts w:ascii="Times New Roman" w:hAnsi="Times New Roman"/>
                <w:sz w:val="24"/>
                <w:szCs w:val="24"/>
                <w:lang w:val="kk-KZ"/>
              </w:rPr>
              <w:t xml:space="preserve">Өлең мазмұнын өмірмен байланыстыра әңгімелеуге, өлеңдегі жақсы, жаман қасиеттерді ажырата білуге үйрету. Сауатты, мәнерлі оқуға дағдыландыру. Жаман қасиеттерден аулақ болуға тәрбиелеу. </w:t>
            </w:r>
          </w:p>
        </w:tc>
      </w:tr>
      <w:tr w:rsidR="008A6C29" w:rsidRPr="004343D2" w:rsidTr="000E5D48">
        <w:trPr>
          <w:trHeight w:val="854"/>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pStyle w:val="a4"/>
              <w:rPr>
                <w:rFonts w:ascii="Times New Roman" w:hAnsi="Times New Roman"/>
                <w:b/>
                <w:sz w:val="24"/>
                <w:szCs w:val="24"/>
                <w:lang w:val="kk-KZ"/>
              </w:rPr>
            </w:pPr>
            <w:r w:rsidRPr="004343D2">
              <w:rPr>
                <w:rFonts w:ascii="Times New Roman" w:hAnsi="Times New Roman"/>
                <w:b/>
                <w:sz w:val="24"/>
                <w:szCs w:val="24"/>
                <w:lang w:val="kk-KZ"/>
              </w:rPr>
              <w:t>Оқыту нәтижесі</w:t>
            </w:r>
          </w:p>
        </w:tc>
        <w:tc>
          <w:tcPr>
            <w:tcW w:w="9072" w:type="dxa"/>
            <w:gridSpan w:val="5"/>
            <w:tcBorders>
              <w:left w:val="single" w:sz="4" w:space="0" w:color="auto"/>
              <w:bottom w:val="single" w:sz="4" w:space="0" w:color="auto"/>
              <w:right w:val="single" w:sz="4" w:space="0" w:color="auto"/>
            </w:tcBorders>
          </w:tcPr>
          <w:p w:rsidR="008A6C29" w:rsidRPr="004343D2" w:rsidRDefault="008A6C29" w:rsidP="000E5D48">
            <w:pPr>
              <w:pStyle w:val="a4"/>
              <w:rPr>
                <w:rFonts w:ascii="Times New Roman" w:hAnsi="Times New Roman"/>
                <w:sz w:val="24"/>
                <w:szCs w:val="24"/>
                <w:lang w:val="kk-KZ"/>
              </w:rPr>
            </w:pPr>
            <w:r w:rsidRPr="004343D2">
              <w:rPr>
                <w:rFonts w:ascii="Times New Roman" w:hAnsi="Times New Roman"/>
                <w:sz w:val="24"/>
                <w:szCs w:val="24"/>
                <w:lang w:val="kk-KZ"/>
              </w:rPr>
              <w:t>Өлеңдегі негізгі ой анықталады. Өлеңді түсініп, мәнерлі оқиды. Өлең мазмұны бойынша сұрақтар қойып, ол сұрақтарға ойланып жауап береді. Өз бойындағы жақсы, жаман қасиеттерді анықтайды.</w:t>
            </w:r>
          </w:p>
        </w:tc>
      </w:tr>
      <w:tr w:rsidR="008A6C29" w:rsidRPr="00290BDA" w:rsidTr="000E5D48">
        <w:trPr>
          <w:trHeight w:val="696"/>
        </w:trPr>
        <w:tc>
          <w:tcPr>
            <w:tcW w:w="2269"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pStyle w:val="a4"/>
              <w:rPr>
                <w:rFonts w:ascii="Times New Roman" w:hAnsi="Times New Roman"/>
                <w:b/>
                <w:sz w:val="24"/>
                <w:szCs w:val="24"/>
                <w:lang w:val="kk-KZ"/>
              </w:rPr>
            </w:pPr>
            <w:r w:rsidRPr="004343D2">
              <w:rPr>
                <w:rFonts w:ascii="Times New Roman" w:hAnsi="Times New Roman"/>
                <w:b/>
                <w:sz w:val="24"/>
                <w:szCs w:val="24"/>
                <w:lang w:val="kk-KZ"/>
              </w:rPr>
              <w:t>Негізгі идеялары</w:t>
            </w:r>
          </w:p>
        </w:tc>
        <w:tc>
          <w:tcPr>
            <w:tcW w:w="9072" w:type="dxa"/>
            <w:gridSpan w:val="5"/>
            <w:tcBorders>
              <w:left w:val="single" w:sz="4" w:space="0" w:color="auto"/>
              <w:bottom w:val="single" w:sz="4" w:space="0" w:color="auto"/>
              <w:right w:val="single" w:sz="4" w:space="0" w:color="auto"/>
            </w:tcBorders>
          </w:tcPr>
          <w:p w:rsidR="008A6C29" w:rsidRPr="004343D2" w:rsidRDefault="008A6C29" w:rsidP="000E5D48">
            <w:pPr>
              <w:pStyle w:val="a4"/>
              <w:rPr>
                <w:rFonts w:ascii="Times New Roman" w:hAnsi="Times New Roman"/>
                <w:sz w:val="24"/>
                <w:szCs w:val="24"/>
                <w:lang w:val="kk-KZ"/>
              </w:rPr>
            </w:pPr>
            <w:r w:rsidRPr="004343D2">
              <w:rPr>
                <w:rFonts w:ascii="Times New Roman" w:hAnsi="Times New Roman"/>
                <w:sz w:val="24"/>
                <w:szCs w:val="24"/>
                <w:lang w:val="kk-KZ"/>
              </w:rPr>
              <w:t>Өлең мазмұнын өмірмен байланыстыру. Оқушыларға өзіне есеп бере білуге дағдыландыру. Өз бойындағы жаман қасиеттермен күресе білуге үйрету. Өзіне деген сенімін арттыру.</w:t>
            </w:r>
          </w:p>
        </w:tc>
      </w:tr>
      <w:tr w:rsidR="008A6C29" w:rsidRPr="00290BDA" w:rsidTr="000E5D48">
        <w:trPr>
          <w:trHeight w:val="282"/>
        </w:trPr>
        <w:tc>
          <w:tcPr>
            <w:tcW w:w="2269"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pStyle w:val="a4"/>
              <w:rPr>
                <w:rFonts w:ascii="Times New Roman" w:hAnsi="Times New Roman"/>
                <w:b/>
                <w:sz w:val="24"/>
                <w:szCs w:val="24"/>
                <w:lang w:val="kk-KZ"/>
              </w:rPr>
            </w:pPr>
            <w:r w:rsidRPr="004343D2">
              <w:rPr>
                <w:rFonts w:ascii="Times New Roman" w:hAnsi="Times New Roman"/>
                <w:b/>
                <w:sz w:val="24"/>
                <w:szCs w:val="24"/>
                <w:lang w:val="kk-KZ"/>
              </w:rPr>
              <w:t xml:space="preserve">Тапсырмалар </w:t>
            </w:r>
          </w:p>
        </w:tc>
        <w:tc>
          <w:tcPr>
            <w:tcW w:w="6655" w:type="dxa"/>
            <w:gridSpan w:val="4"/>
            <w:tcBorders>
              <w:left w:val="single" w:sz="4" w:space="0" w:color="auto"/>
              <w:bottom w:val="single" w:sz="4" w:space="0" w:color="auto"/>
              <w:right w:val="single" w:sz="4" w:space="0" w:color="auto"/>
            </w:tcBorders>
          </w:tcPr>
          <w:p w:rsidR="008A6C29" w:rsidRPr="004343D2" w:rsidRDefault="008A6C29" w:rsidP="000E5D48">
            <w:pPr>
              <w:pStyle w:val="a4"/>
              <w:rPr>
                <w:rFonts w:ascii="Times New Roman" w:hAnsi="Times New Roman"/>
                <w:b/>
                <w:sz w:val="24"/>
                <w:szCs w:val="24"/>
                <w:lang w:val="kk-KZ"/>
              </w:rPr>
            </w:pPr>
            <w:r w:rsidRPr="004343D2">
              <w:rPr>
                <w:rFonts w:ascii="Times New Roman" w:hAnsi="Times New Roman"/>
                <w:b/>
                <w:sz w:val="24"/>
                <w:szCs w:val="24"/>
                <w:lang w:val="kk-KZ"/>
              </w:rPr>
              <w:t>Мұғалім тарапынан берілетін тапсырмалар</w:t>
            </w:r>
          </w:p>
        </w:tc>
        <w:tc>
          <w:tcPr>
            <w:tcW w:w="2417" w:type="dxa"/>
            <w:tcBorders>
              <w:left w:val="single" w:sz="4" w:space="0" w:color="auto"/>
              <w:bottom w:val="single" w:sz="4" w:space="0" w:color="auto"/>
              <w:right w:val="single" w:sz="4" w:space="0" w:color="auto"/>
            </w:tcBorders>
          </w:tcPr>
          <w:p w:rsidR="008A6C29" w:rsidRPr="004343D2" w:rsidRDefault="008A6C29" w:rsidP="000E5D48">
            <w:pPr>
              <w:pStyle w:val="a4"/>
              <w:jc w:val="center"/>
              <w:rPr>
                <w:rFonts w:ascii="Times New Roman" w:hAnsi="Times New Roman"/>
                <w:b/>
                <w:sz w:val="24"/>
                <w:szCs w:val="24"/>
                <w:lang w:val="kk-KZ"/>
              </w:rPr>
            </w:pPr>
            <w:r w:rsidRPr="004343D2">
              <w:rPr>
                <w:rFonts w:ascii="Times New Roman" w:hAnsi="Times New Roman"/>
                <w:b/>
                <w:sz w:val="24"/>
                <w:szCs w:val="24"/>
                <w:lang w:val="kk-KZ"/>
              </w:rPr>
              <w:t>Оқушыдан күтілетін іс-әрекет, нәтиже</w:t>
            </w:r>
          </w:p>
        </w:tc>
      </w:tr>
      <w:tr w:rsidR="008A6C29" w:rsidRPr="00290BDA" w:rsidTr="000E5D48">
        <w:trPr>
          <w:trHeight w:val="557"/>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color w:val="002060"/>
                <w:sz w:val="24"/>
                <w:szCs w:val="24"/>
                <w:lang w:val="kk-KZ"/>
              </w:rPr>
            </w:pPr>
            <w:r w:rsidRPr="004343D2">
              <w:rPr>
                <w:rFonts w:ascii="Times New Roman" w:hAnsi="Times New Roman" w:cs="Times New Roman"/>
                <w:b/>
                <w:color w:val="002060"/>
                <w:sz w:val="24"/>
                <w:szCs w:val="24"/>
                <w:lang w:val="kk-KZ"/>
              </w:rPr>
              <w:t>Психологиялық ахуал</w:t>
            </w:r>
          </w:p>
        </w:tc>
        <w:tc>
          <w:tcPr>
            <w:tcW w:w="6655" w:type="dxa"/>
            <w:gridSpan w:val="4"/>
            <w:tcBorders>
              <w:top w:val="single" w:sz="4" w:space="0" w:color="auto"/>
              <w:left w:val="single" w:sz="4" w:space="0" w:color="auto"/>
              <w:bottom w:val="single" w:sz="4" w:space="0" w:color="auto"/>
              <w:right w:val="single" w:sz="4" w:space="0" w:color="auto"/>
            </w:tcBorders>
          </w:tcPr>
          <w:p w:rsidR="008A6C29" w:rsidRPr="002B230F" w:rsidRDefault="008A6C29" w:rsidP="002B230F">
            <w:pPr>
              <w:pStyle w:val="a4"/>
              <w:rPr>
                <w:rFonts w:ascii="Times New Roman" w:hAnsi="Times New Roman" w:cs="Times New Roman"/>
                <w:sz w:val="24"/>
                <w:lang w:val="kk-KZ"/>
              </w:rPr>
            </w:pPr>
            <w:r w:rsidRPr="002B230F">
              <w:rPr>
                <w:rFonts w:ascii="Times New Roman" w:hAnsi="Times New Roman" w:cs="Times New Roman"/>
                <w:sz w:val="24"/>
                <w:lang w:val="kk-KZ"/>
              </w:rPr>
              <w:t>Қайырлы күн достым,</w:t>
            </w:r>
          </w:p>
          <w:p w:rsidR="008A6C29" w:rsidRPr="002B230F" w:rsidRDefault="008A6C29" w:rsidP="002B230F">
            <w:pPr>
              <w:pStyle w:val="a4"/>
              <w:rPr>
                <w:rFonts w:ascii="Times New Roman" w:hAnsi="Times New Roman" w:cs="Times New Roman"/>
                <w:sz w:val="24"/>
                <w:lang w:val="kk-KZ"/>
              </w:rPr>
            </w:pPr>
            <w:r w:rsidRPr="002B230F">
              <w:rPr>
                <w:rFonts w:ascii="Times New Roman" w:hAnsi="Times New Roman" w:cs="Times New Roman"/>
                <w:sz w:val="24"/>
                <w:lang w:val="kk-KZ"/>
              </w:rPr>
              <w:t>Қайырлы күн болсын.</w:t>
            </w:r>
          </w:p>
          <w:p w:rsidR="008A6C29" w:rsidRPr="002B230F" w:rsidRDefault="008A6C29" w:rsidP="002B230F">
            <w:pPr>
              <w:pStyle w:val="a4"/>
              <w:rPr>
                <w:rFonts w:ascii="Times New Roman" w:hAnsi="Times New Roman" w:cs="Times New Roman"/>
                <w:sz w:val="24"/>
                <w:lang w:val="kk-KZ"/>
              </w:rPr>
            </w:pPr>
            <w:r w:rsidRPr="002B230F">
              <w:rPr>
                <w:rFonts w:ascii="Times New Roman" w:hAnsi="Times New Roman" w:cs="Times New Roman"/>
                <w:sz w:val="24"/>
                <w:lang w:val="kk-KZ"/>
              </w:rPr>
              <w:t>Дүйсенбінің күні</w:t>
            </w:r>
          </w:p>
          <w:p w:rsidR="008A6C29" w:rsidRPr="002B230F" w:rsidRDefault="008A6C29" w:rsidP="002B230F">
            <w:pPr>
              <w:pStyle w:val="a4"/>
              <w:rPr>
                <w:rFonts w:ascii="Times New Roman" w:hAnsi="Times New Roman" w:cs="Times New Roman"/>
                <w:sz w:val="24"/>
                <w:lang w:val="kk-KZ"/>
              </w:rPr>
            </w:pPr>
            <w:r w:rsidRPr="002B230F">
              <w:rPr>
                <w:rFonts w:ascii="Times New Roman" w:hAnsi="Times New Roman" w:cs="Times New Roman"/>
                <w:sz w:val="24"/>
                <w:lang w:val="kk-KZ"/>
              </w:rPr>
              <w:t>Сәттілікке толсын!</w:t>
            </w:r>
          </w:p>
          <w:p w:rsidR="008A6C29" w:rsidRPr="002B230F" w:rsidRDefault="008A6C29" w:rsidP="002B230F">
            <w:pPr>
              <w:pStyle w:val="a4"/>
              <w:rPr>
                <w:rFonts w:ascii="Times New Roman" w:hAnsi="Times New Roman" w:cs="Times New Roman"/>
                <w:sz w:val="24"/>
                <w:lang w:val="kk-KZ"/>
              </w:rPr>
            </w:pPr>
            <w:r w:rsidRPr="002B230F">
              <w:rPr>
                <w:rFonts w:ascii="Times New Roman" w:hAnsi="Times New Roman" w:cs="Times New Roman"/>
                <w:sz w:val="24"/>
                <w:lang w:val="kk-KZ"/>
              </w:rPr>
              <w:t xml:space="preserve">Біздің алар бағамыз </w:t>
            </w:r>
          </w:p>
          <w:p w:rsidR="008A6C29" w:rsidRPr="004343D2" w:rsidRDefault="008A6C29" w:rsidP="002B230F">
            <w:pPr>
              <w:pStyle w:val="a4"/>
              <w:rPr>
                <w:lang w:val="kk-KZ"/>
              </w:rPr>
            </w:pPr>
            <w:r w:rsidRPr="002B230F">
              <w:rPr>
                <w:rFonts w:ascii="Times New Roman" w:hAnsi="Times New Roman" w:cs="Times New Roman"/>
                <w:sz w:val="24"/>
                <w:lang w:val="kk-KZ"/>
              </w:rPr>
              <w:t>Кілең бестік болсын!</w:t>
            </w:r>
          </w:p>
        </w:tc>
        <w:tc>
          <w:tcPr>
            <w:tcW w:w="2417"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sz w:val="24"/>
                <w:szCs w:val="24"/>
                <w:lang w:val="kk-KZ"/>
              </w:rPr>
              <w:t>Оқушылар жиналып,мұғаліммен бірге бүгінгі сабаққа сәттілік тілейді.</w:t>
            </w:r>
          </w:p>
        </w:tc>
      </w:tr>
      <w:tr w:rsidR="002B230F" w:rsidRPr="004343D2" w:rsidTr="002C2CE3">
        <w:trPr>
          <w:trHeight w:val="557"/>
        </w:trPr>
        <w:tc>
          <w:tcPr>
            <w:tcW w:w="2269" w:type="dxa"/>
            <w:tcBorders>
              <w:top w:val="single" w:sz="4" w:space="0" w:color="auto"/>
              <w:left w:val="single" w:sz="4" w:space="0" w:color="auto"/>
              <w:bottom w:val="single" w:sz="4" w:space="0" w:color="auto"/>
              <w:right w:val="single" w:sz="4" w:space="0" w:color="auto"/>
            </w:tcBorders>
          </w:tcPr>
          <w:p w:rsidR="002B230F" w:rsidRPr="004343D2" w:rsidRDefault="002B230F" w:rsidP="000E5D48">
            <w:pP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Ұйымдастыру кезеңі</w:t>
            </w:r>
          </w:p>
        </w:tc>
        <w:tc>
          <w:tcPr>
            <w:tcW w:w="9072" w:type="dxa"/>
            <w:gridSpan w:val="5"/>
            <w:tcBorders>
              <w:top w:val="single" w:sz="4" w:space="0" w:color="auto"/>
              <w:left w:val="single" w:sz="4" w:space="0" w:color="auto"/>
              <w:bottom w:val="single" w:sz="4" w:space="0" w:color="auto"/>
              <w:right w:val="single" w:sz="4" w:space="0" w:color="auto"/>
            </w:tcBorders>
          </w:tcPr>
          <w:p w:rsidR="002B230F" w:rsidRPr="002B230F" w:rsidRDefault="00ED745D" w:rsidP="000E5D48">
            <w:pPr>
              <w:rPr>
                <w:rFonts w:ascii="Times New Roman" w:hAnsi="Times New Roman" w:cs="Times New Roman"/>
                <w:noProof/>
                <w:sz w:val="24"/>
                <w:lang w:val="kk-KZ" w:eastAsia="ru-RU"/>
              </w:rPr>
            </w:pPr>
            <w:r>
              <w:rPr>
                <w:rFonts w:ascii="Times New Roman" w:hAnsi="Times New Roman" w:cs="Times New Roman"/>
                <w:noProof/>
                <w:sz w:val="24"/>
                <w:lang w:eastAsia="ru-RU"/>
              </w:rPr>
              <w:drawing>
                <wp:inline distT="0" distB="0" distL="0" distR="0" wp14:anchorId="7C3A5DE5">
                  <wp:extent cx="4133850" cy="120338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34169" cy="1203474"/>
                          </a:xfrm>
                          <a:prstGeom prst="rect">
                            <a:avLst/>
                          </a:prstGeom>
                          <a:noFill/>
                        </pic:spPr>
                      </pic:pic>
                    </a:graphicData>
                  </a:graphic>
                </wp:inline>
              </w:drawing>
            </w:r>
          </w:p>
        </w:tc>
      </w:tr>
      <w:tr w:rsidR="005538BE" w:rsidRPr="004343D2" w:rsidTr="000E5D48">
        <w:trPr>
          <w:trHeight w:val="557"/>
        </w:trPr>
        <w:tc>
          <w:tcPr>
            <w:tcW w:w="2269" w:type="dxa"/>
            <w:tcBorders>
              <w:top w:val="single" w:sz="4" w:space="0" w:color="auto"/>
              <w:left w:val="single" w:sz="4" w:space="0" w:color="auto"/>
              <w:bottom w:val="single" w:sz="4" w:space="0" w:color="auto"/>
              <w:right w:val="single" w:sz="4" w:space="0" w:color="auto"/>
            </w:tcBorders>
          </w:tcPr>
          <w:p w:rsidR="005538BE" w:rsidRPr="004343D2" w:rsidRDefault="005538BE" w:rsidP="000E5D48">
            <w:pP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Үй тапсырмасын сұрау</w:t>
            </w:r>
          </w:p>
        </w:tc>
        <w:tc>
          <w:tcPr>
            <w:tcW w:w="6655" w:type="dxa"/>
            <w:gridSpan w:val="4"/>
            <w:tcBorders>
              <w:top w:val="single" w:sz="4" w:space="0" w:color="auto"/>
              <w:left w:val="single" w:sz="4" w:space="0" w:color="auto"/>
              <w:bottom w:val="single" w:sz="4" w:space="0" w:color="auto"/>
              <w:right w:val="single" w:sz="4" w:space="0" w:color="auto"/>
            </w:tcBorders>
          </w:tcPr>
          <w:p w:rsidR="005538BE" w:rsidRDefault="005538BE" w:rsidP="005538BE">
            <w:pPr>
              <w:pStyle w:val="a8"/>
              <w:ind w:left="175"/>
              <w:rPr>
                <w:rFonts w:ascii="Times New Roman" w:hAnsi="Times New Roman" w:cs="Times New Roman"/>
                <w:sz w:val="24"/>
                <w:szCs w:val="24"/>
                <w:lang w:val="kk-KZ"/>
              </w:rPr>
            </w:pPr>
            <w:r w:rsidRPr="005538BE">
              <w:rPr>
                <w:rFonts w:ascii="Times New Roman" w:hAnsi="Times New Roman" w:cs="Times New Roman"/>
                <w:sz w:val="24"/>
                <w:szCs w:val="24"/>
                <w:lang w:val="kk-KZ"/>
              </w:rPr>
              <w:t>Үй тапсырмасына критерий</w:t>
            </w:r>
            <w:r>
              <w:rPr>
                <w:rFonts w:ascii="Times New Roman" w:hAnsi="Times New Roman" w:cs="Times New Roman"/>
                <w:sz w:val="24"/>
                <w:szCs w:val="24"/>
                <w:lang w:val="kk-KZ"/>
              </w:rPr>
              <w:br/>
            </w:r>
            <w:r w:rsidRPr="005538BE">
              <w:rPr>
                <w:rFonts w:ascii="Times New Roman" w:hAnsi="Times New Roman" w:cs="Times New Roman"/>
                <w:sz w:val="24"/>
                <w:szCs w:val="24"/>
                <w:lang w:val="kk-KZ"/>
              </w:rPr>
              <w:t>1</w:t>
            </w:r>
            <w:r>
              <w:rPr>
                <w:rFonts w:ascii="Times New Roman" w:hAnsi="Times New Roman" w:cs="Times New Roman"/>
                <w:sz w:val="24"/>
                <w:szCs w:val="24"/>
                <w:lang w:val="kk-KZ"/>
              </w:rPr>
              <w:t>. Ертегі не туралы айтылған</w:t>
            </w:r>
          </w:p>
          <w:p w:rsidR="005538BE" w:rsidRPr="005538BE" w:rsidRDefault="005538BE" w:rsidP="005538BE">
            <w:pPr>
              <w:pStyle w:val="a8"/>
              <w:ind w:left="175"/>
              <w:rPr>
                <w:rFonts w:ascii="Times New Roman" w:hAnsi="Times New Roman" w:cs="Times New Roman"/>
                <w:sz w:val="24"/>
                <w:szCs w:val="24"/>
                <w:lang w:val="kk-KZ"/>
              </w:rPr>
            </w:pPr>
            <w:r w:rsidRPr="005538BE">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r w:rsidR="00C54867">
              <w:rPr>
                <w:rFonts w:ascii="Times New Roman" w:hAnsi="Times New Roman" w:cs="Times New Roman"/>
                <w:sz w:val="24"/>
                <w:szCs w:val="24"/>
                <w:lang w:val="kk-KZ"/>
              </w:rPr>
              <w:t>Ертегідегі кейіпкелер кімдер</w:t>
            </w:r>
            <w:r w:rsidR="00C54867">
              <w:rPr>
                <w:rFonts w:ascii="Times New Roman" w:hAnsi="Times New Roman" w:cs="Times New Roman"/>
                <w:sz w:val="24"/>
                <w:szCs w:val="24"/>
                <w:lang w:val="kk-KZ"/>
              </w:rPr>
              <w:br/>
              <w:t>3.Ананси секілді ақылды жинап алуға болама?</w:t>
            </w:r>
            <w:r w:rsidR="00C54867">
              <w:rPr>
                <w:rFonts w:ascii="Times New Roman" w:hAnsi="Times New Roman" w:cs="Times New Roman"/>
                <w:sz w:val="24"/>
                <w:szCs w:val="24"/>
                <w:lang w:val="kk-KZ"/>
              </w:rPr>
              <w:br/>
              <w:t>4.Адам баласы қалай ақылды бола алады?</w:t>
            </w:r>
          </w:p>
        </w:tc>
        <w:tc>
          <w:tcPr>
            <w:tcW w:w="2417" w:type="dxa"/>
            <w:tcBorders>
              <w:top w:val="single" w:sz="4" w:space="0" w:color="auto"/>
              <w:left w:val="single" w:sz="4" w:space="0" w:color="auto"/>
              <w:bottom w:val="single" w:sz="4" w:space="0" w:color="auto"/>
              <w:right w:val="single" w:sz="4" w:space="0" w:color="auto"/>
            </w:tcBorders>
          </w:tcPr>
          <w:p w:rsidR="005538BE" w:rsidRPr="004343D2" w:rsidRDefault="005538BE" w:rsidP="000E5D48">
            <w:pPr>
              <w:rPr>
                <w:rFonts w:ascii="Times New Roman" w:hAnsi="Times New Roman" w:cs="Times New Roman"/>
                <w:sz w:val="24"/>
                <w:szCs w:val="24"/>
                <w:lang w:val="kk-KZ"/>
              </w:rPr>
            </w:pPr>
          </w:p>
        </w:tc>
      </w:tr>
      <w:tr w:rsidR="008A6C29" w:rsidRPr="004343D2" w:rsidTr="000E5D48">
        <w:trPr>
          <w:trHeight w:val="557"/>
        </w:trPr>
        <w:tc>
          <w:tcPr>
            <w:tcW w:w="2269"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rPr>
                <w:rFonts w:ascii="Times New Roman" w:hAnsi="Times New Roman" w:cs="Times New Roman"/>
                <w:b/>
                <w:color w:val="002060"/>
                <w:sz w:val="24"/>
                <w:szCs w:val="24"/>
                <w:lang w:val="kk-KZ"/>
              </w:rPr>
            </w:pPr>
            <w:r w:rsidRPr="004343D2">
              <w:rPr>
                <w:rFonts w:ascii="Times New Roman" w:hAnsi="Times New Roman" w:cs="Times New Roman"/>
                <w:b/>
                <w:color w:val="002060"/>
                <w:sz w:val="24"/>
                <w:szCs w:val="24"/>
                <w:lang w:val="kk-KZ"/>
              </w:rPr>
              <w:t>Қызығушылықты ояту</w:t>
            </w:r>
          </w:p>
        </w:tc>
        <w:tc>
          <w:tcPr>
            <w:tcW w:w="6655" w:type="dxa"/>
            <w:gridSpan w:val="4"/>
            <w:tcBorders>
              <w:top w:val="single" w:sz="4" w:space="0" w:color="auto"/>
              <w:left w:val="single" w:sz="4" w:space="0" w:color="auto"/>
              <w:bottom w:val="single" w:sz="4" w:space="0" w:color="auto"/>
              <w:right w:val="single" w:sz="4" w:space="0" w:color="auto"/>
            </w:tcBorders>
          </w:tcPr>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noProof/>
                <w:sz w:val="24"/>
                <w:szCs w:val="24"/>
                <w:lang w:eastAsia="ru-RU"/>
              </w:rPr>
              <w:drawing>
                <wp:inline distT="0" distB="0" distL="0" distR="0" wp14:anchorId="07F2FE16" wp14:editId="100A4386">
                  <wp:extent cx="2238375" cy="1259086"/>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ментальный снимок 1 (22.01.2017 14-49).png"/>
                          <pic:cNvPicPr/>
                        </pic:nvPicPr>
                        <pic:blipFill>
                          <a:blip r:embed="rId7">
                            <a:extLst>
                              <a:ext uri="{28A0092B-C50C-407E-A947-70E740481C1C}">
                                <a14:useLocalDpi xmlns:a14="http://schemas.microsoft.com/office/drawing/2010/main" val="0"/>
                              </a:ext>
                            </a:extLst>
                          </a:blip>
                          <a:stretch>
                            <a:fillRect/>
                          </a:stretch>
                        </pic:blipFill>
                        <pic:spPr>
                          <a:xfrm>
                            <a:off x="0" y="0"/>
                            <a:ext cx="2238375" cy="1259086"/>
                          </a:xfrm>
                          <a:prstGeom prst="rect">
                            <a:avLst/>
                          </a:prstGeom>
                        </pic:spPr>
                      </pic:pic>
                    </a:graphicData>
                  </a:graphic>
                </wp:inline>
              </w:drawing>
            </w:r>
          </w:p>
        </w:tc>
        <w:tc>
          <w:tcPr>
            <w:tcW w:w="2417"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rPr>
                <w:rFonts w:ascii="Times New Roman" w:hAnsi="Times New Roman" w:cs="Times New Roman"/>
                <w:sz w:val="24"/>
                <w:szCs w:val="24"/>
                <w:lang w:val="kk-KZ"/>
              </w:rPr>
            </w:pPr>
            <w:r>
              <w:rPr>
                <w:rFonts w:ascii="Times New Roman" w:hAnsi="Times New Roman" w:cs="Times New Roman"/>
                <w:sz w:val="24"/>
                <w:szCs w:val="24"/>
                <w:lang w:val="kk-KZ"/>
              </w:rPr>
              <w:t>Бейнефильмді көреді</w:t>
            </w:r>
          </w:p>
        </w:tc>
      </w:tr>
      <w:tr w:rsidR="008A6C29" w:rsidRPr="00290BDA" w:rsidTr="000E5D48">
        <w:trPr>
          <w:trHeight w:val="1077"/>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color w:val="002060"/>
                <w:sz w:val="24"/>
                <w:szCs w:val="24"/>
                <w:lang w:val="kk-KZ"/>
              </w:rPr>
            </w:pPr>
          </w:p>
        </w:tc>
        <w:tc>
          <w:tcPr>
            <w:tcW w:w="6655" w:type="dxa"/>
            <w:gridSpan w:val="4"/>
            <w:tcBorders>
              <w:top w:val="single" w:sz="4" w:space="0" w:color="auto"/>
              <w:left w:val="single" w:sz="4" w:space="0" w:color="auto"/>
              <w:bottom w:val="single" w:sz="4" w:space="0" w:color="auto"/>
              <w:right w:val="single" w:sz="4" w:space="0" w:color="auto"/>
            </w:tcBorders>
          </w:tcPr>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Біз бүгін «Жақсы мен жаман» деген төңірегінде жақсы әрекеттер жасау, жақсыдан үйрену, жаманнан жирену адамды айналасын зор қуананышқа бөлеп, бақытқа жетелейтіні туралы айтамыз. Адам бойында жақсы-жаман қасиеттер болады.</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-Жақсылық жасау дегеніміз өздерің айтқандай, адамдарға, айналаға, табиғатқа қайырымдылық пен қамқорлық жасауды, көмек көрсетуді білдіреді. Адамдардың бір-біріне деген сыйластығы артады. Сондай-ақ адам бойында жаман теріс, қасиеттерде болады. Ол қандай қасиеттер, одан қалай сақтанамыз, оны бүгінгі «Жақсы мен жаман» деген сабағымыздың барысында білетін боламыз. Осы Өлеңді жазған Қастек Баянбайұлы мен танысамыз.</w:t>
            </w:r>
          </w:p>
          <w:p w:rsidR="008A6C29" w:rsidRPr="004343D2" w:rsidRDefault="008A6C29" w:rsidP="000E5D48">
            <w:pPr>
              <w:spacing w:after="0" w:line="240" w:lineRule="auto"/>
              <w:ind w:firstLine="709"/>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1936 жылы 15 қарашада Алматы облысының Алакөл ауданындағы Талдыбұлақ деген жерде дүниеге келген. Қазақ мемлекеттік университетінде білім алған. 1960 жылдан бастап </w:t>
            </w:r>
            <w:r w:rsidRPr="004343D2">
              <w:rPr>
                <w:rFonts w:ascii="Times New Roman" w:hAnsi="Times New Roman" w:cs="Times New Roman"/>
                <w:sz w:val="24"/>
                <w:szCs w:val="24"/>
                <w:lang w:val="kk-KZ"/>
              </w:rPr>
              <w:lastRenderedPageBreak/>
              <w:t xml:space="preserve">Алакөл аудандық, 1965 жылдан бастап Алматы облыстық газет редакцияларында әдеби қызметкер, бөлім меңгерушісі болып істеген. 1971–1995 жж. «Жазушы» баспасында редакция меңгерушісі, «Жалын» баспасында Бас редактор қызметтерін атқарған. </w:t>
            </w:r>
          </w:p>
          <w:p w:rsidR="008A6C29" w:rsidRPr="004343D2" w:rsidRDefault="008A6C29" w:rsidP="000E5D48">
            <w:pPr>
              <w:ind w:firstLine="709"/>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Балаларға арналған «Арғымақ» атты алғашқы жинағы «Жазушы» баспасынан жарық көрген. Өлеңдері бастауыш сынып оқулықтарына, көмекші құралдарға еніп, кейбіріне әндер жазылған, ертегілері бойынша мультфильмдер түсірілген, орыс, украин, белорус, өзбек, болгар, молдован, түрікмен, әзірбайжан, литван және басқа тілдерге аударылған. </w:t>
            </w:r>
          </w:p>
        </w:tc>
        <w:tc>
          <w:tcPr>
            <w:tcW w:w="2417"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sz w:val="24"/>
                <w:szCs w:val="24"/>
                <w:lang w:val="kk-KZ"/>
              </w:rPr>
              <w:lastRenderedPageBreak/>
              <w:t>Жаңа сабаққа деген қызығушылықтары оянып,ерекше ынтамен кіріседі.</w:t>
            </w:r>
          </w:p>
        </w:tc>
      </w:tr>
      <w:tr w:rsidR="008A6C29" w:rsidRPr="00290BDA" w:rsidTr="000E5D48">
        <w:trPr>
          <w:trHeight w:val="3561"/>
        </w:trPr>
        <w:tc>
          <w:tcPr>
            <w:tcW w:w="2269" w:type="dxa"/>
            <w:vMerge w:val="restart"/>
            <w:tcBorders>
              <w:top w:val="single" w:sz="4" w:space="0" w:color="auto"/>
              <w:left w:val="single" w:sz="4" w:space="0" w:color="auto"/>
              <w:right w:val="single" w:sz="4" w:space="0" w:color="auto"/>
            </w:tcBorders>
            <w:hideMark/>
          </w:tcPr>
          <w:p w:rsidR="008A6C29" w:rsidRPr="004343D2" w:rsidRDefault="008A6C29" w:rsidP="000E5D48">
            <w:pPr>
              <w:rPr>
                <w:rFonts w:ascii="Times New Roman" w:hAnsi="Times New Roman" w:cs="Times New Roman"/>
                <w:b/>
                <w:color w:val="002060"/>
                <w:sz w:val="24"/>
                <w:szCs w:val="24"/>
                <w:lang w:val="kk-KZ"/>
              </w:rPr>
            </w:pPr>
            <w:r w:rsidRPr="004343D2">
              <w:rPr>
                <w:rFonts w:ascii="Times New Roman" w:hAnsi="Times New Roman" w:cs="Times New Roman"/>
                <w:b/>
                <w:color w:val="002060"/>
                <w:sz w:val="24"/>
                <w:szCs w:val="24"/>
                <w:lang w:val="kk-KZ"/>
              </w:rPr>
              <w:lastRenderedPageBreak/>
              <w:t>Мағынаны тану</w:t>
            </w:r>
          </w:p>
        </w:tc>
        <w:tc>
          <w:tcPr>
            <w:tcW w:w="6655" w:type="dxa"/>
            <w:gridSpan w:val="4"/>
            <w:vMerge w:val="restart"/>
            <w:tcBorders>
              <w:top w:val="single" w:sz="4" w:space="0" w:color="auto"/>
              <w:left w:val="single" w:sz="4" w:space="0" w:color="auto"/>
              <w:right w:val="single" w:sz="4" w:space="0" w:color="auto"/>
            </w:tcBorders>
            <w:hideMark/>
          </w:tcPr>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 Қане, балалар, мен сендерге сұрақ қояйын. </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 Жақсы деген немене?</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Ағаштарға, гүлдерге су құйған жақсы.</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Үлкендерге көмектескен жақсы.       </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 Дұрыс айтасыңдар.</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Ал жаман деген немене?</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Салақ, кір-қожалақ болған жаман.</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Ағаштың бұтағын сындырған жаман.</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Кішкентай балаларды жылатқан жаман.</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 Дұрыс айтасыңдар, балалар.</w:t>
            </w:r>
          </w:p>
          <w:p w:rsidR="008A6C29" w:rsidRPr="004343D2" w:rsidRDefault="008A6C29" w:rsidP="000E5D48">
            <w:pPr>
              <w:rPr>
                <w:rFonts w:ascii="Times New Roman" w:hAnsi="Times New Roman" w:cs="Times New Roman"/>
                <w:b/>
                <w:sz w:val="24"/>
                <w:szCs w:val="24"/>
                <w:lang w:val="kk-KZ"/>
              </w:rPr>
            </w:pPr>
            <w:r w:rsidRPr="004343D2">
              <w:rPr>
                <w:rFonts w:ascii="Times New Roman" w:hAnsi="Times New Roman" w:cs="Times New Roman"/>
                <w:b/>
                <w:sz w:val="24"/>
                <w:szCs w:val="24"/>
                <w:lang w:val="kk-KZ"/>
              </w:rPr>
              <w:t>Мәнерлеп оқу (бірге оқу).</w:t>
            </w:r>
            <w:r w:rsidR="00BA5AC1" w:rsidRPr="004343D2">
              <w:rPr>
                <w:rFonts w:ascii="Times New Roman" w:hAnsi="Times New Roman" w:cs="Times New Roman"/>
                <w:i/>
                <w:sz w:val="24"/>
                <w:szCs w:val="24"/>
                <w:lang w:val="kk-KZ"/>
              </w:rPr>
              <w:t xml:space="preserve"> (сұрақ, жауап)</w:t>
            </w:r>
            <w:r w:rsidR="00BA5AC1" w:rsidRPr="004343D2">
              <w:rPr>
                <w:rFonts w:ascii="Times New Roman" w:hAnsi="Times New Roman" w:cs="Times New Roman"/>
                <w:sz w:val="24"/>
                <w:szCs w:val="24"/>
                <w:lang w:val="kk-KZ"/>
              </w:rPr>
              <w:t>?</w:t>
            </w:r>
          </w:p>
          <w:p w:rsidR="008A6C29" w:rsidRPr="004343D2" w:rsidRDefault="008A6C29" w:rsidP="000E5D48">
            <w:pPr>
              <w:spacing w:after="0" w:line="240" w:lineRule="auto"/>
              <w:ind w:firstLine="709"/>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 Өлең не жайлы айтылған </w:t>
            </w:r>
          </w:p>
          <w:p w:rsidR="008A6C29" w:rsidRPr="004343D2" w:rsidRDefault="008A6C29" w:rsidP="000E5D48">
            <w:pPr>
              <w:spacing w:after="0" w:line="240" w:lineRule="auto"/>
              <w:ind w:firstLine="709"/>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Өлеңде қандай жағымсыз қылықтар бейнеленген?</w:t>
            </w:r>
          </w:p>
          <w:p w:rsidR="008A6C29" w:rsidRPr="004343D2" w:rsidRDefault="008A6C29" w:rsidP="000E5D48">
            <w:pPr>
              <w:spacing w:after="0" w:line="240" w:lineRule="auto"/>
              <w:jc w:val="both"/>
              <w:rPr>
                <w:rFonts w:ascii="Times New Roman" w:hAnsi="Times New Roman" w:cs="Times New Roman"/>
                <w:b/>
                <w:sz w:val="24"/>
                <w:szCs w:val="24"/>
                <w:lang w:val="kk-KZ"/>
              </w:rPr>
            </w:pPr>
            <w:r w:rsidRPr="004343D2">
              <w:rPr>
                <w:rFonts w:ascii="Times New Roman" w:hAnsi="Times New Roman" w:cs="Times New Roman"/>
                <w:b/>
                <w:sz w:val="24"/>
                <w:szCs w:val="24"/>
                <w:lang w:val="kk-KZ"/>
              </w:rPr>
              <w:t>Жағымды, жағысыз әрекеттерді топтастыру.</w:t>
            </w:r>
          </w:p>
          <w:p w:rsidR="008A6C29" w:rsidRPr="004343D2" w:rsidRDefault="008A6C29" w:rsidP="000E5D48">
            <w:pPr>
              <w:spacing w:after="0" w:line="240" w:lineRule="auto"/>
              <w:ind w:firstLine="709"/>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Осы өлеңде жазылған жаман-жақсы қасиеттерді кім тауып береді?</w:t>
            </w:r>
          </w:p>
          <w:p w:rsidR="008A6C29" w:rsidRPr="004343D2" w:rsidRDefault="008A6C29" w:rsidP="000E5D48">
            <w:pPr>
              <w:spacing w:after="0" w:line="240" w:lineRule="auto"/>
              <w:jc w:val="both"/>
              <w:rPr>
                <w:rFonts w:ascii="Times New Roman" w:hAnsi="Times New Roman" w:cs="Times New Roman"/>
                <w:b/>
                <w:sz w:val="24"/>
                <w:szCs w:val="24"/>
                <w:lang w:val="kk-KZ"/>
              </w:rPr>
            </w:pPr>
            <w:r w:rsidRPr="004343D2">
              <w:rPr>
                <w:rFonts w:ascii="Times New Roman" w:hAnsi="Times New Roman" w:cs="Times New Roman"/>
                <w:b/>
                <w:noProof/>
                <w:sz w:val="24"/>
                <w:szCs w:val="24"/>
                <w:lang w:val="kk-KZ" w:eastAsia="ru-RU"/>
              </w:rPr>
              <w:t xml:space="preserve">  </w:t>
            </w:r>
            <w:r w:rsidRPr="004343D2">
              <w:rPr>
                <w:rFonts w:ascii="Times New Roman" w:hAnsi="Times New Roman" w:cs="Times New Roman"/>
                <w:b/>
                <w:noProof/>
                <w:sz w:val="24"/>
                <w:szCs w:val="24"/>
                <w:lang w:eastAsia="ru-RU"/>
              </w:rPr>
              <w:drawing>
                <wp:inline distT="0" distB="0" distL="0" distR="0" wp14:anchorId="5FA8D6AF" wp14:editId="6B40DA2D">
                  <wp:extent cx="1485900" cy="104810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4503" cy="1054173"/>
                          </a:xfrm>
                          <a:prstGeom prst="rect">
                            <a:avLst/>
                          </a:prstGeom>
                          <a:noFill/>
                        </pic:spPr>
                      </pic:pic>
                    </a:graphicData>
                  </a:graphic>
                </wp:inline>
              </w:drawing>
            </w:r>
            <w:r w:rsidRPr="004343D2">
              <w:rPr>
                <w:rFonts w:ascii="Times New Roman" w:hAnsi="Times New Roman" w:cs="Times New Roman"/>
                <w:b/>
                <w:sz w:val="24"/>
                <w:szCs w:val="24"/>
                <w:lang w:val="kk-KZ"/>
              </w:rPr>
              <w:t xml:space="preserve">  </w:t>
            </w:r>
            <w:r w:rsidRPr="004343D2">
              <w:rPr>
                <w:rFonts w:ascii="Times New Roman" w:hAnsi="Times New Roman" w:cs="Times New Roman"/>
                <w:b/>
                <w:noProof/>
                <w:sz w:val="24"/>
                <w:szCs w:val="24"/>
                <w:lang w:val="kk-KZ" w:eastAsia="ru-RU"/>
              </w:rPr>
              <w:t xml:space="preserve">                </w:t>
            </w:r>
            <w:r w:rsidRPr="004343D2">
              <w:rPr>
                <w:rFonts w:ascii="Times New Roman" w:hAnsi="Times New Roman" w:cs="Times New Roman"/>
                <w:b/>
                <w:noProof/>
                <w:sz w:val="24"/>
                <w:szCs w:val="24"/>
                <w:lang w:eastAsia="ru-RU"/>
              </w:rPr>
              <w:drawing>
                <wp:inline distT="0" distB="0" distL="0" distR="0" wp14:anchorId="31FEF20D" wp14:editId="1C98A063">
                  <wp:extent cx="1371600" cy="976626"/>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7685" cy="980959"/>
                          </a:xfrm>
                          <a:prstGeom prst="rect">
                            <a:avLst/>
                          </a:prstGeom>
                          <a:noFill/>
                        </pic:spPr>
                      </pic:pic>
                    </a:graphicData>
                  </a:graphic>
                </wp:inline>
              </w:drawing>
            </w:r>
          </w:p>
          <w:p w:rsidR="008A6C29" w:rsidRPr="004343D2" w:rsidRDefault="008A6C29" w:rsidP="000E5D48">
            <w:pPr>
              <w:spacing w:after="0" w:line="240" w:lineRule="auto"/>
              <w:jc w:val="both"/>
              <w:rPr>
                <w:rFonts w:ascii="Times New Roman" w:hAnsi="Times New Roman" w:cs="Times New Roman"/>
                <w:b/>
                <w:sz w:val="24"/>
                <w:szCs w:val="24"/>
                <w:lang w:val="kk-KZ"/>
              </w:rPr>
            </w:pPr>
            <w:r w:rsidRPr="004343D2">
              <w:rPr>
                <w:rFonts w:ascii="Times New Roman" w:hAnsi="Times New Roman" w:cs="Times New Roman"/>
                <w:b/>
                <w:sz w:val="24"/>
                <w:szCs w:val="24"/>
                <w:lang w:val="kk-KZ"/>
              </w:rPr>
              <w:t>Топпен жұмыс.</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1-ші топ осы көрсетілген сурет бойынша жақсы  қасиеттер туралы әңгімелейді.</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2-ші топ жаман қасиеттер туралы әңімелейді.</w:t>
            </w:r>
          </w:p>
          <w:p w:rsidR="008A6C29" w:rsidRPr="004343D2" w:rsidRDefault="008A6C29" w:rsidP="000E5D48">
            <w:pPr>
              <w:spacing w:after="0" w:line="240" w:lineRule="auto"/>
              <w:jc w:val="both"/>
              <w:rPr>
                <w:rFonts w:ascii="Times New Roman" w:hAnsi="Times New Roman" w:cs="Times New Roman"/>
                <w:sz w:val="24"/>
                <w:szCs w:val="24"/>
                <w:lang w:val="kk-KZ"/>
              </w:rPr>
            </w:pPr>
            <w:r w:rsidRPr="004343D2">
              <w:rPr>
                <w:rFonts w:ascii="Times New Roman" w:hAnsi="Times New Roman" w:cs="Times New Roman"/>
                <w:noProof/>
                <w:sz w:val="24"/>
                <w:szCs w:val="24"/>
                <w:lang w:eastAsia="ru-RU"/>
              </w:rPr>
              <w:drawing>
                <wp:inline distT="0" distB="0" distL="0" distR="0" wp14:anchorId="264DAA44" wp14:editId="0C89C44E">
                  <wp:extent cx="1722654" cy="8953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1146954242.jpg"/>
                          <pic:cNvPicPr/>
                        </pic:nvPicPr>
                        <pic:blipFill rotWithShape="1">
                          <a:blip r:embed="rId10" cstate="print">
                            <a:extLst>
                              <a:ext uri="{28A0092B-C50C-407E-A947-70E740481C1C}">
                                <a14:useLocalDpi xmlns:a14="http://schemas.microsoft.com/office/drawing/2010/main" val="0"/>
                              </a:ext>
                            </a:extLst>
                          </a:blip>
                          <a:srcRect t="21900" b="8800"/>
                          <a:stretch/>
                        </pic:blipFill>
                        <pic:spPr bwMode="auto">
                          <a:xfrm>
                            <a:off x="0" y="0"/>
                            <a:ext cx="1722654" cy="895350"/>
                          </a:xfrm>
                          <a:prstGeom prst="rect">
                            <a:avLst/>
                          </a:prstGeom>
                          <a:ln>
                            <a:noFill/>
                          </a:ln>
                          <a:extLst>
                            <a:ext uri="{53640926-AAD7-44D8-BBD7-CCE9431645EC}">
                              <a14:shadowObscured xmlns:a14="http://schemas.microsoft.com/office/drawing/2010/main"/>
                            </a:ext>
                          </a:extLst>
                        </pic:spPr>
                      </pic:pic>
                    </a:graphicData>
                  </a:graphic>
                </wp:inline>
              </w:drawing>
            </w:r>
            <w:r w:rsidRPr="004343D2">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r w:rsidRPr="004343D2">
              <w:rPr>
                <w:rFonts w:ascii="Times New Roman" w:hAnsi="Times New Roman" w:cs="Times New Roman"/>
                <w:noProof/>
                <w:sz w:val="24"/>
                <w:szCs w:val="24"/>
                <w:lang w:val="kk-KZ"/>
              </w:rPr>
              <w:t xml:space="preserve">          </w:t>
            </w:r>
            <w:r w:rsidRPr="004343D2">
              <w:rPr>
                <w:rFonts w:ascii="Times New Roman" w:hAnsi="Times New Roman" w:cs="Times New Roman"/>
                <w:noProof/>
                <w:sz w:val="24"/>
                <w:szCs w:val="24"/>
                <w:lang w:eastAsia="ru-RU"/>
              </w:rPr>
              <w:drawing>
                <wp:inline distT="0" distB="0" distL="0" distR="0" wp14:anchorId="1C3C9065" wp14:editId="5A7C4509">
                  <wp:extent cx="1095456" cy="892874"/>
                  <wp:effectExtent l="0" t="0" r="9525" b="2540"/>
                  <wp:docPr id="83" name="Рисунок 83" descr="E:\Меруерт\корнекиликте топтамасы\JAKSI JAMAN\e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Меруерт\корнекиликте топтамасы\JAKSI JAMAN\er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5456" cy="892874"/>
                          </a:xfrm>
                          <a:prstGeom prst="rect">
                            <a:avLst/>
                          </a:prstGeom>
                          <a:noFill/>
                          <a:ln>
                            <a:noFill/>
                          </a:ln>
                        </pic:spPr>
                      </pic:pic>
                    </a:graphicData>
                  </a:graphic>
                </wp:inline>
              </w:drawing>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3- ші топ Құпия хаттар сыры мен жағдаяттар  </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4- ші топ Құпия хаттар сыры мен жағдаяттар  </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   </w:t>
            </w:r>
            <w:r w:rsidRPr="004343D2">
              <w:rPr>
                <w:rFonts w:ascii="Times New Roman" w:hAnsi="Times New Roman" w:cs="Times New Roman"/>
                <w:noProof/>
                <w:sz w:val="24"/>
                <w:szCs w:val="24"/>
                <w:lang w:eastAsia="ru-RU"/>
              </w:rPr>
              <w:drawing>
                <wp:inline distT="0" distB="0" distL="0" distR="0" wp14:anchorId="6C715C02" wp14:editId="53E3AE96">
                  <wp:extent cx="1057275" cy="1014417"/>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7275" cy="1014417"/>
                          </a:xfrm>
                          <a:prstGeom prst="rect">
                            <a:avLst/>
                          </a:prstGeom>
                          <a:noFill/>
                        </pic:spPr>
                      </pic:pic>
                    </a:graphicData>
                  </a:graphic>
                </wp:inline>
              </w:drawing>
            </w:r>
            <w:r w:rsidRPr="004343D2">
              <w:rPr>
                <w:rFonts w:ascii="Times New Roman" w:hAnsi="Times New Roman" w:cs="Times New Roman"/>
                <w:noProof/>
                <w:sz w:val="24"/>
                <w:szCs w:val="24"/>
                <w:lang w:val="kk-KZ"/>
              </w:rPr>
              <w:t xml:space="preserve">      </w:t>
            </w:r>
            <w:r w:rsidRPr="004343D2">
              <w:rPr>
                <w:rFonts w:ascii="Times New Roman" w:hAnsi="Times New Roman" w:cs="Times New Roman"/>
                <w:noProof/>
                <w:sz w:val="24"/>
                <w:szCs w:val="24"/>
                <w:lang w:eastAsia="ru-RU"/>
              </w:rPr>
              <w:drawing>
                <wp:inline distT="0" distB="0" distL="0" distR="0" wp14:anchorId="60ADA60E" wp14:editId="00C840B4">
                  <wp:extent cx="1057275" cy="1014417"/>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7275" cy="1014417"/>
                          </a:xfrm>
                          <a:prstGeom prst="rect">
                            <a:avLst/>
                          </a:prstGeom>
                          <a:noFill/>
                        </pic:spPr>
                      </pic:pic>
                    </a:graphicData>
                  </a:graphic>
                </wp:inline>
              </w:drawing>
            </w:r>
          </w:p>
          <w:p w:rsidR="008A6C29" w:rsidRPr="004343D2" w:rsidRDefault="008A6C29" w:rsidP="000E5D48">
            <w:pPr>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 Балалар, жақсы мен дос болып, жақсыдан үйреніп, ал   </w:t>
            </w:r>
            <w:r w:rsidRPr="004343D2">
              <w:rPr>
                <w:rFonts w:ascii="Times New Roman" w:hAnsi="Times New Roman" w:cs="Times New Roman"/>
                <w:sz w:val="24"/>
                <w:szCs w:val="24"/>
                <w:lang w:val="kk-KZ"/>
              </w:rPr>
              <w:br/>
              <w:t xml:space="preserve">      жамандықтан аулақ жүрейік.</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b/>
                <w:sz w:val="24"/>
                <w:szCs w:val="24"/>
                <w:lang w:val="kk-KZ"/>
              </w:rPr>
              <w:t>Мұғалім сөзі:</w:t>
            </w:r>
            <w:r w:rsidRPr="004343D2">
              <w:rPr>
                <w:rFonts w:ascii="Times New Roman" w:hAnsi="Times New Roman" w:cs="Times New Roman"/>
                <w:sz w:val="24"/>
                <w:szCs w:val="24"/>
                <w:lang w:val="kk-KZ"/>
              </w:rPr>
              <w:t xml:space="preserve"> Адам баласының бойында жақсы да, жаман да қасиеттер болады екен. Адам болатын бала-барлық жақсы қасиеттерді үйреніп, жаман мінез әдеттерден. ұнамсыз қылықтардан аулақ болуға тырысуы керек.</w:t>
            </w:r>
          </w:p>
        </w:tc>
        <w:tc>
          <w:tcPr>
            <w:tcW w:w="2417"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41"/>
              <w:rPr>
                <w:rFonts w:ascii="Times New Roman" w:hAnsi="Times New Roman" w:cs="Times New Roman"/>
                <w:sz w:val="24"/>
                <w:szCs w:val="24"/>
                <w:lang w:val="kk-KZ"/>
              </w:rPr>
            </w:pPr>
            <w:r w:rsidRPr="004343D2">
              <w:rPr>
                <w:rFonts w:ascii="Times New Roman" w:hAnsi="Times New Roman" w:cs="Times New Roman"/>
                <w:sz w:val="24"/>
                <w:szCs w:val="24"/>
                <w:lang w:val="kk-KZ"/>
              </w:rPr>
              <w:t>Кезектесіп жауап береді</w:t>
            </w:r>
          </w:p>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jc w:val="both"/>
              <w:rPr>
                <w:rFonts w:ascii="Times New Roman" w:hAnsi="Times New Roman" w:cs="Times New Roman"/>
                <w:sz w:val="24"/>
                <w:szCs w:val="24"/>
                <w:lang w:val="kk-KZ"/>
              </w:rPr>
            </w:pP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Балалар тізбектеп оқып шығады</w:t>
            </w:r>
          </w:p>
        </w:tc>
      </w:tr>
      <w:tr w:rsidR="008A6C29" w:rsidRPr="00290BDA" w:rsidTr="000E5D48">
        <w:trPr>
          <w:trHeight w:val="2430"/>
        </w:trPr>
        <w:tc>
          <w:tcPr>
            <w:tcW w:w="2269" w:type="dxa"/>
            <w:vMerge/>
            <w:tcBorders>
              <w:left w:val="single" w:sz="4" w:space="0" w:color="auto"/>
              <w:right w:val="single" w:sz="4" w:space="0" w:color="auto"/>
            </w:tcBorders>
          </w:tcPr>
          <w:p w:rsidR="008A6C29" w:rsidRPr="004343D2" w:rsidRDefault="008A6C29" w:rsidP="000E5D48">
            <w:pPr>
              <w:rPr>
                <w:rFonts w:ascii="Times New Roman" w:hAnsi="Times New Roman" w:cs="Times New Roman"/>
                <w:b/>
                <w:color w:val="002060"/>
                <w:sz w:val="24"/>
                <w:szCs w:val="24"/>
                <w:lang w:val="kk-KZ"/>
              </w:rPr>
            </w:pPr>
          </w:p>
        </w:tc>
        <w:tc>
          <w:tcPr>
            <w:tcW w:w="6655" w:type="dxa"/>
            <w:gridSpan w:val="4"/>
            <w:vMerge/>
            <w:tcBorders>
              <w:left w:val="single" w:sz="4" w:space="0" w:color="auto"/>
              <w:right w:val="single" w:sz="4" w:space="0" w:color="auto"/>
            </w:tcBorders>
          </w:tcPr>
          <w:p w:rsidR="008A6C29" w:rsidRPr="004343D2" w:rsidRDefault="008A6C29" w:rsidP="000E5D48">
            <w:pPr>
              <w:spacing w:after="0" w:line="240" w:lineRule="auto"/>
              <w:rPr>
                <w:rFonts w:ascii="Times New Roman" w:hAnsi="Times New Roman" w:cs="Times New Roman"/>
                <w:sz w:val="24"/>
                <w:szCs w:val="24"/>
                <w:lang w:val="kk-KZ"/>
              </w:rPr>
            </w:pPr>
          </w:p>
        </w:tc>
        <w:tc>
          <w:tcPr>
            <w:tcW w:w="2417"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spacing w:after="0" w:line="240" w:lineRule="auto"/>
              <w:ind w:firstLine="329"/>
              <w:rPr>
                <w:rFonts w:ascii="Times New Roman" w:hAnsi="Times New Roman" w:cs="Times New Roman"/>
                <w:sz w:val="24"/>
                <w:szCs w:val="24"/>
                <w:lang w:val="kk-KZ"/>
              </w:rPr>
            </w:pPr>
            <w:r w:rsidRPr="004343D2">
              <w:rPr>
                <w:rFonts w:ascii="Times New Roman" w:hAnsi="Times New Roman" w:cs="Times New Roman"/>
                <w:sz w:val="24"/>
                <w:szCs w:val="24"/>
                <w:lang w:val="kk-KZ"/>
              </w:rPr>
              <w:t>Әр топтан балалар шығып топтастырып шығады</w:t>
            </w:r>
          </w:p>
        </w:tc>
      </w:tr>
      <w:tr w:rsidR="008A6C29" w:rsidRPr="00290BDA" w:rsidTr="008A6C29">
        <w:trPr>
          <w:trHeight w:val="5364"/>
        </w:trPr>
        <w:tc>
          <w:tcPr>
            <w:tcW w:w="2269" w:type="dxa"/>
            <w:vMerge/>
            <w:tcBorders>
              <w:left w:val="single" w:sz="4" w:space="0" w:color="auto"/>
              <w:right w:val="single" w:sz="4" w:space="0" w:color="auto"/>
            </w:tcBorders>
          </w:tcPr>
          <w:p w:rsidR="008A6C29" w:rsidRPr="004343D2" w:rsidRDefault="008A6C29" w:rsidP="000E5D48">
            <w:pPr>
              <w:rPr>
                <w:rFonts w:ascii="Times New Roman" w:hAnsi="Times New Roman" w:cs="Times New Roman"/>
                <w:b/>
                <w:color w:val="002060"/>
                <w:sz w:val="24"/>
                <w:szCs w:val="24"/>
                <w:lang w:val="kk-KZ"/>
              </w:rPr>
            </w:pPr>
          </w:p>
        </w:tc>
        <w:tc>
          <w:tcPr>
            <w:tcW w:w="6655" w:type="dxa"/>
            <w:gridSpan w:val="4"/>
            <w:vMerge/>
            <w:tcBorders>
              <w:left w:val="single" w:sz="4" w:space="0" w:color="auto"/>
              <w:right w:val="single" w:sz="4" w:space="0" w:color="auto"/>
            </w:tcBorders>
          </w:tcPr>
          <w:p w:rsidR="008A6C29" w:rsidRPr="004343D2" w:rsidRDefault="008A6C29" w:rsidP="000E5D48">
            <w:pPr>
              <w:spacing w:after="0" w:line="240" w:lineRule="auto"/>
              <w:rPr>
                <w:rFonts w:ascii="Times New Roman" w:hAnsi="Times New Roman" w:cs="Times New Roman"/>
                <w:sz w:val="24"/>
                <w:szCs w:val="24"/>
                <w:lang w:val="kk-KZ"/>
              </w:rPr>
            </w:pPr>
          </w:p>
        </w:tc>
        <w:tc>
          <w:tcPr>
            <w:tcW w:w="2417"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329"/>
              <w:rPr>
                <w:rFonts w:ascii="Times New Roman" w:hAnsi="Times New Roman" w:cs="Times New Roman"/>
                <w:sz w:val="24"/>
                <w:szCs w:val="24"/>
                <w:lang w:val="kk-KZ"/>
              </w:rPr>
            </w:pPr>
          </w:p>
          <w:p w:rsidR="008A6C29" w:rsidRPr="004343D2" w:rsidRDefault="008A6C29" w:rsidP="000E5D48">
            <w:pPr>
              <w:ind w:firstLine="329"/>
              <w:rPr>
                <w:rFonts w:ascii="Times New Roman" w:hAnsi="Times New Roman" w:cs="Times New Roman"/>
                <w:sz w:val="24"/>
                <w:szCs w:val="24"/>
                <w:lang w:val="kk-KZ"/>
              </w:rPr>
            </w:pPr>
          </w:p>
          <w:p w:rsidR="008A6C29" w:rsidRPr="004343D2" w:rsidRDefault="008A6C29" w:rsidP="000E5D48">
            <w:pPr>
              <w:ind w:firstLine="329"/>
              <w:rPr>
                <w:rFonts w:ascii="Times New Roman" w:hAnsi="Times New Roman" w:cs="Times New Roman"/>
                <w:sz w:val="24"/>
                <w:szCs w:val="24"/>
                <w:lang w:val="kk-KZ"/>
              </w:rPr>
            </w:pPr>
          </w:p>
          <w:p w:rsidR="008A6C29" w:rsidRPr="004343D2" w:rsidRDefault="008A6C29" w:rsidP="000E5D48">
            <w:pPr>
              <w:ind w:firstLine="329"/>
              <w:rPr>
                <w:rFonts w:ascii="Times New Roman" w:hAnsi="Times New Roman" w:cs="Times New Roman"/>
                <w:sz w:val="24"/>
                <w:szCs w:val="24"/>
                <w:lang w:val="kk-KZ"/>
              </w:rPr>
            </w:pPr>
          </w:p>
          <w:p w:rsidR="008A6C29" w:rsidRPr="004343D2" w:rsidRDefault="008A6C29" w:rsidP="000E5D48">
            <w:pPr>
              <w:ind w:firstLine="329"/>
              <w:rPr>
                <w:rFonts w:ascii="Times New Roman" w:hAnsi="Times New Roman" w:cs="Times New Roman"/>
                <w:sz w:val="24"/>
                <w:szCs w:val="24"/>
                <w:lang w:val="kk-KZ"/>
              </w:rPr>
            </w:pPr>
          </w:p>
          <w:p w:rsidR="008A6C29" w:rsidRPr="004343D2" w:rsidRDefault="008A6C29" w:rsidP="000E5D48">
            <w:pPr>
              <w:spacing w:after="0" w:line="240" w:lineRule="auto"/>
              <w:ind w:firstLine="329"/>
              <w:rPr>
                <w:rFonts w:ascii="Times New Roman" w:hAnsi="Times New Roman" w:cs="Times New Roman"/>
                <w:sz w:val="24"/>
                <w:szCs w:val="24"/>
                <w:lang w:val="kk-KZ"/>
              </w:rPr>
            </w:pPr>
            <w:r w:rsidRPr="004343D2">
              <w:rPr>
                <w:rFonts w:ascii="Times New Roman" w:hAnsi="Times New Roman" w:cs="Times New Roman"/>
                <w:sz w:val="24"/>
                <w:szCs w:val="24"/>
                <w:lang w:val="kk-KZ"/>
              </w:rPr>
              <w:t>Уақытты үнемді пайдаланып жылдам тапсырмаларды орындайды</w:t>
            </w:r>
          </w:p>
        </w:tc>
      </w:tr>
      <w:tr w:rsidR="008A6C29" w:rsidRPr="004343D2" w:rsidTr="000E5D48">
        <w:trPr>
          <w:trHeight w:val="1935"/>
        </w:trPr>
        <w:tc>
          <w:tcPr>
            <w:tcW w:w="2269" w:type="dxa"/>
            <w:tcBorders>
              <w:left w:val="single" w:sz="4" w:space="0" w:color="auto"/>
              <w:bottom w:val="single" w:sz="4" w:space="0" w:color="auto"/>
              <w:right w:val="single" w:sz="4" w:space="0" w:color="auto"/>
            </w:tcBorders>
          </w:tcPr>
          <w:p w:rsidR="008A6C29" w:rsidRPr="004343D2" w:rsidRDefault="008A6C29" w:rsidP="000E5D48">
            <w:pPr>
              <w:spacing w:after="0" w:line="240" w:lineRule="auto"/>
              <w:rPr>
                <w:rFonts w:ascii="Times New Roman" w:hAnsi="Times New Roman" w:cs="Times New Roman"/>
                <w:b/>
                <w:color w:val="002060"/>
                <w:sz w:val="24"/>
                <w:szCs w:val="24"/>
                <w:lang w:val="kk-KZ"/>
              </w:rPr>
            </w:pPr>
            <w:r w:rsidRPr="004343D2">
              <w:rPr>
                <w:rFonts w:ascii="Times New Roman" w:hAnsi="Times New Roman" w:cs="Times New Roman"/>
                <w:b/>
                <w:color w:val="002060"/>
                <w:sz w:val="24"/>
                <w:szCs w:val="24"/>
                <w:lang w:val="kk-KZ"/>
              </w:rPr>
              <w:lastRenderedPageBreak/>
              <w:t>Сергіту сәті</w:t>
            </w:r>
          </w:p>
        </w:tc>
        <w:tc>
          <w:tcPr>
            <w:tcW w:w="6655" w:type="dxa"/>
            <w:gridSpan w:val="4"/>
            <w:tcBorders>
              <w:left w:val="single" w:sz="4" w:space="0" w:color="auto"/>
              <w:bottom w:val="single" w:sz="4" w:space="0" w:color="auto"/>
              <w:right w:val="single" w:sz="4" w:space="0" w:color="auto"/>
            </w:tcBorders>
          </w:tcPr>
          <w:p w:rsidR="008A6C29" w:rsidRPr="004343D2" w:rsidRDefault="008A6C29" w:rsidP="000E5D48">
            <w:pPr>
              <w:ind w:firstLine="317"/>
              <w:jc w:val="both"/>
              <w:rPr>
                <w:rFonts w:ascii="Times New Roman" w:hAnsi="Times New Roman" w:cs="Times New Roman"/>
                <w:sz w:val="24"/>
                <w:szCs w:val="24"/>
                <w:lang w:val="kk-KZ"/>
              </w:rPr>
            </w:pPr>
            <w:r w:rsidRPr="004343D2">
              <w:rPr>
                <w:rFonts w:ascii="Times New Roman" w:hAnsi="Times New Roman" w:cs="Times New Roman"/>
                <w:noProof/>
                <w:sz w:val="24"/>
                <w:szCs w:val="24"/>
                <w:lang w:eastAsia="ru-RU"/>
              </w:rPr>
              <w:drawing>
                <wp:inline distT="0" distB="0" distL="0" distR="0" wp14:anchorId="5A0AA703" wp14:editId="65B61141">
                  <wp:extent cx="1815641" cy="1216435"/>
                  <wp:effectExtent l="0" t="0" r="0" b="317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ментальный снимок 1 (22.01.2017 20-41).png"/>
                          <pic:cNvPicPr/>
                        </pic:nvPicPr>
                        <pic:blipFill rotWithShape="1">
                          <a:blip r:embed="rId14">
                            <a:extLst>
                              <a:ext uri="{28A0092B-C50C-407E-A947-70E740481C1C}">
                                <a14:useLocalDpi xmlns:a14="http://schemas.microsoft.com/office/drawing/2010/main" val="0"/>
                              </a:ext>
                            </a:extLst>
                          </a:blip>
                          <a:srcRect l="7917" r="8125"/>
                          <a:stretch/>
                        </pic:blipFill>
                        <pic:spPr bwMode="auto">
                          <a:xfrm>
                            <a:off x="0" y="0"/>
                            <a:ext cx="1819541" cy="1219048"/>
                          </a:xfrm>
                          <a:prstGeom prst="rect">
                            <a:avLst/>
                          </a:prstGeom>
                          <a:ln>
                            <a:noFill/>
                          </a:ln>
                          <a:extLst>
                            <a:ext uri="{53640926-AAD7-44D8-BBD7-CCE9431645EC}">
                              <a14:shadowObscured xmlns:a14="http://schemas.microsoft.com/office/drawing/2010/main"/>
                            </a:ext>
                          </a:extLst>
                        </pic:spPr>
                      </pic:pic>
                    </a:graphicData>
                  </a:graphic>
                </wp:inline>
              </w:drawing>
            </w:r>
          </w:p>
        </w:tc>
        <w:tc>
          <w:tcPr>
            <w:tcW w:w="2417"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sz w:val="24"/>
                <w:szCs w:val="24"/>
                <w:lang w:val="kk-KZ"/>
              </w:rPr>
              <w:t>Балалар барлығы қимылды қайталайды.</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Ой сергітеді, шашағандары</w:t>
            </w:r>
          </w:p>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sz w:val="24"/>
                <w:szCs w:val="24"/>
                <w:lang w:val="kk-KZ"/>
              </w:rPr>
              <w:t>басылады</w:t>
            </w:r>
          </w:p>
        </w:tc>
      </w:tr>
      <w:tr w:rsidR="008A6C29" w:rsidRPr="004343D2" w:rsidTr="000E5D48">
        <w:trPr>
          <w:trHeight w:val="1935"/>
        </w:trPr>
        <w:tc>
          <w:tcPr>
            <w:tcW w:w="2269" w:type="dxa"/>
            <w:vMerge w:val="restart"/>
            <w:tcBorders>
              <w:left w:val="single" w:sz="4" w:space="0" w:color="auto"/>
              <w:right w:val="single" w:sz="4" w:space="0" w:color="auto"/>
            </w:tcBorders>
          </w:tcPr>
          <w:p w:rsidR="008A6C29" w:rsidRPr="004343D2" w:rsidRDefault="008A6C29" w:rsidP="000E5D48">
            <w:pPr>
              <w:spacing w:after="0" w:line="240" w:lineRule="auto"/>
              <w:rPr>
                <w:rFonts w:ascii="Times New Roman" w:hAnsi="Times New Roman" w:cs="Times New Roman"/>
                <w:b/>
                <w:color w:val="002060"/>
                <w:sz w:val="24"/>
                <w:szCs w:val="24"/>
                <w:lang w:val="kk-KZ"/>
              </w:rPr>
            </w:pPr>
          </w:p>
        </w:tc>
        <w:tc>
          <w:tcPr>
            <w:tcW w:w="6655" w:type="dxa"/>
            <w:gridSpan w:val="4"/>
            <w:tcBorders>
              <w:left w:val="single" w:sz="4" w:space="0" w:color="auto"/>
              <w:bottom w:val="single" w:sz="4" w:space="0" w:color="auto"/>
              <w:right w:val="single" w:sz="4" w:space="0" w:color="auto"/>
            </w:tcBorders>
          </w:tcPr>
          <w:p w:rsidR="008A6C29" w:rsidRPr="004343D2" w:rsidRDefault="008A6C29" w:rsidP="000E5D48">
            <w:pPr>
              <w:spacing w:after="0" w:line="240" w:lineRule="auto"/>
              <w:jc w:val="both"/>
              <w:rPr>
                <w:rFonts w:ascii="Times New Roman" w:hAnsi="Times New Roman" w:cs="Times New Roman"/>
                <w:b/>
                <w:sz w:val="24"/>
                <w:szCs w:val="24"/>
                <w:lang w:val="kk-KZ"/>
              </w:rPr>
            </w:pPr>
            <w:r w:rsidRPr="004343D2">
              <w:rPr>
                <w:rFonts w:ascii="Times New Roman" w:hAnsi="Times New Roman" w:cs="Times New Roman"/>
                <w:b/>
                <w:sz w:val="24"/>
                <w:szCs w:val="24"/>
                <w:lang w:val="kk-KZ"/>
              </w:rPr>
              <w:t>Жалғасын тап ойыны:</w:t>
            </w:r>
            <w:r w:rsidR="00290BDA">
              <w:rPr>
                <w:rFonts w:ascii="Times New Roman" w:hAnsi="Times New Roman" w:cs="Times New Roman"/>
                <w:b/>
                <w:sz w:val="24"/>
                <w:szCs w:val="24"/>
                <w:lang w:val="kk-KZ"/>
              </w:rPr>
              <w:t xml:space="preserve"> </w:t>
            </w:r>
            <w:bookmarkStart w:id="0" w:name="_GoBack"/>
            <w:bookmarkEnd w:id="0"/>
          </w:p>
          <w:p w:rsidR="008A6C29" w:rsidRPr="004343D2" w:rsidRDefault="008A6C29" w:rsidP="000E5D48">
            <w:pPr>
              <w:spacing w:after="0" w:line="240" w:lineRule="auto"/>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Мақалдың басын айтып соңын балалар айтады.</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Балалар бүгін біз жақсы, жаман туралы әгімелестік. Сендер жақсыдан үйреніп, жаманнан жирену үшін ата-бабаларымыз көптеген мақал-мәтелдер айтқан. Мақалдың жалғасын балалар айтады.</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Жақсыдан үйрен – _______________ (жаманнан жирен).</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Жаман - шайқап сөйлер – _______(жақсы байқап сөйлер).</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Жамандықты - ұмыт – _______ (жақсылыққа ұмтыл).</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 xml:space="preserve">Әдепті бала - арлы бала – _____ (әдепсіз бала сорлы бала). </w:t>
            </w:r>
            <w:r w:rsidRPr="004343D2">
              <w:rPr>
                <w:rFonts w:ascii="Times New Roman" w:hAnsi="Times New Roman" w:cs="Times New Roman"/>
                <w:b/>
                <w:sz w:val="24"/>
                <w:szCs w:val="24"/>
                <w:lang w:val="kk-KZ"/>
              </w:rPr>
              <w:t>Мұғалім:</w:t>
            </w:r>
            <w:r w:rsidRPr="004343D2">
              <w:rPr>
                <w:rFonts w:ascii="Times New Roman" w:hAnsi="Times New Roman" w:cs="Times New Roman"/>
                <w:sz w:val="24"/>
                <w:szCs w:val="24"/>
                <w:lang w:val="kk-KZ"/>
              </w:rPr>
              <w:t xml:space="preserve"> Мақалды жақсы біледі екенсіңдер.</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b/>
                <w:sz w:val="24"/>
                <w:szCs w:val="24"/>
                <w:lang w:val="kk-KZ"/>
              </w:rPr>
              <w:t>«Ойнайық та, ойлайық»</w:t>
            </w:r>
            <w:r w:rsidRPr="004343D2">
              <w:rPr>
                <w:rFonts w:ascii="Times New Roman" w:hAnsi="Times New Roman" w:cs="Times New Roman"/>
                <w:sz w:val="24"/>
                <w:szCs w:val="24"/>
                <w:lang w:val="kk-KZ"/>
              </w:rPr>
              <w:t xml:space="preserve"> (керісінше жазылған нақты жауабын балалар айтады).</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Үлкендердің алдынан кесіп өтуге болады – балалардың  жауабы.</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Құстарды атуға болады – балалардың  жауабы.</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Сабақтан кешігуге болады – балалардың  жауабы.</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Есікті керуге болады – балалардың  жауабы.</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 Үйге жүгіріп кіруге болады – балалардың  жауабы.</w:t>
            </w:r>
          </w:p>
          <w:p w:rsidR="008A6C29" w:rsidRPr="004343D2" w:rsidRDefault="008A6C29" w:rsidP="000E5D48">
            <w:pPr>
              <w:spacing w:after="0" w:line="240" w:lineRule="auto"/>
              <w:ind w:firstLine="317"/>
              <w:jc w:val="both"/>
              <w:rPr>
                <w:rFonts w:ascii="Times New Roman" w:hAnsi="Times New Roman" w:cs="Times New Roman"/>
                <w:sz w:val="24"/>
                <w:szCs w:val="24"/>
                <w:lang w:val="kk-KZ"/>
              </w:rPr>
            </w:pPr>
            <w:r w:rsidRPr="004343D2">
              <w:rPr>
                <w:rFonts w:ascii="Times New Roman" w:hAnsi="Times New Roman" w:cs="Times New Roman"/>
                <w:sz w:val="24"/>
                <w:szCs w:val="24"/>
                <w:lang w:val="kk-KZ"/>
              </w:rPr>
              <w:t>«Адамдар бір-біріне қайырымдылық, мейірімділік таныту арқылы жақсылық жасайды».</w:t>
            </w:r>
          </w:p>
        </w:tc>
        <w:tc>
          <w:tcPr>
            <w:tcW w:w="2417"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709"/>
              <w:jc w:val="both"/>
              <w:rPr>
                <w:rFonts w:ascii="Times New Roman" w:hAnsi="Times New Roman" w:cs="Times New Roman"/>
                <w:sz w:val="24"/>
                <w:szCs w:val="24"/>
                <w:lang w:val="kk-KZ"/>
              </w:rPr>
            </w:pPr>
          </w:p>
          <w:p w:rsidR="008A6C29" w:rsidRPr="004343D2" w:rsidRDefault="008A6C29" w:rsidP="000E5D48">
            <w:pPr>
              <w:ind w:firstLine="187"/>
              <w:rPr>
                <w:rFonts w:ascii="Times New Roman" w:hAnsi="Times New Roman" w:cs="Times New Roman"/>
                <w:sz w:val="24"/>
                <w:szCs w:val="24"/>
                <w:lang w:val="kk-KZ"/>
              </w:rPr>
            </w:pPr>
            <w:r w:rsidRPr="004343D2">
              <w:rPr>
                <w:rFonts w:ascii="Times New Roman" w:hAnsi="Times New Roman" w:cs="Times New Roman"/>
                <w:sz w:val="24"/>
                <w:szCs w:val="24"/>
                <w:lang w:val="kk-KZ"/>
              </w:rPr>
              <w:t>Балалар жылдам мақалдардың жалғасын айтып шығады.</w:t>
            </w:r>
          </w:p>
          <w:p w:rsidR="008A6C29" w:rsidRPr="004343D2" w:rsidRDefault="008A6C29" w:rsidP="000E5D48">
            <w:pPr>
              <w:ind w:firstLine="187"/>
              <w:rPr>
                <w:rFonts w:ascii="Times New Roman" w:hAnsi="Times New Roman" w:cs="Times New Roman"/>
                <w:sz w:val="24"/>
                <w:szCs w:val="24"/>
                <w:lang w:val="kk-KZ"/>
              </w:rPr>
            </w:pPr>
          </w:p>
          <w:p w:rsidR="008A6C29" w:rsidRPr="004343D2" w:rsidRDefault="008A6C29" w:rsidP="000E5D48">
            <w:pPr>
              <w:ind w:firstLine="187"/>
              <w:rPr>
                <w:rFonts w:ascii="Times New Roman" w:hAnsi="Times New Roman" w:cs="Times New Roman"/>
                <w:sz w:val="24"/>
                <w:szCs w:val="24"/>
                <w:lang w:val="kk-KZ"/>
              </w:rPr>
            </w:pPr>
          </w:p>
          <w:p w:rsidR="008A6C29" w:rsidRPr="004343D2" w:rsidRDefault="008A6C29" w:rsidP="000E5D48">
            <w:pPr>
              <w:ind w:firstLine="187"/>
              <w:rPr>
                <w:rFonts w:ascii="Times New Roman" w:hAnsi="Times New Roman" w:cs="Times New Roman"/>
                <w:sz w:val="24"/>
                <w:szCs w:val="24"/>
                <w:lang w:val="kk-KZ"/>
              </w:rPr>
            </w:pPr>
          </w:p>
          <w:p w:rsidR="008A6C29" w:rsidRPr="004343D2" w:rsidRDefault="008A6C29" w:rsidP="000E5D48">
            <w:pPr>
              <w:ind w:firstLine="187"/>
              <w:rPr>
                <w:rFonts w:ascii="Times New Roman" w:hAnsi="Times New Roman" w:cs="Times New Roman"/>
                <w:sz w:val="24"/>
                <w:szCs w:val="24"/>
                <w:lang w:val="kk-KZ"/>
              </w:rPr>
            </w:pPr>
          </w:p>
          <w:p w:rsidR="008A6C29" w:rsidRPr="004343D2" w:rsidRDefault="008A6C29" w:rsidP="008A6C29">
            <w:pPr>
              <w:rPr>
                <w:rFonts w:ascii="Times New Roman" w:hAnsi="Times New Roman" w:cs="Times New Roman"/>
                <w:sz w:val="24"/>
                <w:szCs w:val="24"/>
                <w:lang w:val="kk-KZ"/>
              </w:rPr>
            </w:pPr>
          </w:p>
          <w:p w:rsidR="008A6C29" w:rsidRPr="004343D2" w:rsidRDefault="008A6C29" w:rsidP="000E5D48">
            <w:pPr>
              <w:spacing w:after="0" w:line="240" w:lineRule="auto"/>
              <w:ind w:firstLine="187"/>
              <w:rPr>
                <w:rFonts w:ascii="Times New Roman" w:hAnsi="Times New Roman" w:cs="Times New Roman"/>
                <w:sz w:val="24"/>
                <w:szCs w:val="24"/>
                <w:lang w:val="kk-KZ"/>
              </w:rPr>
            </w:pPr>
            <w:r w:rsidRPr="004343D2">
              <w:rPr>
                <w:rFonts w:ascii="Times New Roman" w:hAnsi="Times New Roman" w:cs="Times New Roman"/>
                <w:sz w:val="24"/>
                <w:szCs w:val="24"/>
                <w:lang w:val="kk-KZ"/>
              </w:rPr>
              <w:t>Балалар жылдам жауап беруге тырысады.</w:t>
            </w:r>
          </w:p>
        </w:tc>
      </w:tr>
      <w:tr w:rsidR="003752FB" w:rsidRPr="00290BDA" w:rsidTr="00540A03">
        <w:trPr>
          <w:trHeight w:val="718"/>
        </w:trPr>
        <w:tc>
          <w:tcPr>
            <w:tcW w:w="2269" w:type="dxa"/>
            <w:vMerge/>
            <w:tcBorders>
              <w:left w:val="single" w:sz="4" w:space="0" w:color="auto"/>
              <w:bottom w:val="single" w:sz="4" w:space="0" w:color="auto"/>
              <w:right w:val="single" w:sz="4" w:space="0" w:color="auto"/>
            </w:tcBorders>
          </w:tcPr>
          <w:p w:rsidR="003752FB" w:rsidRPr="004343D2" w:rsidRDefault="003752FB" w:rsidP="000E5D48">
            <w:pPr>
              <w:rPr>
                <w:rFonts w:ascii="Times New Roman" w:hAnsi="Times New Roman" w:cs="Times New Roman"/>
                <w:b/>
                <w:color w:val="002060"/>
                <w:sz w:val="24"/>
                <w:szCs w:val="24"/>
                <w:lang w:val="kk-KZ"/>
              </w:rPr>
            </w:pPr>
          </w:p>
        </w:tc>
        <w:tc>
          <w:tcPr>
            <w:tcW w:w="9072" w:type="dxa"/>
            <w:gridSpan w:val="5"/>
            <w:tcBorders>
              <w:top w:val="single" w:sz="4" w:space="0" w:color="auto"/>
              <w:left w:val="single" w:sz="4" w:space="0" w:color="auto"/>
              <w:bottom w:val="single" w:sz="4" w:space="0" w:color="auto"/>
              <w:right w:val="single" w:sz="4" w:space="0" w:color="auto"/>
            </w:tcBorders>
          </w:tcPr>
          <w:p w:rsidR="003752FB" w:rsidRPr="004343D2" w:rsidRDefault="003752FB" w:rsidP="000E5D48">
            <w:pPr>
              <w:spacing w:after="0" w:line="240" w:lineRule="auto"/>
              <w:rPr>
                <w:rFonts w:ascii="Times New Roman" w:hAnsi="Times New Roman" w:cs="Times New Roman"/>
                <w:b/>
                <w:sz w:val="24"/>
                <w:szCs w:val="24"/>
                <w:lang w:val="kk-KZ"/>
              </w:rPr>
            </w:pPr>
            <w:r w:rsidRPr="004343D2">
              <w:rPr>
                <w:rFonts w:ascii="Times New Roman" w:hAnsi="Times New Roman" w:cs="Times New Roman"/>
                <w:b/>
                <w:sz w:val="24"/>
                <w:szCs w:val="24"/>
                <w:lang w:val="kk-KZ"/>
              </w:rPr>
              <w:t>Балалар сөзі (бірге айтады).</w:t>
            </w:r>
          </w:p>
          <w:p w:rsidR="003752FB" w:rsidRPr="004343D2" w:rsidRDefault="003752FB"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Жақсылықтан үйреніп, боламыз біз жақсы адам.</w:t>
            </w:r>
          </w:p>
          <w:p w:rsidR="003752FB" w:rsidRPr="004343D2" w:rsidRDefault="003752FB" w:rsidP="000E5D48">
            <w:pPr>
              <w:rPr>
                <w:rFonts w:ascii="Times New Roman" w:hAnsi="Times New Roman" w:cs="Times New Roman"/>
                <w:sz w:val="24"/>
                <w:szCs w:val="24"/>
                <w:lang w:val="kk-KZ"/>
              </w:rPr>
            </w:pPr>
            <w:r w:rsidRPr="004343D2">
              <w:rPr>
                <w:rFonts w:ascii="Times New Roman" w:hAnsi="Times New Roman" w:cs="Times New Roman"/>
                <w:sz w:val="24"/>
                <w:szCs w:val="24"/>
                <w:lang w:val="kk-KZ"/>
              </w:rPr>
              <w:t>Жамандықтан жиреніп, үлгі аламыз жақсыдан.</w:t>
            </w:r>
          </w:p>
        </w:tc>
      </w:tr>
      <w:tr w:rsidR="008A6C29" w:rsidRPr="00290BDA" w:rsidTr="000E5D48">
        <w:trPr>
          <w:trHeight w:val="557"/>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color w:val="002060"/>
                <w:sz w:val="24"/>
                <w:szCs w:val="24"/>
                <w:lang w:val="kk-KZ"/>
              </w:rPr>
            </w:pPr>
            <w:r w:rsidRPr="004343D2">
              <w:rPr>
                <w:rFonts w:ascii="Times New Roman" w:hAnsi="Times New Roman" w:cs="Times New Roman"/>
                <w:b/>
                <w:color w:val="002060"/>
                <w:sz w:val="24"/>
                <w:szCs w:val="24"/>
                <w:lang w:val="kk-KZ"/>
              </w:rPr>
              <w:t>Ой толғаныс</w:t>
            </w:r>
          </w:p>
        </w:tc>
        <w:tc>
          <w:tcPr>
            <w:tcW w:w="9072" w:type="dxa"/>
            <w:gridSpan w:val="5"/>
            <w:tcBorders>
              <w:top w:val="single" w:sz="4" w:space="0" w:color="auto"/>
              <w:left w:val="single" w:sz="4" w:space="0" w:color="auto"/>
              <w:bottom w:val="single" w:sz="4" w:space="0" w:color="auto"/>
              <w:right w:val="single" w:sz="4" w:space="0" w:color="auto"/>
            </w:tcBorders>
          </w:tcPr>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b/>
                <w:sz w:val="24"/>
                <w:szCs w:val="24"/>
                <w:lang w:val="kk-KZ"/>
              </w:rPr>
              <w:t>Мұғалім:</w:t>
            </w:r>
            <w:r w:rsidRPr="004343D2">
              <w:rPr>
                <w:rFonts w:ascii="Times New Roman" w:hAnsi="Times New Roman" w:cs="Times New Roman"/>
                <w:sz w:val="24"/>
                <w:szCs w:val="24"/>
                <w:lang w:val="kk-KZ"/>
              </w:rPr>
              <w:t xml:space="preserve"> Жарқыраған күндей мейірімді, жан шуақты, көңілдерің ақ, адамға тек жақсылық жасай білетін   адамгершілігі мол азамат болыңдар. Алдағы уақыттан бастап жаман әдет пен қылықтардан тазарып, жаны таза, көңілі ақ, рухани сезімдерге бай адам болыңдар.</w:t>
            </w:r>
          </w:p>
        </w:tc>
      </w:tr>
      <w:tr w:rsidR="008A6C29" w:rsidRPr="004343D2" w:rsidTr="008A6C29">
        <w:trPr>
          <w:trHeight w:val="532"/>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color w:val="002060"/>
                <w:sz w:val="24"/>
                <w:szCs w:val="24"/>
                <w:lang w:val="kk-KZ"/>
              </w:rPr>
            </w:pPr>
            <w:r w:rsidRPr="004343D2">
              <w:rPr>
                <w:rFonts w:ascii="Times New Roman" w:hAnsi="Times New Roman" w:cs="Times New Roman"/>
                <w:b/>
                <w:color w:val="002060"/>
                <w:sz w:val="24"/>
                <w:szCs w:val="24"/>
                <w:lang w:val="kk-KZ"/>
              </w:rPr>
              <w:t>Үйге тапсырма</w:t>
            </w:r>
          </w:p>
        </w:tc>
        <w:tc>
          <w:tcPr>
            <w:tcW w:w="5953" w:type="dxa"/>
            <w:gridSpan w:val="3"/>
            <w:tcBorders>
              <w:top w:val="single" w:sz="4" w:space="0" w:color="auto"/>
              <w:left w:val="single" w:sz="4" w:space="0" w:color="auto"/>
              <w:bottom w:val="single" w:sz="4" w:space="0" w:color="auto"/>
              <w:right w:val="single" w:sz="4" w:space="0" w:color="auto"/>
            </w:tcBorders>
          </w:tcPr>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sz w:val="24"/>
                <w:szCs w:val="24"/>
                <w:lang w:val="kk-KZ"/>
              </w:rPr>
              <w:t>Өлеңді оқу.</w:t>
            </w:r>
          </w:p>
        </w:tc>
        <w:tc>
          <w:tcPr>
            <w:tcW w:w="3119" w:type="dxa"/>
            <w:gridSpan w:val="2"/>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sz w:val="24"/>
                <w:szCs w:val="24"/>
                <w:lang w:val="kk-KZ"/>
              </w:rPr>
              <w:t>Күнделіктеріне жазып алады</w:t>
            </w:r>
          </w:p>
        </w:tc>
      </w:tr>
      <w:tr w:rsidR="008A6C29" w:rsidRPr="00290BDA" w:rsidTr="002B230F">
        <w:trPr>
          <w:trHeight w:val="1077"/>
        </w:trPr>
        <w:tc>
          <w:tcPr>
            <w:tcW w:w="2269" w:type="dxa"/>
            <w:tcBorders>
              <w:top w:val="single" w:sz="4" w:space="0" w:color="auto"/>
              <w:left w:val="single" w:sz="4" w:space="0" w:color="auto"/>
              <w:bottom w:val="single" w:sz="4" w:space="0" w:color="auto"/>
              <w:right w:val="single" w:sz="4" w:space="0" w:color="auto"/>
            </w:tcBorders>
          </w:tcPr>
          <w:p w:rsidR="008A6C29" w:rsidRPr="004343D2" w:rsidRDefault="008A6C29" w:rsidP="000E5D48">
            <w:pPr>
              <w:rPr>
                <w:rFonts w:ascii="Times New Roman" w:hAnsi="Times New Roman" w:cs="Times New Roman"/>
                <w:b/>
                <w:color w:val="002060"/>
                <w:sz w:val="24"/>
                <w:szCs w:val="24"/>
                <w:lang w:val="kk-KZ"/>
              </w:rPr>
            </w:pPr>
            <w:r>
              <w:rPr>
                <w:rFonts w:ascii="Times New Roman" w:hAnsi="Times New Roman" w:cs="Times New Roman"/>
                <w:b/>
                <w:color w:val="002060"/>
                <w:sz w:val="24"/>
                <w:szCs w:val="24"/>
                <w:lang w:val="kk-KZ"/>
              </w:rPr>
              <w:t>Қорытынды</w:t>
            </w:r>
          </w:p>
        </w:tc>
        <w:tc>
          <w:tcPr>
            <w:tcW w:w="5953" w:type="dxa"/>
            <w:gridSpan w:val="3"/>
            <w:tcBorders>
              <w:top w:val="single" w:sz="4" w:space="0" w:color="auto"/>
              <w:left w:val="single" w:sz="4" w:space="0" w:color="auto"/>
              <w:bottom w:val="single" w:sz="4" w:space="0" w:color="auto"/>
              <w:right w:val="single" w:sz="4" w:space="0" w:color="auto"/>
            </w:tcBorders>
          </w:tcPr>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Жақынды, досты аяла</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Қанатың сонда талмайды.</w:t>
            </w:r>
          </w:p>
          <w:p w:rsidR="008A6C29" w:rsidRPr="004343D2" w:rsidRDefault="008A6C29" w:rsidP="000E5D48">
            <w:pPr>
              <w:spacing w:after="0" w:line="240" w:lineRule="auto"/>
              <w:rPr>
                <w:rFonts w:ascii="Times New Roman" w:hAnsi="Times New Roman" w:cs="Times New Roman"/>
                <w:sz w:val="24"/>
                <w:szCs w:val="24"/>
                <w:lang w:val="kk-KZ"/>
              </w:rPr>
            </w:pPr>
            <w:r w:rsidRPr="004343D2">
              <w:rPr>
                <w:rFonts w:ascii="Times New Roman" w:hAnsi="Times New Roman" w:cs="Times New Roman"/>
                <w:sz w:val="24"/>
                <w:szCs w:val="24"/>
                <w:lang w:val="kk-KZ"/>
              </w:rPr>
              <w:t>Барыңды жұрттан аяма.</w:t>
            </w:r>
          </w:p>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sz w:val="24"/>
                <w:szCs w:val="24"/>
                <w:lang w:val="kk-KZ"/>
              </w:rPr>
              <w:t>Жақсылық жасау арқылы.</w:t>
            </w:r>
          </w:p>
        </w:tc>
        <w:tc>
          <w:tcPr>
            <w:tcW w:w="3119" w:type="dxa"/>
            <w:gridSpan w:val="2"/>
            <w:tcBorders>
              <w:top w:val="single" w:sz="4" w:space="0" w:color="auto"/>
              <w:left w:val="single" w:sz="4" w:space="0" w:color="auto"/>
              <w:bottom w:val="single" w:sz="4" w:space="0" w:color="auto"/>
              <w:right w:val="single" w:sz="4" w:space="0" w:color="auto"/>
            </w:tcBorders>
          </w:tcPr>
          <w:p w:rsidR="008A6C29" w:rsidRPr="004343D2" w:rsidRDefault="008A6C29" w:rsidP="000E5D48">
            <w:pPr>
              <w:rPr>
                <w:rFonts w:ascii="Times New Roman" w:hAnsi="Times New Roman" w:cs="Times New Roman"/>
                <w:sz w:val="24"/>
                <w:szCs w:val="24"/>
                <w:lang w:val="kk-KZ"/>
              </w:rPr>
            </w:pPr>
          </w:p>
        </w:tc>
      </w:tr>
      <w:tr w:rsidR="008A6C29" w:rsidRPr="004343D2" w:rsidTr="008A6C29">
        <w:trPr>
          <w:trHeight w:val="463"/>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color w:val="002060"/>
                <w:sz w:val="24"/>
                <w:szCs w:val="24"/>
                <w:lang w:val="kk-KZ"/>
              </w:rPr>
            </w:pPr>
            <w:r w:rsidRPr="004343D2">
              <w:rPr>
                <w:rFonts w:ascii="Times New Roman" w:hAnsi="Times New Roman" w:cs="Times New Roman"/>
                <w:b/>
                <w:color w:val="002060"/>
                <w:sz w:val="24"/>
                <w:szCs w:val="24"/>
                <w:lang w:val="kk-KZ"/>
              </w:rPr>
              <w:t>Бағалау</w:t>
            </w:r>
          </w:p>
        </w:tc>
        <w:tc>
          <w:tcPr>
            <w:tcW w:w="5953" w:type="dxa"/>
            <w:gridSpan w:val="3"/>
            <w:tcBorders>
              <w:top w:val="single" w:sz="4" w:space="0" w:color="auto"/>
              <w:left w:val="single" w:sz="4" w:space="0" w:color="auto"/>
              <w:bottom w:val="single" w:sz="4" w:space="0" w:color="auto"/>
              <w:right w:val="single" w:sz="4" w:space="0" w:color="auto"/>
            </w:tcBorders>
          </w:tcPr>
          <w:p w:rsidR="008A6C29" w:rsidRPr="008A6C29" w:rsidRDefault="00290BDA" w:rsidP="000E5D48">
            <w:pPr>
              <w:rPr>
                <w:rFonts w:ascii="Times New Roman" w:hAnsi="Times New Roman" w:cs="Times New Roman"/>
                <w:color w:val="000000" w:themeColor="text1"/>
                <w:sz w:val="24"/>
                <w:szCs w:val="24"/>
                <w:lang w:val="kk-KZ"/>
              </w:rPr>
            </w:pPr>
            <w:hyperlink r:id="rId15" w:history="1">
              <w:r w:rsidR="008A6C29" w:rsidRPr="004343D2">
                <w:rPr>
                  <w:rFonts w:ascii="Times New Roman" w:hAnsi="Times New Roman" w:cs="Times New Roman"/>
                  <w:color w:val="000000" w:themeColor="text1"/>
                  <w:sz w:val="24"/>
                  <w:szCs w:val="24"/>
                  <w:u w:val="single"/>
                  <w:lang w:val="kk-KZ"/>
                </w:rPr>
                <w:t>Оқыту үшін бағалау және оқуды бағалау</w:t>
              </w:r>
            </w:hyperlink>
          </w:p>
        </w:tc>
        <w:tc>
          <w:tcPr>
            <w:tcW w:w="3119" w:type="dxa"/>
            <w:gridSpan w:val="2"/>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sz w:val="24"/>
                <w:szCs w:val="24"/>
                <w:lang w:val="kk-KZ"/>
              </w:rPr>
            </w:pPr>
            <w:r w:rsidRPr="004343D2">
              <w:rPr>
                <w:rFonts w:ascii="Times New Roman" w:hAnsi="Times New Roman" w:cs="Times New Roman"/>
                <w:sz w:val="24"/>
                <w:szCs w:val="24"/>
                <w:lang w:val="kk-KZ"/>
              </w:rPr>
              <w:t>Бағалау парақшасын толтырады.</w:t>
            </w:r>
          </w:p>
        </w:tc>
      </w:tr>
      <w:tr w:rsidR="008A6C29" w:rsidRPr="004343D2" w:rsidTr="000E5D48">
        <w:trPr>
          <w:trHeight w:val="1077"/>
        </w:trPr>
        <w:tc>
          <w:tcPr>
            <w:tcW w:w="2269" w:type="dxa"/>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b/>
                <w:color w:val="002060"/>
                <w:sz w:val="24"/>
                <w:szCs w:val="24"/>
                <w:lang w:val="kk-KZ"/>
              </w:rPr>
            </w:pPr>
            <w:r w:rsidRPr="004343D2">
              <w:rPr>
                <w:rFonts w:ascii="Times New Roman" w:hAnsi="Times New Roman" w:cs="Times New Roman"/>
                <w:b/>
                <w:color w:val="002060"/>
                <w:sz w:val="24"/>
                <w:szCs w:val="24"/>
                <w:lang w:val="kk-KZ"/>
              </w:rPr>
              <w:t>Кері байланыс</w:t>
            </w:r>
          </w:p>
        </w:tc>
        <w:tc>
          <w:tcPr>
            <w:tcW w:w="9072" w:type="dxa"/>
            <w:gridSpan w:val="5"/>
            <w:tcBorders>
              <w:top w:val="single" w:sz="4" w:space="0" w:color="auto"/>
              <w:left w:val="single" w:sz="4" w:space="0" w:color="auto"/>
              <w:bottom w:val="single" w:sz="4" w:space="0" w:color="auto"/>
              <w:right w:val="single" w:sz="4" w:space="0" w:color="auto"/>
            </w:tcBorders>
            <w:hideMark/>
          </w:tcPr>
          <w:p w:rsidR="008A6C29" w:rsidRPr="004343D2" w:rsidRDefault="008A6C29" w:rsidP="000E5D48">
            <w:pPr>
              <w:rPr>
                <w:rFonts w:ascii="Times New Roman" w:hAnsi="Times New Roman" w:cs="Times New Roman"/>
                <w:sz w:val="24"/>
                <w:szCs w:val="24"/>
                <w:lang w:val="kk-KZ"/>
              </w:rPr>
            </w:pPr>
            <w:r w:rsidRPr="004343D2">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r w:rsidRPr="004343D2">
              <w:rPr>
                <w:rFonts w:ascii="Times New Roman" w:hAnsi="Times New Roman" w:cs="Times New Roman"/>
                <w:noProof/>
                <w:sz w:val="24"/>
                <w:szCs w:val="24"/>
                <w:lang w:eastAsia="ru-RU"/>
              </w:rPr>
              <w:drawing>
                <wp:inline distT="0" distB="0" distL="0" distR="0" wp14:anchorId="50CE7484" wp14:editId="1B58DD2C">
                  <wp:extent cx="1962150" cy="1492744"/>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68721" cy="1497743"/>
                          </a:xfrm>
                          <a:prstGeom prst="rect">
                            <a:avLst/>
                          </a:prstGeom>
                        </pic:spPr>
                      </pic:pic>
                    </a:graphicData>
                  </a:graphic>
                </wp:inline>
              </w:drawing>
            </w:r>
          </w:p>
        </w:tc>
      </w:tr>
    </w:tbl>
    <w:p w:rsidR="00C54867" w:rsidRDefault="00C54867">
      <w:pPr>
        <w:rPr>
          <w:lang w:val="kk-KZ"/>
        </w:rPr>
      </w:pPr>
    </w:p>
    <w:p w:rsidR="006C1C9B" w:rsidRDefault="006C1C9B" w:rsidP="006C1C9B">
      <w:pPr>
        <w:ind w:left="-567"/>
        <w:rPr>
          <w:lang w:val="kk-KZ"/>
        </w:rPr>
      </w:pPr>
    </w:p>
    <w:p w:rsidR="006C1C9B" w:rsidRDefault="006C1C9B" w:rsidP="006C1C9B">
      <w:pPr>
        <w:ind w:left="-567"/>
        <w:rPr>
          <w:lang w:val="kk-KZ"/>
        </w:rPr>
      </w:pPr>
    </w:p>
    <w:p w:rsidR="006C1C9B" w:rsidRDefault="006C1C9B" w:rsidP="006C1C9B">
      <w:pPr>
        <w:ind w:left="-567"/>
        <w:rPr>
          <w:lang w:val="kk-KZ"/>
        </w:rPr>
      </w:pPr>
    </w:p>
    <w:p w:rsidR="006C1C9B" w:rsidRDefault="006C1C9B" w:rsidP="006C1C9B">
      <w:pPr>
        <w:ind w:left="-1418"/>
        <w:rPr>
          <w:lang w:val="kk-KZ"/>
        </w:rPr>
      </w:pPr>
      <w:r>
        <w:rPr>
          <w:noProof/>
          <w:lang w:eastAsia="ru-RU"/>
        </w:rPr>
        <w:drawing>
          <wp:inline distT="0" distB="0" distL="0" distR="0" wp14:anchorId="5EB65192">
            <wp:extent cx="7194726" cy="386541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07710" cy="3872394"/>
                    </a:xfrm>
                    <a:prstGeom prst="rect">
                      <a:avLst/>
                    </a:prstGeom>
                    <a:noFill/>
                  </pic:spPr>
                </pic:pic>
              </a:graphicData>
            </a:graphic>
          </wp:inline>
        </w:drawing>
      </w:r>
    </w:p>
    <w:p w:rsidR="006C1C9B" w:rsidRDefault="006C1C9B" w:rsidP="006C1C9B">
      <w:pPr>
        <w:ind w:left="-567"/>
        <w:rPr>
          <w:lang w:val="kk-KZ"/>
        </w:rPr>
      </w:pPr>
    </w:p>
    <w:p w:rsidR="006C1C9B" w:rsidRDefault="006C1C9B" w:rsidP="006C1C9B">
      <w:pPr>
        <w:ind w:left="-567"/>
        <w:rPr>
          <w:lang w:val="kk-KZ"/>
        </w:rPr>
      </w:pPr>
    </w:p>
    <w:p w:rsidR="006C1C9B" w:rsidRDefault="00E54A3C" w:rsidP="00E54A3C">
      <w:pPr>
        <w:ind w:left="-1418"/>
        <w:rPr>
          <w:lang w:val="kk-KZ"/>
        </w:rPr>
      </w:pPr>
      <w:r>
        <w:rPr>
          <w:noProof/>
          <w:lang w:eastAsia="ru-RU"/>
        </w:rPr>
        <w:drawing>
          <wp:inline distT="0" distB="0" distL="0" distR="0" wp14:anchorId="1CB5888D" wp14:editId="7B4454E6">
            <wp:extent cx="7232969" cy="3886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29447" cy="3884308"/>
                    </a:xfrm>
                    <a:prstGeom prst="rect">
                      <a:avLst/>
                    </a:prstGeom>
                    <a:noFill/>
                  </pic:spPr>
                </pic:pic>
              </a:graphicData>
            </a:graphic>
          </wp:inline>
        </w:drawing>
      </w:r>
    </w:p>
    <w:p w:rsidR="006C1C9B" w:rsidRDefault="006C1C9B" w:rsidP="006C1C9B">
      <w:pPr>
        <w:rPr>
          <w:lang w:val="kk-KZ"/>
        </w:rPr>
      </w:pPr>
    </w:p>
    <w:p w:rsidR="00E54A3C" w:rsidRDefault="00E54A3C" w:rsidP="006C1C9B">
      <w:pPr>
        <w:ind w:left="-1418"/>
        <w:rPr>
          <w:noProof/>
          <w:lang w:val="kk-KZ" w:eastAsia="ru-RU"/>
        </w:rPr>
      </w:pPr>
    </w:p>
    <w:p w:rsidR="00E54A3C" w:rsidRDefault="00E54A3C" w:rsidP="006C1C9B">
      <w:pPr>
        <w:ind w:left="-1418"/>
        <w:rPr>
          <w:noProof/>
          <w:lang w:val="kk-KZ" w:eastAsia="ru-RU"/>
        </w:rPr>
      </w:pPr>
    </w:p>
    <w:p w:rsidR="006C1C9B" w:rsidRDefault="006C1C9B" w:rsidP="006C1C9B">
      <w:pPr>
        <w:ind w:left="-1418"/>
        <w:rPr>
          <w:lang w:val="kk-KZ"/>
        </w:rPr>
      </w:pPr>
    </w:p>
    <w:p w:rsidR="00E54A3C" w:rsidRDefault="00E54A3C" w:rsidP="006C1C9B">
      <w:pPr>
        <w:ind w:left="-1418"/>
        <w:rPr>
          <w:lang w:val="kk-KZ"/>
        </w:rPr>
      </w:pPr>
    </w:p>
    <w:p w:rsidR="00E54A3C" w:rsidRDefault="00E54A3C" w:rsidP="006C1C9B">
      <w:pPr>
        <w:ind w:left="-1418"/>
        <w:rPr>
          <w:lang w:val="kk-KZ"/>
        </w:rPr>
      </w:pPr>
      <w:r>
        <w:rPr>
          <w:noProof/>
          <w:lang w:eastAsia="ru-RU"/>
        </w:rPr>
        <w:drawing>
          <wp:inline distT="0" distB="0" distL="0" distR="0" wp14:anchorId="081A947E">
            <wp:extent cx="7041966" cy="4600575"/>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47595" cy="4604253"/>
                    </a:xfrm>
                    <a:prstGeom prst="rect">
                      <a:avLst/>
                    </a:prstGeom>
                    <a:noFill/>
                  </pic:spPr>
                </pic:pic>
              </a:graphicData>
            </a:graphic>
          </wp:inline>
        </w:drawing>
      </w:r>
    </w:p>
    <w:p w:rsidR="00E54A3C" w:rsidRDefault="00E54A3C" w:rsidP="006C1C9B">
      <w:pPr>
        <w:ind w:left="-1418"/>
        <w:rPr>
          <w:lang w:val="kk-KZ"/>
        </w:rPr>
      </w:pPr>
    </w:p>
    <w:p w:rsidR="00E54A3C" w:rsidRPr="008A6C29" w:rsidRDefault="00E54A3C" w:rsidP="006C1C9B">
      <w:pPr>
        <w:ind w:left="-1418"/>
        <w:rPr>
          <w:lang w:val="kk-KZ"/>
        </w:rPr>
      </w:pPr>
      <w:r>
        <w:rPr>
          <w:noProof/>
          <w:lang w:eastAsia="ru-RU"/>
        </w:rPr>
        <w:drawing>
          <wp:inline distT="0" distB="0" distL="0" distR="0" wp14:anchorId="0E848C02">
            <wp:extent cx="6953057" cy="4514850"/>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a:extLst>
                        <a:ext uri="{28A0092B-C50C-407E-A947-70E740481C1C}">
                          <a14:useLocalDpi xmlns:a14="http://schemas.microsoft.com/office/drawing/2010/main" val="0"/>
                        </a:ext>
                      </a:extLst>
                    </a:blip>
                    <a:srcRect t="32269"/>
                    <a:stretch/>
                  </pic:blipFill>
                  <pic:spPr bwMode="auto">
                    <a:xfrm>
                      <a:off x="0" y="0"/>
                      <a:ext cx="6988542" cy="4537892"/>
                    </a:xfrm>
                    <a:prstGeom prst="rect">
                      <a:avLst/>
                    </a:prstGeom>
                    <a:noFill/>
                    <a:ln>
                      <a:noFill/>
                    </a:ln>
                    <a:extLst>
                      <a:ext uri="{53640926-AAD7-44D8-BBD7-CCE9431645EC}">
                        <a14:shadowObscured xmlns:a14="http://schemas.microsoft.com/office/drawing/2010/main"/>
                      </a:ext>
                    </a:extLst>
                  </pic:spPr>
                </pic:pic>
              </a:graphicData>
            </a:graphic>
          </wp:inline>
        </w:drawing>
      </w:r>
    </w:p>
    <w:sectPr w:rsidR="00E54A3C" w:rsidRPr="008A6C29" w:rsidSect="008A6C29">
      <w:pgSz w:w="11906" w:h="16838"/>
      <w:pgMar w:top="426"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83859"/>
    <w:multiLevelType w:val="hybridMultilevel"/>
    <w:tmpl w:val="F0F22F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D90F25"/>
    <w:multiLevelType w:val="hybridMultilevel"/>
    <w:tmpl w:val="57DCF10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5DA84300"/>
    <w:multiLevelType w:val="hybridMultilevel"/>
    <w:tmpl w:val="0DD85B5A"/>
    <w:lvl w:ilvl="0" w:tplc="C73CF252">
      <w:start w:val="1"/>
      <w:numFmt w:val="decimal"/>
      <w:lvlText w:val="%1."/>
      <w:lvlJc w:val="right"/>
      <w:pPr>
        <w:ind w:left="7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C29"/>
    <w:rsid w:val="001E09B9"/>
    <w:rsid w:val="001F377B"/>
    <w:rsid w:val="00290BDA"/>
    <w:rsid w:val="002B230F"/>
    <w:rsid w:val="003752FB"/>
    <w:rsid w:val="005538BE"/>
    <w:rsid w:val="006C1C9B"/>
    <w:rsid w:val="008A6C29"/>
    <w:rsid w:val="0091405F"/>
    <w:rsid w:val="00B5381F"/>
    <w:rsid w:val="00BA5AC1"/>
    <w:rsid w:val="00C54867"/>
    <w:rsid w:val="00D77067"/>
    <w:rsid w:val="00E54A3C"/>
    <w:rsid w:val="00EC32FD"/>
    <w:rsid w:val="00ED7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C2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6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8A6C29"/>
    <w:pPr>
      <w:spacing w:after="0" w:line="240" w:lineRule="auto"/>
    </w:pPr>
  </w:style>
  <w:style w:type="character" w:customStyle="1" w:styleId="a5">
    <w:name w:val="Без интервала Знак"/>
    <w:basedOn w:val="a0"/>
    <w:link w:val="a4"/>
    <w:uiPriority w:val="1"/>
    <w:locked/>
    <w:rsid w:val="008A6C29"/>
  </w:style>
  <w:style w:type="paragraph" w:styleId="a6">
    <w:name w:val="Balloon Text"/>
    <w:basedOn w:val="a"/>
    <w:link w:val="a7"/>
    <w:uiPriority w:val="99"/>
    <w:semiHidden/>
    <w:unhideWhenUsed/>
    <w:rsid w:val="008A6C2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A6C29"/>
    <w:rPr>
      <w:rFonts w:ascii="Tahoma" w:hAnsi="Tahoma" w:cs="Tahoma"/>
      <w:sz w:val="16"/>
      <w:szCs w:val="16"/>
    </w:rPr>
  </w:style>
  <w:style w:type="paragraph" w:styleId="a8">
    <w:name w:val="List Paragraph"/>
    <w:basedOn w:val="a"/>
    <w:uiPriority w:val="34"/>
    <w:qFormat/>
    <w:rsid w:val="005538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C2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6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8A6C29"/>
    <w:pPr>
      <w:spacing w:after="0" w:line="240" w:lineRule="auto"/>
    </w:pPr>
  </w:style>
  <w:style w:type="character" w:customStyle="1" w:styleId="a5">
    <w:name w:val="Без интервала Знак"/>
    <w:basedOn w:val="a0"/>
    <w:link w:val="a4"/>
    <w:uiPriority w:val="1"/>
    <w:locked/>
    <w:rsid w:val="008A6C29"/>
  </w:style>
  <w:style w:type="paragraph" w:styleId="a6">
    <w:name w:val="Balloon Text"/>
    <w:basedOn w:val="a"/>
    <w:link w:val="a7"/>
    <w:uiPriority w:val="99"/>
    <w:semiHidden/>
    <w:unhideWhenUsed/>
    <w:rsid w:val="008A6C2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A6C29"/>
    <w:rPr>
      <w:rFonts w:ascii="Tahoma" w:hAnsi="Tahoma" w:cs="Tahoma"/>
      <w:sz w:val="16"/>
      <w:szCs w:val="16"/>
    </w:rPr>
  </w:style>
  <w:style w:type="paragraph" w:styleId="a8">
    <w:name w:val="List Paragraph"/>
    <w:basedOn w:val="a"/>
    <w:uiPriority w:val="34"/>
    <w:qFormat/>
    <w:rsid w:val="005538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55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10" Type="http://schemas.openxmlformats.org/officeDocument/2006/relationships/image" Target="media/image5.jpe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886</Words>
  <Characters>5054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cp:lastPrinted>2017-01-22T18:21:00Z</cp:lastPrinted>
  <dcterms:created xsi:type="dcterms:W3CDTF">2017-01-22T14:57:00Z</dcterms:created>
  <dcterms:modified xsi:type="dcterms:W3CDTF">2017-01-22T18:22:00Z</dcterms:modified>
</cp:coreProperties>
</file>