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CBD" w:rsidRDefault="00A52CBD" w:rsidP="00A52CBD">
      <w:pPr>
        <w:jc w:val="center"/>
        <w:rPr>
          <w:rFonts w:ascii="Times New Roman" w:hAnsi="Times New Roman" w:cs="Times New Roman"/>
          <w:b/>
          <w:sz w:val="24"/>
          <w:szCs w:val="24"/>
          <w:lang w:val="en-US"/>
        </w:rPr>
      </w:pPr>
      <w:r>
        <w:rPr>
          <w:rFonts w:ascii="Times New Roman" w:hAnsi="Times New Roman" w:cs="Times New Roman"/>
          <w:b/>
          <w:sz w:val="24"/>
          <w:szCs w:val="24"/>
          <w:lang w:val="en-US"/>
        </w:rPr>
        <w:t>Lesson plan</w:t>
      </w:r>
    </w:p>
    <w:p w:rsidR="00A52CBD" w:rsidRDefault="00A52CBD" w:rsidP="00A52CBD">
      <w:pPr>
        <w:spacing w:after="0"/>
        <w:rPr>
          <w:rFonts w:ascii="Times New Roman" w:hAnsi="Times New Roman" w:cs="Times New Roman"/>
          <w:sz w:val="24"/>
          <w:szCs w:val="24"/>
          <w:lang w:val="en-US"/>
        </w:rPr>
        <w:sectPr w:rsidR="00A52CBD" w:rsidSect="00A52CBD">
          <w:pgSz w:w="11906" w:h="16838"/>
          <w:pgMar w:top="567" w:right="850" w:bottom="426" w:left="993" w:header="708" w:footer="708" w:gutter="0"/>
          <w:cols w:space="720"/>
        </w:sectPr>
      </w:pPr>
    </w:p>
    <w:p w:rsidR="00A52CBD" w:rsidRDefault="00A52CBD" w:rsidP="00A52CB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Date: _____</w:t>
      </w:r>
    </w:p>
    <w:p w:rsidR="00A52CBD" w:rsidRDefault="00A52CBD" w:rsidP="00A52CB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Form: 9</w:t>
      </w:r>
    </w:p>
    <w:p w:rsidR="00A52CBD" w:rsidRDefault="00A52CBD" w:rsidP="00A52CB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Theme: Hobby</w:t>
      </w:r>
    </w:p>
    <w:p w:rsidR="00A52CBD" w:rsidRDefault="00A52CBD" w:rsidP="00A52CBD">
      <w:pPr>
        <w:spacing w:after="0"/>
        <w:rPr>
          <w:rFonts w:ascii="Times New Roman" w:hAnsi="Times New Roman" w:cs="Times New Roman"/>
          <w:b/>
          <w:sz w:val="24"/>
          <w:szCs w:val="24"/>
          <w:lang w:val="en-US"/>
        </w:rPr>
        <w:sectPr w:rsidR="00A52CBD" w:rsidSect="00A52CBD">
          <w:type w:val="continuous"/>
          <w:pgSz w:w="11906" w:h="16838"/>
          <w:pgMar w:top="567" w:right="850" w:bottom="426" w:left="993" w:header="708" w:footer="708" w:gutter="0"/>
          <w:cols w:num="3" w:space="708"/>
        </w:sectPr>
      </w:pPr>
    </w:p>
    <w:p w:rsidR="00A52CBD" w:rsidRDefault="00A52CBD" w:rsidP="00A52CBD">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Type of the lesson</w:t>
      </w:r>
      <w:r>
        <w:rPr>
          <w:rFonts w:ascii="Times New Roman" w:hAnsi="Times New Roman" w:cs="Times New Roman"/>
          <w:sz w:val="24"/>
          <w:szCs w:val="24"/>
          <w:lang w:val="en-US"/>
        </w:rPr>
        <w:t>: combined lesson</w:t>
      </w:r>
    </w:p>
    <w:p w:rsidR="00A52CBD" w:rsidRDefault="00A52CBD" w:rsidP="00A52CBD">
      <w:pPr>
        <w:rPr>
          <w:rFonts w:ascii="Times New Roman" w:hAnsi="Times New Roman" w:cs="Times New Roman"/>
          <w:sz w:val="24"/>
          <w:szCs w:val="24"/>
          <w:lang w:val="en-US"/>
        </w:rPr>
      </w:pPr>
      <w:r>
        <w:rPr>
          <w:rFonts w:ascii="Times New Roman" w:hAnsi="Times New Roman" w:cs="Times New Roman"/>
          <w:b/>
          <w:sz w:val="24"/>
          <w:szCs w:val="24"/>
          <w:lang w:val="en-US"/>
        </w:rPr>
        <w:t>Form of the lesson</w:t>
      </w:r>
      <w:r>
        <w:rPr>
          <w:rFonts w:ascii="Times New Roman" w:hAnsi="Times New Roman" w:cs="Times New Roman"/>
          <w:sz w:val="24"/>
          <w:szCs w:val="24"/>
          <w:lang w:val="en-US"/>
        </w:rPr>
        <w:t xml:space="preserve">: generalization and practicum </w:t>
      </w:r>
    </w:p>
    <w:p w:rsidR="00A52CBD" w:rsidRDefault="00A52CBD" w:rsidP="00A52CBD">
      <w:pPr>
        <w:rPr>
          <w:rFonts w:ascii="Times New Roman" w:hAnsi="Times New Roman" w:cs="Times New Roman"/>
          <w:sz w:val="24"/>
          <w:szCs w:val="24"/>
          <w:lang w:val="en-US"/>
        </w:rPr>
      </w:pPr>
      <w:r>
        <w:rPr>
          <w:rFonts w:ascii="Times New Roman" w:hAnsi="Times New Roman" w:cs="Times New Roman"/>
          <w:b/>
          <w:sz w:val="24"/>
          <w:szCs w:val="24"/>
          <w:lang w:val="en-US"/>
        </w:rPr>
        <w:t>Total time:</w:t>
      </w:r>
      <w:r>
        <w:rPr>
          <w:rFonts w:ascii="Times New Roman" w:hAnsi="Times New Roman" w:cs="Times New Roman"/>
          <w:sz w:val="24"/>
          <w:szCs w:val="24"/>
          <w:lang w:val="en-US"/>
        </w:rPr>
        <w:t xml:space="preserve"> 40 min</w:t>
      </w:r>
    </w:p>
    <w:p w:rsidR="00A52CBD" w:rsidRDefault="00A52CBD" w:rsidP="00A52CBD">
      <w:pPr>
        <w:rPr>
          <w:rFonts w:ascii="Times New Roman" w:hAnsi="Times New Roman" w:cs="Times New Roman"/>
          <w:sz w:val="24"/>
          <w:szCs w:val="24"/>
          <w:lang w:val="en-US"/>
        </w:rPr>
      </w:pPr>
      <w:r>
        <w:rPr>
          <w:rFonts w:ascii="Times New Roman" w:hAnsi="Times New Roman" w:cs="Times New Roman"/>
          <w:b/>
          <w:sz w:val="24"/>
          <w:szCs w:val="24"/>
          <w:lang w:val="en-US"/>
        </w:rPr>
        <w:t>Methods and forms of work:</w:t>
      </w:r>
      <w:r>
        <w:rPr>
          <w:rFonts w:ascii="Times New Roman" w:hAnsi="Times New Roman" w:cs="Times New Roman"/>
          <w:sz w:val="24"/>
          <w:szCs w:val="24"/>
          <w:lang w:val="en-US"/>
        </w:rPr>
        <w:t xml:space="preserve"> individual (to make up monologue), group (work in groups, discussing, brain-storming, work with video</w:t>
      </w:r>
      <w:proofErr w:type="gramStart"/>
      <w:r>
        <w:rPr>
          <w:rFonts w:ascii="Times New Roman" w:hAnsi="Times New Roman" w:cs="Times New Roman"/>
          <w:sz w:val="24"/>
          <w:szCs w:val="24"/>
          <w:lang w:val="en-US"/>
        </w:rPr>
        <w:t>)  and</w:t>
      </w:r>
      <w:proofErr w:type="gramEnd"/>
      <w:r>
        <w:rPr>
          <w:rFonts w:ascii="Times New Roman" w:hAnsi="Times New Roman" w:cs="Times New Roman"/>
          <w:sz w:val="24"/>
          <w:szCs w:val="24"/>
          <w:lang w:val="en-US"/>
        </w:rPr>
        <w:t xml:space="preserve"> frontal (solving problem situations).</w:t>
      </w:r>
    </w:p>
    <w:p w:rsidR="00A52CBD" w:rsidRDefault="00A52CBD" w:rsidP="00A52CBD">
      <w:pPr>
        <w:rPr>
          <w:rFonts w:ascii="Times New Roman" w:hAnsi="Times New Roman" w:cs="Times New Roman"/>
          <w:sz w:val="24"/>
          <w:szCs w:val="24"/>
          <w:lang w:val="en-US"/>
        </w:rPr>
      </w:pPr>
      <w:r>
        <w:rPr>
          <w:rFonts w:ascii="Times New Roman" w:hAnsi="Times New Roman" w:cs="Times New Roman"/>
          <w:b/>
          <w:sz w:val="24"/>
          <w:szCs w:val="24"/>
          <w:lang w:val="en-US"/>
        </w:rPr>
        <w:t>Equipment of the lesson:</w:t>
      </w:r>
      <w:r>
        <w:rPr>
          <w:rFonts w:ascii="Times New Roman" w:hAnsi="Times New Roman" w:cs="Times New Roman"/>
          <w:sz w:val="24"/>
          <w:szCs w:val="24"/>
          <w:lang w:val="en-US"/>
        </w:rPr>
        <w:t xml:space="preserve"> computer, projector, English book for 9 grade by </w:t>
      </w:r>
      <w:proofErr w:type="spellStart"/>
      <w:r>
        <w:rPr>
          <w:rFonts w:ascii="Times New Roman" w:hAnsi="Times New Roman" w:cs="Times New Roman"/>
          <w:sz w:val="24"/>
          <w:szCs w:val="24"/>
          <w:lang w:val="en-US"/>
        </w:rPr>
        <w:t>Ayapova</w:t>
      </w:r>
      <w:proofErr w:type="spellEnd"/>
      <w:r>
        <w:rPr>
          <w:rFonts w:ascii="Times New Roman" w:hAnsi="Times New Roman" w:cs="Times New Roman"/>
          <w:sz w:val="24"/>
          <w:szCs w:val="24"/>
          <w:lang w:val="en-US"/>
        </w:rPr>
        <w:t xml:space="preserve"> T., </w:t>
      </w:r>
      <w:proofErr w:type="spellStart"/>
      <w:r>
        <w:rPr>
          <w:rFonts w:ascii="Times New Roman" w:hAnsi="Times New Roman" w:cs="Times New Roman"/>
          <w:sz w:val="24"/>
          <w:szCs w:val="24"/>
          <w:lang w:val="en-US"/>
        </w:rPr>
        <w:t>Uakpayev</w:t>
      </w:r>
      <w:proofErr w:type="spellEnd"/>
      <w:r>
        <w:rPr>
          <w:rFonts w:ascii="Times New Roman" w:hAnsi="Times New Roman" w:cs="Times New Roman"/>
          <w:sz w:val="24"/>
          <w:szCs w:val="24"/>
          <w:lang w:val="en-US"/>
        </w:rPr>
        <w:t xml:space="preserve"> D., </w:t>
      </w:r>
      <w:proofErr w:type="spellStart"/>
      <w:r>
        <w:rPr>
          <w:rFonts w:ascii="Times New Roman" w:hAnsi="Times New Roman" w:cs="Times New Roman"/>
          <w:sz w:val="24"/>
          <w:szCs w:val="24"/>
          <w:lang w:val="en-US"/>
        </w:rPr>
        <w:t>Abildayeva</w:t>
      </w:r>
      <w:proofErr w:type="spellEnd"/>
      <w:r>
        <w:rPr>
          <w:rFonts w:ascii="Times New Roman" w:hAnsi="Times New Roman" w:cs="Times New Roman"/>
          <w:sz w:val="24"/>
          <w:szCs w:val="24"/>
          <w:lang w:val="en-US"/>
        </w:rPr>
        <w:t xml:space="preserve"> Z., “Build your vocabulary” by John Flower; Intermediate Communication games by Jill Hadfield, cards, visual aids, handouts, Power Point Presentation.</w:t>
      </w:r>
    </w:p>
    <w:p w:rsidR="00A52CBD" w:rsidRDefault="00A52CBD" w:rsidP="00A52CBD">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Type</w:t>
      </w:r>
      <w:r>
        <w:rPr>
          <w:rFonts w:ascii="Times New Roman" w:hAnsi="Times New Roman" w:cs="Times New Roman"/>
          <w:sz w:val="24"/>
          <w:szCs w:val="24"/>
          <w:lang w:val="en-US"/>
        </w:rPr>
        <w:t xml:space="preserve"> of the lesson: systematization learned material according the theme “Hobby”</w:t>
      </w:r>
    </w:p>
    <w:p w:rsidR="00A52CBD" w:rsidRDefault="00A52CBD" w:rsidP="00A52CBD">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Aims </w:t>
      </w:r>
      <w:r>
        <w:rPr>
          <w:rFonts w:ascii="Times New Roman" w:hAnsi="Times New Roman" w:cs="Times New Roman"/>
          <w:sz w:val="24"/>
          <w:szCs w:val="24"/>
          <w:lang w:val="en-US"/>
        </w:rPr>
        <w:t>of the lesson:</w:t>
      </w:r>
    </w:p>
    <w:p w:rsidR="00A52CBD" w:rsidRDefault="00A52CBD" w:rsidP="00A52CBD">
      <w:pPr>
        <w:spacing w:line="360" w:lineRule="auto"/>
        <w:rPr>
          <w:rFonts w:ascii="Times New Roman" w:hAnsi="Times New Roman" w:cs="Times New Roman"/>
          <w:i/>
          <w:sz w:val="24"/>
          <w:szCs w:val="24"/>
          <w:u w:val="single"/>
          <w:lang w:val="en-US"/>
        </w:rPr>
      </w:pPr>
      <w:r>
        <w:rPr>
          <w:rFonts w:ascii="Times New Roman" w:hAnsi="Times New Roman" w:cs="Times New Roman"/>
          <w:i/>
          <w:sz w:val="24"/>
          <w:szCs w:val="24"/>
          <w:u w:val="single"/>
          <w:lang w:val="en-US"/>
        </w:rPr>
        <w:t>Educational:</w:t>
      </w:r>
    </w:p>
    <w:p w:rsidR="00A52CBD" w:rsidRDefault="00A52CBD" w:rsidP="00A52CBD">
      <w:pPr>
        <w:pStyle w:val="a5"/>
        <w:numPr>
          <w:ilvl w:val="0"/>
          <w:numId w:val="1"/>
        </w:numPr>
        <w:spacing w:line="360" w:lineRule="auto"/>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to enable students to use present participle and constructions;</w:t>
      </w:r>
    </w:p>
    <w:p w:rsidR="00A52CBD" w:rsidRDefault="00A52CBD" w:rsidP="00A52CBD">
      <w:pPr>
        <w:pStyle w:val="a5"/>
        <w:numPr>
          <w:ilvl w:val="0"/>
          <w:numId w:val="1"/>
        </w:numPr>
        <w:spacing w:line="360" w:lineRule="auto"/>
        <w:rPr>
          <w:rFonts w:ascii="Times New Roman" w:hAnsi="Times New Roman" w:cs="Times New Roman"/>
          <w:color w:val="000000"/>
          <w:sz w:val="24"/>
          <w:szCs w:val="24"/>
          <w:shd w:val="clear" w:color="auto" w:fill="FFFFFF"/>
          <w:lang w:val="en-US"/>
        </w:rPr>
      </w:pPr>
      <w:proofErr w:type="gramStart"/>
      <w:r>
        <w:rPr>
          <w:rFonts w:ascii="Times New Roman" w:hAnsi="Times New Roman" w:cs="Times New Roman"/>
          <w:color w:val="000000"/>
          <w:sz w:val="24"/>
          <w:szCs w:val="24"/>
          <w:shd w:val="clear" w:color="auto" w:fill="FFFFFF"/>
          <w:lang w:val="en-US"/>
        </w:rPr>
        <w:t>to</w:t>
      </w:r>
      <w:proofErr w:type="gramEnd"/>
      <w:r>
        <w:rPr>
          <w:rFonts w:ascii="Times New Roman" w:hAnsi="Times New Roman" w:cs="Times New Roman"/>
          <w:color w:val="000000"/>
          <w:sz w:val="24"/>
          <w:szCs w:val="24"/>
          <w:shd w:val="clear" w:color="auto" w:fill="FFFFFF"/>
          <w:lang w:val="en-US"/>
        </w:rPr>
        <w:t xml:space="preserve"> develop pupil’s speaking skills on the theme “Hobby”.</w:t>
      </w:r>
    </w:p>
    <w:p w:rsidR="00A52CBD" w:rsidRDefault="00A52CBD" w:rsidP="00A52CBD">
      <w:pPr>
        <w:pStyle w:val="a4"/>
        <w:shd w:val="clear" w:color="auto" w:fill="FFFFFF"/>
        <w:spacing w:before="0" w:beforeAutospacing="0" w:after="0" w:afterAutospacing="0" w:line="360" w:lineRule="auto"/>
        <w:rPr>
          <w:rStyle w:val="apple-converted-space"/>
          <w:i/>
        </w:rPr>
      </w:pPr>
      <w:r>
        <w:rPr>
          <w:bCs/>
          <w:i/>
          <w:color w:val="000000"/>
          <w:u w:val="single"/>
          <w:lang w:val="en-US"/>
        </w:rPr>
        <w:t>Developing:</w:t>
      </w:r>
      <w:r>
        <w:rPr>
          <w:rStyle w:val="apple-converted-space"/>
          <w:i/>
          <w:color w:val="000000"/>
          <w:lang w:val="en-US"/>
        </w:rPr>
        <w:t xml:space="preserve">  </w:t>
      </w:r>
    </w:p>
    <w:p w:rsidR="00A52CBD" w:rsidRDefault="00A52CBD" w:rsidP="00A52CBD">
      <w:pPr>
        <w:pStyle w:val="a4"/>
        <w:numPr>
          <w:ilvl w:val="0"/>
          <w:numId w:val="2"/>
        </w:numPr>
        <w:shd w:val="clear" w:color="auto" w:fill="FFFFFF"/>
        <w:spacing w:before="0" w:beforeAutospacing="0" w:after="0" w:afterAutospacing="0" w:line="360" w:lineRule="auto"/>
        <w:rPr>
          <w:lang w:val="en-US"/>
        </w:rPr>
      </w:pPr>
      <w:r>
        <w:rPr>
          <w:color w:val="000000"/>
          <w:lang w:val="en-US"/>
        </w:rPr>
        <w:t>to develop pupils’</w:t>
      </w:r>
      <w:r>
        <w:rPr>
          <w:color w:val="000000"/>
          <w:lang w:val="kk-KZ"/>
        </w:rPr>
        <w:t xml:space="preserve"> </w:t>
      </w:r>
      <w:r>
        <w:rPr>
          <w:color w:val="000000"/>
          <w:lang w:val="en-US"/>
        </w:rPr>
        <w:t>abilities in speaking, writing, reading skills;</w:t>
      </w:r>
    </w:p>
    <w:p w:rsidR="00A52CBD" w:rsidRDefault="00A52CBD" w:rsidP="00A52CBD">
      <w:pPr>
        <w:pStyle w:val="a4"/>
        <w:numPr>
          <w:ilvl w:val="0"/>
          <w:numId w:val="2"/>
        </w:numPr>
        <w:shd w:val="clear" w:color="auto" w:fill="FFFFFF"/>
        <w:spacing w:before="0" w:beforeAutospacing="0" w:after="0" w:afterAutospacing="0" w:line="360" w:lineRule="auto"/>
        <w:rPr>
          <w:color w:val="000000"/>
          <w:lang w:val="en-US"/>
        </w:rPr>
      </w:pPr>
      <w:r>
        <w:rPr>
          <w:color w:val="000000"/>
          <w:lang w:val="en-US"/>
        </w:rPr>
        <w:t>to express their own opinions;</w:t>
      </w:r>
    </w:p>
    <w:p w:rsidR="00A52CBD" w:rsidRDefault="00A52CBD" w:rsidP="00A52CBD">
      <w:pPr>
        <w:pStyle w:val="a4"/>
        <w:numPr>
          <w:ilvl w:val="0"/>
          <w:numId w:val="2"/>
        </w:numPr>
        <w:shd w:val="clear" w:color="auto" w:fill="FFFFFF"/>
        <w:spacing w:before="0" w:beforeAutospacing="0" w:after="0" w:afterAutospacing="0" w:line="360" w:lineRule="auto"/>
        <w:rPr>
          <w:color w:val="000000"/>
          <w:lang w:val="en-US"/>
        </w:rPr>
      </w:pPr>
      <w:proofErr w:type="gramStart"/>
      <w:r>
        <w:rPr>
          <w:color w:val="000000"/>
          <w:lang w:val="en-US"/>
        </w:rPr>
        <w:t>to</w:t>
      </w:r>
      <w:proofErr w:type="gramEnd"/>
      <w:r>
        <w:rPr>
          <w:color w:val="000000"/>
          <w:lang w:val="en-US"/>
        </w:rPr>
        <w:t xml:space="preserve"> improve their pronunciation, memory, to enrich students’ outlook.</w:t>
      </w:r>
    </w:p>
    <w:p w:rsidR="00A52CBD" w:rsidRDefault="00A52CBD" w:rsidP="00A52CBD">
      <w:pPr>
        <w:pStyle w:val="a4"/>
        <w:shd w:val="clear" w:color="auto" w:fill="FFFFFF"/>
        <w:spacing w:before="0" w:beforeAutospacing="0" w:after="0" w:afterAutospacing="0" w:line="360" w:lineRule="auto"/>
        <w:rPr>
          <w:rStyle w:val="apple-converted-space"/>
          <w:i/>
        </w:rPr>
      </w:pPr>
      <w:r>
        <w:rPr>
          <w:bCs/>
          <w:i/>
          <w:color w:val="000000"/>
          <w:u w:val="single"/>
          <w:lang w:val="en-US"/>
        </w:rPr>
        <w:t>Up bringing:</w:t>
      </w:r>
      <w:r>
        <w:rPr>
          <w:rStyle w:val="apple-converted-space"/>
          <w:i/>
          <w:color w:val="000000"/>
          <w:lang w:val="en-US"/>
        </w:rPr>
        <w:t> </w:t>
      </w:r>
    </w:p>
    <w:p w:rsidR="00A52CBD" w:rsidRDefault="00A52CBD" w:rsidP="00A52CBD">
      <w:pPr>
        <w:pStyle w:val="a4"/>
        <w:numPr>
          <w:ilvl w:val="0"/>
          <w:numId w:val="3"/>
        </w:numPr>
        <w:shd w:val="clear" w:color="auto" w:fill="FFFFFF"/>
        <w:spacing w:before="0" w:beforeAutospacing="0" w:after="0" w:afterAutospacing="0" w:line="360" w:lineRule="auto"/>
        <w:rPr>
          <w:lang w:val="en-US"/>
        </w:rPr>
      </w:pPr>
      <w:r>
        <w:rPr>
          <w:color w:val="000000"/>
          <w:lang w:val="en-US"/>
        </w:rPr>
        <w:t>to motivate the students in learning the foreign language;</w:t>
      </w:r>
    </w:p>
    <w:p w:rsidR="00A52CBD" w:rsidRDefault="00A52CBD" w:rsidP="00A52CBD">
      <w:pPr>
        <w:pStyle w:val="a4"/>
        <w:numPr>
          <w:ilvl w:val="0"/>
          <w:numId w:val="3"/>
        </w:numPr>
        <w:shd w:val="clear" w:color="auto" w:fill="FFFFFF"/>
        <w:spacing w:before="0" w:beforeAutospacing="0" w:after="0" w:afterAutospacing="0" w:line="360" w:lineRule="auto"/>
        <w:rPr>
          <w:color w:val="000000"/>
          <w:lang w:val="en-US"/>
        </w:rPr>
      </w:pPr>
      <w:proofErr w:type="gramStart"/>
      <w:r>
        <w:rPr>
          <w:color w:val="000000"/>
          <w:lang w:val="en-US"/>
        </w:rPr>
        <w:t>to</w:t>
      </w:r>
      <w:proofErr w:type="gramEnd"/>
      <w:r>
        <w:rPr>
          <w:color w:val="000000"/>
          <w:lang w:val="en-US"/>
        </w:rPr>
        <w:t xml:space="preserve"> create an English speaking atmosphere and work in groups.</w:t>
      </w:r>
    </w:p>
    <w:p w:rsidR="00A52CBD" w:rsidRDefault="00A52CBD" w:rsidP="00A52CBD">
      <w:pPr>
        <w:pStyle w:val="a4"/>
        <w:shd w:val="clear" w:color="auto" w:fill="FFFFFF"/>
        <w:spacing w:before="0" w:beforeAutospacing="0" w:after="0" w:afterAutospacing="0" w:line="360" w:lineRule="auto"/>
        <w:rPr>
          <w:color w:val="000000"/>
          <w:lang w:val="en-US"/>
        </w:rPr>
      </w:pPr>
      <w:r>
        <w:rPr>
          <w:b/>
          <w:color w:val="000000"/>
          <w:lang w:val="en-US"/>
        </w:rPr>
        <w:t>Forms</w:t>
      </w:r>
      <w:r>
        <w:rPr>
          <w:color w:val="000000"/>
          <w:lang w:val="en-US"/>
        </w:rPr>
        <w:t xml:space="preserve"> of work: individual, group, work in pairs</w:t>
      </w:r>
    </w:p>
    <w:p w:rsidR="00A52CBD" w:rsidRDefault="00A52CBD" w:rsidP="00A52CBD">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Equipment:</w:t>
      </w:r>
      <w:r>
        <w:rPr>
          <w:rFonts w:ascii="Times New Roman" w:hAnsi="Times New Roman" w:cs="Times New Roman"/>
          <w:sz w:val="24"/>
          <w:szCs w:val="24"/>
          <w:lang w:val="en-US"/>
        </w:rPr>
        <w:t xml:space="preserve"> desk, cards, computer, projector, presentation Power Point, schemes, etc. </w:t>
      </w:r>
    </w:p>
    <w:p w:rsidR="00A52CBD" w:rsidRDefault="00A52CBD" w:rsidP="00A52CBD">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en-US"/>
        </w:rPr>
        <w:t>Procedure of the lesson</w:t>
      </w:r>
    </w:p>
    <w:tbl>
      <w:tblPr>
        <w:tblStyle w:val="a6"/>
        <w:tblW w:w="0" w:type="auto"/>
        <w:tblInd w:w="0" w:type="dxa"/>
        <w:tblLayout w:type="fixed"/>
        <w:tblLook w:val="04A0"/>
      </w:tblPr>
      <w:tblGrid>
        <w:gridCol w:w="456"/>
        <w:gridCol w:w="1920"/>
        <w:gridCol w:w="6946"/>
        <w:gridCol w:w="957"/>
      </w:tblGrid>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Stages</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Teacher</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Timing </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I.</w:t>
            </w:r>
            <w:r>
              <w:rPr>
                <w:rFonts w:ascii="Times New Roman" w:hAnsi="Times New Roman" w:cs="Times New Roman"/>
                <w:b/>
                <w:sz w:val="24"/>
                <w:szCs w:val="24"/>
                <w:shd w:val="clear" w:color="auto" w:fill="FFFFFF"/>
                <w:lang w:val="kk-KZ"/>
              </w:rPr>
              <w:t xml:space="preserve"> </w:t>
            </w:r>
            <w:r>
              <w:rPr>
                <w:rFonts w:ascii="Times New Roman" w:hAnsi="Times New Roman" w:cs="Times New Roman"/>
                <w:b/>
                <w:sz w:val="24"/>
                <w:szCs w:val="24"/>
                <w:shd w:val="clear" w:color="auto" w:fill="FFFFFF"/>
                <w:lang w:val="en-US"/>
              </w:rPr>
              <w:t>Organization moment</w:t>
            </w: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Collaborative</w:t>
            </w:r>
            <w:r>
              <w:rPr>
                <w:rFonts w:ascii="Times New Roman" w:hAnsi="Times New Roman" w:cs="Times New Roman"/>
                <w:b/>
                <w:sz w:val="24"/>
                <w:szCs w:val="24"/>
                <w:lang w:val="kk-KZ"/>
              </w:rPr>
              <w:t xml:space="preserve"> </w:t>
            </w:r>
            <w:r>
              <w:rPr>
                <w:rFonts w:ascii="Times New Roman" w:hAnsi="Times New Roman" w:cs="Times New Roman"/>
                <w:b/>
                <w:sz w:val="24"/>
                <w:szCs w:val="24"/>
                <w:lang w:val="en-US"/>
              </w:rPr>
              <w:t>mood</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b/>
                <w:sz w:val="24"/>
                <w:szCs w:val="24"/>
                <w:lang w:val="en-US"/>
              </w:rPr>
              <w:t>Aim:</w:t>
            </w:r>
            <w:r>
              <w:rPr>
                <w:rFonts w:ascii="Times New Roman" w:hAnsi="Times New Roman" w:cs="Times New Roman"/>
                <w:sz w:val="24"/>
                <w:szCs w:val="24"/>
                <w:lang w:val="en-US"/>
              </w:rPr>
              <w:t xml:space="preserve"> to prepare pupils to work and to set them on the effective work </w:t>
            </w:r>
            <w:proofErr w:type="gramStart"/>
            <w:r>
              <w:rPr>
                <w:rFonts w:ascii="Times New Roman" w:hAnsi="Times New Roman" w:cs="Times New Roman"/>
                <w:sz w:val="24"/>
                <w:szCs w:val="24"/>
                <w:lang w:val="en-US"/>
              </w:rPr>
              <w:t>during  the</w:t>
            </w:r>
            <w:proofErr w:type="gramEnd"/>
            <w:r>
              <w:rPr>
                <w:rFonts w:ascii="Times New Roman" w:hAnsi="Times New Roman" w:cs="Times New Roman"/>
                <w:sz w:val="24"/>
                <w:szCs w:val="24"/>
                <w:lang w:val="en-US"/>
              </w:rPr>
              <w:t xml:space="preserve"> lesson.</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Good morning boys and girls. I am very glad to see all of you. Sit </w:t>
            </w:r>
            <w:proofErr w:type="gramStart"/>
            <w:r>
              <w:rPr>
                <w:rFonts w:ascii="Times New Roman" w:hAnsi="Times New Roman" w:cs="Times New Roman"/>
                <w:sz w:val="24"/>
                <w:szCs w:val="24"/>
                <w:lang w:val="en-US"/>
              </w:rPr>
              <w:t>down ,</w:t>
            </w:r>
            <w:proofErr w:type="gramEnd"/>
            <w:r>
              <w:rPr>
                <w:rFonts w:ascii="Times New Roman" w:hAnsi="Times New Roman" w:cs="Times New Roman"/>
                <w:sz w:val="24"/>
                <w:szCs w:val="24"/>
                <w:lang w:val="en-US"/>
              </w:rPr>
              <w:t xml:space="preserve"> please.</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Who is on duty today? </w:t>
            </w:r>
          </w:p>
          <w:p w:rsidR="00A52CBD" w:rsidRDefault="00A52CBD">
            <w:pPr>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w:t>
            </w:r>
            <w:r>
              <w:rPr>
                <w:rFonts w:ascii="Times New Roman" w:hAnsi="Times New Roman" w:cs="Times New Roman"/>
                <w:i/>
                <w:sz w:val="24"/>
                <w:szCs w:val="24"/>
                <w:lang w:val="en-US"/>
              </w:rPr>
              <w:t>Pupil 1</w:t>
            </w:r>
            <w:proofErr w:type="gramStart"/>
            <w:r>
              <w:rPr>
                <w:rFonts w:ascii="Times New Roman" w:hAnsi="Times New Roman" w:cs="Times New Roman"/>
                <w:i/>
                <w:sz w:val="24"/>
                <w:szCs w:val="24"/>
                <w:lang w:val="en-US"/>
              </w:rPr>
              <w:t>:I</w:t>
            </w:r>
            <w:proofErr w:type="gramEnd"/>
            <w:r>
              <w:rPr>
                <w:rFonts w:ascii="Times New Roman" w:hAnsi="Times New Roman" w:cs="Times New Roman"/>
                <w:i/>
                <w:sz w:val="24"/>
                <w:szCs w:val="24"/>
                <w:lang w:val="en-US"/>
              </w:rPr>
              <w:t xml:space="preserve"> am on duty today.</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What date is it today?</w:t>
            </w:r>
          </w:p>
          <w:p w:rsidR="00A52CBD" w:rsidRDefault="00A52CBD">
            <w:pPr>
              <w:jc w:val="both"/>
              <w:rPr>
                <w:rFonts w:ascii="Times New Roman" w:hAnsi="Times New Roman" w:cs="Times New Roman"/>
                <w:i/>
                <w:sz w:val="24"/>
                <w:szCs w:val="24"/>
                <w:lang w:val="en-US"/>
              </w:rPr>
            </w:pPr>
            <w:r>
              <w:rPr>
                <w:rFonts w:ascii="Times New Roman" w:hAnsi="Times New Roman" w:cs="Times New Roman"/>
                <w:sz w:val="24"/>
                <w:szCs w:val="24"/>
                <w:lang w:val="en-US"/>
              </w:rPr>
              <w:t>-</w:t>
            </w:r>
            <w:r>
              <w:rPr>
                <w:rFonts w:ascii="Times New Roman" w:hAnsi="Times New Roman" w:cs="Times New Roman"/>
                <w:i/>
                <w:sz w:val="24"/>
                <w:szCs w:val="24"/>
                <w:lang w:val="en-US"/>
              </w:rPr>
              <w:t xml:space="preserve"> Pupil 1: Today is the ___________.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What day of the week is it today?</w:t>
            </w:r>
          </w:p>
          <w:p w:rsidR="00A52CBD" w:rsidRDefault="00A52CBD">
            <w:pPr>
              <w:jc w:val="both"/>
              <w:rPr>
                <w:rFonts w:ascii="Times New Roman" w:hAnsi="Times New Roman" w:cs="Times New Roman"/>
                <w:i/>
                <w:sz w:val="24"/>
                <w:szCs w:val="24"/>
                <w:lang w:val="en-US"/>
              </w:rPr>
            </w:pPr>
            <w:r>
              <w:rPr>
                <w:rFonts w:ascii="Times New Roman" w:hAnsi="Times New Roman" w:cs="Times New Roman"/>
                <w:i/>
                <w:sz w:val="24"/>
                <w:szCs w:val="24"/>
                <w:lang w:val="en-US"/>
              </w:rPr>
              <w:t>- Pupil 1: Today is __________.</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-Who is absent today?</w:t>
            </w:r>
          </w:p>
          <w:p w:rsidR="00A52CBD" w:rsidRDefault="00A52CBD">
            <w:pPr>
              <w:jc w:val="both"/>
              <w:rPr>
                <w:rFonts w:ascii="Times New Roman" w:hAnsi="Times New Roman" w:cs="Times New Roman"/>
                <w:i/>
                <w:sz w:val="24"/>
                <w:szCs w:val="24"/>
                <w:lang w:val="en-US"/>
              </w:rPr>
            </w:pPr>
            <w:r>
              <w:rPr>
                <w:rFonts w:ascii="Times New Roman" w:hAnsi="Times New Roman" w:cs="Times New Roman"/>
                <w:sz w:val="24"/>
                <w:szCs w:val="24"/>
                <w:lang w:val="en-US"/>
              </w:rPr>
              <w:t>-</w:t>
            </w:r>
            <w:r>
              <w:rPr>
                <w:rFonts w:ascii="Times New Roman" w:hAnsi="Times New Roman" w:cs="Times New Roman"/>
                <w:i/>
                <w:sz w:val="24"/>
                <w:szCs w:val="24"/>
                <w:lang w:val="en-US"/>
              </w:rPr>
              <w:t xml:space="preserve"> Pupil 1: All are present.</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Ok! Thank you. Let’s smile to each other and start our lesson. In order to know, what we will do during the lesson, let’s look at the </w:t>
            </w:r>
            <w:r>
              <w:rPr>
                <w:rFonts w:ascii="Times New Roman" w:hAnsi="Times New Roman" w:cs="Times New Roman"/>
                <w:sz w:val="24"/>
                <w:szCs w:val="24"/>
                <w:lang w:val="en-US"/>
              </w:rPr>
              <w:lastRenderedPageBreak/>
              <w:t xml:space="preserve">blackboard, match pictures with words and identify the goal of today’s lesson. </w:t>
            </w:r>
            <w:r>
              <w:rPr>
                <w:rFonts w:ascii="Times New Roman" w:hAnsi="Times New Roman" w:cs="Times New Roman"/>
                <w:b/>
                <w:color w:val="FF0000"/>
                <w:sz w:val="24"/>
                <w:szCs w:val="24"/>
                <w:lang w:val="en-US"/>
              </w:rPr>
              <w:t>Appendix 1</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tc>
      </w:tr>
      <w:tr w:rsidR="00A52CBD" w:rsidTr="00A52CBD">
        <w:trPr>
          <w:trHeight w:val="4152"/>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Warm-up</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hd w:val="clear" w:color="auto" w:fill="FFFFFF"/>
                <w:lang w:val="en-US"/>
              </w:rPr>
              <w:t>to help students get in the mood for class.</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Speech exercise</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to </w:t>
            </w:r>
            <w:r>
              <w:rPr>
                <w:rFonts w:ascii="Times New Roman" w:hAnsi="Times New Roman" w:cs="Times New Roman"/>
                <w:sz w:val="24"/>
                <w:szCs w:val="24"/>
                <w:lang w:val="en-US"/>
              </w:rPr>
              <w:t>practice specific speaking skills</w:t>
            </w:r>
            <w:r>
              <w:rPr>
                <w:rFonts w:ascii="Times New Roman" w:hAnsi="Times New Roman" w:cs="Times New Roman"/>
                <w:b/>
                <w:sz w:val="24"/>
                <w:szCs w:val="24"/>
                <w:lang w:val="en-US"/>
              </w:rPr>
              <w:t>.</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 xml:space="preserve">-At first, let`s do a phonetic exercise. Listen to </w:t>
            </w:r>
            <w:proofErr w:type="gramStart"/>
            <w:r>
              <w:rPr>
                <w:rFonts w:ascii="Times New Roman" w:hAnsi="Times New Roman" w:cs="Times New Roman"/>
                <w:sz w:val="24"/>
                <w:szCs w:val="24"/>
                <w:lang w:val="en-US"/>
              </w:rPr>
              <w:t>the me</w:t>
            </w:r>
            <w:proofErr w:type="gramEnd"/>
            <w:r>
              <w:rPr>
                <w:rFonts w:ascii="Times New Roman" w:hAnsi="Times New Roman" w:cs="Times New Roman"/>
                <w:sz w:val="24"/>
                <w:szCs w:val="24"/>
                <w:lang w:val="en-US"/>
              </w:rPr>
              <w:t xml:space="preserve"> and repeat after me all together.  </w:t>
            </w:r>
            <w:r>
              <w:rPr>
                <w:rFonts w:ascii="Times New Roman" w:eastAsia="Times New Roman" w:hAnsi="Times New Roman" w:cs="Times New Roman"/>
                <w:sz w:val="24"/>
                <w:szCs w:val="24"/>
                <w:lang w:val="en-US"/>
              </w:rPr>
              <w:t>I want you to be attentive and active now.</w:t>
            </w:r>
            <w:r>
              <w:rPr>
                <w:rFonts w:ascii="Times New Roman" w:hAnsi="Times New Roman" w:cs="Times New Roman"/>
                <w:sz w:val="24"/>
                <w:szCs w:val="24"/>
                <w:lang w:val="en-US"/>
              </w:rPr>
              <w:t xml:space="preserve"> </w:t>
            </w:r>
            <w:r>
              <w:rPr>
                <w:rFonts w:ascii="Times New Roman" w:hAnsi="Times New Roman" w:cs="Times New Roman"/>
                <w:b/>
                <w:color w:val="FF0000"/>
                <w:sz w:val="24"/>
                <w:szCs w:val="24"/>
                <w:lang w:val="en-US"/>
              </w:rPr>
              <w:t>Appendix 2</w:t>
            </w:r>
          </w:p>
          <w:p w:rsidR="00A52CBD" w:rsidRDefault="00A52CB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 like running. Look at me.</w:t>
            </w:r>
          </w:p>
          <w:p w:rsidR="00A52CBD" w:rsidRDefault="00A52CBD">
            <w:pPr>
              <w:jc w:val="center"/>
              <w:rPr>
                <w:rFonts w:ascii="Times New Roman" w:hAnsi="Times New Roman" w:cs="Times New Roman"/>
                <w:b/>
                <w:sz w:val="24"/>
                <w:szCs w:val="24"/>
                <w:lang w:val="en-US"/>
              </w:rPr>
            </w:pPr>
            <w:r>
              <w:rPr>
                <w:rFonts w:ascii="Times New Roman" w:eastAsia="Times New Roman" w:hAnsi="Times New Roman" w:cs="Times New Roman"/>
                <w:b/>
                <w:sz w:val="24"/>
                <w:szCs w:val="24"/>
                <w:lang w:val="en-US"/>
              </w:rPr>
              <w:t>I like jumping. Do it with me.</w:t>
            </w:r>
          </w:p>
          <w:p w:rsidR="00A52CBD" w:rsidRDefault="00A52CBD">
            <w:pPr>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 like dancing. Look at me.</w:t>
            </w:r>
          </w:p>
          <w:p w:rsidR="00A52CBD" w:rsidRDefault="00A52CBD">
            <w:pPr>
              <w:jc w:val="center"/>
              <w:rPr>
                <w:rFonts w:ascii="Times New Roman" w:hAnsi="Times New Roman" w:cs="Times New Roman"/>
                <w:b/>
                <w:sz w:val="24"/>
                <w:szCs w:val="24"/>
                <w:lang w:val="en-US"/>
              </w:rPr>
            </w:pPr>
            <w:r>
              <w:rPr>
                <w:rFonts w:ascii="Times New Roman" w:eastAsia="Times New Roman" w:hAnsi="Times New Roman" w:cs="Times New Roman"/>
                <w:b/>
                <w:sz w:val="24"/>
                <w:szCs w:val="24"/>
                <w:lang w:val="en-US"/>
              </w:rPr>
              <w:t>I like swimming in the sea.</w:t>
            </w:r>
          </w:p>
          <w:p w:rsidR="00A52CBD" w:rsidRDefault="00A52CBD">
            <w:pPr>
              <w:jc w:val="center"/>
              <w:rPr>
                <w:rFonts w:ascii="Times New Roman" w:eastAsia="Times New Roman" w:hAnsi="Times New Roman" w:cs="Times New Roman"/>
                <w:sz w:val="24"/>
                <w:szCs w:val="24"/>
                <w:lang w:val="en-US"/>
              </w:rPr>
            </w:pPr>
          </w:p>
          <w:p w:rsidR="00A52CBD" w:rsidRDefault="00A52CBD">
            <w:pPr>
              <w:rPr>
                <w:rFonts w:ascii="Times New Roman" w:hAnsi="Times New Roman" w:cs="Times New Roman"/>
                <w:b/>
                <w:sz w:val="24"/>
                <w:szCs w:val="24"/>
                <w:lang w:val="en-US"/>
              </w:rPr>
            </w:pPr>
            <w:r>
              <w:rPr>
                <w:rFonts w:ascii="Times New Roman" w:eastAsia="Times New Roman" w:hAnsi="Times New Roman" w:cs="Times New Roman"/>
                <w:sz w:val="24"/>
                <w:szCs w:val="24"/>
                <w:lang w:val="en-US"/>
              </w:rPr>
              <w:t xml:space="preserve">-And now let’s discuss about our theme. Dear pupils do you agree or disagree with this statements: Murat, please… </w:t>
            </w:r>
          </w:p>
          <w:p w:rsidR="00A52CBD" w:rsidRDefault="00A52CBD" w:rsidP="00F364AE">
            <w:pPr>
              <w:pStyle w:val="a5"/>
              <w:numPr>
                <w:ilvl w:val="0"/>
                <w:numId w:val="4"/>
              </w:numPr>
              <w:shd w:val="clear" w:color="auto" w:fill="FFFFFF"/>
              <w:tabs>
                <w:tab w:val="right" w:pos="6021"/>
              </w:tabs>
              <w:spacing w:before="100" w:beforeAutospacing="1" w:after="100" w:afterAutospacing="1" w:line="240" w:lineRule="atLeas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«Hobbies differ like tastes».</w:t>
            </w:r>
            <w:r>
              <w:rPr>
                <w:rFonts w:ascii="Times New Roman" w:eastAsia="Times New Roman" w:hAnsi="Times New Roman" w:cs="Times New Roman"/>
                <w:sz w:val="24"/>
                <w:szCs w:val="24"/>
                <w:lang w:val="en-US"/>
              </w:rPr>
              <w:tab/>
            </w:r>
          </w:p>
          <w:p w:rsidR="00A52CBD" w:rsidRDefault="00A52CBD" w:rsidP="00F364AE">
            <w:pPr>
              <w:pStyle w:val="a5"/>
              <w:numPr>
                <w:ilvl w:val="0"/>
                <w:numId w:val="4"/>
              </w:numPr>
              <w:shd w:val="clear" w:color="auto" w:fill="FFFFFF"/>
              <w:tabs>
                <w:tab w:val="right" w:pos="6021"/>
              </w:tabs>
              <w:spacing w:before="100" w:beforeAutospacing="1" w:after="100" w:afterAutospacing="1" w:line="240" w:lineRule="atLeas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«Active life and interesting hobbies make you feel happy». </w:t>
            </w:r>
            <w:r>
              <w:rPr>
                <w:rFonts w:ascii="Times New Roman" w:hAnsi="Times New Roman" w:cs="Times New Roman"/>
                <w:b/>
                <w:color w:val="FF0000"/>
                <w:sz w:val="24"/>
                <w:szCs w:val="24"/>
                <w:lang w:val="en-US"/>
              </w:rPr>
              <w:t>Appendix 3</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Checking-up the home task</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proofErr w:type="gramStart"/>
            <w:r>
              <w:rPr>
                <w:rFonts w:ascii="Times New Roman" w:hAnsi="Times New Roman" w:cs="Times New Roman"/>
                <w:sz w:val="24"/>
                <w:szCs w:val="24"/>
                <w:lang w:val="en-US"/>
              </w:rPr>
              <w:t>to consolidate and reinforce the learning done in school,</w:t>
            </w:r>
            <w:proofErr w:type="gramEnd"/>
            <w:r>
              <w:rPr>
                <w:rFonts w:ascii="Times New Roman" w:hAnsi="Times New Roman" w:cs="Times New Roman"/>
                <w:sz w:val="24"/>
                <w:szCs w:val="24"/>
                <w:lang w:val="en-US"/>
              </w:rPr>
              <w:t xml:space="preserve"> and to allow children to practice skills taught in lessons.</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en-US"/>
              </w:rPr>
              <w:t xml:space="preserve">-I think it is a high time to check your home task. Let’s remember what you have learned at home. </w:t>
            </w:r>
            <w:r>
              <w:rPr>
                <w:rFonts w:ascii="Times New Roman" w:eastAsia="Times New Roman" w:hAnsi="Times New Roman" w:cs="Times New Roman"/>
                <w:sz w:val="24"/>
                <w:szCs w:val="24"/>
                <w:lang w:val="en-US"/>
              </w:rPr>
              <w:t xml:space="preserve">Look at the smart board. </w:t>
            </w:r>
          </w:p>
          <w:p w:rsidR="00A52CBD" w:rsidRDefault="00A52CBD">
            <w:pPr>
              <w:jc w:val="both"/>
              <w:rPr>
                <w:rFonts w:ascii="Times New Roman" w:hAnsi="Times New Roman" w:cs="Times New Roman"/>
                <w:sz w:val="24"/>
                <w:szCs w:val="24"/>
                <w:lang w:val="en-US"/>
              </w:rPr>
            </w:pPr>
            <w:r>
              <w:rPr>
                <w:rFonts w:ascii="Times New Roman" w:eastAsia="Times New Roman" w:hAnsi="Times New Roman" w:cs="Times New Roman"/>
                <w:sz w:val="24"/>
                <w:szCs w:val="24"/>
                <w:lang w:val="en-US"/>
              </w:rPr>
              <w:t>1) Fill in the missing words (</w:t>
            </w:r>
            <w:r>
              <w:rPr>
                <w:rFonts w:ascii="Times New Roman" w:eastAsia="Times New Roman" w:hAnsi="Times New Roman" w:cs="Times New Roman"/>
                <w:i/>
                <w:sz w:val="24"/>
                <w:szCs w:val="24"/>
                <w:lang w:val="en-US"/>
              </w:rPr>
              <w:t>Method “Finish phrase”</w:t>
            </w:r>
            <w:r>
              <w:rPr>
                <w:rFonts w:ascii="Times New Roman" w:eastAsia="Times New Roman" w:hAnsi="Times New Roman" w:cs="Times New Roman"/>
                <w:sz w:val="24"/>
                <w:szCs w:val="24"/>
                <w:lang w:val="en-US"/>
              </w:rPr>
              <w:t>)</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a. Jane goes to work …………………. bus.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b. My birthday is …………………. March.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c. We are going to meet …………… 4:00 p.m.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d. Students must go to school …………….. weekdays.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e. Do you do play tennis ……………….. the weekend?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 xml:space="preserve">f. His birthday is ………………… November 5th . </w:t>
            </w:r>
          </w:p>
          <w:p w:rsidR="00A52CBD" w:rsidRDefault="00A52CBD">
            <w:pPr>
              <w:rPr>
                <w:rFonts w:ascii="Times New Roman" w:hAnsi="Times New Roman" w:cs="Times New Roman"/>
                <w:sz w:val="24"/>
                <w:szCs w:val="24"/>
                <w:lang w:val="kk-KZ"/>
              </w:rPr>
            </w:pPr>
            <w:r>
              <w:rPr>
                <w:rFonts w:ascii="Times New Roman" w:hAnsi="Times New Roman" w:cs="Times New Roman"/>
                <w:sz w:val="24"/>
                <w:szCs w:val="24"/>
                <w:lang w:val="kk-KZ"/>
              </w:rPr>
              <w:t>g. We have art lesson ……………. Mondays.</w:t>
            </w:r>
          </w:p>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kk-KZ"/>
              </w:rPr>
              <w:t>2</w:t>
            </w:r>
            <w:r>
              <w:rPr>
                <w:rFonts w:ascii="Times New Roman" w:hAnsi="Times New Roman" w:cs="Times New Roman"/>
                <w:sz w:val="24"/>
                <w:szCs w:val="24"/>
                <w:lang w:val="en-US"/>
              </w:rPr>
              <w:t xml:space="preserve">) Read this sentences and say ‘Yes’ if you agree or ‘No’ if you disagree with this statements. </w:t>
            </w:r>
            <w:r>
              <w:rPr>
                <w:rFonts w:ascii="Times New Roman" w:eastAsia="Times New Roman" w:hAnsi="Times New Roman" w:cs="Times New Roman"/>
                <w:sz w:val="24"/>
                <w:szCs w:val="24"/>
                <w:lang w:val="en-US"/>
              </w:rPr>
              <w:t>(</w:t>
            </w:r>
            <w:r>
              <w:rPr>
                <w:rFonts w:ascii="Times New Roman" w:eastAsia="Times New Roman" w:hAnsi="Times New Roman" w:cs="Times New Roman"/>
                <w:i/>
                <w:sz w:val="24"/>
                <w:szCs w:val="24"/>
                <w:lang w:val="en-US"/>
              </w:rPr>
              <w:t>Method “YES , NO”</w:t>
            </w:r>
            <w:r>
              <w:rPr>
                <w:rFonts w:ascii="Times New Roman" w:eastAsia="Times New Roman" w:hAnsi="Times New Roman" w:cs="Times New Roman"/>
                <w:sz w:val="24"/>
                <w:szCs w:val="24"/>
                <w:lang w:val="en-US"/>
              </w:rPr>
              <w:t>)</w:t>
            </w:r>
          </w:p>
          <w:p w:rsidR="00A52CBD" w:rsidRDefault="00A52CBD">
            <w:pPr>
              <w:rPr>
                <w:rFonts w:ascii="Times New Roman" w:hAnsi="Times New Roman" w:cs="Times New Roman"/>
                <w:sz w:val="24"/>
                <w:szCs w:val="24"/>
                <w:shd w:val="clear" w:color="auto" w:fill="FFFFFF"/>
                <w:lang w:val="en-US"/>
              </w:rPr>
            </w:pPr>
            <w:r>
              <w:rPr>
                <w:rFonts w:ascii="Times New Roman" w:hAnsi="Times New Roman" w:cs="Times New Roman"/>
                <w:sz w:val="24"/>
                <w:szCs w:val="24"/>
                <w:lang w:val="en-US"/>
              </w:rPr>
              <w:t xml:space="preserve"> a. </w:t>
            </w:r>
            <w:r>
              <w:rPr>
                <w:rFonts w:ascii="Times New Roman" w:hAnsi="Times New Roman" w:cs="Times New Roman"/>
                <w:bCs/>
                <w:sz w:val="24"/>
                <w:szCs w:val="24"/>
                <w:shd w:val="clear" w:color="auto" w:fill="FFFFFF"/>
                <w:lang w:val="en-US"/>
              </w:rPr>
              <w:t>Prepositions</w:t>
            </w:r>
            <w:r>
              <w:rPr>
                <w:rStyle w:val="apple-converted-space"/>
                <w:rFonts w:ascii="Times New Roman" w:hAnsi="Times New Roman" w:cs="Times New Roman"/>
                <w:sz w:val="24"/>
                <w:szCs w:val="24"/>
                <w:shd w:val="clear" w:color="auto" w:fill="FFFFFF"/>
                <w:lang w:val="en-US"/>
              </w:rPr>
              <w:t> </w:t>
            </w:r>
            <w:r>
              <w:rPr>
                <w:rFonts w:ascii="Times New Roman" w:hAnsi="Times New Roman" w:cs="Times New Roman"/>
                <w:sz w:val="24"/>
                <w:szCs w:val="24"/>
                <w:shd w:val="clear" w:color="auto" w:fill="FFFFFF"/>
                <w:lang w:val="en-US"/>
              </w:rPr>
              <w:t>are words which link</w:t>
            </w:r>
            <w:r>
              <w:rPr>
                <w:rStyle w:val="apple-converted-space"/>
                <w:rFonts w:ascii="Times New Roman" w:hAnsi="Times New Roman" w:cs="Times New Roman"/>
                <w:sz w:val="24"/>
                <w:szCs w:val="24"/>
                <w:shd w:val="clear" w:color="auto" w:fill="FFFFFF"/>
                <w:lang w:val="en-US"/>
              </w:rPr>
              <w:t> </w:t>
            </w:r>
            <w:hyperlink r:id="rId5" w:tooltip="Nouns" w:history="1">
              <w:r>
                <w:rPr>
                  <w:rStyle w:val="a3"/>
                  <w:rFonts w:ascii="Times New Roman" w:hAnsi="Times New Roman" w:cs="Times New Roman"/>
                  <w:sz w:val="24"/>
                  <w:szCs w:val="24"/>
                  <w:shd w:val="clear" w:color="auto" w:fill="FFFFFF"/>
                  <w:lang w:val="en-US"/>
                </w:rPr>
                <w:t>nouns</w:t>
              </w:r>
            </w:hyperlink>
            <w:r>
              <w:rPr>
                <w:rFonts w:ascii="Times New Roman" w:hAnsi="Times New Roman" w:cs="Times New Roman"/>
                <w:sz w:val="24"/>
                <w:szCs w:val="24"/>
                <w:shd w:val="clear" w:color="auto" w:fill="FFFFFF"/>
                <w:lang w:val="en-US"/>
              </w:rPr>
              <w:t>, pronouns and phrases to other words in a sentence. (YES)</w:t>
            </w:r>
          </w:p>
          <w:p w:rsidR="00A52CBD" w:rsidRDefault="00A52CBD">
            <w:pP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b. </w:t>
            </w:r>
            <w:r>
              <w:rPr>
                <w:rFonts w:ascii="Times New Roman" w:hAnsi="Times New Roman" w:cs="Times New Roman"/>
                <w:sz w:val="24"/>
                <w:shd w:val="clear" w:color="auto" w:fill="FFFFFF"/>
                <w:lang w:val="en-US"/>
              </w:rPr>
              <w:t>One of the traditional</w:t>
            </w:r>
            <w:r>
              <w:rPr>
                <w:rStyle w:val="apple-converted-space"/>
                <w:rFonts w:ascii="Times New Roman" w:hAnsi="Times New Roman" w:cs="Times New Roman"/>
                <w:sz w:val="24"/>
                <w:shd w:val="clear" w:color="auto" w:fill="FFFFFF"/>
                <w:lang w:val="en-US"/>
              </w:rPr>
              <w:t xml:space="preserve"> part of speech </w:t>
            </w:r>
            <w:r>
              <w:rPr>
                <w:rFonts w:ascii="Times New Roman" w:hAnsi="Times New Roman" w:cs="Times New Roman"/>
                <w:sz w:val="24"/>
                <w:shd w:val="clear" w:color="auto" w:fill="FFFFFF"/>
                <w:lang w:val="en-US"/>
              </w:rPr>
              <w:t>into which words are classified. It is a closed class, in that few new prepositions ever enter a language. (YES)</w:t>
            </w:r>
          </w:p>
          <w:p w:rsidR="00A52CBD" w:rsidRDefault="00A52CBD">
            <w:pP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c. Prepositions usually describe the position of something, the time when something happens and the way in which something is done,</w:t>
            </w:r>
            <w:r>
              <w:rPr>
                <w:rStyle w:val="apple-converted-space"/>
                <w:rFonts w:ascii="Times New Roman" w:hAnsi="Times New Roman" w:cs="Times New Roman"/>
                <w:sz w:val="24"/>
                <w:szCs w:val="24"/>
                <w:shd w:val="clear" w:color="auto" w:fill="FFFFFF"/>
                <w:lang w:val="en-US"/>
              </w:rPr>
              <w:t> </w:t>
            </w:r>
            <w:r>
              <w:rPr>
                <w:rFonts w:ascii="Times New Roman" w:hAnsi="Times New Roman" w:cs="Times New Roman"/>
                <w:sz w:val="24"/>
                <w:szCs w:val="24"/>
                <w:shd w:val="clear" w:color="auto" w:fill="FFFFFF"/>
                <w:lang w:val="en-US"/>
              </w:rPr>
              <w:t xml:space="preserve">although the prepositions "of," "to," and "for" have some separate functions. (YES) </w:t>
            </w:r>
          </w:p>
          <w:p w:rsidR="00A52CBD" w:rsidRDefault="00A52CBD">
            <w:pPr>
              <w:rPr>
                <w:rFonts w:ascii="Times New Roman" w:hAnsi="Times New Roman" w:cs="Times New Roman"/>
                <w:b/>
                <w:color w:val="FF0000"/>
                <w:sz w:val="24"/>
                <w:szCs w:val="24"/>
                <w:lang w:val="en-US"/>
              </w:rPr>
            </w:pPr>
            <w:r>
              <w:rPr>
                <w:rFonts w:ascii="Times New Roman" w:hAnsi="Times New Roman" w:cs="Times New Roman"/>
                <w:sz w:val="24"/>
                <w:szCs w:val="24"/>
                <w:shd w:val="clear" w:color="auto" w:fill="FFFFFF"/>
                <w:lang w:val="en-US"/>
              </w:rPr>
              <w:t xml:space="preserve">-And now, please change our copybooks and check your </w:t>
            </w:r>
            <w:proofErr w:type="gramStart"/>
            <w:r>
              <w:rPr>
                <w:rFonts w:ascii="Times New Roman" w:hAnsi="Times New Roman" w:cs="Times New Roman"/>
                <w:sz w:val="24"/>
                <w:szCs w:val="24"/>
                <w:shd w:val="clear" w:color="auto" w:fill="FFFFFF"/>
                <w:lang w:val="en-US"/>
              </w:rPr>
              <w:t>classmates</w:t>
            </w:r>
            <w:proofErr w:type="gramEnd"/>
            <w:r>
              <w:rPr>
                <w:rFonts w:ascii="Times New Roman" w:hAnsi="Times New Roman" w:cs="Times New Roman"/>
                <w:sz w:val="24"/>
                <w:szCs w:val="24"/>
                <w:shd w:val="clear" w:color="auto" w:fill="FFFFFF"/>
                <w:lang w:val="en-US"/>
              </w:rPr>
              <w:t xml:space="preserve"> works. </w:t>
            </w:r>
            <w:r>
              <w:rPr>
                <w:rFonts w:ascii="Times New Roman" w:hAnsi="Times New Roman" w:cs="Times New Roman"/>
                <w:b/>
                <w:color w:val="FF0000"/>
                <w:sz w:val="24"/>
                <w:szCs w:val="24"/>
                <w:lang w:val="en-US"/>
              </w:rPr>
              <w:t>Appendix 4</w:t>
            </w:r>
          </w:p>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 xml:space="preserve">-So, let’s sum up your home task. What </w:t>
            </w:r>
            <w:proofErr w:type="gramStart"/>
            <w:r>
              <w:rPr>
                <w:rFonts w:ascii="Times New Roman" w:hAnsi="Times New Roman" w:cs="Times New Roman"/>
                <w:sz w:val="24"/>
                <w:szCs w:val="24"/>
                <w:lang w:val="en-US"/>
              </w:rPr>
              <w:t>is  preposition</w:t>
            </w:r>
            <w:proofErr w:type="gramEnd"/>
            <w:r>
              <w:rPr>
                <w:rFonts w:ascii="Times New Roman" w:hAnsi="Times New Roman" w:cs="Times New Roman"/>
                <w:sz w:val="24"/>
                <w:szCs w:val="24"/>
                <w:lang w:val="en-US"/>
              </w:rPr>
              <w:t>? What is preposition’s function?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Presenting new lesson</w:t>
            </w:r>
            <w:r>
              <w:rPr>
                <w:rFonts w:ascii="Times New Roman" w:hAnsi="Times New Roman" w:cs="Times New Roman"/>
                <w:b/>
                <w:sz w:val="24"/>
                <w:szCs w:val="24"/>
                <w:lang w:val="kk-KZ"/>
              </w:rPr>
              <w:t xml:space="preserve"> </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color w:val="000000"/>
                <w:sz w:val="24"/>
                <w:szCs w:val="21"/>
                <w:lang w:val="en-US"/>
              </w:rPr>
            </w:pPr>
            <w:r>
              <w:rPr>
                <w:rFonts w:ascii="Times New Roman" w:hAnsi="Times New Roman" w:cs="Times New Roman"/>
                <w:b/>
                <w:sz w:val="24"/>
                <w:szCs w:val="24"/>
                <w:lang w:val="en-US"/>
              </w:rPr>
              <w:t xml:space="preserve">Aim: </w:t>
            </w:r>
            <w:r>
              <w:rPr>
                <w:rFonts w:ascii="Times New Roman" w:hAnsi="Times New Roman" w:cs="Times New Roman"/>
                <w:color w:val="000000"/>
                <w:sz w:val="24"/>
                <w:szCs w:val="21"/>
                <w:lang w:val="en-US"/>
              </w:rPr>
              <w:t>to activate current knowledge.</w:t>
            </w:r>
          </w:p>
          <w:p w:rsidR="00A52CBD" w:rsidRDefault="00A52CBD">
            <w:pPr>
              <w:rPr>
                <w:rFonts w:ascii="Times New Roman" w:hAnsi="Times New Roman" w:cs="Times New Roman"/>
                <w:color w:val="000000"/>
                <w:sz w:val="24"/>
                <w:szCs w:val="21"/>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color w:val="002060"/>
                <w:sz w:val="24"/>
                <w:szCs w:val="24"/>
                <w:lang w:val="en-US"/>
              </w:rPr>
            </w:pPr>
            <w:r>
              <w:rPr>
                <w:rFonts w:ascii="Times New Roman" w:hAnsi="Times New Roman" w:cs="Times New Roman"/>
                <w:b/>
                <w:color w:val="002060"/>
                <w:sz w:val="24"/>
                <w:szCs w:val="24"/>
                <w:lang w:val="en-US"/>
              </w:rPr>
              <w:t>Work in pairs</w:t>
            </w: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color w:val="002060"/>
                <w:sz w:val="24"/>
                <w:szCs w:val="24"/>
                <w:lang w:val="en-US"/>
              </w:rPr>
              <w:t>Individual work</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-So, let`s continue our lesson. While working today you will evaluate yourselves using </w:t>
            </w:r>
            <w:proofErr w:type="gramStart"/>
            <w:r>
              <w:rPr>
                <w:rFonts w:ascii="Times New Roman" w:hAnsi="Times New Roman" w:cs="Times New Roman"/>
                <w:sz w:val="24"/>
                <w:szCs w:val="24"/>
                <w:lang w:val="en-US"/>
              </w:rPr>
              <w:t>this cards</w:t>
            </w:r>
            <w:proofErr w:type="gramEnd"/>
            <w:r>
              <w:rPr>
                <w:rFonts w:ascii="Times New Roman" w:hAnsi="Times New Roman" w:cs="Times New Roman"/>
                <w:sz w:val="24"/>
                <w:szCs w:val="24"/>
                <w:lang w:val="en-US"/>
              </w:rPr>
              <w:t xml:space="preserve">. </w:t>
            </w:r>
            <w:r>
              <w:rPr>
                <w:rFonts w:ascii="Times New Roman" w:hAnsi="Times New Roman" w:cs="Times New Roman"/>
                <w:b/>
                <w:color w:val="FF0000"/>
                <w:sz w:val="24"/>
                <w:szCs w:val="24"/>
                <w:lang w:val="en-US"/>
              </w:rPr>
              <w:t>Appendix 5</w:t>
            </w:r>
          </w:p>
          <w:p w:rsidR="00A52CBD" w:rsidRDefault="00A52CBD">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In order to know the theme of our lesson let’s do this rebus.</w:t>
            </w:r>
          </w:p>
          <w:p w:rsidR="00A52CBD" w:rsidRDefault="00A52CBD">
            <w:pPr>
              <w:contextualSpacing/>
              <w:jc w:val="both"/>
              <w:rPr>
                <w:rFonts w:ascii="Times New Roman" w:hAnsi="Times New Roman" w:cs="Times New Roman"/>
                <w:b/>
                <w:color w:val="002060"/>
                <w:sz w:val="24"/>
                <w:szCs w:val="24"/>
                <w:lang w:val="en-US"/>
              </w:rPr>
            </w:pPr>
            <w:r>
              <w:rPr>
                <w:rFonts w:ascii="Times New Roman" w:hAnsi="Times New Roman" w:cs="Times New Roman"/>
                <w:b/>
                <w:color w:val="FF0000"/>
                <w:sz w:val="24"/>
                <w:szCs w:val="24"/>
                <w:lang w:val="en-US"/>
              </w:rPr>
              <w:t>Appendix 6</w:t>
            </w:r>
          </w:p>
          <w:p w:rsidR="00A52CBD" w:rsidRDefault="00A52CBD">
            <w:pPr>
              <w:contextualSpacing/>
              <w:jc w:val="both"/>
              <w:rPr>
                <w:rFonts w:ascii="Times New Roman" w:hAnsi="Times New Roman" w:cs="Times New Roman"/>
                <w:sz w:val="24"/>
                <w:szCs w:val="24"/>
                <w:lang w:val="en-US"/>
              </w:rPr>
            </w:pPr>
            <w:r>
              <w:rPr>
                <w:noProof/>
              </w:rPr>
              <w:drawing>
                <wp:inline distT="0" distB="0" distL="0" distR="0">
                  <wp:extent cx="1243965" cy="755015"/>
                  <wp:effectExtent l="19050" t="0" r="0" b="0"/>
                  <wp:docPr id="1" name="Рисунок 1"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bus"/>
                          <pic:cNvPicPr>
                            <a:picLocks noChangeAspect="1" noChangeArrowheads="1"/>
                          </pic:cNvPicPr>
                        </pic:nvPicPr>
                        <pic:blipFill>
                          <a:blip r:embed="rId6" cstate="print"/>
                          <a:srcRect/>
                          <a:stretch>
                            <a:fillRect/>
                          </a:stretch>
                        </pic:blipFill>
                        <pic:spPr bwMode="auto">
                          <a:xfrm>
                            <a:off x="0" y="0"/>
                            <a:ext cx="1243965" cy="755015"/>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extent cx="233680" cy="1137920"/>
                  <wp:effectExtent l="19050" t="0" r="0" b="0"/>
                  <wp:docPr id="2" name="Рисунок 2"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bus"/>
                          <pic:cNvPicPr>
                            <a:picLocks noChangeAspect="1" noChangeArrowheads="1"/>
                          </pic:cNvPicPr>
                        </pic:nvPicPr>
                        <pic:blipFill>
                          <a:blip r:embed="rId7" cstate="print"/>
                          <a:srcRect/>
                          <a:stretch>
                            <a:fillRect/>
                          </a:stretch>
                        </pic:blipFill>
                        <pic:spPr bwMode="auto">
                          <a:xfrm>
                            <a:off x="0" y="0"/>
                            <a:ext cx="233680" cy="1137920"/>
                          </a:xfrm>
                          <a:prstGeom prst="rect">
                            <a:avLst/>
                          </a:prstGeom>
                          <a:noFill/>
                          <a:ln w="9525">
                            <a:noFill/>
                            <a:miter lim="800000"/>
                            <a:headEnd/>
                            <a:tailEnd/>
                          </a:ln>
                        </pic:spPr>
                      </pic:pic>
                    </a:graphicData>
                  </a:graphic>
                </wp:inline>
              </w:drawing>
            </w:r>
            <w:r>
              <w:rPr>
                <w:noProof/>
              </w:rPr>
              <w:drawing>
                <wp:inline distT="0" distB="0" distL="0" distR="0">
                  <wp:extent cx="233680" cy="1137920"/>
                  <wp:effectExtent l="19050" t="0" r="0" b="0"/>
                  <wp:docPr id="3" name="Рисунок 3"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bus"/>
                          <pic:cNvPicPr>
                            <a:picLocks noChangeAspect="1" noChangeArrowheads="1"/>
                          </pic:cNvPicPr>
                        </pic:nvPicPr>
                        <pic:blipFill>
                          <a:blip r:embed="rId7" cstate="print"/>
                          <a:srcRect/>
                          <a:stretch>
                            <a:fillRect/>
                          </a:stretch>
                        </pic:blipFill>
                        <pic:spPr bwMode="auto">
                          <a:xfrm>
                            <a:off x="0" y="0"/>
                            <a:ext cx="233680" cy="1137920"/>
                          </a:xfrm>
                          <a:prstGeom prst="rect">
                            <a:avLst/>
                          </a:prstGeom>
                          <a:noFill/>
                          <a:ln w="9525">
                            <a:noFill/>
                            <a:miter lim="800000"/>
                            <a:headEnd/>
                            <a:tailEnd/>
                          </a:ln>
                        </pic:spPr>
                      </pic:pic>
                    </a:graphicData>
                  </a:graphic>
                </wp:inline>
              </w:drawing>
            </w:r>
            <w:r>
              <w:rPr>
                <w:lang w:val="en-US"/>
              </w:rPr>
              <w:t xml:space="preserve">  </w:t>
            </w:r>
            <w:r>
              <w:rPr>
                <w:noProof/>
              </w:rPr>
              <w:drawing>
                <wp:inline distT="0" distB="0" distL="0" distR="0">
                  <wp:extent cx="1329055" cy="988695"/>
                  <wp:effectExtent l="19050" t="0" r="4445" b="0"/>
                  <wp:docPr id="4" name="Рисунок 10"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rebus"/>
                          <pic:cNvPicPr>
                            <a:picLocks noChangeAspect="1" noChangeArrowheads="1"/>
                          </pic:cNvPicPr>
                        </pic:nvPicPr>
                        <pic:blipFill>
                          <a:blip r:embed="rId8" cstate="print"/>
                          <a:srcRect/>
                          <a:stretch>
                            <a:fillRect/>
                          </a:stretch>
                        </pic:blipFill>
                        <pic:spPr bwMode="auto">
                          <a:xfrm>
                            <a:off x="0" y="0"/>
                            <a:ext cx="1329055" cy="988695"/>
                          </a:xfrm>
                          <a:prstGeom prst="rect">
                            <a:avLst/>
                          </a:prstGeom>
                          <a:noFill/>
                          <a:ln w="9525">
                            <a:noFill/>
                            <a:miter lim="800000"/>
                            <a:headEnd/>
                            <a:tailEnd/>
                          </a:ln>
                        </pic:spPr>
                      </pic:pic>
                    </a:graphicData>
                  </a:graphic>
                </wp:inline>
              </w:drawing>
            </w:r>
            <w:r>
              <w:rPr>
                <w:lang w:val="en-US"/>
              </w:rPr>
              <w:t>(</w:t>
            </w:r>
            <w:proofErr w:type="gramStart"/>
            <w:r>
              <w:rPr>
                <w:rFonts w:ascii="Times New Roman" w:hAnsi="Times New Roman" w:cs="Times New Roman"/>
                <w:sz w:val="24"/>
                <w:lang w:val="en-US"/>
              </w:rPr>
              <w:t>the</w:t>
            </w:r>
            <w:proofErr w:type="gramEnd"/>
            <w:r>
              <w:rPr>
                <w:rFonts w:ascii="Times New Roman" w:hAnsi="Times New Roman" w:cs="Times New Roman"/>
                <w:sz w:val="24"/>
                <w:lang w:val="en-US"/>
              </w:rPr>
              <w:t xml:space="preserve"> third letter in this word is extra).</w:t>
            </w:r>
          </w:p>
          <w:p w:rsidR="00A52CBD" w:rsidRDefault="00A52CBD">
            <w:pPr>
              <w:jc w:val="both"/>
              <w:rPr>
                <w:rFonts w:ascii="Times New Roman" w:hAnsi="Times New Roman" w:cs="Times New Roman"/>
                <w:b/>
                <w:sz w:val="24"/>
                <w:szCs w:val="24"/>
                <w:lang w:val="en-US"/>
              </w:rPr>
            </w:pPr>
            <w:r>
              <w:rPr>
                <w:rFonts w:ascii="Times New Roman" w:hAnsi="Times New Roman" w:cs="Times New Roman"/>
                <w:b/>
                <w:sz w:val="24"/>
                <w:szCs w:val="24"/>
                <w:lang w:val="en-US"/>
              </w:rPr>
              <w:t>(Pre-watching activity)</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-I want to ask you a question. What is a hobby? Can you give a determination?</w:t>
            </w:r>
          </w:p>
          <w:p w:rsidR="00A52CBD" w:rsidRDefault="00A52CBD" w:rsidP="00F364AE">
            <w:pPr>
              <w:numPr>
                <w:ilvl w:val="0"/>
                <w:numId w:val="5"/>
              </w:numPr>
              <w:contextualSpacing/>
              <w:jc w:val="both"/>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Pupil 1</w:t>
            </w:r>
            <w:proofErr w:type="gramStart"/>
            <w:r>
              <w:rPr>
                <w:rFonts w:ascii="Times New Roman" w:hAnsi="Times New Roman" w:cs="Times New Roman"/>
                <w:i/>
                <w:sz w:val="24"/>
                <w:szCs w:val="24"/>
                <w:lang w:val="en-US"/>
              </w:rPr>
              <w:t>:A</w:t>
            </w:r>
            <w:proofErr w:type="gramEnd"/>
            <w:r>
              <w:rPr>
                <w:rFonts w:ascii="Times New Roman" w:hAnsi="Times New Roman" w:cs="Times New Roman"/>
                <w:i/>
                <w:sz w:val="24"/>
                <w:szCs w:val="24"/>
                <w:lang w:val="en-US"/>
              </w:rPr>
              <w:t xml:space="preserve"> hobby is an activity that you like to do. </w:t>
            </w:r>
          </w:p>
          <w:p w:rsidR="00A52CBD" w:rsidRDefault="00A52CBD" w:rsidP="00F364AE">
            <w:pPr>
              <w:numPr>
                <w:ilvl w:val="0"/>
                <w:numId w:val="5"/>
              </w:num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Yes, you are very clever. A hobby is that you enjoy or like to do in your free time on a regular basis or every time.</w:t>
            </w:r>
          </w:p>
          <w:p w:rsidR="00A52CBD" w:rsidRDefault="00A52CBD" w:rsidP="00F364AE">
            <w:pPr>
              <w:pStyle w:val="a5"/>
              <w:numPr>
                <w:ilvl w:val="0"/>
                <w:numId w:val="6"/>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Dear pupils let’s complete the diagram: </w:t>
            </w:r>
          </w:p>
          <w:p w:rsidR="00A52CBD" w:rsidRDefault="00A52CBD">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noProof/>
                <w:sz w:val="24"/>
                <w:szCs w:val="24"/>
              </w:rPr>
              <w:drawing>
                <wp:inline distT="0" distB="0" distL="0" distR="0">
                  <wp:extent cx="3615055" cy="1265555"/>
                  <wp:effectExtent l="19050" t="0" r="4445" b="0"/>
                  <wp:docPr id="5" name="Рисунок 5" descr="http://festival.1september.ru/articles/615152/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615152/img1.gif"/>
                          <pic:cNvPicPr>
                            <a:picLocks noChangeAspect="1" noChangeArrowheads="1"/>
                          </pic:cNvPicPr>
                        </pic:nvPicPr>
                        <pic:blipFill>
                          <a:blip r:embed="rId9" cstate="print"/>
                          <a:srcRect/>
                          <a:stretch>
                            <a:fillRect/>
                          </a:stretch>
                        </pic:blipFill>
                        <pic:spPr bwMode="auto">
                          <a:xfrm>
                            <a:off x="0" y="0"/>
                            <a:ext cx="3615055" cy="1265555"/>
                          </a:xfrm>
                          <a:prstGeom prst="rect">
                            <a:avLst/>
                          </a:prstGeom>
                          <a:noFill/>
                          <a:ln w="9525">
                            <a:noFill/>
                            <a:miter lim="800000"/>
                            <a:headEnd/>
                            <a:tailEnd/>
                          </a:ln>
                        </pic:spPr>
                      </pic:pic>
                    </a:graphicData>
                  </a:graphic>
                </wp:inline>
              </w:drawing>
            </w:r>
          </w:p>
          <w:p w:rsidR="00A52CBD" w:rsidRDefault="00A52CBD">
            <w:pPr>
              <w:jc w:val="center"/>
              <w:rPr>
                <w:rFonts w:ascii="Times New Roman" w:hAnsi="Times New Roman" w:cs="Times New Roman"/>
                <w:sz w:val="24"/>
                <w:szCs w:val="24"/>
                <w:lang w:val="en-US"/>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Watching the video</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color w:val="002060"/>
                <w:sz w:val="24"/>
                <w:szCs w:val="24"/>
                <w:lang w:val="en-US"/>
              </w:rPr>
            </w:pPr>
            <w:r>
              <w:rPr>
                <w:rFonts w:ascii="Times New Roman" w:hAnsi="Times New Roman" w:cs="Times New Roman"/>
                <w:b/>
                <w:sz w:val="24"/>
                <w:szCs w:val="24"/>
                <w:lang w:val="en-US"/>
              </w:rPr>
              <w:t>Aim:</w:t>
            </w:r>
            <w:r>
              <w:rPr>
                <w:rFonts w:ascii="Times New Roman" w:hAnsi="Times New Roman" w:cs="Times New Roman"/>
                <w:sz w:val="24"/>
                <w:szCs w:val="24"/>
                <w:lang w:val="en-US"/>
              </w:rPr>
              <w:t xml:space="preserve"> to activate and reinforce of listening, grammar, vocabulary, pronunciation skills through to video.</w:t>
            </w:r>
            <w:r>
              <w:rPr>
                <w:rFonts w:ascii="Times New Roman" w:hAnsi="Times New Roman" w:cs="Times New Roman"/>
                <w:b/>
                <w:color w:val="002060"/>
                <w:sz w:val="24"/>
                <w:szCs w:val="24"/>
                <w:lang w:val="en-US"/>
              </w:rPr>
              <w:t xml:space="preserve"> </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-Watch the video and say what hobbies are unusual that the British have.</w:t>
            </w:r>
          </w:p>
          <w:p w:rsidR="00A52CBD" w:rsidRDefault="00A52CBD">
            <w:pPr>
              <w:spacing w:line="312" w:lineRule="atLeast"/>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 xml:space="preserve">‘3 Unusual Hobbies to Try (Or Not)’ </w:t>
            </w:r>
            <w:r>
              <w:rPr>
                <w:rFonts w:ascii="Times New Roman" w:hAnsi="Times New Roman" w:cs="Times New Roman"/>
                <w:b/>
                <w:color w:val="FF0000"/>
                <w:sz w:val="24"/>
                <w:szCs w:val="24"/>
                <w:lang w:val="en-US"/>
              </w:rPr>
              <w:t xml:space="preserve">Appendix 7 </w:t>
            </w:r>
            <w:hyperlink r:id="rId10" w:history="1">
              <w:r>
                <w:rPr>
                  <w:rStyle w:val="a3"/>
                  <w:rFonts w:ascii="Times New Roman" w:eastAsia="Times New Roman" w:hAnsi="Times New Roman" w:cs="Times New Roman"/>
                  <w:b/>
                  <w:sz w:val="24"/>
                  <w:szCs w:val="24"/>
                  <w:lang w:val="en-US"/>
                </w:rPr>
                <w:t>https://www.youtube.com/watch?v=vUK2BaRp29s</w:t>
              </w:r>
            </w:hyperlink>
            <w:r>
              <w:rPr>
                <w:rFonts w:ascii="Times New Roman" w:eastAsia="Times New Roman" w:hAnsi="Times New Roman" w:cs="Times New Roman"/>
                <w:b/>
                <w:color w:val="000000"/>
                <w:sz w:val="24"/>
                <w:szCs w:val="24"/>
                <w:lang w:val="en-US"/>
              </w:rPr>
              <w:t xml:space="preserve"> </w:t>
            </w:r>
          </w:p>
          <w:p w:rsidR="00A52CBD" w:rsidRDefault="00A52CBD">
            <w:pPr>
              <w:jc w:val="both"/>
              <w:rPr>
                <w:rFonts w:ascii="Times New Roman" w:hAnsi="Times New Roman" w:cs="Times New Roman"/>
                <w:b/>
                <w:sz w:val="24"/>
                <w:szCs w:val="24"/>
                <w:lang w:val="en-US"/>
              </w:rPr>
            </w:pPr>
            <w:r>
              <w:rPr>
                <w:rFonts w:ascii="Times New Roman" w:hAnsi="Times New Roman" w:cs="Times New Roman"/>
                <w:b/>
                <w:sz w:val="24"/>
                <w:szCs w:val="24"/>
                <w:lang w:val="en-US"/>
              </w:rPr>
              <w:t>(After watching activity)</w:t>
            </w:r>
          </w:p>
          <w:p w:rsidR="00A52CBD" w:rsidRDefault="00A52CBD" w:rsidP="00F364AE">
            <w:pPr>
              <w:pStyle w:val="a5"/>
              <w:numPr>
                <w:ilvl w:val="0"/>
                <w:numId w:val="6"/>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Let’s answer following questions: </w:t>
            </w:r>
          </w:p>
          <w:p w:rsidR="00A52CBD" w:rsidRDefault="00A52CBD" w:rsidP="00F364AE">
            <w:pPr>
              <w:pStyle w:val="a5"/>
              <w:numPr>
                <w:ilvl w:val="0"/>
                <w:numId w:val="7"/>
              </w:numPr>
              <w:jc w:val="both"/>
              <w:rPr>
                <w:rFonts w:ascii="Times New Roman" w:hAnsi="Times New Roman" w:cs="Times New Roman"/>
                <w:sz w:val="24"/>
                <w:szCs w:val="24"/>
                <w:lang w:val="en-US"/>
              </w:rPr>
            </w:pPr>
            <w:r>
              <w:rPr>
                <w:rFonts w:ascii="Times New Roman" w:hAnsi="Times New Roman" w:cs="Times New Roman"/>
                <w:sz w:val="24"/>
                <w:szCs w:val="24"/>
                <w:lang w:val="en-US"/>
              </w:rPr>
              <w:t>How many top unusual hobbies do they have?</w:t>
            </w:r>
          </w:p>
          <w:p w:rsidR="00A52CBD" w:rsidRDefault="00A52CBD" w:rsidP="00F364AE">
            <w:pPr>
              <w:pStyle w:val="a5"/>
              <w:numPr>
                <w:ilvl w:val="0"/>
                <w:numId w:val="7"/>
              </w:numPr>
              <w:jc w:val="both"/>
              <w:rPr>
                <w:rFonts w:ascii="Times New Roman" w:hAnsi="Times New Roman" w:cs="Times New Roman"/>
                <w:sz w:val="24"/>
                <w:szCs w:val="24"/>
                <w:lang w:val="en-US"/>
              </w:rPr>
            </w:pPr>
            <w:r>
              <w:rPr>
                <w:rFonts w:ascii="Times New Roman" w:hAnsi="Times New Roman" w:cs="Times New Roman"/>
                <w:sz w:val="24"/>
                <w:szCs w:val="24"/>
                <w:lang w:val="en-US"/>
              </w:rPr>
              <w:t>What is extreme ironing?</w:t>
            </w:r>
          </w:p>
          <w:p w:rsidR="00A52CBD" w:rsidRDefault="00A52CBD" w:rsidP="00F364AE">
            <w:pPr>
              <w:pStyle w:val="a5"/>
              <w:numPr>
                <w:ilvl w:val="0"/>
                <w:numId w:val="7"/>
              </w:numPr>
              <w:jc w:val="both"/>
              <w:rPr>
                <w:rFonts w:ascii="Times New Roman" w:hAnsi="Times New Roman" w:cs="Times New Roman"/>
                <w:sz w:val="24"/>
                <w:szCs w:val="24"/>
                <w:lang w:val="en-US"/>
              </w:rPr>
            </w:pPr>
            <w:r>
              <w:rPr>
                <w:rFonts w:ascii="Times New Roman" w:hAnsi="Times New Roman" w:cs="Times New Roman"/>
                <w:sz w:val="24"/>
                <w:szCs w:val="24"/>
                <w:lang w:val="en-US"/>
              </w:rPr>
              <w:t>What is yarn bombing?</w:t>
            </w:r>
          </w:p>
          <w:p w:rsidR="00A52CBD" w:rsidRDefault="00A52CBD" w:rsidP="00F364AE">
            <w:pPr>
              <w:pStyle w:val="a5"/>
              <w:numPr>
                <w:ilvl w:val="0"/>
                <w:numId w:val="7"/>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they can with cassette tapes? </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Reading </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the expansion of the conceptual base about the hobby due to the inclusion of new elements in it.</w:t>
            </w: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color w:val="002060"/>
                <w:sz w:val="24"/>
                <w:szCs w:val="24"/>
                <w:lang w:val="en-US"/>
              </w:rPr>
              <w:t>Group work</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 xml:space="preserve">-OK, very </w:t>
            </w:r>
            <w:proofErr w:type="gramStart"/>
            <w:r>
              <w:rPr>
                <w:rFonts w:ascii="Times New Roman" w:hAnsi="Times New Roman" w:cs="Times New Roman"/>
                <w:sz w:val="24"/>
                <w:szCs w:val="24"/>
                <w:lang w:val="en-US"/>
              </w:rPr>
              <w:t>good</w:t>
            </w:r>
            <w:proofErr w:type="gramEnd"/>
            <w:r>
              <w:rPr>
                <w:rFonts w:ascii="Times New Roman" w:hAnsi="Times New Roman" w:cs="Times New Roman"/>
                <w:sz w:val="24"/>
                <w:szCs w:val="24"/>
                <w:lang w:val="en-US"/>
              </w:rPr>
              <w:t xml:space="preserve">. The next task for you. You are to read short </w:t>
            </w:r>
            <w:proofErr w:type="gramStart"/>
            <w:r>
              <w:rPr>
                <w:rFonts w:ascii="Times New Roman" w:hAnsi="Times New Roman" w:cs="Times New Roman"/>
                <w:sz w:val="24"/>
                <w:szCs w:val="24"/>
                <w:lang w:val="en-US"/>
              </w:rPr>
              <w:t>texts  and</w:t>
            </w:r>
            <w:proofErr w:type="gramEnd"/>
            <w:r>
              <w:rPr>
                <w:rFonts w:ascii="Times New Roman" w:hAnsi="Times New Roman" w:cs="Times New Roman"/>
                <w:sz w:val="24"/>
                <w:szCs w:val="24"/>
                <w:lang w:val="en-US"/>
              </w:rPr>
              <w:t xml:space="preserve">  guess what hobby is it? Is it clear? </w:t>
            </w:r>
          </w:p>
          <w:p w:rsidR="00A52CBD" w:rsidRDefault="00A52CBD">
            <w:pPr>
              <w:rPr>
                <w:rFonts w:ascii="Times New Roman" w:hAnsi="Times New Roman" w:cs="Times New Roman"/>
                <w:b/>
                <w:sz w:val="24"/>
                <w:szCs w:val="24"/>
                <w:lang w:val="en-US"/>
              </w:rPr>
            </w:pPr>
          </w:p>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Such people like to visit different cities, towns and historical places. Some people even visit other countries. They can travel by car, by plane, by train, by bus or on foot. This hobby helps them to learn history, geography and traditions of different people and countries.</w:t>
            </w:r>
            <w:r>
              <w:rPr>
                <w:rFonts w:ascii="Times New Roman" w:hAnsi="Times New Roman" w:cs="Times New Roman"/>
                <w:bCs/>
                <w:sz w:val="24"/>
                <w:szCs w:val="24"/>
                <w:lang w:val="en-US"/>
              </w:rPr>
              <w:t>-</w:t>
            </w:r>
            <w:r>
              <w:rPr>
                <w:rFonts w:ascii="Times New Roman" w:hAnsi="Times New Roman" w:cs="Times New Roman"/>
                <w:bCs/>
                <w:i/>
                <w:sz w:val="24"/>
                <w:szCs w:val="24"/>
                <w:lang w:val="en-US"/>
              </w:rPr>
              <w:t xml:space="preserve">Pupil : </w:t>
            </w:r>
            <w:r>
              <w:rPr>
                <w:rFonts w:ascii="Times New Roman" w:hAnsi="Times New Roman" w:cs="Times New Roman"/>
                <w:i/>
                <w:sz w:val="24"/>
                <w:szCs w:val="24"/>
                <w:lang w:val="en-US"/>
              </w:rPr>
              <w:t>Travelling</w:t>
            </w: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 xml:space="preserve">People like to spend their free time near the rivers or </w:t>
            </w:r>
            <w:proofErr w:type="gramStart"/>
            <w:r>
              <w:rPr>
                <w:rFonts w:ascii="Times New Roman" w:hAnsi="Times New Roman" w:cs="Times New Roman"/>
                <w:sz w:val="24"/>
                <w:szCs w:val="24"/>
                <w:lang w:val="en-US"/>
              </w:rPr>
              <w:t>lakes .</w:t>
            </w:r>
            <w:proofErr w:type="gramEnd"/>
            <w:r>
              <w:rPr>
                <w:rFonts w:ascii="Times New Roman" w:hAnsi="Times New Roman" w:cs="Times New Roman"/>
                <w:sz w:val="24"/>
                <w:szCs w:val="24"/>
                <w:lang w:val="en-US"/>
              </w:rPr>
              <w:t xml:space="preserve"> They often go there with their friends or </w:t>
            </w:r>
            <w:proofErr w:type="gramStart"/>
            <w:r>
              <w:rPr>
                <w:rFonts w:ascii="Times New Roman" w:hAnsi="Times New Roman" w:cs="Times New Roman"/>
                <w:sz w:val="24"/>
                <w:szCs w:val="24"/>
                <w:lang w:val="en-US"/>
              </w:rPr>
              <w:t>relatives .</w:t>
            </w:r>
            <w:proofErr w:type="gramEnd"/>
            <w:r>
              <w:rPr>
                <w:rFonts w:ascii="Times New Roman" w:hAnsi="Times New Roman" w:cs="Times New Roman"/>
                <w:sz w:val="24"/>
                <w:szCs w:val="24"/>
                <w:lang w:val="en-US"/>
              </w:rPr>
              <w:t xml:space="preserve"> They can have a picnic there. They go usually there in summer but some people like to go there in winter </w:t>
            </w:r>
            <w:proofErr w:type="gramStart"/>
            <w:r>
              <w:rPr>
                <w:rFonts w:ascii="Times New Roman" w:hAnsi="Times New Roman" w:cs="Times New Roman"/>
                <w:sz w:val="24"/>
                <w:szCs w:val="24"/>
                <w:lang w:val="en-US"/>
              </w:rPr>
              <w:t>too .</w:t>
            </w:r>
            <w:proofErr w:type="gramEnd"/>
            <w:r>
              <w:rPr>
                <w:rFonts w:ascii="Times New Roman" w:hAnsi="Times New Roman" w:cs="Times New Roman"/>
                <w:sz w:val="24"/>
                <w:szCs w:val="24"/>
                <w:lang w:val="en-US"/>
              </w:rPr>
              <w:t xml:space="preserve"> Also they can boil fish broth </w:t>
            </w:r>
            <w:proofErr w:type="gramStart"/>
            <w:r>
              <w:rPr>
                <w:rFonts w:ascii="Times New Roman" w:hAnsi="Times New Roman" w:cs="Times New Roman"/>
                <w:sz w:val="24"/>
                <w:szCs w:val="24"/>
                <w:lang w:val="en-US"/>
              </w:rPr>
              <w:t>( soup</w:t>
            </w:r>
            <w:proofErr w:type="gramEnd"/>
            <w:r>
              <w:rPr>
                <w:rFonts w:ascii="Times New Roman" w:hAnsi="Times New Roman" w:cs="Times New Roman"/>
                <w:sz w:val="24"/>
                <w:szCs w:val="24"/>
                <w:lang w:val="en-US"/>
              </w:rPr>
              <w:t xml:space="preserve"> ) after going there. </w:t>
            </w:r>
            <w:r>
              <w:rPr>
                <w:rFonts w:ascii="Times New Roman" w:hAnsi="Times New Roman" w:cs="Times New Roman"/>
                <w:i/>
                <w:sz w:val="24"/>
                <w:szCs w:val="24"/>
                <w:lang w:val="en-US"/>
              </w:rPr>
              <w:t>-Pupil 1:Fishing</w:t>
            </w:r>
          </w:p>
          <w:p w:rsidR="00A52CBD" w:rsidRDefault="00A52CBD">
            <w:pPr>
              <w:rPr>
                <w:rFonts w:ascii="Times New Roman" w:hAnsi="Times New Roman" w:cs="Times New Roman"/>
                <w:i/>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This hobby is interesting and useful. People try to find or buy different things such as stamps, badges, coins, pictures and dolls. Their collection can be thematic. This hobby helps people to make new friends and to learn some new things about countries and lands, animals and birds, famous people and historical events. -</w:t>
            </w:r>
            <w:r>
              <w:rPr>
                <w:rFonts w:ascii="Times New Roman" w:hAnsi="Times New Roman" w:cs="Times New Roman"/>
                <w:i/>
                <w:sz w:val="24"/>
                <w:szCs w:val="24"/>
                <w:lang w:val="en-US"/>
              </w:rPr>
              <w:t>Pupil 3</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Collecting</w:t>
            </w: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sz w:val="24"/>
                <w:szCs w:val="24"/>
                <w:lang w:val="en-US"/>
              </w:rPr>
              <w:t>This hobby is popular with the people of all ages. People like to go to the stadium or to the sports ground. They are strong and healthy. Their hobby helps to develop their mind and body and teaches them to plan their time.-</w:t>
            </w:r>
            <w:r>
              <w:rPr>
                <w:rFonts w:ascii="Times New Roman" w:hAnsi="Times New Roman" w:cs="Times New Roman"/>
                <w:i/>
                <w:sz w:val="24"/>
                <w:szCs w:val="24"/>
                <w:lang w:val="en-US"/>
              </w:rPr>
              <w:t>Pupil 2: Sports</w:t>
            </w: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i/>
                <w:sz w:val="24"/>
                <w:szCs w:val="24"/>
                <w:lang w:val="en-US"/>
              </w:rPr>
            </w:pPr>
            <w:r>
              <w:rPr>
                <w:rFonts w:ascii="Times New Roman" w:hAnsi="Times New Roman" w:cs="Times New Roman"/>
                <w:sz w:val="24"/>
                <w:szCs w:val="24"/>
                <w:lang w:val="en-US"/>
              </w:rPr>
              <w:t xml:space="preserve">People like to go to the library. Some of them have a good collection of books at home. And they are really proud of it. They can have different books: fiction, historical novels, books about animals and birds, books about different countries. Their hobby helps them to relax, to learn the world and understand people better. </w:t>
            </w:r>
            <w:r>
              <w:rPr>
                <w:rFonts w:ascii="Times New Roman" w:hAnsi="Times New Roman" w:cs="Times New Roman"/>
                <w:i/>
                <w:sz w:val="24"/>
                <w:szCs w:val="24"/>
                <w:lang w:val="en-US"/>
              </w:rPr>
              <w:t xml:space="preserve">-Pupil 4 : Reading </w:t>
            </w:r>
            <w:r>
              <w:rPr>
                <w:rFonts w:ascii="Times New Roman" w:hAnsi="Times New Roman" w:cs="Times New Roman"/>
                <w:sz w:val="24"/>
                <w:szCs w:val="24"/>
                <w:lang w:val="en-US"/>
              </w:rPr>
              <w:t xml:space="preserve"> </w:t>
            </w:r>
            <w:r>
              <w:rPr>
                <w:rFonts w:ascii="Times New Roman" w:hAnsi="Times New Roman" w:cs="Times New Roman"/>
                <w:b/>
                <w:color w:val="FF0000"/>
                <w:sz w:val="24"/>
                <w:szCs w:val="24"/>
                <w:lang w:val="en-US"/>
              </w:rPr>
              <w:t>Appendix 8</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kk-KZ"/>
              </w:rPr>
            </w:pPr>
            <w:r>
              <w:rPr>
                <w:rFonts w:ascii="Times New Roman" w:hAnsi="Times New Roman" w:cs="Times New Roman"/>
                <w:b/>
                <w:sz w:val="24"/>
                <w:szCs w:val="24"/>
                <w:lang w:val="en-US"/>
              </w:rPr>
              <w:t xml:space="preserve">Relaxing </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to relieve fatigue and tension</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w:t>
            </w:r>
            <w:r>
              <w:rPr>
                <w:rFonts w:ascii="Times New Roman" w:hAnsi="Times New Roman" w:cs="Times New Roman"/>
                <w:sz w:val="24"/>
                <w:szCs w:val="24"/>
                <w:lang w:val="en-US"/>
              </w:rPr>
              <w:t xml:space="preserve">Do you like sport? Let’s show our guests how we play different </w:t>
            </w:r>
            <w:r>
              <w:rPr>
                <w:rFonts w:ascii="Times New Roman" w:hAnsi="Times New Roman" w:cs="Times New Roman"/>
                <w:sz w:val="24"/>
                <w:szCs w:val="24"/>
                <w:lang w:val="en-US"/>
              </w:rPr>
              <w:lastRenderedPageBreak/>
              <w:t>sport games.</w:t>
            </w:r>
          </w:p>
          <w:p w:rsidR="00A52CBD" w:rsidRDefault="00A52CBD">
            <w:pPr>
              <w:ind w:left="360"/>
              <w:rPr>
                <w:rFonts w:ascii="Times New Roman" w:hAnsi="Times New Roman" w:cs="Times New Roman"/>
                <w:sz w:val="24"/>
                <w:szCs w:val="24"/>
                <w:lang w:val="en-US"/>
              </w:rPr>
            </w:pPr>
            <w:r>
              <w:rPr>
                <w:rFonts w:ascii="Times New Roman" w:hAnsi="Times New Roman" w:cs="Times New Roman"/>
                <w:sz w:val="24"/>
                <w:szCs w:val="24"/>
                <w:lang w:val="kk-KZ"/>
              </w:rPr>
              <w:t xml:space="preserve">  -  </w:t>
            </w:r>
            <w:r>
              <w:rPr>
                <w:rFonts w:ascii="Times New Roman" w:hAnsi="Times New Roman" w:cs="Times New Roman"/>
                <w:sz w:val="24"/>
                <w:szCs w:val="24"/>
                <w:lang w:val="en-US"/>
              </w:rPr>
              <w:t>How do you play basketball?</w:t>
            </w:r>
          </w:p>
          <w:p w:rsidR="00A52CBD" w:rsidRDefault="00A52CBD">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    How do you play volleyball?</w:t>
            </w:r>
          </w:p>
          <w:p w:rsidR="00A52CBD" w:rsidRDefault="00A52CBD">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How  do</w:t>
            </w:r>
            <w:proofErr w:type="gramEnd"/>
            <w:r>
              <w:rPr>
                <w:rFonts w:ascii="Times New Roman" w:hAnsi="Times New Roman" w:cs="Times New Roman"/>
                <w:sz w:val="24"/>
                <w:szCs w:val="24"/>
                <w:lang w:val="en-US"/>
              </w:rPr>
              <w:t xml:space="preserve"> you play tennis?</w:t>
            </w:r>
          </w:p>
          <w:p w:rsidR="00A52CBD" w:rsidRDefault="00A52CBD">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    How do you ski?</w:t>
            </w:r>
          </w:p>
          <w:p w:rsidR="00A52CBD" w:rsidRDefault="00A52CBD">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How  do</w:t>
            </w:r>
            <w:proofErr w:type="gramEnd"/>
            <w:r>
              <w:rPr>
                <w:rFonts w:ascii="Times New Roman" w:hAnsi="Times New Roman" w:cs="Times New Roman"/>
                <w:sz w:val="24"/>
                <w:szCs w:val="24"/>
                <w:lang w:val="en-US"/>
              </w:rPr>
              <w:t xml:space="preserve"> you play football?</w:t>
            </w:r>
          </w:p>
          <w:p w:rsidR="00A52CBD" w:rsidRDefault="00A52CBD">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    How do you run?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8</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Writing </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sz w:val="24"/>
                <w:szCs w:val="24"/>
                <w:lang w:val="en-US"/>
              </w:rPr>
            </w:pPr>
            <w:r>
              <w:rPr>
                <w:rFonts w:ascii="Times New Roman" w:hAnsi="Times New Roman" w:cs="Times New Roman"/>
                <w:b/>
                <w:sz w:val="24"/>
                <w:szCs w:val="24"/>
                <w:lang w:val="en-US"/>
              </w:rPr>
              <w:t>Aim:</w:t>
            </w:r>
            <w:r>
              <w:rPr>
                <w:rFonts w:ascii="Times New Roman" w:hAnsi="Times New Roman" w:cs="Times New Roman"/>
                <w:sz w:val="24"/>
                <w:szCs w:val="24"/>
                <w:lang w:val="en-US"/>
              </w:rPr>
              <w:t xml:space="preserve"> to understand writing as a series of tasks, including finding, evaluating, analyzing, and synthesizing primary and secondary sources.</w:t>
            </w: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color w:val="002060"/>
                <w:sz w:val="24"/>
                <w:szCs w:val="24"/>
                <w:lang w:val="en-US"/>
              </w:rPr>
              <w:t xml:space="preserve"> Individual work</w:t>
            </w:r>
          </w:p>
          <w:p w:rsidR="00A52CBD" w:rsidRDefault="00A52CBD">
            <w:pPr>
              <w:rPr>
                <w:rFonts w:ascii="Times New Roman" w:hAnsi="Times New Roman" w:cs="Times New Roman"/>
                <w:b/>
                <w:sz w:val="24"/>
                <w:szCs w:val="24"/>
                <w:lang w:val="en-US"/>
              </w:rPr>
            </w:pP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kk-KZ"/>
              </w:rPr>
              <w:t>1</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The next exercise you will do in your exercise books. Look at the blackboard. There are some letters. The task is to make up the words on topic «Hobbies». Open your text books and write down these words.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den- gar-</w:t>
            </w:r>
            <w:proofErr w:type="spellStart"/>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(gardening)                  </w:t>
            </w:r>
          </w:p>
          <w:p w:rsidR="00A52CBD" w:rsidRDefault="00A52CBD">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ing-vell-tra</w:t>
            </w:r>
            <w:proofErr w:type="spellEnd"/>
            <w:r>
              <w:rPr>
                <w:rFonts w:ascii="Times New Roman" w:hAnsi="Times New Roman" w:cs="Times New Roman"/>
                <w:sz w:val="24"/>
                <w:szCs w:val="24"/>
                <w:lang w:val="en-US"/>
              </w:rPr>
              <w:t xml:space="preserve">                        (travelling)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sp-</w:t>
            </w:r>
            <w:proofErr w:type="spellStart"/>
            <w:r>
              <w:rPr>
                <w:rFonts w:ascii="Times New Roman" w:hAnsi="Times New Roman" w:cs="Times New Roman"/>
                <w:sz w:val="24"/>
                <w:szCs w:val="24"/>
                <w:lang w:val="en-US"/>
              </w:rPr>
              <w:t>ts</w:t>
            </w:r>
            <w:proofErr w:type="spellEnd"/>
            <w:r>
              <w:rPr>
                <w:rFonts w:ascii="Times New Roman" w:hAnsi="Times New Roman" w:cs="Times New Roman"/>
                <w:sz w:val="24"/>
                <w:szCs w:val="24"/>
                <w:lang w:val="en-US"/>
              </w:rPr>
              <w:t xml:space="preserve">-or                             (sports) </w:t>
            </w:r>
          </w:p>
          <w:p w:rsidR="00A52CBD" w:rsidRDefault="00A52CBD">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lec</w:t>
            </w:r>
            <w:proofErr w:type="spellEnd"/>
            <w:r>
              <w:rPr>
                <w:rFonts w:ascii="Times New Roman" w:hAnsi="Times New Roman" w:cs="Times New Roman"/>
                <w:sz w:val="24"/>
                <w:szCs w:val="24"/>
                <w:lang w:val="en-US"/>
              </w:rPr>
              <w:t xml:space="preserve">-ting- </w:t>
            </w:r>
            <w:proofErr w:type="spellStart"/>
            <w:r>
              <w:rPr>
                <w:rFonts w:ascii="Times New Roman" w:hAnsi="Times New Roman" w:cs="Times New Roman"/>
                <w:sz w:val="24"/>
                <w:szCs w:val="24"/>
                <w:lang w:val="en-US"/>
              </w:rPr>
              <w:t>col</w:t>
            </w:r>
            <w:proofErr w:type="spellEnd"/>
            <w:r>
              <w:rPr>
                <w:rFonts w:ascii="Times New Roman" w:hAnsi="Times New Roman" w:cs="Times New Roman"/>
                <w:sz w:val="24"/>
                <w:szCs w:val="24"/>
                <w:lang w:val="en-US"/>
              </w:rPr>
              <w:t xml:space="preserve">                       (collecting)</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ad-re-</w:t>
            </w:r>
            <w:proofErr w:type="spellStart"/>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(reading)</w:t>
            </w:r>
          </w:p>
          <w:p w:rsidR="00A52CBD" w:rsidRDefault="00A52CBD">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da-ing-nc</w:t>
            </w:r>
            <w:proofErr w:type="spellEnd"/>
            <w:r>
              <w:rPr>
                <w:rFonts w:ascii="Times New Roman" w:hAnsi="Times New Roman" w:cs="Times New Roman"/>
                <w:sz w:val="24"/>
                <w:szCs w:val="24"/>
                <w:lang w:val="en-US"/>
              </w:rPr>
              <w:t xml:space="preserve">                           (dancing)</w:t>
            </w:r>
          </w:p>
          <w:p w:rsidR="00A52CBD" w:rsidRDefault="00A52CBD">
            <w:pPr>
              <w:jc w:val="both"/>
              <w:rPr>
                <w:rFonts w:ascii="Times New Roman" w:hAnsi="Times New Roman" w:cs="Times New Roman"/>
                <w:sz w:val="24"/>
                <w:szCs w:val="24"/>
                <w:lang w:val="en-US"/>
              </w:rPr>
            </w:pPr>
          </w:p>
          <w:p w:rsidR="00A52CBD" w:rsidRDefault="00A52CBD">
            <w:pPr>
              <w:tabs>
                <w:tab w:val="left" w:pos="3075"/>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sh-fi-ing</w:t>
            </w:r>
            <w:proofErr w:type="spellEnd"/>
            <w:r>
              <w:rPr>
                <w:rFonts w:ascii="Times New Roman" w:hAnsi="Times New Roman" w:cs="Times New Roman"/>
                <w:sz w:val="24"/>
                <w:szCs w:val="24"/>
                <w:lang w:val="en-US"/>
              </w:rPr>
              <w:t xml:space="preserve">                             ( fishing)</w:t>
            </w:r>
          </w:p>
          <w:p w:rsidR="00A52CBD" w:rsidRDefault="00A52CBD">
            <w:pPr>
              <w:tabs>
                <w:tab w:val="left" w:pos="3075"/>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ing-lk-wa</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 walking)</w:t>
            </w:r>
          </w:p>
          <w:p w:rsidR="00A52CBD" w:rsidRDefault="00A52CBD">
            <w:pPr>
              <w:tabs>
                <w:tab w:val="left" w:pos="3075"/>
              </w:tabs>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-Well done. You are very clever pupils.</w:t>
            </w:r>
          </w:p>
          <w:p w:rsidR="00A52CBD" w:rsidRDefault="00A52CBD">
            <w:pPr>
              <w:tabs>
                <w:tab w:val="left" w:pos="3075"/>
              </w:tabs>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2)-</w:t>
            </w:r>
          </w:p>
          <w:p w:rsidR="00A52CBD" w:rsidRDefault="00A52CBD">
            <w:pPr>
              <w:tabs>
                <w:tab w:val="left" w:pos="3075"/>
              </w:tabs>
              <w:contextualSpacing/>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3912870" cy="2243455"/>
                  <wp:effectExtent l="19050" t="0" r="0" b="0"/>
                  <wp:docPr id="6" name="Рисунок 6" descr="http://festival.1september.ru/articles/562314/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562314/img2.gif"/>
                          <pic:cNvPicPr>
                            <a:picLocks noChangeAspect="1" noChangeArrowheads="1"/>
                          </pic:cNvPicPr>
                        </pic:nvPicPr>
                        <pic:blipFill>
                          <a:blip r:embed="rId11" cstate="print"/>
                          <a:srcRect/>
                          <a:stretch>
                            <a:fillRect/>
                          </a:stretch>
                        </pic:blipFill>
                        <pic:spPr bwMode="auto">
                          <a:xfrm>
                            <a:off x="0" y="0"/>
                            <a:ext cx="3912870" cy="2243455"/>
                          </a:xfrm>
                          <a:prstGeom prst="rect">
                            <a:avLst/>
                          </a:prstGeom>
                          <a:noFill/>
                          <a:ln w="9525">
                            <a:noFill/>
                            <a:miter lim="800000"/>
                            <a:headEnd/>
                            <a:tailEnd/>
                          </a:ln>
                        </pic:spPr>
                      </pic:pic>
                    </a:graphicData>
                  </a:graphic>
                </wp:inline>
              </w:drawing>
            </w:r>
          </w:p>
          <w:p w:rsidR="00A52CBD" w:rsidRDefault="00A52CBD">
            <w:pPr>
              <w:tabs>
                <w:tab w:val="left" w:pos="3075"/>
              </w:tabs>
              <w:contextualSpacing/>
              <w:jc w:val="both"/>
              <w:rPr>
                <w:rFonts w:ascii="Times New Roman" w:hAnsi="Times New Roman" w:cs="Times New Roman"/>
                <w:b/>
                <w:color w:val="FF0000"/>
                <w:sz w:val="24"/>
                <w:szCs w:val="24"/>
                <w:lang w:val="en-US"/>
              </w:rPr>
            </w:pPr>
            <w:r>
              <w:rPr>
                <w:rFonts w:ascii="Times New Roman" w:hAnsi="Times New Roman" w:cs="Times New Roman"/>
                <w:sz w:val="24"/>
                <w:szCs w:val="24"/>
                <w:shd w:val="clear" w:color="auto" w:fill="FFFFFF"/>
                <w:lang w:val="en-US"/>
              </w:rPr>
              <w:t xml:space="preserve">-And now, please change our copybooks and check your </w:t>
            </w:r>
            <w:proofErr w:type="gramStart"/>
            <w:r>
              <w:rPr>
                <w:rFonts w:ascii="Times New Roman" w:hAnsi="Times New Roman" w:cs="Times New Roman"/>
                <w:sz w:val="24"/>
                <w:szCs w:val="24"/>
                <w:shd w:val="clear" w:color="auto" w:fill="FFFFFF"/>
                <w:lang w:val="en-US"/>
              </w:rPr>
              <w:t>classmates</w:t>
            </w:r>
            <w:proofErr w:type="gramEnd"/>
            <w:r>
              <w:rPr>
                <w:rFonts w:ascii="Times New Roman" w:hAnsi="Times New Roman" w:cs="Times New Roman"/>
                <w:sz w:val="24"/>
                <w:szCs w:val="24"/>
                <w:shd w:val="clear" w:color="auto" w:fill="FFFFFF"/>
                <w:lang w:val="en-US"/>
              </w:rPr>
              <w:t xml:space="preserve"> works.</w:t>
            </w:r>
          </w:p>
          <w:p w:rsidR="00A52CBD" w:rsidRDefault="00A52CBD">
            <w:pPr>
              <w:tabs>
                <w:tab w:val="left" w:pos="3075"/>
              </w:tabs>
              <w:contextualSpacing/>
              <w:jc w:val="both"/>
              <w:rPr>
                <w:rFonts w:ascii="Times New Roman" w:hAnsi="Times New Roman" w:cs="Times New Roman"/>
                <w:sz w:val="24"/>
                <w:szCs w:val="24"/>
                <w:lang w:val="en-US"/>
              </w:rPr>
            </w:pPr>
            <w:r>
              <w:rPr>
                <w:rFonts w:ascii="Times New Roman" w:hAnsi="Times New Roman" w:cs="Times New Roman"/>
                <w:b/>
                <w:color w:val="FF0000"/>
                <w:sz w:val="24"/>
                <w:szCs w:val="24"/>
                <w:lang w:val="en-US"/>
              </w:rPr>
              <w:t>Appendix 9</w:t>
            </w:r>
          </w:p>
          <w:p w:rsidR="00A52CBD" w:rsidRDefault="00A52CBD">
            <w:pPr>
              <w:jc w:val="center"/>
              <w:rPr>
                <w:rFonts w:ascii="Times New Roman" w:hAnsi="Times New Roman" w:cs="Times New Roman"/>
                <w:sz w:val="24"/>
                <w:szCs w:val="24"/>
                <w:lang w:val="en-US"/>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p>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kk-KZ"/>
              </w:rPr>
            </w:pPr>
            <w:r>
              <w:rPr>
                <w:rFonts w:ascii="Times New Roman" w:hAnsi="Times New Roman" w:cs="Times New Roman"/>
                <w:b/>
                <w:sz w:val="24"/>
                <w:szCs w:val="24"/>
                <w:lang w:val="en-US"/>
              </w:rPr>
              <w:t>Fixing</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learning the students a new way of acting in solving problems.</w:t>
            </w:r>
          </w:p>
          <w:p w:rsidR="00A52CBD" w:rsidRDefault="00A52CBD">
            <w:pPr>
              <w:rPr>
                <w:rFonts w:ascii="Times New Roman" w:hAnsi="Times New Roman" w:cs="Times New Roman"/>
                <w:b/>
                <w:color w:val="002060"/>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color w:val="002060"/>
                <w:sz w:val="24"/>
                <w:szCs w:val="24"/>
                <w:lang w:val="en-US"/>
              </w:rPr>
              <w:t>Individual work</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-In order to fix your knowledge you should make up stories about your hobbies using the information from these texts and the plan.</w:t>
            </w:r>
          </w:p>
          <w:p w:rsidR="00A52CBD" w:rsidRDefault="00A52CBD">
            <w:pPr>
              <w:jc w:val="both"/>
              <w:rPr>
                <w:rFonts w:ascii="Times New Roman" w:hAnsi="Times New Roman" w:cs="Times New Roman"/>
                <w:b/>
                <w:sz w:val="24"/>
                <w:szCs w:val="24"/>
                <w:lang w:val="en-US"/>
              </w:rPr>
            </w:pPr>
            <w:r>
              <w:rPr>
                <w:rFonts w:ascii="Times New Roman" w:hAnsi="Times New Roman" w:cs="Times New Roman"/>
                <w:b/>
                <w:sz w:val="24"/>
                <w:szCs w:val="24"/>
                <w:lang w:val="en-US"/>
              </w:rPr>
              <w:t>The plan:</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My hobby is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It helps me…</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can…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My hobby is very interesting because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I think it is …</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kk-KZ"/>
              </w:rPr>
            </w:pPr>
            <w:proofErr w:type="spellStart"/>
            <w:r>
              <w:rPr>
                <w:rFonts w:ascii="Times New Roman" w:hAnsi="Times New Roman" w:cs="Times New Roman"/>
                <w:b/>
                <w:sz w:val="24"/>
                <w:szCs w:val="24"/>
                <w:lang w:val="en-US"/>
              </w:rPr>
              <w:t>Reflexion</w:t>
            </w:r>
            <w:proofErr w:type="spellEnd"/>
          </w:p>
          <w:p w:rsidR="00A52CBD" w:rsidRDefault="00A52CBD">
            <w:pPr>
              <w:rPr>
                <w:rFonts w:ascii="Times New Roman" w:hAnsi="Times New Roman" w:cs="Times New Roman"/>
                <w:b/>
                <w:sz w:val="24"/>
                <w:szCs w:val="24"/>
                <w:lang w:val="kk-KZ"/>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to self-evaluate the results of learning activities</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-Dear pupils! In order to evaluate the results of learning activities let’s do next task. You should </w:t>
            </w:r>
            <w:proofErr w:type="spellStart"/>
            <w:r>
              <w:rPr>
                <w:rFonts w:ascii="Times New Roman" w:hAnsi="Times New Roman" w:cs="Times New Roman"/>
                <w:sz w:val="24"/>
                <w:szCs w:val="24"/>
                <w:lang w:val="en-US"/>
              </w:rPr>
              <w:t>tick</w:t>
            </w:r>
            <w:proofErr w:type="spellEnd"/>
            <w:r>
              <w:rPr>
                <w:rFonts w:ascii="Times New Roman" w:hAnsi="Times New Roman" w:cs="Times New Roman"/>
                <w:sz w:val="24"/>
                <w:szCs w:val="24"/>
                <w:lang w:val="en-US"/>
              </w:rPr>
              <w:t xml:space="preserve"> your </w:t>
            </w:r>
            <w:proofErr w:type="spellStart"/>
            <w:r>
              <w:rPr>
                <w:rFonts w:ascii="Times New Roman" w:hAnsi="Times New Roman" w:cs="Times New Roman"/>
                <w:sz w:val="24"/>
                <w:szCs w:val="24"/>
                <w:lang w:val="en-US"/>
              </w:rPr>
              <w:t>colourful</w:t>
            </w:r>
            <w:proofErr w:type="spellEnd"/>
            <w:r>
              <w:rPr>
                <w:rFonts w:ascii="Times New Roman" w:hAnsi="Times New Roman" w:cs="Times New Roman"/>
                <w:sz w:val="24"/>
                <w:szCs w:val="24"/>
                <w:lang w:val="en-US"/>
              </w:rPr>
              <w:t xml:space="preserve"> paper into this pictures: </w:t>
            </w:r>
          </w:p>
          <w:p w:rsidR="00A52CBD" w:rsidRDefault="00A52CBD">
            <w:pPr>
              <w:jc w:val="both"/>
              <w:rPr>
                <w:rFonts w:ascii="Times New Roman" w:hAnsi="Times New Roman" w:cs="Times New Roman"/>
                <w:sz w:val="24"/>
                <w:szCs w:val="24"/>
                <w:lang w:val="en-US"/>
              </w:rPr>
            </w:pPr>
            <w:r>
              <w:rPr>
                <w:rFonts w:ascii="Times New Roman" w:hAnsi="Times New Roman" w:cs="Times New Roman"/>
                <w:noProof/>
                <w:sz w:val="24"/>
                <w:szCs w:val="24"/>
              </w:rPr>
              <w:lastRenderedPageBreak/>
              <w:drawing>
                <wp:inline distT="0" distB="0" distL="0" distR="0">
                  <wp:extent cx="680720" cy="1137920"/>
                  <wp:effectExtent l="19050" t="0" r="5080" b="0"/>
                  <wp:docPr id="7" name="Рисунок 7" descr="Картинки по запросу Чемодан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Чемодан пнг"/>
                          <pic:cNvPicPr>
                            <a:picLocks noChangeAspect="1" noChangeArrowheads="1"/>
                          </pic:cNvPicPr>
                        </pic:nvPicPr>
                        <pic:blipFill>
                          <a:blip r:embed="rId12" cstate="print"/>
                          <a:srcRect/>
                          <a:stretch>
                            <a:fillRect/>
                          </a:stretch>
                        </pic:blipFill>
                        <pic:spPr bwMode="auto">
                          <a:xfrm>
                            <a:off x="0" y="0"/>
                            <a:ext cx="680720" cy="1137920"/>
                          </a:xfrm>
                          <a:prstGeom prst="rect">
                            <a:avLst/>
                          </a:prstGeom>
                          <a:noFill/>
                          <a:ln w="9525">
                            <a:noFill/>
                            <a:miter lim="800000"/>
                            <a:headEnd/>
                            <a:tailEnd/>
                          </a:ln>
                        </pic:spPr>
                      </pic:pic>
                    </a:graphicData>
                  </a:graphic>
                </wp:inline>
              </w:drawing>
            </w:r>
            <w:r>
              <w:rPr>
                <w:rFonts w:ascii="Times New Roman" w:hAnsi="Times New Roman" w:cs="Times New Roman"/>
                <w:sz w:val="24"/>
                <w:szCs w:val="24"/>
                <w:lang w:val="en-US"/>
              </w:rPr>
              <w:t xml:space="preserve"> </w:t>
            </w:r>
            <w:r>
              <w:rPr>
                <w:rFonts w:ascii="Times New Roman" w:hAnsi="Times New Roman" w:cs="Times New Roman"/>
                <w:noProof/>
                <w:sz w:val="24"/>
                <w:szCs w:val="24"/>
              </w:rPr>
              <w:drawing>
                <wp:inline distT="0" distB="0" distL="0" distR="0">
                  <wp:extent cx="1042035" cy="1042035"/>
                  <wp:effectExtent l="19050" t="0" r="0" b="0"/>
                  <wp:docPr id="8" name="Рисунок 8" descr="Картинки по запросу мясорубка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ртинки по запросу мясорубка пнг"/>
                          <pic:cNvPicPr>
                            <a:picLocks noChangeAspect="1" noChangeArrowheads="1"/>
                          </pic:cNvPicPr>
                        </pic:nvPicPr>
                        <pic:blipFill>
                          <a:blip r:embed="rId13" cstate="print"/>
                          <a:srcRect/>
                          <a:stretch>
                            <a:fillRect/>
                          </a:stretch>
                        </pic:blipFill>
                        <pic:spPr bwMode="auto">
                          <a:xfrm>
                            <a:off x="0" y="0"/>
                            <a:ext cx="1042035" cy="1042035"/>
                          </a:xfrm>
                          <a:prstGeom prst="rect">
                            <a:avLst/>
                          </a:prstGeom>
                          <a:noFill/>
                          <a:ln w="9525">
                            <a:noFill/>
                            <a:miter lim="800000"/>
                            <a:headEnd/>
                            <a:tailEnd/>
                          </a:ln>
                        </pic:spPr>
                      </pic:pic>
                    </a:graphicData>
                  </a:graphic>
                </wp:inline>
              </w:drawing>
            </w:r>
            <w:r>
              <w:rPr>
                <w:rFonts w:ascii="Times New Roman" w:hAnsi="Times New Roman" w:cs="Times New Roman"/>
                <w:sz w:val="24"/>
                <w:szCs w:val="24"/>
                <w:lang w:val="en-US"/>
              </w:rPr>
              <w:t xml:space="preserve"> </w:t>
            </w:r>
            <w:r>
              <w:rPr>
                <w:rFonts w:ascii="Times New Roman" w:hAnsi="Times New Roman" w:cs="Times New Roman"/>
                <w:noProof/>
                <w:sz w:val="24"/>
                <w:szCs w:val="24"/>
                <w:lang w:val="en-US"/>
              </w:rPr>
              <w:t xml:space="preserve"> </w:t>
            </w:r>
            <w:r>
              <w:rPr>
                <w:rFonts w:ascii="Times New Roman" w:hAnsi="Times New Roman" w:cs="Times New Roman"/>
                <w:noProof/>
                <w:sz w:val="24"/>
                <w:szCs w:val="24"/>
              </w:rPr>
              <w:drawing>
                <wp:inline distT="0" distB="0" distL="0" distR="0">
                  <wp:extent cx="956945" cy="1233170"/>
                  <wp:effectExtent l="0" t="0" r="0" b="0"/>
                  <wp:docPr id="9" name="Рисунок 9" descr="Картинки по запросу урно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урно пнг"/>
                          <pic:cNvPicPr>
                            <a:picLocks noChangeAspect="1" noChangeArrowheads="1"/>
                          </pic:cNvPicPr>
                        </pic:nvPicPr>
                        <pic:blipFill>
                          <a:blip r:embed="rId14" cstate="print"/>
                          <a:srcRect/>
                          <a:stretch>
                            <a:fillRect/>
                          </a:stretch>
                        </pic:blipFill>
                        <pic:spPr bwMode="auto">
                          <a:xfrm>
                            <a:off x="0" y="0"/>
                            <a:ext cx="956945" cy="1233170"/>
                          </a:xfrm>
                          <a:prstGeom prst="rect">
                            <a:avLst/>
                          </a:prstGeom>
                          <a:noFill/>
                          <a:ln w="9525">
                            <a:noFill/>
                            <a:miter lim="800000"/>
                            <a:headEnd/>
                            <a:tailEnd/>
                          </a:ln>
                        </pic:spPr>
                      </pic:pic>
                    </a:graphicData>
                  </a:graphic>
                </wp:inline>
              </w:drawing>
            </w:r>
          </w:p>
          <w:p w:rsidR="00A52CBD" w:rsidRDefault="00A52CBD">
            <w:pPr>
              <w:tabs>
                <w:tab w:val="left" w:pos="3075"/>
              </w:tabs>
              <w:contextualSpacing/>
              <w:jc w:val="both"/>
              <w:rPr>
                <w:rFonts w:ascii="Times New Roman" w:hAnsi="Times New Roman" w:cs="Times New Roman"/>
                <w:sz w:val="24"/>
                <w:szCs w:val="24"/>
                <w:lang w:val="en-US"/>
              </w:rPr>
            </w:pPr>
            <w:r>
              <w:rPr>
                <w:rFonts w:ascii="Times New Roman" w:hAnsi="Times New Roman" w:cs="Times New Roman"/>
                <w:b/>
                <w:color w:val="FF0000"/>
                <w:sz w:val="24"/>
                <w:szCs w:val="24"/>
                <w:lang w:val="en-US"/>
              </w:rPr>
              <w:t>Appendix 10</w:t>
            </w:r>
            <w:r>
              <w:rPr>
                <w:rFonts w:ascii="Times New Roman" w:hAnsi="Times New Roman" w:cs="Times New Roman"/>
                <w:sz w:val="24"/>
                <w:szCs w:val="24"/>
                <w:lang w:val="en-US"/>
              </w:rPr>
              <w:t xml:space="preserve"> </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11</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Giving marks</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to ascertain the degree of achievement to the aim and objectives and resul</w:t>
            </w:r>
            <w:bookmarkStart w:id="0" w:name="_GoBack"/>
            <w:bookmarkEnd w:id="0"/>
            <w:r>
              <w:rPr>
                <w:rFonts w:ascii="Times New Roman" w:hAnsi="Times New Roman" w:cs="Times New Roman"/>
                <w:sz w:val="24"/>
                <w:szCs w:val="24"/>
                <w:lang w:val="en-US"/>
              </w:rPr>
              <w:t>ts of works that has been completed</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-Let’s evaluate our jobs. In order to do it, let’s see your tables.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-Pupil 1: I think I was good, because I did all the tasks without any mistakes.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Teacher: … is excellent, because you were active, you had no mistakes at all.</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-Pupil 2: I think I was good, because I had some mistakes</w:t>
            </w:r>
            <w:proofErr w:type="gramStart"/>
            <w:r>
              <w:rPr>
                <w:rFonts w:ascii="Times New Roman" w:hAnsi="Times New Roman" w:cs="Times New Roman"/>
                <w:sz w:val="24"/>
                <w:szCs w:val="24"/>
                <w:lang w:val="en-US"/>
              </w:rPr>
              <w:t>… .</w:t>
            </w:r>
            <w:proofErr w:type="gramEnd"/>
          </w:p>
          <w:p w:rsidR="00A52CBD" w:rsidRDefault="00A52CBD">
            <w:pPr>
              <w:jc w:val="both"/>
              <w:rPr>
                <w:rFonts w:ascii="Times New Roman" w:hAnsi="Times New Roman" w:cs="Times New Roman"/>
                <w:sz w:val="24"/>
                <w:szCs w:val="24"/>
                <w:lang w:val="kk-KZ"/>
              </w:rPr>
            </w:pPr>
            <w:r>
              <w:rPr>
                <w:rFonts w:ascii="Times New Roman" w:hAnsi="Times New Roman" w:cs="Times New Roman"/>
                <w:sz w:val="24"/>
                <w:szCs w:val="24"/>
                <w:lang w:val="en-US"/>
              </w:rPr>
              <w:t>Teacher: … your mark is four, because you were active, but you had mistakes in writing and speaking.</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Giving home task</w:t>
            </w:r>
          </w:p>
          <w:p w:rsidR="00A52CBD" w:rsidRDefault="00A52CBD">
            <w:pPr>
              <w:rPr>
                <w:rFonts w:ascii="Times New Roman" w:hAnsi="Times New Roman" w:cs="Times New Roman"/>
                <w:b/>
                <w:sz w:val="24"/>
                <w:szCs w:val="24"/>
                <w:lang w:val="en-US"/>
              </w:rPr>
            </w:pPr>
          </w:p>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Aim: </w:t>
            </w:r>
            <w:r>
              <w:rPr>
                <w:rFonts w:ascii="Times New Roman" w:hAnsi="Times New Roman" w:cs="Times New Roman"/>
                <w:sz w:val="24"/>
                <w:szCs w:val="24"/>
                <w:lang w:val="en-US"/>
              </w:rPr>
              <w:t>to increase the knowledge and improve the abilities and skills of the students</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1)- Your homework will be to write an essay about your hobbies using the plan on the topic “ My hobby”</w:t>
            </w:r>
          </w:p>
          <w:p w:rsidR="00A52CBD" w:rsidRDefault="00A52CBD">
            <w:pPr>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The plan:</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My hobby is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It helps me…</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can…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My hobby is very interesting because …</w:t>
            </w:r>
          </w:p>
          <w:p w:rsidR="00A52CBD" w:rsidRDefault="00A52CBD" w:rsidP="00F364AE">
            <w:pPr>
              <w:numPr>
                <w:ilvl w:val="0"/>
                <w:numId w:val="8"/>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think it is … </w:t>
            </w:r>
          </w:p>
          <w:p w:rsidR="00A52CBD" w:rsidRDefault="00A52CB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and do this crossword </w:t>
            </w:r>
            <w:r>
              <w:rPr>
                <w:rFonts w:ascii="Times New Roman" w:hAnsi="Times New Roman" w:cs="Times New Roman"/>
                <w:b/>
                <w:color w:val="FF0000"/>
                <w:sz w:val="24"/>
                <w:szCs w:val="24"/>
                <w:lang w:val="en-US"/>
              </w:rPr>
              <w:t>Appendix 11</w:t>
            </w:r>
            <w:r>
              <w:rPr>
                <w:rFonts w:ascii="Times New Roman" w:hAnsi="Times New Roman" w:cs="Times New Roman"/>
                <w:sz w:val="24"/>
                <w:szCs w:val="24"/>
                <w:lang w:val="en-US"/>
              </w:rPr>
              <w:t xml:space="preserve"> </w:t>
            </w:r>
          </w:p>
          <w:p w:rsidR="00A52CBD" w:rsidRDefault="00A52CBD">
            <w:pPr>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3051810" cy="2764155"/>
                  <wp:effectExtent l="19050" t="0" r="0" b="0"/>
                  <wp:docPr id="10" name="Рисунок 10" descr="http://festival.1september.ru/articles/56231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estival.1september.ru/articles/562314/img3.gif"/>
                          <pic:cNvPicPr>
                            <a:picLocks noChangeAspect="1" noChangeArrowheads="1"/>
                          </pic:cNvPicPr>
                        </pic:nvPicPr>
                        <pic:blipFill>
                          <a:blip r:embed="rId15" cstate="print"/>
                          <a:srcRect/>
                          <a:stretch>
                            <a:fillRect/>
                          </a:stretch>
                        </pic:blipFill>
                        <pic:spPr bwMode="auto">
                          <a:xfrm>
                            <a:off x="0" y="0"/>
                            <a:ext cx="3051810" cy="2764155"/>
                          </a:xfrm>
                          <a:prstGeom prst="rect">
                            <a:avLst/>
                          </a:prstGeom>
                          <a:noFill/>
                          <a:ln w="9525">
                            <a:noFill/>
                            <a:miter lim="800000"/>
                            <a:headEnd/>
                            <a:tailEnd/>
                          </a:ln>
                        </pic:spPr>
                      </pic:pic>
                    </a:graphicData>
                  </a:graphic>
                </wp:inline>
              </w:drawing>
            </w:r>
          </w:p>
          <w:p w:rsidR="00A52CBD" w:rsidRDefault="00A52CBD">
            <w:pPr>
              <w:rPr>
                <w:rFonts w:ascii="Times New Roman" w:hAnsi="Times New Roman" w:cs="Times New Roman"/>
                <w:sz w:val="24"/>
                <w:szCs w:val="24"/>
                <w:lang w:val="en-US"/>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52CBD" w:rsidTr="00A52CBD">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Conclusion </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spacing w:before="100" w:beforeAutospacing="1" w:after="100" w:afterAutospacing="1"/>
              <w:rPr>
                <w:rFonts w:ascii="Times New Roman" w:hAnsi="Times New Roman" w:cs="Times New Roman"/>
                <w:sz w:val="24"/>
                <w:szCs w:val="24"/>
                <w:lang w:val="en-US"/>
              </w:rPr>
            </w:pPr>
            <w:r>
              <w:rPr>
                <w:rFonts w:ascii="Times New Roman" w:hAnsi="Times New Roman" w:cs="Times New Roman"/>
                <w:sz w:val="24"/>
                <w:szCs w:val="24"/>
                <w:lang w:val="en-US"/>
              </w:rPr>
              <w:t xml:space="preserve">-Now, it is time to make a conclusion of our lesson. So, today we’ve spoken about our hobbies. </w:t>
            </w:r>
            <w:r>
              <w:rPr>
                <w:rFonts w:ascii="Times New Roman" w:eastAsia="Calibri" w:hAnsi="Times New Roman" w:cs="Times New Roman"/>
                <w:sz w:val="24"/>
                <w:szCs w:val="24"/>
                <w:lang w:val="en-US" w:eastAsia="en-US"/>
              </w:rPr>
              <w:t>Did you like the lesson? Why? What was new for you?</w:t>
            </w:r>
            <w:r>
              <w:rPr>
                <w:rFonts w:ascii="Times New Roman" w:eastAsia="Calibri" w:hAnsi="Times New Roman" w:cs="Times New Roman"/>
                <w:b/>
                <w:sz w:val="24"/>
                <w:szCs w:val="24"/>
                <w:lang w:val="en-US" w:eastAsia="en-US"/>
              </w:rPr>
              <w:t>-</w:t>
            </w:r>
            <w:r>
              <w:rPr>
                <w:rFonts w:ascii="Times New Roman" w:eastAsia="Calibri" w:hAnsi="Times New Roman" w:cs="Times New Roman"/>
                <w:sz w:val="24"/>
                <w:szCs w:val="24"/>
                <w:lang w:val="en-US" w:eastAsia="en-US"/>
              </w:rPr>
              <w:t xml:space="preserve">It was my pleasure to work with you today. </w:t>
            </w:r>
            <w:r>
              <w:rPr>
                <w:rFonts w:ascii="Times New Roman" w:eastAsia="Calibri" w:hAnsi="Times New Roman" w:cs="Times New Roman"/>
                <w:sz w:val="24"/>
                <w:szCs w:val="24"/>
                <w:lang w:val="en-US"/>
              </w:rPr>
              <w:t xml:space="preserve">I am glad to see that you have done a good job. Stand up! The lesson is over. You may be free! Good buy. </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A52CBD" w:rsidRDefault="00A52CBD" w:rsidP="00A52CBD">
      <w:pPr>
        <w:rPr>
          <w:rFonts w:ascii="Times New Roman" w:eastAsia="Calibri" w:hAnsi="Times New Roman" w:cs="Times New Roman"/>
          <w:sz w:val="24"/>
          <w:szCs w:val="24"/>
          <w:lang w:val="kk-KZ"/>
        </w:rPr>
      </w:pPr>
    </w:p>
    <w:p w:rsidR="00A52CBD" w:rsidRDefault="00A52CBD" w:rsidP="00A52CBD">
      <w:pPr>
        <w:rPr>
          <w:rFonts w:ascii="Times New Roman" w:eastAsia="Calibri" w:hAnsi="Times New Roman" w:cs="Times New Roman"/>
          <w:sz w:val="24"/>
          <w:szCs w:val="24"/>
          <w:lang w:val="kk-KZ"/>
        </w:rPr>
      </w:pPr>
    </w:p>
    <w:p w:rsidR="00A52CBD" w:rsidRDefault="00A52CBD" w:rsidP="00A52CBD">
      <w:pPr>
        <w:rPr>
          <w:rFonts w:ascii="Times New Roman" w:eastAsia="Calibri" w:hAnsi="Times New Roman" w:cs="Times New Roman"/>
          <w:sz w:val="24"/>
          <w:szCs w:val="24"/>
          <w:lang w:val="kk-KZ"/>
        </w:rPr>
      </w:pPr>
    </w:p>
    <w:p w:rsidR="00A52CBD" w:rsidRDefault="00A52CBD" w:rsidP="00A52CBD">
      <w:pPr>
        <w:rPr>
          <w:rFonts w:ascii="Times New Roman" w:eastAsia="Calibri" w:hAnsi="Times New Roman" w:cs="Times New Roman"/>
          <w:sz w:val="24"/>
          <w:szCs w:val="24"/>
          <w:lang w:val="kk-KZ"/>
        </w:rPr>
      </w:pPr>
    </w:p>
    <w:p w:rsidR="00A52CBD" w:rsidRDefault="00A52CBD" w:rsidP="00A52CBD">
      <w:pPr>
        <w:rPr>
          <w:rFonts w:ascii="Times New Roman" w:eastAsia="Calibri" w:hAnsi="Times New Roman" w:cs="Times New Roman"/>
          <w:sz w:val="24"/>
          <w:szCs w:val="24"/>
          <w:lang w:val="kk-KZ"/>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1</w:t>
      </w:r>
    </w:p>
    <w:p w:rsidR="00A52CBD" w:rsidRDefault="00A52CBD" w:rsidP="00A52CBD">
      <w:pPr>
        <w:rPr>
          <w:rFonts w:ascii="Times New Roman" w:eastAsia="Times New Roman" w:hAnsi="Times New Roman" w:cs="Times New Roman"/>
          <w:snapToGrid w:val="0"/>
          <w:color w:val="000000"/>
          <w:w w:val="1"/>
          <w:sz w:val="2"/>
          <w:szCs w:val="2"/>
          <w:bdr w:val="none" w:sz="0" w:space="0" w:color="auto" w:frame="1"/>
          <w:shd w:val="clear" w:color="auto" w:fill="000000"/>
          <w:lang w:val="en-US"/>
        </w:rPr>
      </w:pPr>
      <w:r>
        <w:rPr>
          <w:rFonts w:ascii="Times New Roman" w:eastAsia="Calibri" w:hAnsi="Times New Roman" w:cs="Times New Roman"/>
          <w:noProof/>
          <w:sz w:val="24"/>
          <w:szCs w:val="24"/>
        </w:rPr>
        <w:drawing>
          <wp:inline distT="0" distB="0" distL="0" distR="0">
            <wp:extent cx="3126105" cy="1849755"/>
            <wp:effectExtent l="19050" t="0" r="0" b="0"/>
            <wp:docPr id="11" name="Рисунок 11" descr="в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 гр"/>
                    <pic:cNvPicPr>
                      <a:picLocks noChangeAspect="1" noChangeArrowheads="1"/>
                    </pic:cNvPicPr>
                  </pic:nvPicPr>
                  <pic:blipFill>
                    <a:blip r:embed="rId16" cstate="print"/>
                    <a:srcRect/>
                    <a:stretch>
                      <a:fillRect/>
                    </a:stretch>
                  </pic:blipFill>
                  <pic:spPr bwMode="auto">
                    <a:xfrm>
                      <a:off x="0" y="0"/>
                      <a:ext cx="3126105" cy="1849755"/>
                    </a:xfrm>
                    <a:prstGeom prst="rect">
                      <a:avLst/>
                    </a:prstGeom>
                    <a:noFill/>
                    <a:ln w="9525">
                      <a:noFill/>
                      <a:miter lim="800000"/>
                      <a:headEnd/>
                      <a:tailEnd/>
                    </a:ln>
                  </pic:spPr>
                </pic:pic>
              </a:graphicData>
            </a:graphic>
          </wp:inline>
        </w:drawing>
      </w:r>
      <w:r>
        <w:rPr>
          <w:rFonts w:ascii="Times New Roman" w:eastAsia="Times New Roman" w:hAnsi="Times New Roman" w:cs="Times New Roman"/>
          <w:snapToGrid w:val="0"/>
          <w:color w:val="000000"/>
          <w:w w:val="1"/>
          <w:sz w:val="2"/>
          <w:szCs w:val="2"/>
          <w:bdr w:val="none" w:sz="0" w:space="0" w:color="auto" w:frame="1"/>
          <w:shd w:val="clear" w:color="auto" w:fill="000000"/>
        </w:rPr>
        <w:t xml:space="preserve"> </w:t>
      </w:r>
      <w:r>
        <w:rPr>
          <w:rFonts w:ascii="Times New Roman" w:eastAsia="Calibri" w:hAnsi="Times New Roman" w:cs="Times New Roman"/>
          <w:noProof/>
          <w:sz w:val="24"/>
          <w:szCs w:val="24"/>
        </w:rPr>
        <w:drawing>
          <wp:inline distT="0" distB="0" distL="0" distR="0">
            <wp:extent cx="2594610" cy="1849755"/>
            <wp:effectExtent l="19050" t="0" r="0" b="0"/>
            <wp:docPr id="12" name="Рисунок 2" descr="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итать"/>
                    <pic:cNvPicPr>
                      <a:picLocks noChangeAspect="1" noChangeArrowheads="1"/>
                    </pic:cNvPicPr>
                  </pic:nvPicPr>
                  <pic:blipFill>
                    <a:blip r:embed="rId17" cstate="print"/>
                    <a:srcRect/>
                    <a:stretch>
                      <a:fillRect/>
                    </a:stretch>
                  </pic:blipFill>
                  <pic:spPr bwMode="auto">
                    <a:xfrm>
                      <a:off x="0" y="0"/>
                      <a:ext cx="2594610" cy="1849755"/>
                    </a:xfrm>
                    <a:prstGeom prst="rect">
                      <a:avLst/>
                    </a:prstGeom>
                    <a:noFill/>
                    <a:ln w="9525">
                      <a:noFill/>
                      <a:miter lim="800000"/>
                      <a:headEnd/>
                      <a:tailEnd/>
                    </a:ln>
                  </pic:spPr>
                </pic:pic>
              </a:graphicData>
            </a:graphic>
          </wp:inline>
        </w:drawing>
      </w:r>
    </w:p>
    <w:p w:rsidR="00A52CBD" w:rsidRDefault="00A52CBD" w:rsidP="00A52CBD">
      <w:pPr>
        <w:rPr>
          <w:rFonts w:ascii="Times New Roman" w:eastAsia="Times New Roman" w:hAnsi="Times New Roman" w:cs="Times New Roman"/>
          <w:snapToGrid w:val="0"/>
          <w:color w:val="000000"/>
          <w:w w:val="1"/>
          <w:sz w:val="2"/>
          <w:szCs w:val="2"/>
          <w:bdr w:val="none" w:sz="0" w:space="0" w:color="auto" w:frame="1"/>
          <w:shd w:val="clear" w:color="auto" w:fill="000000"/>
          <w:lang w:val="en-US"/>
        </w:rPr>
      </w:pPr>
      <w:r>
        <w:rPr>
          <w:rFonts w:ascii="Times New Roman" w:eastAsia="Times New Roman" w:hAnsi="Times New Roman" w:cs="Times New Roman"/>
          <w:noProof/>
          <w:color w:val="000000"/>
          <w:w w:val="1"/>
          <w:sz w:val="2"/>
        </w:rPr>
        <w:drawing>
          <wp:inline distT="0" distB="0" distL="0" distR="0">
            <wp:extent cx="3126105" cy="2105025"/>
            <wp:effectExtent l="19050" t="0" r="0" b="0"/>
            <wp:docPr id="13" name="Рисунок 13" descr="в па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 паре"/>
                    <pic:cNvPicPr>
                      <a:picLocks noChangeAspect="1" noChangeArrowheads="1"/>
                    </pic:cNvPicPr>
                  </pic:nvPicPr>
                  <pic:blipFill>
                    <a:blip r:embed="rId18" cstate="print"/>
                    <a:srcRect l="3732"/>
                    <a:stretch>
                      <a:fillRect/>
                    </a:stretch>
                  </pic:blipFill>
                  <pic:spPr bwMode="auto">
                    <a:xfrm>
                      <a:off x="0" y="0"/>
                      <a:ext cx="3126105" cy="2105025"/>
                    </a:xfrm>
                    <a:prstGeom prst="rect">
                      <a:avLst/>
                    </a:prstGeom>
                    <a:noFill/>
                    <a:ln w="9525">
                      <a:noFill/>
                      <a:miter lim="800000"/>
                      <a:headEnd/>
                      <a:tailEnd/>
                    </a:ln>
                  </pic:spPr>
                </pic:pic>
              </a:graphicData>
            </a:graphic>
          </wp:inline>
        </w:drawing>
      </w:r>
      <w:r>
        <w:rPr>
          <w:noProof/>
        </w:rPr>
        <w:drawing>
          <wp:inline distT="0" distB="0" distL="0" distR="0">
            <wp:extent cx="2498725" cy="2062480"/>
            <wp:effectExtent l="19050" t="0" r="0" b="0"/>
            <wp:docPr id="14" name="Рисунок 14" descr="Картинки по запросу челове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артинки по запросу человечки"/>
                    <pic:cNvPicPr>
                      <a:picLocks noChangeAspect="1" noChangeArrowheads="1"/>
                    </pic:cNvPicPr>
                  </pic:nvPicPr>
                  <pic:blipFill>
                    <a:blip r:embed="rId19" cstate="print"/>
                    <a:srcRect/>
                    <a:stretch>
                      <a:fillRect/>
                    </a:stretch>
                  </pic:blipFill>
                  <pic:spPr bwMode="auto">
                    <a:xfrm>
                      <a:off x="0" y="0"/>
                      <a:ext cx="2498725" cy="2062480"/>
                    </a:xfrm>
                    <a:prstGeom prst="rect">
                      <a:avLst/>
                    </a:prstGeom>
                    <a:noFill/>
                    <a:ln w="9525">
                      <a:noFill/>
                      <a:miter lim="800000"/>
                      <a:headEnd/>
                      <a:tailEnd/>
                    </a:ln>
                  </pic:spPr>
                </pic:pic>
              </a:graphicData>
            </a:graphic>
          </wp:inline>
        </w:drawing>
      </w:r>
    </w:p>
    <w:p w:rsidR="00A52CBD" w:rsidRDefault="00A52CBD" w:rsidP="00A52CBD">
      <w:pPr>
        <w:rPr>
          <w:rFonts w:ascii="Times New Roman" w:eastAsia="Times New Roman" w:hAnsi="Times New Roman" w:cs="Times New Roman"/>
          <w:snapToGrid w:val="0"/>
          <w:color w:val="000000"/>
          <w:w w:val="1"/>
          <w:sz w:val="24"/>
          <w:szCs w:val="24"/>
          <w:bdr w:val="none" w:sz="0" w:space="0" w:color="auto" w:frame="1"/>
          <w:shd w:val="clear" w:color="auto" w:fill="000000"/>
          <w:lang w:val="en-US"/>
        </w:rPr>
      </w:pPr>
      <w:r>
        <w:rPr>
          <w:rFonts w:ascii="Times New Roman" w:eastAsia="Times New Roman" w:hAnsi="Times New Roman" w:cs="Times New Roman"/>
          <w:noProof/>
          <w:color w:val="000000"/>
          <w:w w:val="1"/>
          <w:sz w:val="24"/>
          <w:szCs w:val="24"/>
        </w:rPr>
        <w:drawing>
          <wp:inline distT="0" distB="0" distL="0" distR="0">
            <wp:extent cx="2881630" cy="2169160"/>
            <wp:effectExtent l="19050" t="0" r="0" b="0"/>
            <wp:docPr id="15" name="Рисунок 15" descr="work on compu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k on computers"/>
                    <pic:cNvPicPr>
                      <a:picLocks noChangeAspect="1" noChangeArrowheads="1"/>
                    </pic:cNvPicPr>
                  </pic:nvPicPr>
                  <pic:blipFill>
                    <a:blip r:embed="rId20" cstate="print"/>
                    <a:srcRect/>
                    <a:stretch>
                      <a:fillRect/>
                    </a:stretch>
                  </pic:blipFill>
                  <pic:spPr bwMode="auto">
                    <a:xfrm>
                      <a:off x="0" y="0"/>
                      <a:ext cx="2881630" cy="216916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w w:val="1"/>
          <w:sz w:val="24"/>
          <w:szCs w:val="24"/>
        </w:rPr>
        <w:drawing>
          <wp:inline distT="0" distB="0" distL="0" distR="0">
            <wp:extent cx="2583815" cy="2434590"/>
            <wp:effectExtent l="19050" t="0" r="6985" b="0"/>
            <wp:docPr id="16" name="Рисунок 5" descr="задавать вопро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задавать вопросы"/>
                    <pic:cNvPicPr>
                      <a:picLocks noChangeAspect="1" noChangeArrowheads="1"/>
                    </pic:cNvPicPr>
                  </pic:nvPicPr>
                  <pic:blipFill>
                    <a:blip r:embed="rId21" cstate="print"/>
                    <a:srcRect/>
                    <a:stretch>
                      <a:fillRect/>
                    </a:stretch>
                  </pic:blipFill>
                  <pic:spPr bwMode="auto">
                    <a:xfrm>
                      <a:off x="0" y="0"/>
                      <a:ext cx="2583815" cy="2434590"/>
                    </a:xfrm>
                    <a:prstGeom prst="rect">
                      <a:avLst/>
                    </a:prstGeom>
                    <a:noFill/>
                    <a:ln w="9525">
                      <a:noFill/>
                      <a:miter lim="800000"/>
                      <a:headEnd/>
                      <a:tailEnd/>
                    </a:ln>
                  </pic:spPr>
                </pic:pic>
              </a:graphicData>
            </a:graphic>
          </wp:inline>
        </w:drawing>
      </w:r>
    </w:p>
    <w:p w:rsidR="00A52CBD" w:rsidRDefault="00A52CBD" w:rsidP="00A52CBD">
      <w:pPr>
        <w:rPr>
          <w:rFonts w:ascii="Times New Roman" w:eastAsia="Times New Roman" w:hAnsi="Times New Roman" w:cs="Times New Roman"/>
          <w:snapToGrid w:val="0"/>
          <w:color w:val="000000"/>
          <w:w w:val="1"/>
          <w:sz w:val="24"/>
          <w:szCs w:val="24"/>
          <w:bdr w:val="none" w:sz="0" w:space="0" w:color="auto" w:frame="1"/>
          <w:shd w:val="clear" w:color="auto" w:fill="000000"/>
          <w:lang w:val="en-US"/>
        </w:rPr>
      </w:pPr>
      <w:r>
        <w:rPr>
          <w:rFonts w:ascii="Times New Roman" w:eastAsia="Times New Roman" w:hAnsi="Times New Roman" w:cs="Times New Roman"/>
          <w:noProof/>
          <w:color w:val="000000"/>
          <w:w w:val="1"/>
          <w:sz w:val="24"/>
          <w:szCs w:val="24"/>
        </w:rPr>
        <w:drawing>
          <wp:inline distT="0" distB="0" distL="0" distR="0">
            <wp:extent cx="2785745" cy="2306955"/>
            <wp:effectExtent l="19050" t="0" r="0" b="0"/>
            <wp:docPr id="17" name="Рисунок 6" descr="s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speak"/>
                    <pic:cNvPicPr>
                      <a:picLocks noChangeAspect="1" noChangeArrowheads="1"/>
                    </pic:cNvPicPr>
                  </pic:nvPicPr>
                  <pic:blipFill>
                    <a:blip r:embed="rId22" cstate="print"/>
                    <a:srcRect/>
                    <a:stretch>
                      <a:fillRect/>
                    </a:stretch>
                  </pic:blipFill>
                  <pic:spPr bwMode="auto">
                    <a:xfrm>
                      <a:off x="0" y="0"/>
                      <a:ext cx="2785745" cy="23069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w w:val="1"/>
          <w:sz w:val="24"/>
          <w:szCs w:val="24"/>
        </w:rPr>
        <w:drawing>
          <wp:inline distT="0" distB="0" distL="0" distR="0">
            <wp:extent cx="2839085" cy="2232660"/>
            <wp:effectExtent l="19050" t="0" r="0" b="0"/>
            <wp:docPr id="18" name="Рисунок 18" descr="в групп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в группе"/>
                    <pic:cNvPicPr>
                      <a:picLocks noChangeAspect="1" noChangeArrowheads="1"/>
                    </pic:cNvPicPr>
                  </pic:nvPicPr>
                  <pic:blipFill>
                    <a:blip r:embed="rId23" cstate="print"/>
                    <a:srcRect/>
                    <a:stretch>
                      <a:fillRect/>
                    </a:stretch>
                  </pic:blipFill>
                  <pic:spPr bwMode="auto">
                    <a:xfrm>
                      <a:off x="0" y="0"/>
                      <a:ext cx="2839085" cy="2232660"/>
                    </a:xfrm>
                    <a:prstGeom prst="rect">
                      <a:avLst/>
                    </a:prstGeom>
                    <a:noFill/>
                    <a:ln w="9525">
                      <a:noFill/>
                      <a:miter lim="800000"/>
                      <a:headEnd/>
                      <a:tailEnd/>
                    </a:ln>
                  </pic:spPr>
                </pic:pic>
              </a:graphicData>
            </a:graphic>
          </wp:inline>
        </w:drawing>
      </w: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2</w:t>
      </w:r>
    </w:p>
    <w:p w:rsidR="00A52CBD" w:rsidRDefault="00A52CBD" w:rsidP="00A52CBD">
      <w:pPr>
        <w:jc w:val="center"/>
        <w:rPr>
          <w:rFonts w:ascii="Constantia" w:eastAsia="Times New Roman" w:hAnsi="Constantia" w:cs="Times New Roman"/>
          <w:color w:val="0000FF"/>
          <w:sz w:val="96"/>
          <w:szCs w:val="24"/>
          <w:lang w:val="en-US"/>
        </w:rPr>
      </w:pPr>
      <w:r>
        <w:rPr>
          <w:rFonts w:ascii="Constantia" w:eastAsia="Times New Roman" w:hAnsi="Constantia" w:cs="Times New Roman"/>
          <w:color w:val="0000FF"/>
          <w:sz w:val="96"/>
          <w:szCs w:val="24"/>
          <w:lang w:val="en-US"/>
        </w:rPr>
        <w:t xml:space="preserve">I like running. Look at me. </w:t>
      </w:r>
      <w:r>
        <w:rPr>
          <w:noProof/>
        </w:rPr>
        <w:drawing>
          <wp:inline distT="0" distB="0" distL="0" distR="0">
            <wp:extent cx="1180465" cy="1031240"/>
            <wp:effectExtent l="19050" t="0" r="635" b="0"/>
            <wp:docPr id="19" name="Рисунок 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охожее изображение"/>
                    <pic:cNvPicPr>
                      <a:picLocks noChangeAspect="1" noChangeArrowheads="1"/>
                    </pic:cNvPicPr>
                  </pic:nvPicPr>
                  <pic:blipFill>
                    <a:blip r:embed="rId24" cstate="print"/>
                    <a:srcRect/>
                    <a:stretch>
                      <a:fillRect/>
                    </a:stretch>
                  </pic:blipFill>
                  <pic:spPr bwMode="auto">
                    <a:xfrm>
                      <a:off x="0" y="0"/>
                      <a:ext cx="1180465" cy="1031240"/>
                    </a:xfrm>
                    <a:prstGeom prst="rect">
                      <a:avLst/>
                    </a:prstGeom>
                    <a:noFill/>
                    <a:ln w="9525">
                      <a:noFill/>
                      <a:miter lim="800000"/>
                      <a:headEnd/>
                      <a:tailEnd/>
                    </a:ln>
                  </pic:spPr>
                </pic:pic>
              </a:graphicData>
            </a:graphic>
          </wp:inline>
        </w:drawing>
      </w:r>
    </w:p>
    <w:p w:rsidR="00A52CBD" w:rsidRDefault="00A52CBD" w:rsidP="00A52CBD">
      <w:pPr>
        <w:jc w:val="center"/>
        <w:rPr>
          <w:rFonts w:ascii="Constantia" w:hAnsi="Constantia" w:cs="Times New Roman"/>
          <w:color w:val="0000FF"/>
          <w:sz w:val="96"/>
          <w:szCs w:val="24"/>
          <w:lang w:val="en-US"/>
        </w:rPr>
      </w:pPr>
      <w:r>
        <w:rPr>
          <w:rFonts w:ascii="Constantia" w:eastAsia="Times New Roman" w:hAnsi="Constantia" w:cs="Times New Roman"/>
          <w:color w:val="0000FF"/>
          <w:sz w:val="96"/>
          <w:szCs w:val="24"/>
          <w:lang w:val="en-US"/>
        </w:rPr>
        <w:t xml:space="preserve">I like jumping. Do it with me. </w:t>
      </w:r>
      <w:r>
        <w:rPr>
          <w:noProof/>
        </w:rPr>
        <w:drawing>
          <wp:inline distT="0" distB="0" distL="0" distR="0">
            <wp:extent cx="1233170" cy="1137920"/>
            <wp:effectExtent l="19050" t="0" r="5080" b="0"/>
            <wp:docPr id="20" name="Рисунок 11" descr="Картинки по запросу jump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ртинки по запросу jump png"/>
                    <pic:cNvPicPr>
                      <a:picLocks noChangeAspect="1" noChangeArrowheads="1"/>
                    </pic:cNvPicPr>
                  </pic:nvPicPr>
                  <pic:blipFill>
                    <a:blip r:embed="rId25" cstate="print"/>
                    <a:srcRect/>
                    <a:stretch>
                      <a:fillRect/>
                    </a:stretch>
                  </pic:blipFill>
                  <pic:spPr bwMode="auto">
                    <a:xfrm>
                      <a:off x="0" y="0"/>
                      <a:ext cx="1233170" cy="1137920"/>
                    </a:xfrm>
                    <a:prstGeom prst="rect">
                      <a:avLst/>
                    </a:prstGeom>
                    <a:noFill/>
                    <a:ln w="9525">
                      <a:noFill/>
                      <a:miter lim="800000"/>
                      <a:headEnd/>
                      <a:tailEnd/>
                    </a:ln>
                  </pic:spPr>
                </pic:pic>
              </a:graphicData>
            </a:graphic>
          </wp:inline>
        </w:drawing>
      </w:r>
    </w:p>
    <w:p w:rsidR="00A52CBD" w:rsidRDefault="00A52CBD" w:rsidP="00A52CBD">
      <w:pPr>
        <w:jc w:val="center"/>
        <w:rPr>
          <w:rFonts w:ascii="Constantia" w:eastAsia="Times New Roman" w:hAnsi="Constantia" w:cs="Times New Roman"/>
          <w:color w:val="0000FF"/>
          <w:sz w:val="96"/>
          <w:szCs w:val="24"/>
          <w:lang w:val="en-US"/>
        </w:rPr>
      </w:pPr>
      <w:r>
        <w:rPr>
          <w:rFonts w:ascii="Constantia" w:eastAsia="Times New Roman" w:hAnsi="Constantia" w:cs="Times New Roman"/>
          <w:color w:val="0000FF"/>
          <w:sz w:val="96"/>
          <w:szCs w:val="24"/>
          <w:lang w:val="en-US"/>
        </w:rPr>
        <w:t xml:space="preserve">I like dancing. Look at me. </w:t>
      </w:r>
      <w:r>
        <w:rPr>
          <w:noProof/>
        </w:rPr>
        <w:drawing>
          <wp:inline distT="0" distB="0" distL="0" distR="0">
            <wp:extent cx="1201420" cy="1223010"/>
            <wp:effectExtent l="19050" t="0" r="0" b="0"/>
            <wp:docPr id="21" name="Рисунок 14" descr="Картинки по запросу danc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Картинки по запросу dance png"/>
                    <pic:cNvPicPr>
                      <a:picLocks noChangeAspect="1" noChangeArrowheads="1"/>
                    </pic:cNvPicPr>
                  </pic:nvPicPr>
                  <pic:blipFill>
                    <a:blip r:embed="rId26" cstate="print"/>
                    <a:srcRect/>
                    <a:stretch>
                      <a:fillRect/>
                    </a:stretch>
                  </pic:blipFill>
                  <pic:spPr bwMode="auto">
                    <a:xfrm>
                      <a:off x="0" y="0"/>
                      <a:ext cx="1201420" cy="1223010"/>
                    </a:xfrm>
                    <a:prstGeom prst="rect">
                      <a:avLst/>
                    </a:prstGeom>
                    <a:noFill/>
                    <a:ln w="9525">
                      <a:noFill/>
                      <a:miter lim="800000"/>
                      <a:headEnd/>
                      <a:tailEnd/>
                    </a:ln>
                  </pic:spPr>
                </pic:pic>
              </a:graphicData>
            </a:graphic>
          </wp:inline>
        </w:drawing>
      </w:r>
    </w:p>
    <w:p w:rsidR="00A52CBD" w:rsidRDefault="00A52CBD" w:rsidP="00A52CBD">
      <w:pPr>
        <w:jc w:val="center"/>
        <w:rPr>
          <w:rFonts w:ascii="Constantia" w:hAnsi="Constantia" w:cs="Times New Roman"/>
          <w:color w:val="0000FF"/>
          <w:sz w:val="96"/>
          <w:szCs w:val="24"/>
          <w:lang w:val="en-US"/>
        </w:rPr>
      </w:pPr>
      <w:r>
        <w:rPr>
          <w:rFonts w:ascii="Constantia" w:eastAsia="Times New Roman" w:hAnsi="Constantia" w:cs="Times New Roman"/>
          <w:color w:val="0000FF"/>
          <w:sz w:val="96"/>
          <w:szCs w:val="24"/>
          <w:lang w:val="en-US"/>
        </w:rPr>
        <w:t xml:space="preserve">I like swimming in the sea. </w:t>
      </w:r>
      <w:r>
        <w:rPr>
          <w:noProof/>
        </w:rPr>
        <w:drawing>
          <wp:inline distT="0" distB="0" distL="0" distR="0">
            <wp:extent cx="1892300" cy="1052830"/>
            <wp:effectExtent l="19050" t="0" r="0" b="0"/>
            <wp:docPr id="22" name="Рисунок 1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Похожее изображение"/>
                    <pic:cNvPicPr>
                      <a:picLocks noChangeAspect="1" noChangeArrowheads="1"/>
                    </pic:cNvPicPr>
                  </pic:nvPicPr>
                  <pic:blipFill>
                    <a:blip r:embed="rId27" cstate="print"/>
                    <a:srcRect/>
                    <a:stretch>
                      <a:fillRect/>
                    </a:stretch>
                  </pic:blipFill>
                  <pic:spPr bwMode="auto">
                    <a:xfrm>
                      <a:off x="0" y="0"/>
                      <a:ext cx="1892300" cy="1052830"/>
                    </a:xfrm>
                    <a:prstGeom prst="rect">
                      <a:avLst/>
                    </a:prstGeom>
                    <a:noFill/>
                    <a:ln w="9525">
                      <a:noFill/>
                      <a:miter lim="800000"/>
                      <a:headEnd/>
                      <a:tailEnd/>
                    </a:ln>
                  </pic:spPr>
                </pic:pic>
              </a:graphicData>
            </a:graphic>
          </wp:inline>
        </w:drawing>
      </w:r>
    </w:p>
    <w:p w:rsidR="00A52CBD" w:rsidRDefault="00A52CBD" w:rsidP="00A52CBD">
      <w:pPr>
        <w:jc w:val="right"/>
        <w:rPr>
          <w:rFonts w:ascii="Times New Roman" w:eastAsia="Times New Roman" w:hAnsi="Times New Roman" w:cs="Times New Roman"/>
          <w:snapToGrid w:val="0"/>
          <w:color w:val="000000"/>
          <w:w w:val="1"/>
          <w:sz w:val="24"/>
          <w:szCs w:val="24"/>
          <w:bdr w:val="none" w:sz="0" w:space="0" w:color="auto" w:frame="1"/>
          <w:shd w:val="clear" w:color="auto" w:fill="000000"/>
          <w:lang w:val="en-US"/>
        </w:rPr>
      </w:pPr>
    </w:p>
    <w:p w:rsidR="00A52CBD" w:rsidRDefault="00A52CBD" w:rsidP="00A52CBD">
      <w:pPr>
        <w:jc w:val="right"/>
        <w:rPr>
          <w:rFonts w:ascii="Times New Roman" w:eastAsia="Times New Roman" w:hAnsi="Times New Roman" w:cs="Times New Roman"/>
          <w:snapToGrid w:val="0"/>
          <w:color w:val="000000"/>
          <w:w w:val="1"/>
          <w:sz w:val="24"/>
          <w:szCs w:val="24"/>
          <w:bdr w:val="none" w:sz="0" w:space="0" w:color="auto" w:frame="1"/>
          <w:shd w:val="clear" w:color="auto" w:fill="000000"/>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3</w:t>
      </w:r>
    </w:p>
    <w:p w:rsidR="00A52CBD" w:rsidRDefault="00A52CBD" w:rsidP="00A52CBD">
      <w:pPr>
        <w:pStyle w:val="a5"/>
        <w:numPr>
          <w:ilvl w:val="0"/>
          <w:numId w:val="9"/>
        </w:numPr>
        <w:shd w:val="clear" w:color="auto" w:fill="FFFFFF"/>
        <w:spacing w:before="100" w:beforeAutospacing="1" w:after="100" w:afterAutospacing="1" w:line="240" w:lineRule="atLeast"/>
        <w:rPr>
          <w:rFonts w:ascii="Times New Roman" w:eastAsia="Times New Roman" w:hAnsi="Times New Roman" w:cs="Times New Roman"/>
          <w:color w:val="FF0066"/>
          <w:sz w:val="130"/>
          <w:szCs w:val="130"/>
          <w:lang w:val="en-US"/>
        </w:rPr>
      </w:pPr>
      <w:r>
        <w:rPr>
          <w:rFonts w:ascii="Times New Roman" w:eastAsia="Times New Roman" w:hAnsi="Times New Roman" w:cs="Times New Roman"/>
          <w:color w:val="FF0066"/>
          <w:sz w:val="130"/>
          <w:szCs w:val="130"/>
          <w:lang w:val="en-US"/>
        </w:rPr>
        <w:t>«Hobbies differ like tastes»</w:t>
      </w:r>
    </w:p>
    <w:p w:rsidR="00A52CBD" w:rsidRDefault="00A52CBD" w:rsidP="00A52CBD">
      <w:pPr>
        <w:pStyle w:val="a5"/>
        <w:shd w:val="clear" w:color="auto" w:fill="FFFFFF"/>
        <w:spacing w:before="100" w:beforeAutospacing="1" w:after="100" w:afterAutospacing="1" w:line="240" w:lineRule="atLeast"/>
        <w:rPr>
          <w:rFonts w:ascii="Times New Roman" w:eastAsia="Times New Roman" w:hAnsi="Times New Roman" w:cs="Times New Roman"/>
          <w:color w:val="FF0066"/>
          <w:sz w:val="130"/>
          <w:szCs w:val="130"/>
          <w:lang w:val="en-US"/>
        </w:rPr>
      </w:pPr>
      <w:r>
        <w:rPr>
          <w:rFonts w:ascii="Times New Roman" w:eastAsia="Times New Roman" w:hAnsi="Times New Roman" w:cs="Times New Roman"/>
          <w:color w:val="FF0066"/>
          <w:sz w:val="130"/>
          <w:szCs w:val="130"/>
          <w:lang w:val="en-US"/>
        </w:rPr>
        <w:tab/>
      </w:r>
    </w:p>
    <w:p w:rsidR="00A52CBD" w:rsidRDefault="00A52CBD" w:rsidP="00A52CBD">
      <w:pPr>
        <w:pStyle w:val="a5"/>
        <w:numPr>
          <w:ilvl w:val="0"/>
          <w:numId w:val="9"/>
        </w:numPr>
        <w:tabs>
          <w:tab w:val="left" w:pos="567"/>
        </w:tabs>
        <w:ind w:left="567"/>
        <w:rPr>
          <w:rFonts w:ascii="Times New Roman" w:eastAsia="Calibri" w:hAnsi="Times New Roman" w:cs="Times New Roman"/>
          <w:color w:val="FF0066"/>
          <w:sz w:val="130"/>
          <w:szCs w:val="130"/>
          <w:lang w:val="en-US"/>
        </w:rPr>
      </w:pPr>
      <w:r>
        <w:rPr>
          <w:rFonts w:ascii="Times New Roman" w:eastAsia="Times New Roman" w:hAnsi="Times New Roman" w:cs="Times New Roman"/>
          <w:color w:val="FF0066"/>
          <w:sz w:val="130"/>
          <w:szCs w:val="130"/>
          <w:lang w:val="en-US"/>
        </w:rPr>
        <w:t>«Active life and interesting hobbies make you feel happy»</w:t>
      </w: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tabs>
          <w:tab w:val="left" w:pos="567"/>
        </w:tabs>
        <w:rPr>
          <w:rFonts w:ascii="Times New Roman" w:eastAsia="Calibri" w:hAnsi="Times New Roman" w:cs="Times New Roman"/>
          <w:color w:val="FF0066"/>
          <w:sz w:val="28"/>
          <w:szCs w:val="28"/>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4</w:t>
      </w:r>
    </w:p>
    <w:p w:rsidR="00A52CBD" w:rsidRDefault="00A52CBD" w:rsidP="00A52CBD">
      <w:pPr>
        <w:jc w:val="both"/>
        <w:rPr>
          <w:rFonts w:ascii="Times New Roman" w:hAnsi="Times New Roman" w:cs="Times New Roman"/>
          <w:b/>
          <w:i/>
          <w:sz w:val="28"/>
          <w:szCs w:val="24"/>
          <w:lang w:val="en-US"/>
        </w:rPr>
      </w:pPr>
      <w:r>
        <w:rPr>
          <w:rFonts w:ascii="Times New Roman" w:eastAsia="Times New Roman" w:hAnsi="Times New Roman" w:cs="Times New Roman"/>
          <w:b/>
          <w:i/>
          <w:sz w:val="28"/>
          <w:szCs w:val="24"/>
          <w:lang w:val="en-US"/>
        </w:rPr>
        <w:t xml:space="preserve">1) Fill in the missing words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a. Jane goes to work …………………. bus.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b. My birthday is …………………. March.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c. We are going to meet …………… 4:00 p.m.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d. Students must go to school …………….. weekdays.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e. Do you do play tennis ……………….. the weekend?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 xml:space="preserve">f. His birthday is ………………… November 5th . </w:t>
      </w:r>
    </w:p>
    <w:p w:rsidR="00A52CBD" w:rsidRDefault="00A52CBD" w:rsidP="00A52CBD">
      <w:pPr>
        <w:rPr>
          <w:rFonts w:ascii="Times New Roman" w:hAnsi="Times New Roman" w:cs="Times New Roman"/>
          <w:color w:val="0000FF"/>
          <w:sz w:val="28"/>
          <w:szCs w:val="24"/>
          <w:lang w:val="kk-KZ"/>
        </w:rPr>
      </w:pPr>
      <w:r>
        <w:rPr>
          <w:rFonts w:ascii="Times New Roman" w:hAnsi="Times New Roman" w:cs="Times New Roman"/>
          <w:color w:val="0000FF"/>
          <w:sz w:val="28"/>
          <w:szCs w:val="24"/>
          <w:lang w:val="kk-KZ"/>
        </w:rPr>
        <w:t>g. We have art lesson ……………. Mondays.</w:t>
      </w:r>
    </w:p>
    <w:p w:rsidR="00A52CBD" w:rsidRDefault="00A52CBD" w:rsidP="00A52CBD">
      <w:pPr>
        <w:rPr>
          <w:rFonts w:ascii="Times New Roman" w:hAnsi="Times New Roman" w:cs="Times New Roman"/>
          <w:b/>
          <w:i/>
          <w:sz w:val="28"/>
          <w:szCs w:val="24"/>
          <w:lang w:val="en-US"/>
        </w:rPr>
      </w:pPr>
    </w:p>
    <w:p w:rsidR="00A52CBD" w:rsidRDefault="00A52CBD" w:rsidP="00A52CBD">
      <w:pPr>
        <w:rPr>
          <w:rFonts w:ascii="Times New Roman" w:eastAsia="Times New Roman" w:hAnsi="Times New Roman" w:cs="Times New Roman"/>
          <w:b/>
          <w:i/>
          <w:sz w:val="28"/>
          <w:szCs w:val="24"/>
          <w:lang w:val="en-US"/>
        </w:rPr>
      </w:pPr>
      <w:r>
        <w:rPr>
          <w:rFonts w:ascii="Times New Roman" w:hAnsi="Times New Roman" w:cs="Times New Roman"/>
          <w:b/>
          <w:i/>
          <w:sz w:val="28"/>
          <w:szCs w:val="24"/>
          <w:lang w:val="kk-KZ"/>
        </w:rPr>
        <w:t>2</w:t>
      </w:r>
      <w:r>
        <w:rPr>
          <w:rFonts w:ascii="Times New Roman" w:hAnsi="Times New Roman" w:cs="Times New Roman"/>
          <w:b/>
          <w:i/>
          <w:sz w:val="28"/>
          <w:szCs w:val="24"/>
          <w:lang w:val="en-US"/>
        </w:rPr>
        <w:t xml:space="preserve">) Read this sentences and say ‘Yes’ if you agree or ‘No’ if you disagree with this statements. </w:t>
      </w:r>
    </w:p>
    <w:p w:rsidR="00A52CBD" w:rsidRDefault="00A52CBD" w:rsidP="00A52CBD">
      <w:pPr>
        <w:rPr>
          <w:rFonts w:ascii="Times New Roman" w:hAnsi="Times New Roman" w:cs="Times New Roman"/>
          <w:color w:val="0000FF"/>
          <w:sz w:val="28"/>
          <w:szCs w:val="24"/>
          <w:shd w:val="clear" w:color="auto" w:fill="FFFFFF"/>
          <w:lang w:val="en-US"/>
        </w:rPr>
      </w:pPr>
      <w:r>
        <w:rPr>
          <w:rFonts w:ascii="Times New Roman" w:hAnsi="Times New Roman" w:cs="Times New Roman"/>
          <w:color w:val="0000FF"/>
          <w:sz w:val="28"/>
          <w:szCs w:val="24"/>
          <w:lang w:val="en-US"/>
        </w:rPr>
        <w:t xml:space="preserve">a. </w:t>
      </w:r>
      <w:r>
        <w:rPr>
          <w:rFonts w:ascii="Times New Roman" w:hAnsi="Times New Roman" w:cs="Times New Roman"/>
          <w:bCs/>
          <w:color w:val="0000FF"/>
          <w:sz w:val="28"/>
          <w:szCs w:val="24"/>
          <w:shd w:val="clear" w:color="auto" w:fill="FFFFFF"/>
          <w:lang w:val="en-US"/>
        </w:rPr>
        <w:t>Prepositions</w:t>
      </w:r>
      <w:r>
        <w:rPr>
          <w:rStyle w:val="apple-converted-space"/>
          <w:rFonts w:ascii="Times New Roman" w:hAnsi="Times New Roman" w:cs="Times New Roman"/>
          <w:color w:val="0000FF"/>
          <w:sz w:val="28"/>
          <w:szCs w:val="24"/>
          <w:shd w:val="clear" w:color="auto" w:fill="FFFFFF"/>
          <w:lang w:val="en-US"/>
        </w:rPr>
        <w:t> </w:t>
      </w:r>
      <w:r>
        <w:rPr>
          <w:rFonts w:ascii="Times New Roman" w:hAnsi="Times New Roman" w:cs="Times New Roman"/>
          <w:color w:val="0000FF"/>
          <w:sz w:val="28"/>
          <w:szCs w:val="24"/>
          <w:shd w:val="clear" w:color="auto" w:fill="FFFFFF"/>
          <w:lang w:val="en-US"/>
        </w:rPr>
        <w:t>are words which link</w:t>
      </w:r>
      <w:r>
        <w:rPr>
          <w:rStyle w:val="apple-converted-space"/>
          <w:rFonts w:ascii="Times New Roman" w:hAnsi="Times New Roman" w:cs="Times New Roman"/>
          <w:color w:val="0000FF"/>
          <w:sz w:val="28"/>
          <w:szCs w:val="24"/>
          <w:shd w:val="clear" w:color="auto" w:fill="FFFFFF"/>
          <w:lang w:val="en-US"/>
        </w:rPr>
        <w:t> </w:t>
      </w:r>
      <w:hyperlink r:id="rId28" w:tooltip="Nouns" w:history="1">
        <w:r>
          <w:rPr>
            <w:rStyle w:val="a3"/>
            <w:rFonts w:ascii="Times New Roman" w:hAnsi="Times New Roman" w:cs="Times New Roman"/>
            <w:color w:val="0000FF"/>
            <w:sz w:val="28"/>
            <w:szCs w:val="24"/>
            <w:shd w:val="clear" w:color="auto" w:fill="FFFFFF"/>
            <w:lang w:val="en-US"/>
          </w:rPr>
          <w:t>nouns</w:t>
        </w:r>
      </w:hyperlink>
      <w:r>
        <w:rPr>
          <w:rFonts w:ascii="Times New Roman" w:hAnsi="Times New Roman" w:cs="Times New Roman"/>
          <w:color w:val="0000FF"/>
          <w:sz w:val="28"/>
          <w:szCs w:val="24"/>
          <w:shd w:val="clear" w:color="auto" w:fill="FFFFFF"/>
          <w:lang w:val="en-US"/>
        </w:rPr>
        <w:t xml:space="preserve">, pronouns and phrases to other words in a sentence. </w:t>
      </w:r>
    </w:p>
    <w:p w:rsidR="00A52CBD" w:rsidRDefault="00A52CBD" w:rsidP="00A52CBD">
      <w:pPr>
        <w:rPr>
          <w:rFonts w:ascii="Times New Roman" w:hAnsi="Times New Roman" w:cs="Times New Roman"/>
          <w:color w:val="0000FF"/>
          <w:sz w:val="28"/>
          <w:szCs w:val="24"/>
          <w:shd w:val="clear" w:color="auto" w:fill="FFFFFF"/>
          <w:lang w:val="en-US"/>
        </w:rPr>
      </w:pPr>
      <w:r>
        <w:rPr>
          <w:rFonts w:ascii="Times New Roman" w:hAnsi="Times New Roman" w:cs="Times New Roman"/>
          <w:color w:val="0000FF"/>
          <w:sz w:val="28"/>
          <w:szCs w:val="24"/>
          <w:shd w:val="clear" w:color="auto" w:fill="FFFFFF"/>
          <w:lang w:val="en-US"/>
        </w:rPr>
        <w:t xml:space="preserve">b. </w:t>
      </w:r>
      <w:r>
        <w:rPr>
          <w:rFonts w:ascii="Times New Roman" w:hAnsi="Times New Roman" w:cs="Times New Roman"/>
          <w:color w:val="0000FF"/>
          <w:sz w:val="28"/>
          <w:shd w:val="clear" w:color="auto" w:fill="FFFFFF"/>
          <w:lang w:val="en-US"/>
        </w:rPr>
        <w:t>One of the traditional</w:t>
      </w:r>
      <w:r>
        <w:rPr>
          <w:rStyle w:val="apple-converted-space"/>
          <w:rFonts w:ascii="Times New Roman" w:hAnsi="Times New Roman" w:cs="Times New Roman"/>
          <w:color w:val="0000FF"/>
          <w:sz w:val="28"/>
          <w:shd w:val="clear" w:color="auto" w:fill="FFFFFF"/>
          <w:lang w:val="en-US"/>
        </w:rPr>
        <w:t xml:space="preserve"> part of speech </w:t>
      </w:r>
      <w:r>
        <w:rPr>
          <w:rFonts w:ascii="Times New Roman" w:hAnsi="Times New Roman" w:cs="Times New Roman"/>
          <w:color w:val="0000FF"/>
          <w:sz w:val="28"/>
          <w:shd w:val="clear" w:color="auto" w:fill="FFFFFF"/>
          <w:lang w:val="en-US"/>
        </w:rPr>
        <w:t xml:space="preserve">into which words are classified. It is a closed class, in that few new prepositions ever enter a language. </w:t>
      </w: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r>
        <w:rPr>
          <w:rFonts w:ascii="Times New Roman" w:hAnsi="Times New Roman" w:cs="Times New Roman"/>
          <w:color w:val="0000FF"/>
          <w:sz w:val="28"/>
          <w:szCs w:val="24"/>
          <w:shd w:val="clear" w:color="auto" w:fill="FFFFFF"/>
          <w:lang w:val="en-US"/>
        </w:rPr>
        <w:t>c. Prepositions usually describe the position of something, the time when something happens and the way in which something is done,</w:t>
      </w:r>
      <w:r>
        <w:rPr>
          <w:rStyle w:val="apple-converted-space"/>
          <w:rFonts w:ascii="Times New Roman" w:hAnsi="Times New Roman" w:cs="Times New Roman"/>
          <w:color w:val="0000FF"/>
          <w:sz w:val="28"/>
          <w:szCs w:val="24"/>
          <w:shd w:val="clear" w:color="auto" w:fill="FFFFFF"/>
          <w:lang w:val="en-US"/>
        </w:rPr>
        <w:t> </w:t>
      </w:r>
      <w:r>
        <w:rPr>
          <w:rFonts w:ascii="Times New Roman" w:hAnsi="Times New Roman" w:cs="Times New Roman"/>
          <w:color w:val="0000FF"/>
          <w:sz w:val="28"/>
          <w:szCs w:val="24"/>
          <w:shd w:val="clear" w:color="auto" w:fill="FFFFFF"/>
          <w:lang w:val="en-US"/>
        </w:rPr>
        <w:t xml:space="preserve">although the prepositions "of," "to," and "for" have some separate functions. </w:t>
      </w: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hAnsi="Times New Roman" w:cs="Times New Roman"/>
          <w:color w:val="0000FF"/>
          <w:sz w:val="28"/>
          <w:szCs w:val="24"/>
          <w:shd w:val="clear" w:color="auto" w:fill="FFFFFF"/>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5</w:t>
      </w:r>
    </w:p>
    <w:p w:rsidR="00A52CBD" w:rsidRDefault="00A52CBD" w:rsidP="00A52CBD">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Evaluation card</w:t>
      </w:r>
    </w:p>
    <w:tbl>
      <w:tblPr>
        <w:tblStyle w:val="a6"/>
        <w:tblW w:w="0" w:type="auto"/>
        <w:tblInd w:w="0" w:type="dxa"/>
        <w:tblLook w:val="04A0"/>
      </w:tblPr>
      <w:tblGrid>
        <w:gridCol w:w="1668"/>
        <w:gridCol w:w="1842"/>
        <w:gridCol w:w="1985"/>
        <w:gridCol w:w="1701"/>
        <w:gridCol w:w="1843"/>
      </w:tblGrid>
      <w:tr w:rsidR="00A52CBD" w:rsidTr="00A52CBD">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Criteria</w:t>
            </w:r>
          </w:p>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Reading skills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Speaking skills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Writing skills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Listening skills</w:t>
            </w:r>
          </w:p>
        </w:tc>
      </w:tr>
      <w:tr w:rsidR="00A52CBD" w:rsidTr="00A52CBD">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Mark of</w:t>
            </w:r>
          </w:p>
          <w:p w:rsidR="00A52CBD" w:rsidRDefault="00A52C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pupil</w:t>
            </w:r>
          </w:p>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noProof/>
                <w:sz w:val="24"/>
                <w:szCs w:val="24"/>
              </w:rPr>
              <w:drawing>
                <wp:inline distT="0" distB="0" distL="0" distR="0">
                  <wp:extent cx="733425" cy="638175"/>
                  <wp:effectExtent l="19050" t="0" r="9525" b="0"/>
                  <wp:docPr id="23" name="Рисунок 20" descr="Картинки по запросу pupil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Картинки по запросу pupil png"/>
                          <pic:cNvPicPr>
                            <a:picLocks noChangeAspect="1" noChangeArrowheads="1"/>
                          </pic:cNvPicPr>
                        </pic:nvPicPr>
                        <pic:blipFill>
                          <a:blip r:embed="rId29" cstate="print"/>
                          <a:srcRect/>
                          <a:stretch>
                            <a:fillRect/>
                          </a:stretch>
                        </pic:blipFill>
                        <pic:spPr bwMode="auto">
                          <a:xfrm>
                            <a:off x="0" y="0"/>
                            <a:ext cx="733425" cy="638175"/>
                          </a:xfrm>
                          <a:prstGeom prst="rect">
                            <a:avLst/>
                          </a:prstGeom>
                          <a:noFill/>
                          <a:ln w="9525">
                            <a:noFill/>
                            <a:miter lim="800000"/>
                            <a:headEnd/>
                            <a:tailEnd/>
                          </a:ln>
                        </pic:spPr>
                      </pic:pic>
                    </a:graphicData>
                  </a:graphic>
                </wp:inline>
              </w:drawing>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r>
      <w:tr w:rsidR="00A52CBD" w:rsidTr="00A52CBD">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CBD" w:rsidRDefault="00A52CBD">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Mark of teacher</w:t>
            </w:r>
          </w:p>
          <w:p w:rsidR="00A52CBD" w:rsidRDefault="00A52CBD">
            <w:pPr>
              <w:rPr>
                <w:rFonts w:ascii="Times New Roman" w:eastAsia="Calibri" w:hAnsi="Times New Roman" w:cs="Times New Roman"/>
                <w:sz w:val="24"/>
                <w:szCs w:val="24"/>
                <w:lang w:val="en-US"/>
              </w:rPr>
            </w:pPr>
            <w:r>
              <w:rPr>
                <w:rFonts w:ascii="Times New Roman" w:eastAsia="Calibri" w:hAnsi="Times New Roman" w:cs="Times New Roman"/>
                <w:noProof/>
                <w:sz w:val="24"/>
                <w:szCs w:val="24"/>
              </w:rPr>
              <w:drawing>
                <wp:inline distT="0" distB="0" distL="0" distR="0">
                  <wp:extent cx="797560" cy="712470"/>
                  <wp:effectExtent l="19050" t="0" r="2540" b="0"/>
                  <wp:docPr id="24" name="Рисунок 2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Похожее изображение"/>
                          <pic:cNvPicPr>
                            <a:picLocks noChangeAspect="1" noChangeArrowheads="1"/>
                          </pic:cNvPicPr>
                        </pic:nvPicPr>
                        <pic:blipFill>
                          <a:blip r:embed="rId30" cstate="print"/>
                          <a:srcRect l="1341" b="6564"/>
                          <a:stretch>
                            <a:fillRect/>
                          </a:stretch>
                        </pic:blipFill>
                        <pic:spPr bwMode="auto">
                          <a:xfrm>
                            <a:off x="0" y="0"/>
                            <a:ext cx="797560" cy="712470"/>
                          </a:xfrm>
                          <a:prstGeom prst="rect">
                            <a:avLst/>
                          </a:prstGeom>
                          <a:noFill/>
                          <a:ln w="9525">
                            <a:noFill/>
                            <a:miter lim="800000"/>
                            <a:headEnd/>
                            <a:tailEnd/>
                          </a:ln>
                        </pic:spPr>
                      </pic:pic>
                    </a:graphicData>
                  </a:graphic>
                </wp:inline>
              </w:drawing>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2CBD" w:rsidRDefault="00A52CBD">
            <w:pPr>
              <w:rPr>
                <w:rFonts w:ascii="Times New Roman" w:eastAsia="Calibri" w:hAnsi="Times New Roman" w:cs="Times New Roman"/>
                <w:sz w:val="24"/>
                <w:szCs w:val="24"/>
                <w:lang w:val="en-US"/>
              </w:rPr>
            </w:pPr>
          </w:p>
        </w:tc>
      </w:tr>
    </w:tbl>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6</w:t>
      </w:r>
    </w:p>
    <w:p w:rsidR="00A52CBD" w:rsidRDefault="00A52CBD" w:rsidP="00A52CBD">
      <w:pPr>
        <w:jc w:val="center"/>
        <w:rPr>
          <w:rFonts w:ascii="Times New Roman" w:eastAsia="Calibri" w:hAnsi="Times New Roman" w:cs="Times New Roman"/>
          <w:b/>
          <w:color w:val="0000FF"/>
          <w:sz w:val="32"/>
          <w:szCs w:val="24"/>
          <w:lang w:val="en-US"/>
        </w:rPr>
      </w:pPr>
      <w:r>
        <w:rPr>
          <w:rFonts w:ascii="Times New Roman" w:eastAsia="Calibri" w:hAnsi="Times New Roman" w:cs="Times New Roman"/>
          <w:b/>
          <w:color w:val="0000FF"/>
          <w:sz w:val="32"/>
          <w:szCs w:val="24"/>
          <w:lang w:val="en-US"/>
        </w:rPr>
        <w:t>Rebus</w:t>
      </w:r>
    </w:p>
    <w:p w:rsidR="00A52CBD" w:rsidRDefault="00A52CBD" w:rsidP="00A52CBD">
      <w:pPr>
        <w:rPr>
          <w:rFonts w:ascii="Times New Roman" w:eastAsia="Calibri" w:hAnsi="Times New Roman" w:cs="Times New Roman"/>
          <w:sz w:val="24"/>
          <w:szCs w:val="24"/>
          <w:lang w:val="en-US"/>
        </w:rPr>
      </w:pPr>
    </w:p>
    <w:p w:rsidR="00A52CBD" w:rsidRDefault="00A52CBD" w:rsidP="00A52CBD">
      <w:pPr>
        <w:rPr>
          <w:color w:val="0000FF"/>
          <w:lang w:val="en-US"/>
        </w:rPr>
      </w:pPr>
      <w: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26" type="#_x0000_t104" style="position:absolute;margin-left:448.35pt;margin-top:282.4pt;width:36pt;height:27pt;z-index:251658240" adj="11182"/>
        </w:pict>
      </w:r>
      <w:r>
        <w:rPr>
          <w:noProof/>
        </w:rPr>
        <w:drawing>
          <wp:inline distT="0" distB="0" distL="0" distR="0">
            <wp:extent cx="3296285" cy="3529965"/>
            <wp:effectExtent l="19050" t="0" r="0" b="0"/>
            <wp:docPr id="25" name="Рисунок 26"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rebus"/>
                    <pic:cNvPicPr>
                      <a:picLocks noChangeAspect="1" noChangeArrowheads="1"/>
                    </pic:cNvPicPr>
                  </pic:nvPicPr>
                  <pic:blipFill>
                    <a:blip r:embed="rId6" cstate="print"/>
                    <a:srcRect/>
                    <a:stretch>
                      <a:fillRect/>
                    </a:stretch>
                  </pic:blipFill>
                  <pic:spPr bwMode="auto">
                    <a:xfrm>
                      <a:off x="0" y="0"/>
                      <a:ext cx="3296285" cy="3529965"/>
                    </a:xfrm>
                    <a:prstGeom prst="rect">
                      <a:avLst/>
                    </a:prstGeom>
                    <a:noFill/>
                    <a:ln w="9525">
                      <a:noFill/>
                      <a:miter lim="800000"/>
                      <a:headEnd/>
                      <a:tailEnd/>
                    </a:ln>
                  </pic:spPr>
                </pic:pic>
              </a:graphicData>
            </a:graphic>
          </wp:inline>
        </w:drawing>
      </w:r>
      <w:r>
        <w:rPr>
          <w:lang w:val="en-US"/>
        </w:rPr>
        <w:t xml:space="preserve"> </w:t>
      </w:r>
      <w:r>
        <w:rPr>
          <w:noProof/>
          <w:color w:val="0000FF"/>
        </w:rPr>
        <w:drawing>
          <wp:inline distT="0" distB="0" distL="0" distR="0">
            <wp:extent cx="233680" cy="1903095"/>
            <wp:effectExtent l="19050" t="0" r="0" b="0"/>
            <wp:docPr id="26" name="Рисунок 29"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rebus"/>
                    <pic:cNvPicPr>
                      <a:picLocks noChangeAspect="1" noChangeArrowheads="1"/>
                    </pic:cNvPicPr>
                  </pic:nvPicPr>
                  <pic:blipFill>
                    <a:blip r:embed="rId7" cstate="print"/>
                    <a:srcRect/>
                    <a:stretch>
                      <a:fillRect/>
                    </a:stretch>
                  </pic:blipFill>
                  <pic:spPr bwMode="auto">
                    <a:xfrm>
                      <a:off x="0" y="0"/>
                      <a:ext cx="233680" cy="1903095"/>
                    </a:xfrm>
                    <a:prstGeom prst="rect">
                      <a:avLst/>
                    </a:prstGeom>
                    <a:noFill/>
                    <a:ln w="9525">
                      <a:noFill/>
                      <a:miter lim="800000"/>
                      <a:headEnd/>
                      <a:tailEnd/>
                    </a:ln>
                  </pic:spPr>
                </pic:pic>
              </a:graphicData>
            </a:graphic>
          </wp:inline>
        </w:drawing>
      </w:r>
      <w:r>
        <w:rPr>
          <w:color w:val="0000FF"/>
          <w:lang w:val="en-US"/>
        </w:rPr>
        <w:t xml:space="preserve"> </w:t>
      </w:r>
      <w:r>
        <w:rPr>
          <w:noProof/>
          <w:color w:val="0000FF"/>
        </w:rPr>
        <w:drawing>
          <wp:inline distT="0" distB="0" distL="0" distR="0">
            <wp:extent cx="233680" cy="1903095"/>
            <wp:effectExtent l="19050" t="0" r="0" b="0"/>
            <wp:docPr id="27" name="Рисунок 32"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rebus"/>
                    <pic:cNvPicPr>
                      <a:picLocks noChangeAspect="1" noChangeArrowheads="1"/>
                    </pic:cNvPicPr>
                  </pic:nvPicPr>
                  <pic:blipFill>
                    <a:blip r:embed="rId7" cstate="print"/>
                    <a:srcRect/>
                    <a:stretch>
                      <a:fillRect/>
                    </a:stretch>
                  </pic:blipFill>
                  <pic:spPr bwMode="auto">
                    <a:xfrm>
                      <a:off x="0" y="0"/>
                      <a:ext cx="233680" cy="1903095"/>
                    </a:xfrm>
                    <a:prstGeom prst="rect">
                      <a:avLst/>
                    </a:prstGeom>
                    <a:noFill/>
                    <a:ln w="9525">
                      <a:noFill/>
                      <a:miter lim="800000"/>
                      <a:headEnd/>
                      <a:tailEnd/>
                    </a:ln>
                  </pic:spPr>
                </pic:pic>
              </a:graphicData>
            </a:graphic>
          </wp:inline>
        </w:drawing>
      </w:r>
      <w:r>
        <w:rPr>
          <w:color w:val="0000FF"/>
          <w:lang w:val="en-US"/>
        </w:rPr>
        <w:t xml:space="preserve"> </w:t>
      </w:r>
      <w:r>
        <w:rPr>
          <w:noProof/>
          <w:color w:val="0000FF"/>
        </w:rPr>
        <w:drawing>
          <wp:inline distT="0" distB="0" distL="0" distR="0">
            <wp:extent cx="2126615" cy="2839085"/>
            <wp:effectExtent l="19050" t="0" r="6985" b="0"/>
            <wp:docPr id="28" name="Рисунок 35" descr="re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rebus"/>
                    <pic:cNvPicPr>
                      <a:picLocks noChangeAspect="1" noChangeArrowheads="1"/>
                    </pic:cNvPicPr>
                  </pic:nvPicPr>
                  <pic:blipFill>
                    <a:blip r:embed="rId8" cstate="print"/>
                    <a:srcRect/>
                    <a:stretch>
                      <a:fillRect/>
                    </a:stretch>
                  </pic:blipFill>
                  <pic:spPr bwMode="auto">
                    <a:xfrm>
                      <a:off x="0" y="0"/>
                      <a:ext cx="2126615" cy="2839085"/>
                    </a:xfrm>
                    <a:prstGeom prst="rect">
                      <a:avLst/>
                    </a:prstGeom>
                    <a:noFill/>
                    <a:ln w="9525">
                      <a:noFill/>
                      <a:miter lim="800000"/>
                      <a:headEnd/>
                      <a:tailEnd/>
                    </a:ln>
                  </pic:spPr>
                </pic:pic>
              </a:graphicData>
            </a:graphic>
          </wp:inline>
        </w:drawing>
      </w:r>
    </w:p>
    <w:p w:rsidR="00A52CBD" w:rsidRDefault="00A52CBD" w:rsidP="00A52CBD">
      <w:pPr>
        <w:rPr>
          <w:color w:val="0000FF"/>
          <w:lang w:val="en-US"/>
        </w:rPr>
      </w:pPr>
      <w:r>
        <w:rPr>
          <w:color w:val="0000FF"/>
          <w:lang w:val="en-US"/>
        </w:rPr>
        <w:t xml:space="preserve">                                                                                                            </w:t>
      </w:r>
      <w:r>
        <w:rPr>
          <w:rFonts w:ascii="Times New Roman" w:hAnsi="Times New Roman" w:cs="Times New Roman"/>
          <w:color w:val="0000FF"/>
          <w:sz w:val="24"/>
          <w:lang w:val="en-US"/>
        </w:rPr>
        <w:t>(</w:t>
      </w:r>
      <w:proofErr w:type="gramStart"/>
      <w:r>
        <w:rPr>
          <w:rFonts w:ascii="Times New Roman" w:hAnsi="Times New Roman" w:cs="Times New Roman"/>
          <w:color w:val="0000FF"/>
          <w:sz w:val="24"/>
          <w:lang w:val="en-US"/>
        </w:rPr>
        <w:t>the</w:t>
      </w:r>
      <w:proofErr w:type="gramEnd"/>
      <w:r>
        <w:rPr>
          <w:rFonts w:ascii="Times New Roman" w:hAnsi="Times New Roman" w:cs="Times New Roman"/>
          <w:color w:val="0000FF"/>
          <w:sz w:val="24"/>
          <w:lang w:val="en-US"/>
        </w:rPr>
        <w:t xml:space="preserve"> third letter in this word is extra)</w:t>
      </w:r>
    </w:p>
    <w:p w:rsidR="00A52CBD" w:rsidRDefault="00A52CBD" w:rsidP="00A52CBD">
      <w:pPr>
        <w:rPr>
          <w:lang w:val="en-US"/>
        </w:rPr>
      </w:pPr>
      <w:r>
        <w:rPr>
          <w:lang w:val="en-US"/>
        </w:rPr>
        <w:t xml:space="preserve">                                                                                                   </w:t>
      </w: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7</w:t>
      </w:r>
    </w:p>
    <w:p w:rsidR="00A52CBD" w:rsidRDefault="00A52CBD" w:rsidP="00A52CBD">
      <w:pPr>
        <w:spacing w:line="312" w:lineRule="atLeast"/>
        <w:jc w:val="center"/>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‘3 Unusual Hobbies to Try (Or Not)’</w:t>
      </w:r>
    </w:p>
    <w:p w:rsidR="00A52CBD" w:rsidRDefault="00A52CBD" w:rsidP="00A52CBD">
      <w:pPr>
        <w:spacing w:line="312" w:lineRule="atLeast"/>
        <w:rPr>
          <w:rFonts w:ascii="Times New Roman" w:eastAsia="Times New Roman" w:hAnsi="Times New Roman" w:cs="Times New Roman"/>
          <w:color w:val="000000"/>
          <w:sz w:val="24"/>
          <w:szCs w:val="24"/>
          <w:lang w:val="en-US"/>
        </w:rPr>
      </w:pPr>
    </w:p>
    <w:p w:rsidR="00A52CBD" w:rsidRDefault="00A52CBD" w:rsidP="00A52CBD">
      <w:pPr>
        <w:spacing w:line="312" w:lineRule="atLeas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Nicely it's kind of what I had in mind when </w:t>
      </w:r>
      <w:proofErr w:type="spellStart"/>
      <w:r>
        <w:rPr>
          <w:rFonts w:ascii="Times New Roman" w:eastAsia="Times New Roman" w:hAnsi="Times New Roman" w:cs="Times New Roman"/>
          <w:color w:val="000000"/>
          <w:sz w:val="24"/>
          <w:szCs w:val="24"/>
          <w:lang w:val="en-US"/>
        </w:rPr>
        <w:t>i</w:t>
      </w:r>
      <w:proofErr w:type="spellEnd"/>
      <w:r>
        <w:rPr>
          <w:rFonts w:ascii="Times New Roman" w:eastAsia="Times New Roman" w:hAnsi="Times New Roman" w:cs="Times New Roman"/>
          <w:color w:val="000000"/>
          <w:sz w:val="24"/>
          <w:szCs w:val="24"/>
          <w:lang w:val="en-US"/>
        </w:rPr>
        <w:t xml:space="preserve"> sat down to do this scrapbooking stamp collecting doily making yeah we've all been there done that so here's a list of more unusual hobbies that will keep you out of the craft store first extreme ironing rock climber fell short aka steam started this over a decade ago when he came home to a pile of ironing to beat the board and he decided to do it on the edge of a cliff into western Gulf helping to this point and sometimes they just used the times they laugh times they ignore you but it's always fun to see how people respond to it and </w:t>
      </w:r>
      <w:r>
        <w:rPr>
          <w:rFonts w:ascii="Times New Roman" w:eastAsia="Times New Roman" w:hAnsi="Times New Roman" w:cs="Times New Roman"/>
          <w:bCs/>
          <w:color w:val="333333"/>
          <w:sz w:val="24"/>
          <w:szCs w:val="24"/>
          <w:lang w:val="en-US"/>
        </w:rPr>
        <w:t>in the end of the day is a bit of fun people enjoy by ironing underwater</w:t>
      </w:r>
      <w:r>
        <w:rPr>
          <w:rFonts w:ascii="Times New Roman" w:eastAsia="Times New Roman" w:hAnsi="Times New Roman" w:cs="Times New Roman"/>
          <w:b/>
          <w:bCs/>
          <w:color w:val="333333"/>
          <w:sz w:val="24"/>
          <w:szCs w:val="24"/>
          <w:lang w:val="en-US"/>
        </w:rPr>
        <w:t xml:space="preserve"> </w:t>
      </w:r>
      <w:r>
        <w:rPr>
          <w:rFonts w:ascii="Times New Roman" w:eastAsia="Times New Roman" w:hAnsi="Times New Roman" w:cs="Times New Roman"/>
          <w:color w:val="000000"/>
          <w:sz w:val="24"/>
          <w:szCs w:val="24"/>
          <w:lang w:val="en-US"/>
        </w:rPr>
        <w:t xml:space="preserve">upside down on a climbing wall and while plunging toward the ground at a terminal velocity of a hundred and fifty miles per hour next up yarn bombing and bombing is when somebody goes out in the community and they just kind of randomly pick a site in they do something with you are you can be needed directly onto anything outside like a tree or attached to a fence this is a project it'll be hanging from a tree in this is a form of yarn bombing it's a hobby anyone can enjoy it takes you back to your child likes Elton working with craft tutorials you're not worried about are you fine artist is this </w:t>
      </w:r>
      <w:proofErr w:type="spellStart"/>
      <w:r>
        <w:rPr>
          <w:rFonts w:ascii="Times New Roman" w:eastAsia="Times New Roman" w:hAnsi="Times New Roman" w:cs="Times New Roman"/>
          <w:color w:val="000000"/>
          <w:sz w:val="24"/>
          <w:szCs w:val="24"/>
          <w:lang w:val="en-US"/>
        </w:rPr>
        <w:t>gonna</w:t>
      </w:r>
      <w:proofErr w:type="spellEnd"/>
      <w:r>
        <w:rPr>
          <w:rFonts w:ascii="Times New Roman" w:eastAsia="Times New Roman" w:hAnsi="Times New Roman" w:cs="Times New Roman"/>
          <w:color w:val="000000"/>
          <w:sz w:val="24"/>
          <w:szCs w:val="24"/>
          <w:lang w:val="en-US"/>
        </w:rPr>
        <w:t xml:space="preserve"> go to gallery I love putting things out in the community in the right of where we're making nobody really knows who did it</w:t>
      </w:r>
    </w:p>
    <w:p w:rsidR="00A52CBD" w:rsidRDefault="00A52CBD" w:rsidP="00A52CBD">
      <w:pPr>
        <w:spacing w:line="312" w:lineRule="atLeast"/>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third</w:t>
      </w:r>
      <w:proofErr w:type="gramEnd"/>
      <w:r>
        <w:rPr>
          <w:rFonts w:ascii="Times New Roman" w:eastAsia="Times New Roman" w:hAnsi="Times New Roman" w:cs="Times New Roman"/>
          <w:color w:val="000000"/>
          <w:sz w:val="24"/>
          <w:szCs w:val="24"/>
          <w:lang w:val="en-US"/>
        </w:rPr>
        <w:t xml:space="preserve"> on the list revamping cassette tapes to be learning how to make one of</w:t>
      </w:r>
    </w:p>
    <w:p w:rsidR="00A52CBD" w:rsidRDefault="00A52CBD" w:rsidP="00A52CBD">
      <w:pPr>
        <w:spacing w:line="312" w:lineRule="atLeast"/>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the</w:t>
      </w:r>
      <w:proofErr w:type="gramEnd"/>
      <w:r>
        <w:rPr>
          <w:rFonts w:ascii="Times New Roman" w:eastAsia="Times New Roman" w:hAnsi="Times New Roman" w:cs="Times New Roman"/>
          <w:color w:val="000000"/>
          <w:sz w:val="24"/>
          <w:szCs w:val="24"/>
          <w:lang w:val="en-US"/>
        </w:rPr>
        <w:t xml:space="preserve"> guys that but the coin purse and you can make books party decorations or even</w:t>
      </w:r>
    </w:p>
    <w:p w:rsidR="00A52CBD" w:rsidRDefault="00A52CBD" w:rsidP="00A52CBD">
      <w:pPr>
        <w:spacing w:line="312" w:lineRule="atLeast"/>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art</w:t>
      </w:r>
      <w:proofErr w:type="gramEnd"/>
      <w:r>
        <w:rPr>
          <w:rFonts w:ascii="Times New Roman" w:eastAsia="Times New Roman" w:hAnsi="Times New Roman" w:cs="Times New Roman"/>
          <w:color w:val="000000"/>
          <w:sz w:val="24"/>
          <w:szCs w:val="24"/>
          <w:lang w:val="en-US"/>
        </w:rPr>
        <w:t xml:space="preserve"> and it's not just the unschooled tape it's getting a second life we ended up</w:t>
      </w:r>
    </w:p>
    <w:p w:rsidR="00A52CBD" w:rsidRDefault="00A52CBD" w:rsidP="00A52CBD">
      <w:pPr>
        <w:spacing w:line="312" w:lineRule="atLeast"/>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lang w:val="en-US"/>
        </w:rPr>
        <w:t>wanting</w:t>
      </w:r>
      <w:proofErr w:type="gramEnd"/>
      <w:r>
        <w:rPr>
          <w:rFonts w:ascii="Times New Roman" w:eastAsia="Times New Roman" w:hAnsi="Times New Roman" w:cs="Times New Roman"/>
          <w:color w:val="000000"/>
          <w:sz w:val="24"/>
          <w:szCs w:val="24"/>
          <w:lang w:val="en-US"/>
        </w:rPr>
        <w:t xml:space="preserve"> to pass significant large piece in the home Chris McCullough created</w:t>
      </w:r>
    </w:p>
    <w:p w:rsidR="00A52CBD" w:rsidRDefault="00A52CBD" w:rsidP="00A52CBD">
      <w:pPr>
        <w:spacing w:line="312" w:lineRule="atLeast"/>
        <w:rPr>
          <w:rFonts w:ascii="Times New Roman" w:eastAsia="Times New Roman" w:hAnsi="Times New Roman" w:cs="Times New Roman"/>
          <w:color w:val="000000"/>
          <w:sz w:val="24"/>
          <w:szCs w:val="24"/>
          <w:lang w:val="en-US"/>
        </w:rPr>
      </w:pPr>
      <w: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7" type="#_x0000_t13" style="position:absolute;margin-left:190.1pt;margin-top:16.75pt;width:24.75pt;height:13.15pt;z-index:251658240"/>
        </w:pict>
      </w:r>
      <w:r>
        <w:rPr>
          <w:rFonts w:ascii="Times New Roman" w:eastAsia="Times New Roman" w:hAnsi="Times New Roman" w:cs="Times New Roman"/>
          <w:color w:val="666666"/>
          <w:sz w:val="24"/>
          <w:szCs w:val="24"/>
          <w:lang w:val="en-US"/>
        </w:rPr>
        <w:t xml:space="preserve"> </w:t>
      </w:r>
      <w:proofErr w:type="gramStart"/>
      <w:r>
        <w:rPr>
          <w:rFonts w:ascii="Times New Roman" w:eastAsia="Times New Roman" w:hAnsi="Times New Roman" w:cs="Times New Roman"/>
          <w:color w:val="000000"/>
          <w:sz w:val="24"/>
          <w:szCs w:val="24"/>
          <w:lang w:val="en-US"/>
        </w:rPr>
        <w:t>this</w:t>
      </w:r>
      <w:proofErr w:type="gramEnd"/>
      <w:r>
        <w:rPr>
          <w:rFonts w:ascii="Times New Roman" w:eastAsia="Times New Roman" w:hAnsi="Times New Roman" w:cs="Times New Roman"/>
          <w:color w:val="000000"/>
          <w:sz w:val="24"/>
          <w:szCs w:val="24"/>
          <w:lang w:val="en-US"/>
        </w:rPr>
        <w:t xml:space="preserve"> cassette James Brown took points to do riding the hobby horse off the beaten path on the to do it.</w:t>
      </w:r>
    </w:p>
    <w:p w:rsidR="00A52CBD" w:rsidRDefault="00A52CBD" w:rsidP="00A52CBD">
      <w:pPr>
        <w:spacing w:after="0" w:line="312" w:lineRule="atLeast"/>
        <w:textAlignment w:val="top"/>
        <w:rPr>
          <w:rFonts w:ascii="Arial" w:eastAsia="Times New Roman" w:hAnsi="Arial" w:cs="Arial"/>
          <w:color w:val="000000"/>
          <w:lang w:val="en-US"/>
        </w:rPr>
      </w:pPr>
    </w:p>
    <w:p w:rsidR="00A52CBD" w:rsidRDefault="00A52CBD" w:rsidP="00A52CBD">
      <w:pPr>
        <w:spacing w:line="312" w:lineRule="atLeast"/>
        <w:rPr>
          <w:rFonts w:ascii="Times New Roman" w:eastAsia="Times New Roman" w:hAnsi="Times New Roman" w:cs="Times New Roman"/>
          <w:b/>
          <w:color w:val="000000"/>
          <w:sz w:val="24"/>
          <w:szCs w:val="24"/>
          <w:lang w:val="en-US"/>
        </w:rPr>
      </w:pPr>
      <w:hyperlink r:id="rId31" w:history="1">
        <w:r>
          <w:rPr>
            <w:rStyle w:val="a3"/>
            <w:rFonts w:ascii="Times New Roman" w:eastAsia="Times New Roman" w:hAnsi="Times New Roman" w:cs="Times New Roman"/>
            <w:b/>
            <w:sz w:val="24"/>
            <w:szCs w:val="24"/>
            <w:lang w:val="en-US"/>
          </w:rPr>
          <w:t>https://www.youtube.com/watch?v=vUK2BaRp29s</w:t>
        </w:r>
      </w:hyperlink>
      <w:r>
        <w:rPr>
          <w:rFonts w:ascii="Times New Roman" w:eastAsia="Times New Roman" w:hAnsi="Times New Roman" w:cs="Times New Roman"/>
          <w:b/>
          <w:color w:val="000000"/>
          <w:sz w:val="24"/>
          <w:szCs w:val="24"/>
          <w:lang w:val="en-US"/>
        </w:rPr>
        <w:t xml:space="preserve"> </w:t>
      </w:r>
    </w:p>
    <w:p w:rsidR="00A52CBD" w:rsidRDefault="00A52CBD" w:rsidP="00A52CBD">
      <w:pPr>
        <w:rPr>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8</w:t>
      </w:r>
    </w:p>
    <w:p w:rsidR="00A52CBD" w:rsidRDefault="00A52CBD" w:rsidP="00A52CBD">
      <w:pPr>
        <w:rPr>
          <w:rFonts w:ascii="Times New Roman" w:eastAsia="Calibri" w:hAnsi="Times New Roman" w:cs="Times New Roman"/>
          <w:sz w:val="28"/>
          <w:szCs w:val="24"/>
          <w:lang w:val="en-US"/>
        </w:rPr>
      </w:pPr>
    </w:p>
    <w:p w:rsidR="00A52CBD" w:rsidRDefault="00A52CBD" w:rsidP="00A52CBD">
      <w:pPr>
        <w:rPr>
          <w:rFonts w:ascii="Times New Roman" w:eastAsia="Calibri" w:hAnsi="Times New Roman" w:cs="Times New Roman"/>
          <w:sz w:val="28"/>
          <w:szCs w:val="24"/>
          <w:lang w:val="en-US"/>
        </w:rPr>
      </w:pPr>
      <w:r>
        <w:rPr>
          <w:rFonts w:ascii="Times New Roman" w:eastAsia="Calibri" w:hAnsi="Times New Roman" w:cs="Times New Roman"/>
          <w:sz w:val="28"/>
          <w:szCs w:val="24"/>
          <w:lang w:val="en-US"/>
        </w:rPr>
        <w:t>Such people like to visit different cities, towns and historical places. Some people even visit other countries. They can travel by car, by plane, by train, by bus or on foot. This hobby helps them to learn history, geography and traditions of different people and countries.</w:t>
      </w:r>
    </w:p>
    <w:p w:rsidR="00A52CBD" w:rsidRDefault="00A52CBD" w:rsidP="00A52CBD">
      <w:pPr>
        <w:rPr>
          <w:rFonts w:ascii="Times New Roman" w:hAnsi="Times New Roman" w:cs="Times New Roman"/>
          <w:sz w:val="28"/>
          <w:szCs w:val="24"/>
          <w:lang w:val="en-US"/>
        </w:rPr>
      </w:pPr>
    </w:p>
    <w:p w:rsidR="00A52CBD" w:rsidRDefault="00A52CBD" w:rsidP="00A52CBD">
      <w:pPr>
        <w:rPr>
          <w:rFonts w:ascii="Times New Roman" w:hAnsi="Times New Roman" w:cs="Times New Roman"/>
          <w:sz w:val="28"/>
          <w:szCs w:val="24"/>
          <w:lang w:val="en-US"/>
        </w:rPr>
      </w:pPr>
      <w:r>
        <w:rPr>
          <w:rFonts w:ascii="Times New Roman" w:hAnsi="Times New Roman" w:cs="Times New Roman"/>
          <w:sz w:val="28"/>
          <w:szCs w:val="24"/>
          <w:lang w:val="en-US"/>
        </w:rPr>
        <w:t xml:space="preserve">People like to spend their free time near the rivers or </w:t>
      </w:r>
      <w:proofErr w:type="gramStart"/>
      <w:r>
        <w:rPr>
          <w:rFonts w:ascii="Times New Roman" w:hAnsi="Times New Roman" w:cs="Times New Roman"/>
          <w:sz w:val="28"/>
          <w:szCs w:val="24"/>
          <w:lang w:val="en-US"/>
        </w:rPr>
        <w:t>lakes .</w:t>
      </w:r>
      <w:proofErr w:type="gramEnd"/>
      <w:r>
        <w:rPr>
          <w:rFonts w:ascii="Times New Roman" w:hAnsi="Times New Roman" w:cs="Times New Roman"/>
          <w:sz w:val="28"/>
          <w:szCs w:val="24"/>
          <w:lang w:val="en-US"/>
        </w:rPr>
        <w:t xml:space="preserve"> They often go there with their friends or </w:t>
      </w:r>
      <w:proofErr w:type="gramStart"/>
      <w:r>
        <w:rPr>
          <w:rFonts w:ascii="Times New Roman" w:hAnsi="Times New Roman" w:cs="Times New Roman"/>
          <w:sz w:val="28"/>
          <w:szCs w:val="24"/>
          <w:lang w:val="en-US"/>
        </w:rPr>
        <w:t>relatives .</w:t>
      </w:r>
      <w:proofErr w:type="gramEnd"/>
      <w:r>
        <w:rPr>
          <w:rFonts w:ascii="Times New Roman" w:hAnsi="Times New Roman" w:cs="Times New Roman"/>
          <w:sz w:val="28"/>
          <w:szCs w:val="24"/>
          <w:lang w:val="en-US"/>
        </w:rPr>
        <w:t xml:space="preserve"> They can have a picnic there. They go usually there in summer but some people like to go there in winter </w:t>
      </w:r>
      <w:proofErr w:type="gramStart"/>
      <w:r>
        <w:rPr>
          <w:rFonts w:ascii="Times New Roman" w:hAnsi="Times New Roman" w:cs="Times New Roman"/>
          <w:sz w:val="28"/>
          <w:szCs w:val="24"/>
          <w:lang w:val="en-US"/>
        </w:rPr>
        <w:t>too .</w:t>
      </w:r>
      <w:proofErr w:type="gramEnd"/>
      <w:r>
        <w:rPr>
          <w:rFonts w:ascii="Times New Roman" w:hAnsi="Times New Roman" w:cs="Times New Roman"/>
          <w:sz w:val="28"/>
          <w:szCs w:val="24"/>
          <w:lang w:val="en-US"/>
        </w:rPr>
        <w:t xml:space="preserve"> Also they can boil fish broth </w:t>
      </w:r>
      <w:proofErr w:type="gramStart"/>
      <w:r>
        <w:rPr>
          <w:rFonts w:ascii="Times New Roman" w:hAnsi="Times New Roman" w:cs="Times New Roman"/>
          <w:sz w:val="28"/>
          <w:szCs w:val="24"/>
          <w:lang w:val="en-US"/>
        </w:rPr>
        <w:t>( soup</w:t>
      </w:r>
      <w:proofErr w:type="gramEnd"/>
      <w:r>
        <w:rPr>
          <w:rFonts w:ascii="Times New Roman" w:hAnsi="Times New Roman" w:cs="Times New Roman"/>
          <w:sz w:val="28"/>
          <w:szCs w:val="24"/>
          <w:lang w:val="en-US"/>
        </w:rPr>
        <w:t xml:space="preserve"> ) after going there. </w:t>
      </w:r>
    </w:p>
    <w:p w:rsidR="00A52CBD" w:rsidRDefault="00A52CBD" w:rsidP="00A52CBD">
      <w:pPr>
        <w:rPr>
          <w:rFonts w:ascii="Times New Roman" w:hAnsi="Times New Roman" w:cs="Times New Roman"/>
          <w:i/>
          <w:sz w:val="28"/>
          <w:szCs w:val="24"/>
          <w:lang w:val="en-US"/>
        </w:rPr>
      </w:pPr>
    </w:p>
    <w:p w:rsidR="00A52CBD" w:rsidRDefault="00A52CBD" w:rsidP="00A52CBD">
      <w:pPr>
        <w:rPr>
          <w:rFonts w:ascii="Times New Roman" w:hAnsi="Times New Roman" w:cs="Times New Roman"/>
          <w:sz w:val="28"/>
          <w:szCs w:val="24"/>
          <w:lang w:val="en-US"/>
        </w:rPr>
      </w:pPr>
      <w:r>
        <w:rPr>
          <w:rFonts w:ascii="Times New Roman" w:hAnsi="Times New Roman" w:cs="Times New Roman"/>
          <w:sz w:val="28"/>
          <w:szCs w:val="24"/>
          <w:lang w:val="en-US"/>
        </w:rPr>
        <w:t xml:space="preserve">This hobby is interesting and useful. People try to find or buy different things such as stamps, badges, coins, pictures and dolls. Their collection can be thematic. This hobby helps people to make new friends and to learn some new things about countries and lands, animals and birds, famous people and historical events. </w:t>
      </w:r>
    </w:p>
    <w:p w:rsidR="00A52CBD" w:rsidRDefault="00A52CBD" w:rsidP="00A52CBD">
      <w:pPr>
        <w:rPr>
          <w:rFonts w:ascii="Times New Roman" w:hAnsi="Times New Roman" w:cs="Times New Roman"/>
          <w:sz w:val="28"/>
          <w:szCs w:val="24"/>
          <w:lang w:val="en-US"/>
        </w:rPr>
      </w:pPr>
    </w:p>
    <w:p w:rsidR="00A52CBD" w:rsidRDefault="00A52CBD" w:rsidP="00A52CBD">
      <w:pPr>
        <w:rPr>
          <w:rFonts w:ascii="Times New Roman" w:hAnsi="Times New Roman" w:cs="Times New Roman"/>
          <w:sz w:val="28"/>
          <w:szCs w:val="24"/>
          <w:lang w:val="en-US"/>
        </w:rPr>
      </w:pPr>
      <w:r>
        <w:rPr>
          <w:rFonts w:ascii="Times New Roman" w:hAnsi="Times New Roman" w:cs="Times New Roman"/>
          <w:sz w:val="28"/>
          <w:szCs w:val="24"/>
          <w:lang w:val="en-US"/>
        </w:rPr>
        <w:t>This hobby is popular with the people of all ages. People like to go to the stadium or to the sports ground. They are strong and healthy. Their hobby helps to develop their mind and body and teaches them to plan their time.</w:t>
      </w:r>
    </w:p>
    <w:p w:rsidR="00A52CBD" w:rsidRDefault="00A52CBD" w:rsidP="00A52CBD">
      <w:pPr>
        <w:rPr>
          <w:rFonts w:ascii="Times New Roman" w:hAnsi="Times New Roman" w:cs="Times New Roman"/>
          <w:sz w:val="28"/>
          <w:szCs w:val="24"/>
          <w:lang w:val="en-US"/>
        </w:rPr>
      </w:pPr>
    </w:p>
    <w:p w:rsidR="00A52CBD" w:rsidRDefault="00A52CBD" w:rsidP="00A52CBD">
      <w:pPr>
        <w:rPr>
          <w:rFonts w:ascii="Times New Roman" w:eastAsia="Calibri" w:hAnsi="Times New Roman" w:cs="Times New Roman"/>
          <w:sz w:val="28"/>
          <w:szCs w:val="24"/>
          <w:lang w:val="en-US"/>
        </w:rPr>
      </w:pPr>
      <w:r>
        <w:rPr>
          <w:rFonts w:ascii="Times New Roman" w:hAnsi="Times New Roman" w:cs="Times New Roman"/>
          <w:sz w:val="28"/>
          <w:szCs w:val="24"/>
          <w:lang w:val="en-US"/>
        </w:rPr>
        <w:t xml:space="preserve">People like to go to the library. Some of them have a good collection of books at home. And they are really proud of it. They can have different books: fiction, historical novels, books about animals and birds, books about different countries. Their hobby helps them to relax, to learn the world and understand people better.  </w:t>
      </w: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9</w:t>
      </w: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both"/>
        <w:rPr>
          <w:rFonts w:ascii="Times New Roman" w:hAnsi="Times New Roman" w:cs="Times New Roman"/>
          <w:sz w:val="28"/>
          <w:szCs w:val="24"/>
          <w:lang w:val="en-US"/>
        </w:rPr>
      </w:pPr>
      <w:r>
        <w:rPr>
          <w:rFonts w:ascii="Times New Roman" w:hAnsi="Times New Roman" w:cs="Times New Roman"/>
          <w:sz w:val="28"/>
          <w:szCs w:val="24"/>
          <w:lang w:val="kk-KZ"/>
        </w:rPr>
        <w:t>1</w:t>
      </w:r>
      <w:r>
        <w:rPr>
          <w:rFonts w:ascii="Times New Roman" w:hAnsi="Times New Roman" w:cs="Times New Roman"/>
          <w:sz w:val="28"/>
          <w:szCs w:val="24"/>
          <w:lang w:val="en-US"/>
        </w:rPr>
        <w:t>)</w:t>
      </w:r>
      <w:r>
        <w:rPr>
          <w:rFonts w:ascii="Times New Roman" w:hAnsi="Times New Roman" w:cs="Times New Roman"/>
          <w:sz w:val="28"/>
          <w:szCs w:val="24"/>
          <w:lang w:val="kk-KZ"/>
        </w:rPr>
        <w:t xml:space="preserve"> </w:t>
      </w:r>
    </w:p>
    <w:p w:rsidR="00A52CBD" w:rsidRDefault="00A52CBD" w:rsidP="00A52CBD">
      <w:pPr>
        <w:jc w:val="both"/>
        <w:rPr>
          <w:rFonts w:ascii="Times New Roman" w:hAnsi="Times New Roman" w:cs="Times New Roman"/>
          <w:sz w:val="28"/>
          <w:szCs w:val="24"/>
          <w:lang w:val="en-US"/>
        </w:rPr>
      </w:pPr>
      <w:proofErr w:type="gramStart"/>
      <w:r>
        <w:rPr>
          <w:rFonts w:ascii="Times New Roman" w:hAnsi="Times New Roman" w:cs="Times New Roman"/>
          <w:sz w:val="28"/>
          <w:szCs w:val="24"/>
          <w:lang w:val="en-US"/>
        </w:rPr>
        <w:t>den-</w:t>
      </w:r>
      <w:proofErr w:type="gramEnd"/>
      <w:r>
        <w:rPr>
          <w:rFonts w:ascii="Times New Roman" w:hAnsi="Times New Roman" w:cs="Times New Roman"/>
          <w:sz w:val="28"/>
          <w:szCs w:val="24"/>
          <w:lang w:val="en-US"/>
        </w:rPr>
        <w:t xml:space="preserve"> gar-</w:t>
      </w:r>
      <w:proofErr w:type="spellStart"/>
      <w:r>
        <w:rPr>
          <w:rFonts w:ascii="Times New Roman" w:hAnsi="Times New Roman" w:cs="Times New Roman"/>
          <w:sz w:val="28"/>
          <w:szCs w:val="24"/>
          <w:lang w:val="en-US"/>
        </w:rPr>
        <w:t>ing</w:t>
      </w:r>
      <w:proofErr w:type="spellEnd"/>
      <w:r>
        <w:rPr>
          <w:rFonts w:ascii="Times New Roman" w:hAnsi="Times New Roman" w:cs="Times New Roman"/>
          <w:sz w:val="28"/>
          <w:szCs w:val="24"/>
          <w:lang w:val="en-US"/>
        </w:rPr>
        <w:t xml:space="preserve">                      (gardening)                  </w:t>
      </w:r>
    </w:p>
    <w:p w:rsidR="00A52CBD" w:rsidRDefault="00A52CBD" w:rsidP="00A52CBD">
      <w:pPr>
        <w:jc w:val="both"/>
        <w:rPr>
          <w:rFonts w:ascii="Times New Roman" w:hAnsi="Times New Roman" w:cs="Times New Roman"/>
          <w:sz w:val="28"/>
          <w:szCs w:val="24"/>
          <w:lang w:val="en-US"/>
        </w:rPr>
      </w:pPr>
      <w:proofErr w:type="spellStart"/>
      <w:proofErr w:type="gramStart"/>
      <w:r>
        <w:rPr>
          <w:rFonts w:ascii="Times New Roman" w:hAnsi="Times New Roman" w:cs="Times New Roman"/>
          <w:sz w:val="28"/>
          <w:szCs w:val="24"/>
          <w:lang w:val="en-US"/>
        </w:rPr>
        <w:t>ing-vell-tra</w:t>
      </w:r>
      <w:proofErr w:type="spellEnd"/>
      <w:proofErr w:type="gramEnd"/>
      <w:r>
        <w:rPr>
          <w:rFonts w:ascii="Times New Roman" w:hAnsi="Times New Roman" w:cs="Times New Roman"/>
          <w:sz w:val="28"/>
          <w:szCs w:val="24"/>
          <w:lang w:val="en-US"/>
        </w:rPr>
        <w:t xml:space="preserve">                        (travelling) </w:t>
      </w:r>
    </w:p>
    <w:p w:rsidR="00A52CBD" w:rsidRDefault="00A52CBD" w:rsidP="00A52CBD">
      <w:pPr>
        <w:jc w:val="both"/>
        <w:rPr>
          <w:rFonts w:ascii="Times New Roman" w:hAnsi="Times New Roman" w:cs="Times New Roman"/>
          <w:sz w:val="28"/>
          <w:szCs w:val="24"/>
          <w:lang w:val="en-US"/>
        </w:rPr>
      </w:pPr>
      <w:proofErr w:type="gramStart"/>
      <w:r>
        <w:rPr>
          <w:rFonts w:ascii="Times New Roman" w:hAnsi="Times New Roman" w:cs="Times New Roman"/>
          <w:sz w:val="28"/>
          <w:szCs w:val="24"/>
          <w:lang w:val="en-US"/>
        </w:rPr>
        <w:t>sp-</w:t>
      </w:r>
      <w:proofErr w:type="spellStart"/>
      <w:r>
        <w:rPr>
          <w:rFonts w:ascii="Times New Roman" w:hAnsi="Times New Roman" w:cs="Times New Roman"/>
          <w:sz w:val="28"/>
          <w:szCs w:val="24"/>
          <w:lang w:val="en-US"/>
        </w:rPr>
        <w:t>ts</w:t>
      </w:r>
      <w:proofErr w:type="spellEnd"/>
      <w:r>
        <w:rPr>
          <w:rFonts w:ascii="Times New Roman" w:hAnsi="Times New Roman" w:cs="Times New Roman"/>
          <w:sz w:val="28"/>
          <w:szCs w:val="24"/>
          <w:lang w:val="en-US"/>
        </w:rPr>
        <w:t>-or</w:t>
      </w:r>
      <w:proofErr w:type="gramEnd"/>
      <w:r>
        <w:rPr>
          <w:rFonts w:ascii="Times New Roman" w:hAnsi="Times New Roman" w:cs="Times New Roman"/>
          <w:sz w:val="28"/>
          <w:szCs w:val="24"/>
          <w:lang w:val="en-US"/>
        </w:rPr>
        <w:t xml:space="preserve">                             (sports) </w:t>
      </w:r>
    </w:p>
    <w:p w:rsidR="00A52CBD" w:rsidRDefault="00A52CBD" w:rsidP="00A52CBD">
      <w:pPr>
        <w:jc w:val="both"/>
        <w:rPr>
          <w:rFonts w:ascii="Times New Roman" w:hAnsi="Times New Roman" w:cs="Times New Roman"/>
          <w:sz w:val="28"/>
          <w:szCs w:val="24"/>
          <w:lang w:val="en-US"/>
        </w:rPr>
      </w:pPr>
      <w:proofErr w:type="spellStart"/>
      <w:proofErr w:type="gramStart"/>
      <w:r>
        <w:rPr>
          <w:rFonts w:ascii="Times New Roman" w:hAnsi="Times New Roman" w:cs="Times New Roman"/>
          <w:sz w:val="28"/>
          <w:szCs w:val="24"/>
          <w:lang w:val="en-US"/>
        </w:rPr>
        <w:t>lec</w:t>
      </w:r>
      <w:proofErr w:type="spellEnd"/>
      <w:r>
        <w:rPr>
          <w:rFonts w:ascii="Times New Roman" w:hAnsi="Times New Roman" w:cs="Times New Roman"/>
          <w:sz w:val="28"/>
          <w:szCs w:val="24"/>
          <w:lang w:val="en-US"/>
        </w:rPr>
        <w:t>-</w:t>
      </w:r>
      <w:proofErr w:type="gramEnd"/>
      <w:r>
        <w:rPr>
          <w:rFonts w:ascii="Times New Roman" w:hAnsi="Times New Roman" w:cs="Times New Roman"/>
          <w:sz w:val="28"/>
          <w:szCs w:val="24"/>
          <w:lang w:val="en-US"/>
        </w:rPr>
        <w:t xml:space="preserve">ting- </w:t>
      </w:r>
      <w:proofErr w:type="spellStart"/>
      <w:r>
        <w:rPr>
          <w:rFonts w:ascii="Times New Roman" w:hAnsi="Times New Roman" w:cs="Times New Roman"/>
          <w:sz w:val="28"/>
          <w:szCs w:val="24"/>
          <w:lang w:val="en-US"/>
        </w:rPr>
        <w:t>col</w:t>
      </w:r>
      <w:proofErr w:type="spellEnd"/>
      <w:r>
        <w:rPr>
          <w:rFonts w:ascii="Times New Roman" w:hAnsi="Times New Roman" w:cs="Times New Roman"/>
          <w:sz w:val="28"/>
          <w:szCs w:val="24"/>
          <w:lang w:val="en-US"/>
        </w:rPr>
        <w:t xml:space="preserve">                       (collecting)</w:t>
      </w:r>
    </w:p>
    <w:p w:rsidR="00A52CBD" w:rsidRDefault="00A52CBD" w:rsidP="00A52CBD">
      <w:pPr>
        <w:jc w:val="both"/>
        <w:rPr>
          <w:rFonts w:ascii="Times New Roman" w:hAnsi="Times New Roman" w:cs="Times New Roman"/>
          <w:sz w:val="28"/>
          <w:szCs w:val="24"/>
          <w:lang w:val="en-US"/>
        </w:rPr>
      </w:pPr>
      <w:proofErr w:type="gramStart"/>
      <w:r>
        <w:rPr>
          <w:rFonts w:ascii="Times New Roman" w:hAnsi="Times New Roman" w:cs="Times New Roman"/>
          <w:sz w:val="28"/>
          <w:szCs w:val="24"/>
          <w:lang w:val="en-US"/>
        </w:rPr>
        <w:t>ad-re-</w:t>
      </w:r>
      <w:proofErr w:type="spellStart"/>
      <w:r>
        <w:rPr>
          <w:rFonts w:ascii="Times New Roman" w:hAnsi="Times New Roman" w:cs="Times New Roman"/>
          <w:sz w:val="28"/>
          <w:szCs w:val="24"/>
          <w:lang w:val="en-US"/>
        </w:rPr>
        <w:t>ing</w:t>
      </w:r>
      <w:proofErr w:type="spellEnd"/>
      <w:proofErr w:type="gramEnd"/>
      <w:r>
        <w:rPr>
          <w:rFonts w:ascii="Times New Roman" w:hAnsi="Times New Roman" w:cs="Times New Roman"/>
          <w:sz w:val="28"/>
          <w:szCs w:val="24"/>
          <w:lang w:val="en-US"/>
        </w:rPr>
        <w:t xml:space="preserve">                           (reading)</w:t>
      </w:r>
    </w:p>
    <w:p w:rsidR="00A52CBD" w:rsidRDefault="00A52CBD" w:rsidP="00A52CBD">
      <w:pPr>
        <w:jc w:val="both"/>
        <w:rPr>
          <w:rFonts w:ascii="Times New Roman" w:hAnsi="Times New Roman" w:cs="Times New Roman"/>
          <w:sz w:val="28"/>
          <w:szCs w:val="24"/>
          <w:lang w:val="en-US"/>
        </w:rPr>
      </w:pPr>
      <w:proofErr w:type="spellStart"/>
      <w:proofErr w:type="gramStart"/>
      <w:r>
        <w:rPr>
          <w:rFonts w:ascii="Times New Roman" w:hAnsi="Times New Roman" w:cs="Times New Roman"/>
          <w:sz w:val="28"/>
          <w:szCs w:val="24"/>
          <w:lang w:val="en-US"/>
        </w:rPr>
        <w:t>da-ing-nc</w:t>
      </w:r>
      <w:proofErr w:type="spellEnd"/>
      <w:proofErr w:type="gramEnd"/>
      <w:r>
        <w:rPr>
          <w:rFonts w:ascii="Times New Roman" w:hAnsi="Times New Roman" w:cs="Times New Roman"/>
          <w:sz w:val="28"/>
          <w:szCs w:val="24"/>
          <w:lang w:val="en-US"/>
        </w:rPr>
        <w:t xml:space="preserve">                           (dancing)</w:t>
      </w:r>
    </w:p>
    <w:p w:rsidR="00A52CBD" w:rsidRDefault="00A52CBD" w:rsidP="00A52CBD">
      <w:pPr>
        <w:tabs>
          <w:tab w:val="left" w:pos="3075"/>
        </w:tabs>
        <w:jc w:val="both"/>
        <w:rPr>
          <w:rFonts w:ascii="Times New Roman" w:hAnsi="Times New Roman" w:cs="Times New Roman"/>
          <w:sz w:val="28"/>
          <w:szCs w:val="24"/>
          <w:lang w:val="en-US"/>
        </w:rPr>
      </w:pPr>
      <w:proofErr w:type="spellStart"/>
      <w:proofErr w:type="gramStart"/>
      <w:r>
        <w:rPr>
          <w:rFonts w:ascii="Times New Roman" w:hAnsi="Times New Roman" w:cs="Times New Roman"/>
          <w:sz w:val="28"/>
          <w:szCs w:val="24"/>
          <w:lang w:val="en-US"/>
        </w:rPr>
        <w:t>sh-fi-ing</w:t>
      </w:r>
      <w:proofErr w:type="spellEnd"/>
      <w:proofErr w:type="gramEnd"/>
      <w:r>
        <w:rPr>
          <w:rFonts w:ascii="Times New Roman" w:hAnsi="Times New Roman" w:cs="Times New Roman"/>
          <w:sz w:val="28"/>
          <w:szCs w:val="24"/>
          <w:lang w:val="en-US"/>
        </w:rPr>
        <w:t xml:space="preserve">                             ( fishing)</w:t>
      </w:r>
    </w:p>
    <w:p w:rsidR="00A52CBD" w:rsidRDefault="00A52CBD" w:rsidP="00A52CBD">
      <w:pPr>
        <w:tabs>
          <w:tab w:val="left" w:pos="3075"/>
        </w:tabs>
        <w:jc w:val="both"/>
        <w:rPr>
          <w:rFonts w:ascii="Times New Roman" w:hAnsi="Times New Roman" w:cs="Times New Roman"/>
          <w:sz w:val="28"/>
          <w:szCs w:val="24"/>
          <w:lang w:val="en-US"/>
        </w:rPr>
      </w:pPr>
      <w:proofErr w:type="spellStart"/>
      <w:proofErr w:type="gramStart"/>
      <w:r>
        <w:rPr>
          <w:rFonts w:ascii="Times New Roman" w:hAnsi="Times New Roman" w:cs="Times New Roman"/>
          <w:sz w:val="28"/>
          <w:szCs w:val="24"/>
          <w:lang w:val="en-US"/>
        </w:rPr>
        <w:t>ing-lk-wa</w:t>
      </w:r>
      <w:proofErr w:type="spellEnd"/>
      <w:proofErr w:type="gramEnd"/>
      <w:r>
        <w:rPr>
          <w:rFonts w:ascii="Times New Roman" w:hAnsi="Times New Roman" w:cs="Times New Roman"/>
          <w:b/>
          <w:sz w:val="28"/>
          <w:szCs w:val="24"/>
          <w:lang w:val="en-US"/>
        </w:rPr>
        <w:t xml:space="preserve">                         </w:t>
      </w:r>
      <w:r>
        <w:rPr>
          <w:rFonts w:ascii="Times New Roman" w:hAnsi="Times New Roman" w:cs="Times New Roman"/>
          <w:sz w:val="28"/>
          <w:szCs w:val="24"/>
          <w:lang w:val="en-US"/>
        </w:rPr>
        <w:t xml:space="preserve"> ( walking)</w:t>
      </w:r>
    </w:p>
    <w:p w:rsidR="00A52CBD" w:rsidRDefault="00A52CBD" w:rsidP="00A52CBD">
      <w:pPr>
        <w:tabs>
          <w:tab w:val="left" w:pos="3075"/>
        </w:tabs>
        <w:jc w:val="both"/>
        <w:rPr>
          <w:rFonts w:ascii="Times New Roman" w:hAnsi="Times New Roman" w:cs="Times New Roman"/>
          <w:sz w:val="28"/>
          <w:szCs w:val="24"/>
          <w:lang w:val="en-US"/>
        </w:rPr>
      </w:pPr>
    </w:p>
    <w:p w:rsidR="00A52CBD" w:rsidRDefault="00A52CBD" w:rsidP="00A52CBD">
      <w:pPr>
        <w:tabs>
          <w:tab w:val="left" w:pos="3075"/>
        </w:tabs>
        <w:jc w:val="both"/>
        <w:rPr>
          <w:rFonts w:ascii="Times New Roman" w:hAnsi="Times New Roman" w:cs="Times New Roman"/>
          <w:sz w:val="28"/>
          <w:szCs w:val="24"/>
          <w:lang w:val="en-US"/>
        </w:rPr>
      </w:pPr>
      <w:r>
        <w:rPr>
          <w:rFonts w:ascii="Times New Roman" w:hAnsi="Times New Roman" w:cs="Times New Roman"/>
          <w:sz w:val="28"/>
          <w:szCs w:val="24"/>
          <w:lang w:val="en-US"/>
        </w:rPr>
        <w:t>2)-</w:t>
      </w:r>
    </w:p>
    <w:p w:rsidR="00A52CBD" w:rsidRDefault="00A52CBD" w:rsidP="00A52CBD">
      <w:pPr>
        <w:tabs>
          <w:tab w:val="left" w:pos="3075"/>
        </w:tabs>
        <w:jc w:val="both"/>
        <w:rPr>
          <w:rFonts w:ascii="Times New Roman" w:hAnsi="Times New Roman" w:cs="Times New Roman"/>
          <w:sz w:val="28"/>
          <w:szCs w:val="24"/>
          <w:lang w:val="en-US"/>
        </w:rPr>
      </w:pPr>
      <w:r>
        <w:rPr>
          <w:rFonts w:ascii="Times New Roman" w:hAnsi="Times New Roman" w:cs="Times New Roman"/>
          <w:noProof/>
          <w:sz w:val="28"/>
          <w:szCs w:val="24"/>
        </w:rPr>
        <w:drawing>
          <wp:inline distT="0" distB="0" distL="0" distR="0">
            <wp:extent cx="3912870" cy="2243455"/>
            <wp:effectExtent l="19050" t="0" r="0" b="0"/>
            <wp:docPr id="29" name="Рисунок 3" descr="http://festival.1september.ru/articles/562314/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festival.1september.ru/articles/562314/img2.gif"/>
                    <pic:cNvPicPr>
                      <a:picLocks noChangeAspect="1" noChangeArrowheads="1"/>
                    </pic:cNvPicPr>
                  </pic:nvPicPr>
                  <pic:blipFill>
                    <a:blip r:embed="rId11" cstate="print"/>
                    <a:srcRect/>
                    <a:stretch>
                      <a:fillRect/>
                    </a:stretch>
                  </pic:blipFill>
                  <pic:spPr bwMode="auto">
                    <a:xfrm>
                      <a:off x="0" y="0"/>
                      <a:ext cx="3912870" cy="2243455"/>
                    </a:xfrm>
                    <a:prstGeom prst="rect">
                      <a:avLst/>
                    </a:prstGeom>
                    <a:noFill/>
                    <a:ln w="9525">
                      <a:noFill/>
                      <a:miter lim="800000"/>
                      <a:headEnd/>
                      <a:tailEnd/>
                    </a:ln>
                  </pic:spPr>
                </pic:pic>
              </a:graphicData>
            </a:graphic>
          </wp:inline>
        </w:drawing>
      </w:r>
    </w:p>
    <w:p w:rsidR="00A52CBD" w:rsidRDefault="00A52CBD" w:rsidP="00A52CBD">
      <w:pPr>
        <w:tabs>
          <w:tab w:val="left" w:pos="3075"/>
        </w:tabs>
        <w:jc w:val="both"/>
        <w:rPr>
          <w:rFonts w:ascii="Times New Roman" w:hAnsi="Times New Roman" w:cs="Times New Roman"/>
          <w:b/>
          <w:color w:val="FF0000"/>
          <w:sz w:val="28"/>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10</w:t>
      </w: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jc w:val="right"/>
        <w:rPr>
          <w:rFonts w:ascii="Times New Roman" w:eastAsia="Calibri" w:hAnsi="Times New Roman" w:cs="Times New Roman"/>
          <w:sz w:val="24"/>
          <w:szCs w:val="24"/>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r>
        <w:rPr>
          <w:rFonts w:ascii="Times New Roman" w:eastAsia="Calibri" w:hAnsi="Times New Roman" w:cs="Times New Roman"/>
          <w:noProof/>
          <w:color w:val="0000FF"/>
          <w:sz w:val="32"/>
          <w:szCs w:val="28"/>
        </w:rPr>
        <w:drawing>
          <wp:inline distT="0" distB="0" distL="0" distR="0">
            <wp:extent cx="6198870" cy="7687310"/>
            <wp:effectExtent l="19050" t="0" r="0" b="0"/>
            <wp:docPr id="30" name="Рисунок 30" descr="Картинки по запросу Чемодан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Чемодан пнг"/>
                    <pic:cNvPicPr>
                      <a:picLocks noChangeAspect="1" noChangeArrowheads="1"/>
                    </pic:cNvPicPr>
                  </pic:nvPicPr>
                  <pic:blipFill>
                    <a:blip r:embed="rId32" cstate="print"/>
                    <a:srcRect/>
                    <a:stretch>
                      <a:fillRect/>
                    </a:stretch>
                  </pic:blipFill>
                  <pic:spPr bwMode="auto">
                    <a:xfrm>
                      <a:off x="0" y="0"/>
                      <a:ext cx="6198870" cy="7687310"/>
                    </a:xfrm>
                    <a:prstGeom prst="rect">
                      <a:avLst/>
                    </a:prstGeom>
                    <a:noFill/>
                    <a:ln w="9525">
                      <a:noFill/>
                      <a:miter lim="800000"/>
                      <a:headEnd/>
                      <a:tailEnd/>
                    </a:ln>
                  </pic:spPr>
                </pic:pic>
              </a:graphicData>
            </a:graphic>
          </wp:inline>
        </w:drawing>
      </w: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r>
        <w:rPr>
          <w:rFonts w:ascii="Times New Roman" w:eastAsia="Calibri" w:hAnsi="Times New Roman" w:cs="Times New Roman"/>
          <w:noProof/>
          <w:color w:val="0000FF"/>
          <w:sz w:val="32"/>
          <w:szCs w:val="28"/>
        </w:rPr>
        <w:drawing>
          <wp:inline distT="0" distB="0" distL="0" distR="0">
            <wp:extent cx="6177280" cy="8410575"/>
            <wp:effectExtent l="19050" t="0" r="0" b="0"/>
            <wp:docPr id="31" name="Рисунок 7" descr="Картинки по запросу мясорубка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мясорубка пнг"/>
                    <pic:cNvPicPr>
                      <a:picLocks noChangeAspect="1" noChangeArrowheads="1"/>
                    </pic:cNvPicPr>
                  </pic:nvPicPr>
                  <pic:blipFill>
                    <a:blip r:embed="rId33" cstate="print"/>
                    <a:srcRect/>
                    <a:stretch>
                      <a:fillRect/>
                    </a:stretch>
                  </pic:blipFill>
                  <pic:spPr bwMode="auto">
                    <a:xfrm>
                      <a:off x="0" y="0"/>
                      <a:ext cx="6177280" cy="8410575"/>
                    </a:xfrm>
                    <a:prstGeom prst="rect">
                      <a:avLst/>
                    </a:prstGeom>
                    <a:noFill/>
                    <a:ln w="9525">
                      <a:noFill/>
                      <a:miter lim="800000"/>
                      <a:headEnd/>
                      <a:tailEnd/>
                    </a:ln>
                  </pic:spPr>
                </pic:pic>
              </a:graphicData>
            </a:graphic>
          </wp:inline>
        </w:drawing>
      </w: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r>
        <w:rPr>
          <w:rFonts w:ascii="Times New Roman" w:eastAsia="Calibri" w:hAnsi="Times New Roman" w:cs="Times New Roman"/>
          <w:noProof/>
          <w:color w:val="0000FF"/>
          <w:sz w:val="32"/>
          <w:szCs w:val="28"/>
        </w:rPr>
        <w:drawing>
          <wp:inline distT="0" distB="0" distL="0" distR="0">
            <wp:extent cx="6294755" cy="8166100"/>
            <wp:effectExtent l="0" t="0" r="0" b="0"/>
            <wp:docPr id="32" name="Рисунок 1" descr="Картинки по запросу урно 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урно пнг"/>
                    <pic:cNvPicPr>
                      <a:picLocks noChangeAspect="1" noChangeArrowheads="1"/>
                    </pic:cNvPicPr>
                  </pic:nvPicPr>
                  <pic:blipFill>
                    <a:blip r:embed="rId34" cstate="print"/>
                    <a:srcRect/>
                    <a:stretch>
                      <a:fillRect/>
                    </a:stretch>
                  </pic:blipFill>
                  <pic:spPr bwMode="auto">
                    <a:xfrm>
                      <a:off x="0" y="0"/>
                      <a:ext cx="6294755" cy="8166100"/>
                    </a:xfrm>
                    <a:prstGeom prst="rect">
                      <a:avLst/>
                    </a:prstGeom>
                    <a:noFill/>
                    <a:ln w="9525">
                      <a:noFill/>
                      <a:miter lim="800000"/>
                      <a:headEnd/>
                      <a:tailEnd/>
                    </a:ln>
                  </pic:spPr>
                </pic:pic>
              </a:graphicData>
            </a:graphic>
          </wp:inline>
        </w:drawing>
      </w: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jc w:val="right"/>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Appendix 11</w:t>
      </w:r>
    </w:p>
    <w:p w:rsidR="00A52CBD" w:rsidRDefault="00A52CBD" w:rsidP="00A52CBD">
      <w:pPr>
        <w:tabs>
          <w:tab w:val="left" w:pos="567"/>
        </w:tabs>
        <w:jc w:val="right"/>
        <w:rPr>
          <w:rFonts w:ascii="Times New Roman" w:eastAsia="Calibri" w:hAnsi="Times New Roman" w:cs="Times New Roman"/>
          <w:color w:val="0000FF"/>
          <w:sz w:val="32"/>
          <w:szCs w:val="28"/>
          <w:lang w:val="en-US"/>
        </w:rPr>
      </w:pPr>
    </w:p>
    <w:p w:rsidR="00A52CBD" w:rsidRDefault="00A52CBD" w:rsidP="00A52CBD">
      <w:pPr>
        <w:tabs>
          <w:tab w:val="left" w:pos="567"/>
        </w:tabs>
        <w:rPr>
          <w:rFonts w:ascii="Times New Roman" w:eastAsia="Calibri" w:hAnsi="Times New Roman" w:cs="Times New Roman"/>
          <w:color w:val="0000FF"/>
          <w:sz w:val="32"/>
          <w:szCs w:val="28"/>
          <w:lang w:val="en-US"/>
        </w:rPr>
      </w:pPr>
    </w:p>
    <w:tbl>
      <w:tblPr>
        <w:tblW w:w="0" w:type="auto"/>
        <w:tblInd w:w="4752" w:type="dxa"/>
        <w:shd w:val="clear" w:color="auto" w:fill="FFFFFF"/>
        <w:tblCellMar>
          <w:top w:w="45" w:type="dxa"/>
          <w:left w:w="45" w:type="dxa"/>
          <w:bottom w:w="45" w:type="dxa"/>
          <w:right w:w="45" w:type="dxa"/>
        </w:tblCellMar>
        <w:tblLook w:val="04A0"/>
      </w:tblPr>
      <w:tblGrid>
        <w:gridCol w:w="2344"/>
        <w:gridCol w:w="146"/>
        <w:gridCol w:w="146"/>
        <w:gridCol w:w="1132"/>
      </w:tblGrid>
      <w:tr w:rsidR="00A52CBD" w:rsidTr="00A52CBD">
        <w:tc>
          <w:tcPr>
            <w:tcW w:w="2344" w:type="dxa"/>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b/>
                <w:bCs/>
                <w:color w:val="333333"/>
                <w:sz w:val="20"/>
                <w:lang w:val="en-US"/>
              </w:rPr>
              <w:t>Across</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b/>
                <w:bCs/>
                <w:color w:val="333333"/>
                <w:sz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b/>
                <w:bCs/>
                <w:color w:val="333333"/>
                <w:sz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b/>
                <w:bCs/>
                <w:color w:val="333333"/>
                <w:sz w:val="20"/>
                <w:lang w:val="en-US"/>
              </w:rPr>
              <w:t>Down</w:t>
            </w:r>
          </w:p>
        </w:tc>
      </w:tr>
      <w:tr w:rsidR="00A52CBD" w:rsidTr="00A52CBD">
        <w:tc>
          <w:tcPr>
            <w:tcW w:w="2344" w:type="dxa"/>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Оқу</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Сурет салу</w:t>
            </w:r>
          </w:p>
        </w:tc>
      </w:tr>
      <w:tr w:rsidR="00A52CBD" w:rsidTr="00A52CBD">
        <w:tc>
          <w:tcPr>
            <w:tcW w:w="2344" w:type="dxa"/>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Билеу</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 xml:space="preserve">Музыка </w:t>
            </w:r>
          </w:p>
        </w:tc>
      </w:tr>
      <w:tr w:rsidR="00A52CBD" w:rsidTr="00A52CBD">
        <w:tc>
          <w:tcPr>
            <w:tcW w:w="2344" w:type="dxa"/>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Фотоға түсіру</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 xml:space="preserve">Саяхаттау </w:t>
            </w:r>
          </w:p>
        </w:tc>
      </w:tr>
      <w:tr w:rsidR="00A52CBD" w:rsidTr="00A52CBD">
        <w:tc>
          <w:tcPr>
            <w:tcW w:w="2344" w:type="dxa"/>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kk-KZ"/>
              </w:rPr>
            </w:pPr>
            <w:r>
              <w:rPr>
                <w:rFonts w:ascii="Helvetica" w:eastAsia="Times New Roman" w:hAnsi="Helvetica" w:cs="Helvetica"/>
                <w:color w:val="333333"/>
                <w:sz w:val="20"/>
                <w:szCs w:val="20"/>
                <w:lang w:val="kk-KZ"/>
              </w:rPr>
              <w:t>Компьютермен ойнау</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c>
          <w:tcPr>
            <w:tcW w:w="0" w:type="auto"/>
            <w:shd w:val="clear" w:color="auto" w:fill="FFFFFF"/>
            <w:hideMark/>
          </w:tcPr>
          <w:p w:rsidR="00A52CBD" w:rsidRDefault="00A52CBD">
            <w:pPr>
              <w:spacing w:after="120" w:line="240" w:lineRule="atLeast"/>
              <w:rPr>
                <w:rFonts w:ascii="Helvetica" w:eastAsia="Times New Roman" w:hAnsi="Helvetica" w:cs="Helvetica"/>
                <w:color w:val="333333"/>
                <w:sz w:val="20"/>
                <w:szCs w:val="20"/>
                <w:lang w:val="en-US"/>
              </w:rPr>
            </w:pPr>
            <w:r>
              <w:rPr>
                <w:rFonts w:ascii="Helvetica" w:eastAsia="Times New Roman" w:hAnsi="Helvetica" w:cs="Helvetica"/>
                <w:color w:val="333333"/>
                <w:sz w:val="20"/>
                <w:szCs w:val="20"/>
                <w:lang w:val="en-US"/>
              </w:rPr>
              <w:t> </w:t>
            </w:r>
          </w:p>
        </w:tc>
      </w:tr>
    </w:tbl>
    <w:p w:rsidR="00A52CBD" w:rsidRDefault="00A52CBD" w:rsidP="00A52CBD">
      <w:pPr>
        <w:rPr>
          <w:rFonts w:ascii="Times New Roman" w:eastAsia="Calibri" w:hAnsi="Times New Roman" w:cs="Times New Roman"/>
          <w:sz w:val="24"/>
          <w:szCs w:val="24"/>
          <w:lang w:val="en-US"/>
        </w:rPr>
      </w:pPr>
      <w:r>
        <w:rPr>
          <w:rFonts w:ascii="Times New Roman" w:eastAsia="Calibri" w:hAnsi="Times New Roman" w:cs="Times New Roman"/>
          <w:noProof/>
          <w:sz w:val="24"/>
          <w:szCs w:val="24"/>
        </w:rPr>
        <w:drawing>
          <wp:inline distT="0" distB="0" distL="0" distR="0">
            <wp:extent cx="2966720" cy="3147060"/>
            <wp:effectExtent l="19050" t="0" r="5080" b="0"/>
            <wp:docPr id="33" name="Рисунок 4" descr="http://festival.1september.ru/articles/56231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festival.1september.ru/articles/562314/img3.gif"/>
                    <pic:cNvPicPr>
                      <a:picLocks noChangeAspect="1" noChangeArrowheads="1"/>
                    </pic:cNvPicPr>
                  </pic:nvPicPr>
                  <pic:blipFill>
                    <a:blip r:embed="rId15" cstate="print"/>
                    <a:srcRect/>
                    <a:stretch>
                      <a:fillRect/>
                    </a:stretch>
                  </pic:blipFill>
                  <pic:spPr bwMode="auto">
                    <a:xfrm>
                      <a:off x="0" y="0"/>
                      <a:ext cx="2966720" cy="3147060"/>
                    </a:xfrm>
                    <a:prstGeom prst="rect">
                      <a:avLst/>
                    </a:prstGeom>
                    <a:noFill/>
                    <a:ln w="9525">
                      <a:noFill/>
                      <a:miter lim="800000"/>
                      <a:headEnd/>
                      <a:tailEnd/>
                    </a:ln>
                  </pic:spPr>
                </pic:pic>
              </a:graphicData>
            </a:graphic>
          </wp:inline>
        </w:drawing>
      </w:r>
    </w:p>
    <w:p w:rsidR="00A52CBD" w:rsidRDefault="00A52CBD" w:rsidP="00A52CBD">
      <w:pPr>
        <w:spacing w:after="0" w:line="240" w:lineRule="auto"/>
        <w:rPr>
          <w:rFonts w:ascii="Times New Roman" w:hAnsi="Times New Roman" w:cs="Times New Roman"/>
          <w:sz w:val="24"/>
          <w:szCs w:val="28"/>
          <w:lang w:val="en-US"/>
        </w:rPr>
        <w:sectPr w:rsidR="00A52CBD" w:rsidSect="00A52CBD">
          <w:type w:val="continuous"/>
          <w:pgSz w:w="11906" w:h="16838"/>
          <w:pgMar w:top="284" w:right="850" w:bottom="709" w:left="993" w:header="708" w:footer="708" w:gutter="0"/>
          <w:cols w:space="720"/>
        </w:sectPr>
      </w:pPr>
    </w:p>
    <w:p w:rsidR="00A52CBD" w:rsidRDefault="00A52CBD" w:rsidP="00A52CBD">
      <w:pPr>
        <w:tabs>
          <w:tab w:val="left" w:pos="1080"/>
        </w:tabs>
        <w:rPr>
          <w:rFonts w:ascii="Times New Roman" w:eastAsia="Calibri" w:hAnsi="Times New Roman" w:cs="Times New Roman"/>
          <w:szCs w:val="24"/>
          <w:lang w:val="kk-KZ"/>
        </w:rPr>
      </w:pPr>
    </w:p>
    <w:p w:rsidR="00A52CBD" w:rsidRDefault="00A52CBD" w:rsidP="00A52CBD">
      <w:pPr>
        <w:tabs>
          <w:tab w:val="left" w:pos="1080"/>
        </w:tabs>
        <w:rPr>
          <w:rFonts w:ascii="Times New Roman" w:eastAsia="Calibri" w:hAnsi="Times New Roman" w:cs="Times New Roman"/>
          <w:szCs w:val="24"/>
          <w:lang w:val="kk-KZ"/>
        </w:rPr>
      </w:pPr>
    </w:p>
    <w:p w:rsidR="0023225E" w:rsidRDefault="0023225E"/>
    <w:sectPr w:rsidR="0023225E" w:rsidSect="00A52C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D30E4"/>
    <w:multiLevelType w:val="hybridMultilevel"/>
    <w:tmpl w:val="ADFE92D0"/>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537A9D"/>
    <w:multiLevelType w:val="hybridMultilevel"/>
    <w:tmpl w:val="65607A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40F66F2F"/>
    <w:multiLevelType w:val="hybridMultilevel"/>
    <w:tmpl w:val="A5D0CF8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3B6359C"/>
    <w:multiLevelType w:val="hybridMultilevel"/>
    <w:tmpl w:val="C0B692FE"/>
    <w:lvl w:ilvl="0" w:tplc="94003A48">
      <w:start w:val="1"/>
      <w:numFmt w:val="bullet"/>
      <w:lvlText w:val=""/>
      <w:lvlJc w:val="left"/>
      <w:pPr>
        <w:tabs>
          <w:tab w:val="num" w:pos="720"/>
        </w:tabs>
        <w:ind w:left="720" w:hanging="360"/>
      </w:pPr>
      <w:rPr>
        <w:rFonts w:ascii="Wingdings 2" w:hAnsi="Wingdings 2" w:hint="default"/>
      </w:rPr>
    </w:lvl>
    <w:lvl w:ilvl="1" w:tplc="350ED57E">
      <w:start w:val="1"/>
      <w:numFmt w:val="decimal"/>
      <w:lvlText w:val="%2."/>
      <w:lvlJc w:val="left"/>
      <w:pPr>
        <w:tabs>
          <w:tab w:val="num" w:pos="1440"/>
        </w:tabs>
        <w:ind w:left="1440" w:hanging="360"/>
      </w:pPr>
    </w:lvl>
    <w:lvl w:ilvl="2" w:tplc="FCDE63E4">
      <w:start w:val="1"/>
      <w:numFmt w:val="decimal"/>
      <w:lvlText w:val="%3."/>
      <w:lvlJc w:val="left"/>
      <w:pPr>
        <w:tabs>
          <w:tab w:val="num" w:pos="2160"/>
        </w:tabs>
        <w:ind w:left="2160" w:hanging="360"/>
      </w:pPr>
    </w:lvl>
    <w:lvl w:ilvl="3" w:tplc="9758B3CE">
      <w:start w:val="1"/>
      <w:numFmt w:val="decimal"/>
      <w:lvlText w:val="%4."/>
      <w:lvlJc w:val="left"/>
      <w:pPr>
        <w:tabs>
          <w:tab w:val="num" w:pos="2880"/>
        </w:tabs>
        <w:ind w:left="2880" w:hanging="360"/>
      </w:pPr>
    </w:lvl>
    <w:lvl w:ilvl="4" w:tplc="98D0E36C">
      <w:start w:val="1"/>
      <w:numFmt w:val="decimal"/>
      <w:lvlText w:val="%5."/>
      <w:lvlJc w:val="left"/>
      <w:pPr>
        <w:tabs>
          <w:tab w:val="num" w:pos="3600"/>
        </w:tabs>
        <w:ind w:left="3600" w:hanging="360"/>
      </w:pPr>
    </w:lvl>
    <w:lvl w:ilvl="5" w:tplc="20F4A5D6">
      <w:start w:val="1"/>
      <w:numFmt w:val="decimal"/>
      <w:lvlText w:val="%6."/>
      <w:lvlJc w:val="left"/>
      <w:pPr>
        <w:tabs>
          <w:tab w:val="num" w:pos="4320"/>
        </w:tabs>
        <w:ind w:left="4320" w:hanging="360"/>
      </w:pPr>
    </w:lvl>
    <w:lvl w:ilvl="6" w:tplc="7472A024">
      <w:start w:val="1"/>
      <w:numFmt w:val="decimal"/>
      <w:lvlText w:val="%7."/>
      <w:lvlJc w:val="left"/>
      <w:pPr>
        <w:tabs>
          <w:tab w:val="num" w:pos="5040"/>
        </w:tabs>
        <w:ind w:left="5040" w:hanging="360"/>
      </w:pPr>
    </w:lvl>
    <w:lvl w:ilvl="7" w:tplc="09DEE5F0">
      <w:start w:val="1"/>
      <w:numFmt w:val="decimal"/>
      <w:lvlText w:val="%8."/>
      <w:lvlJc w:val="left"/>
      <w:pPr>
        <w:tabs>
          <w:tab w:val="num" w:pos="5760"/>
        </w:tabs>
        <w:ind w:left="5760" w:hanging="360"/>
      </w:pPr>
    </w:lvl>
    <w:lvl w:ilvl="8" w:tplc="C9FC73A4">
      <w:start w:val="1"/>
      <w:numFmt w:val="decimal"/>
      <w:lvlText w:val="%9."/>
      <w:lvlJc w:val="left"/>
      <w:pPr>
        <w:tabs>
          <w:tab w:val="num" w:pos="6480"/>
        </w:tabs>
        <w:ind w:left="6480" w:hanging="360"/>
      </w:pPr>
    </w:lvl>
  </w:abstractNum>
  <w:abstractNum w:abstractNumId="4">
    <w:nsid w:val="5B1159B6"/>
    <w:multiLevelType w:val="hybridMultilevel"/>
    <w:tmpl w:val="C6B231B6"/>
    <w:lvl w:ilvl="0" w:tplc="0419000D">
      <w:start w:val="1"/>
      <w:numFmt w:val="bullet"/>
      <w:lvlText w:val=""/>
      <w:lvlJc w:val="left"/>
      <w:pPr>
        <w:ind w:left="64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E614B7F"/>
    <w:multiLevelType w:val="hybridMultilevel"/>
    <w:tmpl w:val="93665BC6"/>
    <w:lvl w:ilvl="0" w:tplc="16CE390C">
      <w:start w:val="1"/>
      <w:numFmt w:val="decimal"/>
      <w:lvlText w:val="%1."/>
      <w:lvlJc w:val="righ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0A83318"/>
    <w:multiLevelType w:val="hybridMultilevel"/>
    <w:tmpl w:val="69C2D73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2283F10"/>
    <w:multiLevelType w:val="hybridMultilevel"/>
    <w:tmpl w:val="2CE0D5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724D3366"/>
    <w:multiLevelType w:val="hybridMultilevel"/>
    <w:tmpl w:val="C7DCC816"/>
    <w:lvl w:ilvl="0" w:tplc="07F6A342">
      <w:start w:val="3"/>
      <w:numFmt w:val="bullet"/>
      <w:lvlText w:val="-"/>
      <w:lvlJc w:val="left"/>
      <w:pPr>
        <w:ind w:left="720"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52CBD"/>
    <w:rsid w:val="0023225E"/>
    <w:rsid w:val="00A52C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C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2CBD"/>
    <w:rPr>
      <w:color w:val="0000FF" w:themeColor="hyperlink"/>
      <w:u w:val="single"/>
    </w:rPr>
  </w:style>
  <w:style w:type="paragraph" w:styleId="a4">
    <w:name w:val="Normal (Web)"/>
    <w:basedOn w:val="a"/>
    <w:semiHidden/>
    <w:unhideWhenUsed/>
    <w:rsid w:val="00A52C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A52CBD"/>
    <w:pPr>
      <w:ind w:left="720"/>
      <w:contextualSpacing/>
    </w:pPr>
  </w:style>
  <w:style w:type="character" w:customStyle="1" w:styleId="apple-converted-space">
    <w:name w:val="apple-converted-space"/>
    <w:basedOn w:val="a0"/>
    <w:rsid w:val="00A52CBD"/>
  </w:style>
  <w:style w:type="table" w:styleId="a6">
    <w:name w:val="Table Grid"/>
    <w:basedOn w:val="a1"/>
    <w:uiPriority w:val="59"/>
    <w:rsid w:val="00A52C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A52CB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52CBD"/>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8995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6.png"/><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gif"/><Relationship Id="rId24" Type="http://schemas.openxmlformats.org/officeDocument/2006/relationships/image" Target="media/image18.jpeg"/><Relationship Id="rId32" Type="http://schemas.openxmlformats.org/officeDocument/2006/relationships/image" Target="media/image24.png"/><Relationship Id="rId5" Type="http://schemas.openxmlformats.org/officeDocument/2006/relationships/hyperlink" Target="http://wiki.kidzsearch.com/wiki/Nouns" TargetMode="External"/><Relationship Id="rId15" Type="http://schemas.openxmlformats.org/officeDocument/2006/relationships/image" Target="media/image9.gif"/><Relationship Id="rId23" Type="http://schemas.openxmlformats.org/officeDocument/2006/relationships/image" Target="media/image17.jpeg"/><Relationship Id="rId28" Type="http://schemas.openxmlformats.org/officeDocument/2006/relationships/hyperlink" Target="http://wiki.kidzsearch.com/wiki/Nouns" TargetMode="External"/><Relationship Id="rId36" Type="http://schemas.openxmlformats.org/officeDocument/2006/relationships/theme" Target="theme/theme1.xml"/><Relationship Id="rId10" Type="http://schemas.openxmlformats.org/officeDocument/2006/relationships/hyperlink" Target="https://www.youtube.com/watch?v=vUK2BaRp29s" TargetMode="External"/><Relationship Id="rId19" Type="http://schemas.openxmlformats.org/officeDocument/2006/relationships/image" Target="media/image13.png"/><Relationship Id="rId31" Type="http://schemas.openxmlformats.org/officeDocument/2006/relationships/hyperlink" Target="https://www.youtube.com/watch?v=vUK2BaRp29s" TargetMode="External"/><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2355</Words>
  <Characters>13425</Characters>
  <Application>Microsoft Office Word</Application>
  <DocSecurity>0</DocSecurity>
  <Lines>111</Lines>
  <Paragraphs>31</Paragraphs>
  <ScaleCrop>false</ScaleCrop>
  <Company>Grizli777</Company>
  <LinksUpToDate>false</LinksUpToDate>
  <CharactersWithSpaces>15749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2017-03-12T16:33:00Z</dcterms:created>
  <dcterms:modified xsi:type="dcterms:W3CDTF">2017-03-12T16:33:00Z</dcterms:modified>
</cp:coreProperties>
</file>