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3CB" w:rsidRDefault="008313CB" w:rsidP="008313CB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8313C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МУНИЦИПАЛЬНОЕ БЮДЖЕТНОЕ ОБЩЕОБРАЗОВАТЕЛЬНОЕ УЧРЕЖДЕНИЕ Средняя общеобразовательная </w:t>
      </w:r>
      <w:r w:rsidRPr="008313CB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школа</w:t>
      </w:r>
      <w:r w:rsidRPr="008313C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 №</w:t>
      </w:r>
      <w:r w:rsidRPr="008313CB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2</w:t>
      </w:r>
      <w:r w:rsidRPr="008313C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 р.п. </w:t>
      </w:r>
      <w:r w:rsidRPr="008313CB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Башмаково</w:t>
      </w:r>
    </w:p>
    <w:p w:rsidR="008313CB" w:rsidRDefault="008313CB" w:rsidP="008313CB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8313CB" w:rsidRDefault="008313CB" w:rsidP="008313CB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8313CB" w:rsidRDefault="008313CB" w:rsidP="008313CB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8313CB" w:rsidRDefault="008313CB" w:rsidP="008313CB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8313CB" w:rsidRDefault="008313CB" w:rsidP="008313CB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8313CB" w:rsidRDefault="008313CB" w:rsidP="008313CB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8313CB" w:rsidRDefault="008313CB" w:rsidP="008313CB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8313CB" w:rsidRPr="008313CB" w:rsidRDefault="008313CB" w:rsidP="008313CB">
      <w:pPr>
        <w:jc w:val="center"/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shd w:val="clear" w:color="auto" w:fill="FFFFFF"/>
        </w:rPr>
      </w:pPr>
      <w:r w:rsidRPr="008313CB"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:shd w:val="clear" w:color="auto" w:fill="FFFFFF"/>
        </w:rPr>
        <w:t>Конспект урока русский язык</w:t>
      </w:r>
    </w:p>
    <w:p w:rsidR="008313CB" w:rsidRPr="008313CB" w:rsidRDefault="008313CB" w:rsidP="008313C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iCs/>
          <w:color w:val="000000" w:themeColor="text1"/>
          <w:sz w:val="36"/>
          <w:szCs w:val="36"/>
        </w:rPr>
      </w:pPr>
      <w:r w:rsidRPr="008313CB">
        <w:rPr>
          <w:b/>
          <w:bCs/>
          <w:color w:val="000000" w:themeColor="text1"/>
          <w:sz w:val="36"/>
          <w:szCs w:val="36"/>
          <w:shd w:val="clear" w:color="auto" w:fill="FFFFFF"/>
        </w:rPr>
        <w:t xml:space="preserve">по теме: </w:t>
      </w:r>
      <w:r w:rsidRPr="008313CB">
        <w:rPr>
          <w:b/>
          <w:bCs/>
          <w:iCs/>
          <w:color w:val="000000" w:themeColor="text1"/>
          <w:sz w:val="36"/>
          <w:szCs w:val="36"/>
        </w:rPr>
        <w:t>«Помощник – словарь»</w:t>
      </w:r>
    </w:p>
    <w:p w:rsidR="008313CB" w:rsidRDefault="008313CB" w:rsidP="008313CB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8313CB" w:rsidRDefault="008313CB" w:rsidP="008313CB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8313CB" w:rsidRDefault="008313CB" w:rsidP="008313CB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8313CB" w:rsidRDefault="008313CB" w:rsidP="008313CB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8313CB" w:rsidRDefault="008313CB" w:rsidP="008313CB">
      <w:pPr>
        <w:jc w:val="right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Подготовила:</w:t>
      </w:r>
    </w:p>
    <w:p w:rsidR="008313CB" w:rsidRDefault="008313CB" w:rsidP="008313CB">
      <w:pPr>
        <w:jc w:val="right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Боронина</w:t>
      </w:r>
      <w:proofErr w:type="spellEnd"/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Елена Андреевна</w:t>
      </w:r>
    </w:p>
    <w:p w:rsidR="008313CB" w:rsidRDefault="008313CB" w:rsidP="008313CB">
      <w:pPr>
        <w:jc w:val="right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учитель начальных классов</w:t>
      </w:r>
    </w:p>
    <w:p w:rsidR="00396302" w:rsidRDefault="00396302" w:rsidP="008313CB">
      <w:pPr>
        <w:jc w:val="right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первой квалификационной категории</w:t>
      </w:r>
    </w:p>
    <w:p w:rsidR="008313CB" w:rsidRDefault="008313CB" w:rsidP="008313CB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8313CB" w:rsidRDefault="008313CB" w:rsidP="008313CB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8313CB" w:rsidRDefault="008313CB" w:rsidP="008313CB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8313CB" w:rsidRDefault="008313CB" w:rsidP="008313CB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8313CB" w:rsidRDefault="008313CB" w:rsidP="008313CB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Башмаково, 2017 год</w:t>
      </w:r>
    </w:p>
    <w:p w:rsidR="008313CB" w:rsidRDefault="008313CB" w:rsidP="008313CB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8313CB" w:rsidRDefault="008313CB" w:rsidP="002053C7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iCs/>
          <w:color w:val="000000"/>
          <w:sz w:val="28"/>
          <w:szCs w:val="28"/>
        </w:rPr>
      </w:pPr>
    </w:p>
    <w:p w:rsidR="008313CB" w:rsidRDefault="008313CB" w:rsidP="002053C7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iCs/>
          <w:color w:val="000000"/>
          <w:sz w:val="28"/>
          <w:szCs w:val="28"/>
        </w:rPr>
      </w:pPr>
    </w:p>
    <w:p w:rsidR="002053C7" w:rsidRDefault="002053C7" w:rsidP="002053C7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iCs/>
          <w:color w:val="000000"/>
          <w:sz w:val="28"/>
          <w:szCs w:val="28"/>
        </w:rPr>
      </w:pPr>
      <w:r w:rsidRPr="002053C7">
        <w:rPr>
          <w:b/>
          <w:bCs/>
          <w:iCs/>
          <w:color w:val="000000"/>
          <w:sz w:val="28"/>
          <w:szCs w:val="28"/>
        </w:rPr>
        <w:t xml:space="preserve">Тема: </w:t>
      </w:r>
      <w:r w:rsidR="0063787C">
        <w:rPr>
          <w:b/>
          <w:bCs/>
          <w:iCs/>
          <w:color w:val="000000"/>
          <w:sz w:val="28"/>
          <w:szCs w:val="28"/>
        </w:rPr>
        <w:t xml:space="preserve">Помощник </w:t>
      </w:r>
      <w:r w:rsidR="00C27D8F">
        <w:rPr>
          <w:b/>
          <w:bCs/>
          <w:iCs/>
          <w:color w:val="000000"/>
          <w:sz w:val="28"/>
          <w:szCs w:val="28"/>
        </w:rPr>
        <w:t>–</w:t>
      </w:r>
      <w:r w:rsidRPr="002053C7">
        <w:rPr>
          <w:b/>
          <w:bCs/>
          <w:iCs/>
          <w:color w:val="000000"/>
          <w:sz w:val="28"/>
          <w:szCs w:val="28"/>
        </w:rPr>
        <w:t xml:space="preserve"> словар</w:t>
      </w:r>
      <w:r w:rsidR="0063787C">
        <w:rPr>
          <w:b/>
          <w:bCs/>
          <w:iCs/>
          <w:color w:val="000000"/>
          <w:sz w:val="28"/>
          <w:szCs w:val="28"/>
        </w:rPr>
        <w:t>ь</w:t>
      </w:r>
    </w:p>
    <w:p w:rsidR="00C27D8F" w:rsidRDefault="00C27D8F" w:rsidP="002053C7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Класс: 1б</w:t>
      </w:r>
    </w:p>
    <w:p w:rsidR="00C27D8F" w:rsidRPr="002053C7" w:rsidRDefault="00C27D8F" w:rsidP="00205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 xml:space="preserve">Учитель: </w:t>
      </w:r>
      <w:proofErr w:type="spellStart"/>
      <w:r>
        <w:rPr>
          <w:b/>
          <w:bCs/>
          <w:iCs/>
          <w:color w:val="000000"/>
          <w:sz w:val="28"/>
          <w:szCs w:val="28"/>
        </w:rPr>
        <w:t>Боронина</w:t>
      </w:r>
      <w:proofErr w:type="spellEnd"/>
      <w:r>
        <w:rPr>
          <w:b/>
          <w:bCs/>
          <w:iCs/>
          <w:color w:val="000000"/>
          <w:sz w:val="28"/>
          <w:szCs w:val="28"/>
        </w:rPr>
        <w:t xml:space="preserve"> Е.А.</w:t>
      </w:r>
    </w:p>
    <w:p w:rsidR="002053C7" w:rsidRPr="002053C7" w:rsidRDefault="002053C7" w:rsidP="00205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3787C" w:rsidRDefault="002053C7" w:rsidP="00205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053C7">
        <w:rPr>
          <w:b/>
          <w:bCs/>
          <w:iCs/>
          <w:color w:val="000000"/>
          <w:sz w:val="28"/>
          <w:szCs w:val="28"/>
        </w:rPr>
        <w:t>Цель</w:t>
      </w:r>
      <w:r w:rsidRPr="002053C7">
        <w:rPr>
          <w:b/>
          <w:bCs/>
          <w:color w:val="000000"/>
          <w:sz w:val="28"/>
          <w:szCs w:val="28"/>
        </w:rPr>
        <w:t>:</w:t>
      </w:r>
      <w:r w:rsidRPr="002053C7">
        <w:rPr>
          <w:color w:val="000000"/>
          <w:sz w:val="28"/>
          <w:szCs w:val="28"/>
        </w:rPr>
        <w:t> </w:t>
      </w:r>
    </w:p>
    <w:p w:rsidR="00DF3B80" w:rsidRDefault="0063787C" w:rsidP="00205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2053C7" w:rsidRPr="0063787C">
        <w:rPr>
          <w:color w:val="000000"/>
          <w:sz w:val="28"/>
          <w:szCs w:val="28"/>
        </w:rPr>
        <w:t xml:space="preserve">познакомить </w:t>
      </w:r>
      <w:r>
        <w:rPr>
          <w:color w:val="000000"/>
          <w:sz w:val="28"/>
          <w:szCs w:val="28"/>
        </w:rPr>
        <w:t>об</w:t>
      </w:r>
      <w:r w:rsidR="002053C7" w:rsidRPr="0063787C">
        <w:rPr>
          <w:color w:val="000000"/>
          <w:sz w:val="28"/>
          <w:szCs w:val="28"/>
        </w:rPr>
        <w:t>уча</w:t>
      </w:r>
      <w:r>
        <w:rPr>
          <w:color w:val="000000"/>
          <w:sz w:val="28"/>
          <w:szCs w:val="28"/>
        </w:rPr>
        <w:t>ю</w:t>
      </w:r>
      <w:r w:rsidR="00DF3B80">
        <w:rPr>
          <w:color w:val="000000"/>
          <w:sz w:val="28"/>
          <w:szCs w:val="28"/>
        </w:rPr>
        <w:t xml:space="preserve">щихся со словарями и принципом </w:t>
      </w:r>
      <w:r w:rsidR="002053C7" w:rsidRPr="0063787C">
        <w:rPr>
          <w:color w:val="000000"/>
          <w:sz w:val="28"/>
          <w:szCs w:val="28"/>
        </w:rPr>
        <w:t>работы</w:t>
      </w:r>
      <w:r w:rsidR="00DF3B80">
        <w:rPr>
          <w:color w:val="000000"/>
          <w:sz w:val="28"/>
          <w:szCs w:val="28"/>
        </w:rPr>
        <w:t xml:space="preserve"> с ними.</w:t>
      </w:r>
      <w:r w:rsidR="002053C7" w:rsidRPr="0063787C">
        <w:rPr>
          <w:color w:val="000000"/>
          <w:sz w:val="28"/>
          <w:szCs w:val="28"/>
        </w:rPr>
        <w:t xml:space="preserve"> </w:t>
      </w:r>
    </w:p>
    <w:p w:rsidR="002053C7" w:rsidRPr="002053C7" w:rsidRDefault="002053C7" w:rsidP="00205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053C7">
        <w:rPr>
          <w:b/>
          <w:bCs/>
          <w:iCs/>
          <w:color w:val="000000"/>
          <w:sz w:val="28"/>
          <w:szCs w:val="28"/>
        </w:rPr>
        <w:t>Задачи:</w:t>
      </w:r>
    </w:p>
    <w:p w:rsidR="00DF3B80" w:rsidRDefault="00DF3B80" w:rsidP="00DF3B8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Расширя</w:t>
      </w:r>
      <w:r w:rsidR="002053C7" w:rsidRPr="002053C7">
        <w:rPr>
          <w:color w:val="000000"/>
          <w:sz w:val="28"/>
          <w:szCs w:val="28"/>
        </w:rPr>
        <w:t>ть словарный запас</w:t>
      </w:r>
      <w:r>
        <w:rPr>
          <w:color w:val="000000"/>
          <w:sz w:val="28"/>
          <w:szCs w:val="28"/>
        </w:rPr>
        <w:t>.</w:t>
      </w:r>
    </w:p>
    <w:p w:rsidR="00DF3B80" w:rsidRDefault="002053C7" w:rsidP="00DF3B8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053C7">
        <w:rPr>
          <w:color w:val="000000"/>
          <w:sz w:val="28"/>
          <w:szCs w:val="28"/>
        </w:rPr>
        <w:t>- Развивать умение группировать необходимый материал для запоминания</w:t>
      </w:r>
      <w:r w:rsidR="00DF3B80">
        <w:rPr>
          <w:color w:val="000000"/>
          <w:sz w:val="28"/>
          <w:szCs w:val="28"/>
        </w:rPr>
        <w:t>.</w:t>
      </w:r>
    </w:p>
    <w:p w:rsidR="002053C7" w:rsidRPr="002053C7" w:rsidRDefault="00DF3B80" w:rsidP="002053C7">
      <w:pPr>
        <w:pStyle w:val="a3"/>
        <w:shd w:val="clear" w:color="auto" w:fill="FFFFFF"/>
        <w:spacing w:before="0" w:beforeAutospacing="0" w:after="374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2053C7" w:rsidRPr="002053C7">
        <w:rPr>
          <w:color w:val="000000"/>
          <w:sz w:val="28"/>
          <w:szCs w:val="28"/>
        </w:rPr>
        <w:t>Воспитывать в детях самостоятельность, навыки самоконтроля, умение работать в группе.</w:t>
      </w:r>
    </w:p>
    <w:p w:rsidR="00C27D8F" w:rsidRPr="002053C7" w:rsidRDefault="00C27D8F" w:rsidP="00C27D8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053C7">
        <w:rPr>
          <w:b/>
          <w:bCs/>
          <w:color w:val="000000"/>
          <w:sz w:val="28"/>
          <w:szCs w:val="28"/>
        </w:rPr>
        <w:t>М</w:t>
      </w:r>
      <w:r>
        <w:rPr>
          <w:b/>
          <w:bCs/>
          <w:color w:val="000000"/>
          <w:sz w:val="28"/>
          <w:szCs w:val="28"/>
        </w:rPr>
        <w:t>етоды обучения</w:t>
      </w:r>
      <w:r w:rsidRPr="002053C7">
        <w:rPr>
          <w:color w:val="000000"/>
          <w:sz w:val="28"/>
          <w:szCs w:val="28"/>
        </w:rPr>
        <w:t>: эвристический, частично-поисковый</w:t>
      </w:r>
    </w:p>
    <w:p w:rsidR="002053C7" w:rsidRPr="002053C7" w:rsidRDefault="00C27D8F" w:rsidP="00205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Оборудовани</w:t>
      </w:r>
      <w:r w:rsidR="002053C7" w:rsidRPr="002053C7">
        <w:rPr>
          <w:b/>
          <w:bCs/>
          <w:iCs/>
          <w:color w:val="000000"/>
          <w:sz w:val="28"/>
          <w:szCs w:val="28"/>
        </w:rPr>
        <w:t>е</w:t>
      </w:r>
      <w:r>
        <w:rPr>
          <w:b/>
          <w:bCs/>
          <w:iCs/>
          <w:color w:val="000000"/>
          <w:sz w:val="28"/>
          <w:szCs w:val="28"/>
        </w:rPr>
        <w:t xml:space="preserve"> и материалы</w:t>
      </w:r>
      <w:r w:rsidR="002053C7" w:rsidRPr="002053C7">
        <w:rPr>
          <w:b/>
          <w:bCs/>
          <w:iCs/>
          <w:color w:val="000000"/>
          <w:sz w:val="28"/>
          <w:szCs w:val="28"/>
        </w:rPr>
        <w:t>:</w:t>
      </w:r>
    </w:p>
    <w:p w:rsidR="002053C7" w:rsidRPr="002053C7" w:rsidRDefault="002053C7" w:rsidP="002053C7">
      <w:pPr>
        <w:pStyle w:val="a3"/>
        <w:shd w:val="clear" w:color="auto" w:fill="FFFFFF"/>
        <w:spacing w:before="0" w:beforeAutospacing="0" w:after="374" w:afterAutospacing="0"/>
        <w:jc w:val="both"/>
        <w:rPr>
          <w:color w:val="000000"/>
          <w:sz w:val="28"/>
          <w:szCs w:val="28"/>
        </w:rPr>
      </w:pPr>
      <w:r w:rsidRPr="002053C7">
        <w:rPr>
          <w:color w:val="000000"/>
          <w:sz w:val="28"/>
          <w:szCs w:val="28"/>
        </w:rPr>
        <w:t>Выставка словарей</w:t>
      </w:r>
      <w:r w:rsidR="00C27D8F">
        <w:rPr>
          <w:color w:val="000000"/>
          <w:sz w:val="28"/>
          <w:szCs w:val="28"/>
        </w:rPr>
        <w:t>,</w:t>
      </w:r>
      <w:r w:rsidRPr="002053C7">
        <w:rPr>
          <w:color w:val="000000"/>
          <w:sz w:val="28"/>
          <w:szCs w:val="28"/>
        </w:rPr>
        <w:t xml:space="preserve"> карточки со словами</w:t>
      </w:r>
      <w:r w:rsidR="00C27D8F">
        <w:rPr>
          <w:color w:val="000000"/>
          <w:sz w:val="28"/>
          <w:szCs w:val="28"/>
        </w:rPr>
        <w:t xml:space="preserve"> и</w:t>
      </w:r>
      <w:r w:rsidRPr="002053C7">
        <w:rPr>
          <w:color w:val="000000"/>
          <w:sz w:val="28"/>
          <w:szCs w:val="28"/>
        </w:rPr>
        <w:t xml:space="preserve"> иллюстраци</w:t>
      </w:r>
      <w:r w:rsidR="00C27D8F">
        <w:rPr>
          <w:color w:val="000000"/>
          <w:sz w:val="28"/>
          <w:szCs w:val="28"/>
        </w:rPr>
        <w:t>ями</w:t>
      </w:r>
      <w:r w:rsidRPr="002053C7">
        <w:rPr>
          <w:color w:val="000000"/>
          <w:sz w:val="28"/>
          <w:szCs w:val="28"/>
        </w:rPr>
        <w:t xml:space="preserve">, </w:t>
      </w:r>
      <w:r w:rsidR="00C27D8F">
        <w:rPr>
          <w:color w:val="000000"/>
          <w:sz w:val="28"/>
          <w:szCs w:val="28"/>
        </w:rPr>
        <w:t>оценочные карточки, карточки «самооценка»</w:t>
      </w:r>
    </w:p>
    <w:p w:rsidR="002053C7" w:rsidRPr="002053C7" w:rsidRDefault="002053C7" w:rsidP="00205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053C7">
        <w:rPr>
          <w:b/>
          <w:bCs/>
          <w:color w:val="000000"/>
          <w:sz w:val="28"/>
          <w:szCs w:val="28"/>
        </w:rPr>
        <w:t>Ф</w:t>
      </w:r>
      <w:r w:rsidR="00C27D8F">
        <w:rPr>
          <w:b/>
          <w:bCs/>
          <w:color w:val="000000"/>
          <w:sz w:val="28"/>
          <w:szCs w:val="28"/>
        </w:rPr>
        <w:t>орма работы</w:t>
      </w:r>
      <w:r w:rsidRPr="002053C7">
        <w:rPr>
          <w:color w:val="000000"/>
          <w:sz w:val="28"/>
          <w:szCs w:val="28"/>
        </w:rPr>
        <w:t>: групповая, индивидуальная</w:t>
      </w:r>
    </w:p>
    <w:p w:rsidR="002053C7" w:rsidRPr="002053C7" w:rsidRDefault="002053C7" w:rsidP="002053C7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2053C7" w:rsidRDefault="002053C7" w:rsidP="002053C7">
      <w:pPr>
        <w:pStyle w:val="a3"/>
        <w:shd w:val="clear" w:color="auto" w:fill="FFFFFF"/>
        <w:spacing w:before="0" w:beforeAutospacing="0" w:after="374" w:afterAutospacing="0"/>
        <w:jc w:val="both"/>
        <w:rPr>
          <w:color w:val="000000"/>
          <w:sz w:val="28"/>
          <w:szCs w:val="28"/>
        </w:rPr>
      </w:pPr>
      <w:r w:rsidRPr="002053C7">
        <w:rPr>
          <w:color w:val="000000"/>
          <w:sz w:val="28"/>
          <w:szCs w:val="28"/>
        </w:rPr>
        <w:t>Ход урока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56"/>
        <w:gridCol w:w="4389"/>
        <w:gridCol w:w="2621"/>
        <w:gridCol w:w="605"/>
      </w:tblGrid>
      <w:tr w:rsidR="00B6475B" w:rsidRPr="003F6DA2" w:rsidTr="00B6475B">
        <w:tc>
          <w:tcPr>
            <w:tcW w:w="1956" w:type="dxa"/>
          </w:tcPr>
          <w:p w:rsidR="0098686A" w:rsidRPr="003F6DA2" w:rsidRDefault="0098686A" w:rsidP="00FB544F">
            <w:pPr>
              <w:spacing w:after="0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3F6DA2">
              <w:rPr>
                <w:rFonts w:ascii="Times New Roman" w:hAnsi="Times New Roman"/>
                <w:i/>
                <w:sz w:val="26"/>
                <w:szCs w:val="26"/>
              </w:rPr>
              <w:t>Этапы деятельности (</w:t>
            </w:r>
            <w:r w:rsidR="00B6475B">
              <w:rPr>
                <w:rFonts w:ascii="Times New Roman" w:hAnsi="Times New Roman"/>
                <w:i/>
                <w:sz w:val="26"/>
                <w:szCs w:val="26"/>
              </w:rPr>
              <w:t>урока</w:t>
            </w:r>
            <w:r w:rsidRPr="003F6DA2">
              <w:rPr>
                <w:rFonts w:ascii="Times New Roman" w:hAnsi="Times New Roman"/>
                <w:i/>
                <w:sz w:val="26"/>
                <w:szCs w:val="26"/>
              </w:rPr>
              <w:t>)</w:t>
            </w:r>
          </w:p>
        </w:tc>
        <w:tc>
          <w:tcPr>
            <w:tcW w:w="4389" w:type="dxa"/>
            <w:tcBorders>
              <w:right w:val="single" w:sz="4" w:space="0" w:color="auto"/>
            </w:tcBorders>
          </w:tcPr>
          <w:p w:rsidR="0098686A" w:rsidRPr="003F6DA2" w:rsidRDefault="00B6475B" w:rsidP="00FB544F">
            <w:pPr>
              <w:spacing w:after="0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Деятельность учителя</w:t>
            </w:r>
          </w:p>
        </w:tc>
        <w:tc>
          <w:tcPr>
            <w:tcW w:w="2621" w:type="dxa"/>
            <w:tcBorders>
              <w:left w:val="single" w:sz="4" w:space="0" w:color="auto"/>
              <w:right w:val="single" w:sz="4" w:space="0" w:color="auto"/>
            </w:tcBorders>
          </w:tcPr>
          <w:p w:rsidR="0098686A" w:rsidRPr="003F6DA2" w:rsidRDefault="00B6475B" w:rsidP="00FB544F">
            <w:pPr>
              <w:spacing w:after="0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 xml:space="preserve">Деятельность </w:t>
            </w:r>
            <w:proofErr w:type="gramStart"/>
            <w:r>
              <w:rPr>
                <w:rFonts w:ascii="Times New Roman" w:hAnsi="Times New Roman"/>
                <w:i/>
                <w:sz w:val="26"/>
                <w:szCs w:val="26"/>
              </w:rPr>
              <w:t>обучающихся</w:t>
            </w:r>
            <w:proofErr w:type="gramEnd"/>
          </w:p>
        </w:tc>
        <w:tc>
          <w:tcPr>
            <w:tcW w:w="605" w:type="dxa"/>
            <w:tcBorders>
              <w:left w:val="single" w:sz="4" w:space="0" w:color="auto"/>
            </w:tcBorders>
          </w:tcPr>
          <w:p w:rsidR="0098686A" w:rsidRPr="003F6DA2" w:rsidRDefault="0098686A" w:rsidP="00FB544F">
            <w:pPr>
              <w:spacing w:after="0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3F6DA2">
              <w:rPr>
                <w:rFonts w:ascii="Times New Roman" w:hAnsi="Times New Roman"/>
                <w:i/>
                <w:sz w:val="26"/>
                <w:szCs w:val="26"/>
              </w:rPr>
              <w:t>УД</w:t>
            </w:r>
          </w:p>
        </w:tc>
      </w:tr>
      <w:tr w:rsidR="00B6475B" w:rsidRPr="003F6DA2" w:rsidTr="00B6475B">
        <w:trPr>
          <w:trHeight w:val="891"/>
        </w:trPr>
        <w:tc>
          <w:tcPr>
            <w:tcW w:w="1956" w:type="dxa"/>
            <w:vAlign w:val="center"/>
          </w:tcPr>
          <w:p w:rsidR="0098686A" w:rsidRPr="003F6DA2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F6DA2">
              <w:rPr>
                <w:rFonts w:ascii="Times New Roman" w:hAnsi="Times New Roman"/>
                <w:sz w:val="26"/>
                <w:szCs w:val="26"/>
              </w:rPr>
              <w:t>Организационный</w:t>
            </w:r>
          </w:p>
        </w:tc>
        <w:tc>
          <w:tcPr>
            <w:tcW w:w="4389" w:type="dxa"/>
            <w:tcBorders>
              <w:right w:val="single" w:sz="4" w:space="0" w:color="auto"/>
            </w:tcBorders>
          </w:tcPr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Pr="003F6DA2" w:rsidRDefault="00B6475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Прозвенел и смолк звонок. Начинается урок.</w:t>
            </w:r>
          </w:p>
        </w:tc>
        <w:tc>
          <w:tcPr>
            <w:tcW w:w="2621" w:type="dxa"/>
            <w:tcBorders>
              <w:left w:val="single" w:sz="4" w:space="0" w:color="auto"/>
              <w:right w:val="single" w:sz="4" w:space="0" w:color="auto"/>
            </w:tcBorders>
          </w:tcPr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Pr="003F6DA2" w:rsidRDefault="0098686A" w:rsidP="00B6475B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Дети, </w:t>
            </w:r>
            <w:r w:rsidR="00B6475B">
              <w:rPr>
                <w:rFonts w:ascii="Times New Roman" w:hAnsi="Times New Roman"/>
                <w:sz w:val="26"/>
                <w:szCs w:val="26"/>
              </w:rPr>
              <w:t>стоят рядом с партой. Проверяют готовность к уроку. Садятся на свои места.</w:t>
            </w:r>
          </w:p>
        </w:tc>
        <w:tc>
          <w:tcPr>
            <w:tcW w:w="605" w:type="dxa"/>
            <w:tcBorders>
              <w:left w:val="single" w:sz="4" w:space="0" w:color="auto"/>
            </w:tcBorders>
          </w:tcPr>
          <w:p w:rsidR="0098686A" w:rsidRPr="003F6DA2" w:rsidRDefault="00B6475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1.1, 2.1</w:t>
            </w:r>
          </w:p>
        </w:tc>
      </w:tr>
      <w:tr w:rsidR="00B6475B" w:rsidRPr="003F6DA2" w:rsidTr="008313CB">
        <w:trPr>
          <w:trHeight w:val="85"/>
        </w:trPr>
        <w:tc>
          <w:tcPr>
            <w:tcW w:w="1956" w:type="dxa"/>
            <w:vAlign w:val="center"/>
          </w:tcPr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F6DA2">
              <w:rPr>
                <w:rFonts w:ascii="Times New Roman" w:hAnsi="Times New Roman"/>
                <w:sz w:val="26"/>
                <w:szCs w:val="26"/>
              </w:rPr>
              <w:t>Мотивация к деятельности (постановка проблемы)</w:t>
            </w: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B6475B" w:rsidRPr="002053C7" w:rsidRDefault="00B6475B" w:rsidP="00B6475B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053C7">
              <w:rPr>
                <w:iCs/>
                <w:color w:val="000000"/>
                <w:sz w:val="28"/>
                <w:szCs w:val="28"/>
              </w:rPr>
              <w:t>1. Проговариван</w:t>
            </w:r>
            <w:r w:rsidRPr="002053C7">
              <w:rPr>
                <w:iCs/>
                <w:color w:val="000000"/>
                <w:sz w:val="28"/>
                <w:szCs w:val="28"/>
              </w:rPr>
              <w:lastRenderedPageBreak/>
              <w:t xml:space="preserve">ие </w:t>
            </w:r>
            <w:proofErr w:type="spellStart"/>
            <w:r w:rsidRPr="002053C7">
              <w:rPr>
                <w:iCs/>
                <w:color w:val="000000"/>
                <w:sz w:val="28"/>
                <w:szCs w:val="28"/>
              </w:rPr>
              <w:t>чистоговорки</w:t>
            </w:r>
            <w:proofErr w:type="spellEnd"/>
            <w:r w:rsidRPr="002053C7">
              <w:rPr>
                <w:color w:val="000000"/>
                <w:sz w:val="28"/>
                <w:szCs w:val="28"/>
              </w:rPr>
              <w:t>:</w:t>
            </w: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84F73" w:rsidRPr="00E84F73" w:rsidRDefault="00E84F73" w:rsidP="00E84F7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bCs/>
                <w:iCs/>
                <w:color w:val="000000"/>
                <w:sz w:val="28"/>
                <w:szCs w:val="28"/>
              </w:rPr>
              <w:t>2.</w:t>
            </w:r>
            <w:r w:rsidRPr="00E84F73">
              <w:rPr>
                <w:bCs/>
                <w:iCs/>
                <w:color w:val="000000"/>
                <w:sz w:val="28"/>
                <w:szCs w:val="28"/>
              </w:rPr>
              <w:t>Выбор интонации</w:t>
            </w: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84F73" w:rsidRDefault="00E84F73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84F73" w:rsidRPr="00832ED3" w:rsidRDefault="00E84F73" w:rsidP="00E84F7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832ED3">
              <w:rPr>
                <w:bCs/>
                <w:iCs/>
                <w:color w:val="000000"/>
                <w:sz w:val="28"/>
                <w:szCs w:val="28"/>
              </w:rPr>
              <w:t>3. Игра «Превращения слов»</w:t>
            </w:r>
          </w:p>
          <w:p w:rsidR="00E84F73" w:rsidRPr="00832ED3" w:rsidRDefault="00E84F73" w:rsidP="00E84F7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832ED3">
              <w:rPr>
                <w:bCs/>
                <w:color w:val="000000"/>
                <w:sz w:val="28"/>
                <w:szCs w:val="28"/>
              </w:rPr>
              <w:t>Кружатся листочки.</w:t>
            </w: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32ED3" w:rsidRDefault="00832ED3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32ED3" w:rsidRDefault="00832ED3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32ED3" w:rsidRDefault="00832ED3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32ED3" w:rsidRPr="002053C7" w:rsidRDefault="00832ED3" w:rsidP="00832ED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053C7">
              <w:rPr>
                <w:b/>
                <w:bCs/>
                <w:color w:val="000000"/>
                <w:sz w:val="28"/>
                <w:szCs w:val="28"/>
              </w:rPr>
              <w:t>3.Сообщение темы урока. Постановка цели и задач урока.</w:t>
            </w: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32ED3" w:rsidRPr="002053C7" w:rsidRDefault="00832ED3" w:rsidP="00832ED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053C7">
              <w:rPr>
                <w:b/>
                <w:bCs/>
                <w:color w:val="000000"/>
                <w:sz w:val="28"/>
                <w:szCs w:val="28"/>
              </w:rPr>
              <w:t>4. Итак, </w:t>
            </w:r>
            <w:r w:rsidRPr="002053C7">
              <w:rPr>
                <w:b/>
                <w:bCs/>
                <w:iCs/>
                <w:color w:val="000000"/>
                <w:sz w:val="28"/>
                <w:szCs w:val="28"/>
              </w:rPr>
              <w:t xml:space="preserve">первая страничка нашего </w:t>
            </w:r>
            <w:r>
              <w:rPr>
                <w:b/>
                <w:bCs/>
                <w:iCs/>
                <w:color w:val="000000"/>
                <w:sz w:val="28"/>
                <w:szCs w:val="28"/>
              </w:rPr>
              <w:t>словаря</w:t>
            </w:r>
            <w:r w:rsidRPr="002053C7">
              <w:rPr>
                <w:b/>
                <w:bCs/>
                <w:color w:val="000000"/>
                <w:sz w:val="28"/>
                <w:szCs w:val="28"/>
              </w:rPr>
              <w:t> – «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Сокровища</w:t>
            </w:r>
            <w:r w:rsidRPr="002053C7">
              <w:rPr>
                <w:b/>
                <w:bCs/>
                <w:color w:val="000000"/>
                <w:sz w:val="28"/>
                <w:szCs w:val="28"/>
              </w:rPr>
              <w:t>страны</w:t>
            </w:r>
            <w:proofErr w:type="spellEnd"/>
            <w:r w:rsidRPr="002053C7">
              <w:rPr>
                <w:b/>
                <w:bCs/>
                <w:color w:val="000000"/>
                <w:sz w:val="28"/>
                <w:szCs w:val="28"/>
              </w:rPr>
              <w:t xml:space="preserve"> Слов</w:t>
            </w:r>
            <w:r w:rsidR="0047568F">
              <w:rPr>
                <w:b/>
                <w:bCs/>
                <w:color w:val="000000"/>
                <w:sz w:val="28"/>
                <w:szCs w:val="28"/>
              </w:rPr>
              <w:t>аря</w:t>
            </w:r>
            <w:r w:rsidRPr="002053C7">
              <w:rPr>
                <w:b/>
                <w:bCs/>
                <w:color w:val="000000"/>
                <w:sz w:val="28"/>
                <w:szCs w:val="28"/>
              </w:rPr>
              <w:t>»</w:t>
            </w: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22EA0">
            <w:pPr>
              <w:pStyle w:val="a3"/>
              <w:numPr>
                <w:ilvl w:val="0"/>
                <w:numId w:val="5"/>
              </w:numPr>
              <w:shd w:val="clear" w:color="auto" w:fill="FFFFFF"/>
              <w:spacing w:before="0" w:beforeAutospacing="0" w:after="374" w:afterAutospacing="0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2053C7">
              <w:rPr>
                <w:color w:val="000000"/>
                <w:sz w:val="28"/>
                <w:szCs w:val="28"/>
              </w:rPr>
              <w:t>Представ</w:t>
            </w:r>
            <w:r>
              <w:rPr>
                <w:color w:val="000000"/>
                <w:sz w:val="28"/>
                <w:szCs w:val="28"/>
              </w:rPr>
              <w:t>л</w:t>
            </w:r>
            <w:r w:rsidRPr="002053C7"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ние</w:t>
            </w:r>
            <w:r w:rsidRPr="002053C7">
              <w:rPr>
                <w:color w:val="000000"/>
                <w:sz w:val="28"/>
                <w:szCs w:val="28"/>
              </w:rPr>
              <w:t xml:space="preserve"> результат</w:t>
            </w:r>
            <w:r>
              <w:rPr>
                <w:color w:val="000000"/>
                <w:sz w:val="28"/>
                <w:szCs w:val="28"/>
              </w:rPr>
              <w:t>ов исследования групп.</w:t>
            </w:r>
          </w:p>
          <w:p w:rsidR="00F22EA0" w:rsidRPr="002053C7" w:rsidRDefault="00F22EA0" w:rsidP="00F22EA0">
            <w:pPr>
              <w:pStyle w:val="a3"/>
              <w:shd w:val="clear" w:color="auto" w:fill="FFFFFF"/>
              <w:spacing w:before="0" w:beforeAutospacing="0" w:after="374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F22EA0" w:rsidRPr="002053C7" w:rsidRDefault="00F22EA0" w:rsidP="00F22EA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iCs/>
                <w:color w:val="000000"/>
                <w:sz w:val="28"/>
                <w:szCs w:val="28"/>
              </w:rPr>
              <w:t>5. Вторая страница словаря</w:t>
            </w:r>
            <w:r w:rsidRPr="002053C7">
              <w:rPr>
                <w:b/>
                <w:bCs/>
                <w:iCs/>
                <w:color w:val="000000"/>
                <w:sz w:val="28"/>
                <w:szCs w:val="28"/>
              </w:rPr>
              <w:t>.</w:t>
            </w:r>
          </w:p>
          <w:p w:rsidR="00F22EA0" w:rsidRDefault="00F22EA0" w:rsidP="00F22EA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Cs/>
                <w:color w:val="000000"/>
                <w:sz w:val="28"/>
                <w:szCs w:val="28"/>
              </w:rPr>
            </w:pPr>
            <w:r w:rsidRPr="002053C7">
              <w:rPr>
                <w:b/>
                <w:bCs/>
                <w:color w:val="000000"/>
                <w:sz w:val="28"/>
                <w:szCs w:val="28"/>
              </w:rPr>
              <w:t>«</w:t>
            </w:r>
            <w:r>
              <w:rPr>
                <w:b/>
                <w:bCs/>
                <w:color w:val="000000"/>
                <w:sz w:val="28"/>
                <w:szCs w:val="28"/>
              </w:rPr>
              <w:t>Слова близкие, но разные</w:t>
            </w:r>
            <w:r w:rsidRPr="002053C7">
              <w:rPr>
                <w:b/>
                <w:bCs/>
                <w:color w:val="000000"/>
                <w:sz w:val="28"/>
                <w:szCs w:val="28"/>
              </w:rPr>
              <w:t>»</w:t>
            </w:r>
            <w:r w:rsidRPr="002053C7">
              <w:rPr>
                <w:iCs/>
                <w:color w:val="000000"/>
                <w:sz w:val="28"/>
                <w:szCs w:val="28"/>
              </w:rPr>
              <w:t xml:space="preserve"> </w:t>
            </w:r>
          </w:p>
          <w:p w:rsidR="00F22EA0" w:rsidRDefault="00F22EA0" w:rsidP="00F22EA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Cs/>
                <w:color w:val="000000"/>
                <w:sz w:val="28"/>
                <w:szCs w:val="28"/>
              </w:rPr>
            </w:pPr>
          </w:p>
          <w:p w:rsidR="00F22EA0" w:rsidRDefault="00F22EA0" w:rsidP="00F22EA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Cs/>
                <w:color w:val="000000"/>
                <w:sz w:val="28"/>
                <w:szCs w:val="28"/>
              </w:rPr>
            </w:pPr>
          </w:p>
          <w:p w:rsidR="00F22EA0" w:rsidRDefault="00F22EA0" w:rsidP="00F22EA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Cs/>
                <w:color w:val="000000"/>
                <w:sz w:val="28"/>
                <w:szCs w:val="28"/>
              </w:rPr>
            </w:pPr>
          </w:p>
          <w:p w:rsidR="00F22EA0" w:rsidRDefault="00F22EA0" w:rsidP="00F22EA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Cs/>
                <w:color w:val="000000"/>
                <w:sz w:val="28"/>
                <w:szCs w:val="28"/>
              </w:rPr>
            </w:pPr>
          </w:p>
          <w:p w:rsidR="00F22EA0" w:rsidRDefault="00F22EA0" w:rsidP="00F22EA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Cs/>
                <w:color w:val="000000"/>
                <w:sz w:val="28"/>
                <w:szCs w:val="28"/>
              </w:rPr>
            </w:pPr>
          </w:p>
          <w:p w:rsidR="00F22EA0" w:rsidRDefault="00F22EA0" w:rsidP="00F22EA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Cs/>
                <w:color w:val="000000"/>
                <w:sz w:val="28"/>
                <w:szCs w:val="28"/>
              </w:rPr>
            </w:pPr>
          </w:p>
          <w:p w:rsidR="00F22EA0" w:rsidRDefault="00F22EA0" w:rsidP="00F22EA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Cs/>
                <w:color w:val="000000"/>
                <w:sz w:val="28"/>
                <w:szCs w:val="28"/>
              </w:rPr>
            </w:pPr>
          </w:p>
          <w:p w:rsidR="00F22EA0" w:rsidRPr="002053C7" w:rsidRDefault="00F22EA0" w:rsidP="00F22EA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053C7">
              <w:rPr>
                <w:iCs/>
                <w:color w:val="000000"/>
                <w:sz w:val="28"/>
                <w:szCs w:val="28"/>
              </w:rPr>
              <w:t>Практическая работа</w:t>
            </w:r>
            <w:r w:rsidRPr="002053C7">
              <w:rPr>
                <w:color w:val="000000"/>
                <w:sz w:val="28"/>
                <w:szCs w:val="28"/>
              </w:rPr>
              <w:t>.</w:t>
            </w:r>
          </w:p>
          <w:p w:rsidR="00F22EA0" w:rsidRDefault="00F22EA0" w:rsidP="00F22EA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F22EA0" w:rsidRDefault="00F22EA0" w:rsidP="00F22EA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F22EA0" w:rsidRDefault="00F22EA0" w:rsidP="00F22EA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F22EA0" w:rsidRDefault="00F22EA0" w:rsidP="00F22EA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F22EA0" w:rsidRPr="002053C7" w:rsidRDefault="00F22EA0" w:rsidP="00F22EA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F22EA0" w:rsidRPr="002053C7" w:rsidRDefault="00F22EA0" w:rsidP="00F22EA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053C7">
              <w:rPr>
                <w:b/>
                <w:bCs/>
                <w:iCs/>
                <w:color w:val="000000"/>
                <w:sz w:val="28"/>
                <w:szCs w:val="28"/>
              </w:rPr>
              <w:t xml:space="preserve">6. Третья страница </w:t>
            </w:r>
            <w:r>
              <w:rPr>
                <w:b/>
                <w:bCs/>
                <w:iCs/>
                <w:color w:val="000000"/>
                <w:sz w:val="28"/>
                <w:szCs w:val="28"/>
              </w:rPr>
              <w:t>словаря</w:t>
            </w:r>
            <w:r w:rsidRPr="002053C7">
              <w:rPr>
                <w:color w:val="000000"/>
                <w:sz w:val="28"/>
                <w:szCs w:val="28"/>
              </w:rPr>
              <w:t>.</w:t>
            </w:r>
          </w:p>
          <w:p w:rsidR="00F22EA0" w:rsidRDefault="00F22EA0" w:rsidP="00F22EA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«А</w:t>
            </w:r>
            <w:r w:rsidRPr="002053C7">
              <w:rPr>
                <w:b/>
                <w:bCs/>
                <w:color w:val="000000"/>
                <w:sz w:val="28"/>
                <w:szCs w:val="28"/>
              </w:rPr>
              <w:t>нтонимы всегда противоположны</w:t>
            </w:r>
            <w:r>
              <w:rPr>
                <w:b/>
                <w:bCs/>
                <w:color w:val="000000"/>
                <w:sz w:val="28"/>
                <w:szCs w:val="28"/>
              </w:rPr>
              <w:t>»</w:t>
            </w:r>
            <w:r w:rsidRPr="002053C7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  <w:p w:rsidR="00F22EA0" w:rsidRDefault="00F22EA0" w:rsidP="00F22EA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  <w:p w:rsidR="00F22EA0" w:rsidRDefault="00F22EA0" w:rsidP="00F22EA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  <w:p w:rsidR="00F22EA0" w:rsidRDefault="00F22EA0" w:rsidP="00F22EA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  <w:p w:rsidR="00F22EA0" w:rsidRDefault="00F22EA0" w:rsidP="00F22EA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  <w:p w:rsidR="00F22EA0" w:rsidRDefault="00F22EA0" w:rsidP="00F22EA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  <w:p w:rsidR="00F22EA0" w:rsidRDefault="00F22EA0" w:rsidP="00F22EA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  <w:p w:rsidR="00F22EA0" w:rsidRDefault="00F22EA0" w:rsidP="00F22EA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  <w:p w:rsidR="00F22EA0" w:rsidRDefault="00F22EA0" w:rsidP="00F22EA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  <w:p w:rsidR="00F22EA0" w:rsidRDefault="00F22EA0" w:rsidP="00F22EA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  <w:p w:rsidR="00F22EA0" w:rsidRDefault="00F22EA0" w:rsidP="00F22EA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  <w:p w:rsidR="00F22EA0" w:rsidRDefault="00F22EA0" w:rsidP="00F22EA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  <w:p w:rsidR="00F22EA0" w:rsidRDefault="00F22EA0" w:rsidP="00F22EA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  <w:p w:rsidR="00F22EA0" w:rsidRDefault="00F22EA0" w:rsidP="00F22EA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  <w:p w:rsidR="00F22EA0" w:rsidRDefault="00F22EA0" w:rsidP="00F22EA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  <w:p w:rsidR="00F22EA0" w:rsidRDefault="00F22EA0" w:rsidP="00F22EA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  <w:p w:rsidR="00F22EA0" w:rsidRDefault="00F22EA0" w:rsidP="00F22EA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F22EA0" w:rsidRPr="002053C7" w:rsidRDefault="00F22EA0" w:rsidP="00F22EA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F22EA0" w:rsidRPr="00F22EA0" w:rsidRDefault="00F22EA0" w:rsidP="00F22EA0">
            <w:pPr>
              <w:pStyle w:val="a3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2053C7">
              <w:rPr>
                <w:b/>
                <w:bCs/>
                <w:iCs/>
                <w:color w:val="000000"/>
                <w:sz w:val="28"/>
                <w:szCs w:val="28"/>
              </w:rPr>
              <w:t>Знакомство с выста</w:t>
            </w:r>
            <w:r w:rsidR="008313CB">
              <w:rPr>
                <w:b/>
                <w:bCs/>
                <w:iCs/>
                <w:color w:val="000000"/>
                <w:sz w:val="28"/>
                <w:szCs w:val="28"/>
              </w:rPr>
              <w:t>вкой словарей «Словарь – это тысячи слов…</w:t>
            </w:r>
            <w:r w:rsidRPr="002053C7">
              <w:rPr>
                <w:b/>
                <w:bCs/>
                <w:iCs/>
                <w:color w:val="000000"/>
                <w:sz w:val="28"/>
                <w:szCs w:val="28"/>
              </w:rPr>
              <w:t>»</w:t>
            </w:r>
          </w:p>
          <w:p w:rsidR="00F22EA0" w:rsidRDefault="00F22EA0" w:rsidP="00F22EA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iCs/>
                <w:color w:val="000000"/>
                <w:sz w:val="28"/>
                <w:szCs w:val="28"/>
              </w:rPr>
            </w:pPr>
          </w:p>
          <w:p w:rsidR="00F22EA0" w:rsidRDefault="00F22EA0" w:rsidP="00F22EA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iCs/>
                <w:color w:val="000000"/>
                <w:sz w:val="28"/>
                <w:szCs w:val="28"/>
              </w:rPr>
            </w:pPr>
          </w:p>
          <w:p w:rsidR="00F22EA0" w:rsidRDefault="00F22EA0" w:rsidP="00F22EA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8313CB" w:rsidRDefault="008313CB" w:rsidP="00F22EA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8313CB" w:rsidRPr="002053C7" w:rsidRDefault="008313CB" w:rsidP="00F22EA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F22EA0" w:rsidRPr="002053C7" w:rsidRDefault="00F22EA0" w:rsidP="00F22EA0">
            <w:pPr>
              <w:pStyle w:val="a3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2053C7">
              <w:rPr>
                <w:b/>
                <w:bCs/>
                <w:color w:val="000000"/>
                <w:sz w:val="28"/>
                <w:szCs w:val="28"/>
              </w:rPr>
              <w:t>Итог урока.</w:t>
            </w:r>
          </w:p>
          <w:p w:rsidR="008313CB" w:rsidRPr="002053C7" w:rsidRDefault="008313CB" w:rsidP="008313CB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053C7">
              <w:rPr>
                <w:b/>
                <w:bCs/>
                <w:iCs/>
                <w:color w:val="000000"/>
                <w:sz w:val="28"/>
                <w:szCs w:val="28"/>
              </w:rPr>
              <w:t>Рефлексия.</w:t>
            </w:r>
          </w:p>
          <w:p w:rsidR="0098686A" w:rsidRPr="003F6DA2" w:rsidRDefault="0098686A" w:rsidP="00FB544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89" w:type="dxa"/>
            <w:tcBorders>
              <w:right w:val="single" w:sz="4" w:space="0" w:color="auto"/>
            </w:tcBorders>
          </w:tcPr>
          <w:p w:rsidR="00B6475B" w:rsidRDefault="00B6475B" w:rsidP="00B6475B">
            <w:pPr>
              <w:pStyle w:val="a3"/>
              <w:shd w:val="clear" w:color="auto" w:fill="FFFFFF"/>
              <w:spacing w:before="0" w:beforeAutospacing="0" w:after="374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Начинаем урок русского языка.</w:t>
            </w:r>
            <w:r w:rsidRPr="002053C7">
              <w:rPr>
                <w:color w:val="000000"/>
                <w:sz w:val="28"/>
                <w:szCs w:val="28"/>
              </w:rPr>
              <w:t xml:space="preserve"> Сегодня мы продолжим зн</w:t>
            </w:r>
            <w:r>
              <w:rPr>
                <w:color w:val="000000"/>
                <w:sz w:val="28"/>
                <w:szCs w:val="28"/>
              </w:rPr>
              <w:t>акомство с секретами красивой речи</w:t>
            </w:r>
            <w:r w:rsidRPr="002053C7">
              <w:rPr>
                <w:color w:val="000000"/>
                <w:sz w:val="28"/>
                <w:szCs w:val="28"/>
              </w:rPr>
              <w:t>.</w:t>
            </w:r>
          </w:p>
          <w:p w:rsidR="00B6475B" w:rsidRDefault="00B6475B" w:rsidP="00B6475B">
            <w:pPr>
              <w:pStyle w:val="a3"/>
              <w:shd w:val="clear" w:color="auto" w:fill="FFFFFF"/>
              <w:spacing w:before="0" w:beforeAutospacing="0" w:after="374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-Как вы думаете, для чего нам нужно уметь пользоваться красивой речью? И что нужно делать, чтобы речь была четкой?</w:t>
            </w:r>
          </w:p>
          <w:p w:rsidR="00B6475B" w:rsidRPr="002053C7" w:rsidRDefault="00B6475B" w:rsidP="00B6475B">
            <w:pPr>
              <w:pStyle w:val="a3"/>
              <w:shd w:val="clear" w:color="auto" w:fill="FFFFFF"/>
              <w:spacing w:before="0" w:beforeAutospacing="0" w:after="374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Правильно, </w:t>
            </w:r>
            <w:proofErr w:type="gramStart"/>
            <w:r>
              <w:rPr>
                <w:color w:val="000000"/>
                <w:sz w:val="28"/>
                <w:szCs w:val="28"/>
              </w:rPr>
              <w:t>для</w:t>
            </w:r>
            <w:proofErr w:type="gramEnd"/>
            <w:r w:rsidRPr="002053C7">
              <w:rPr>
                <w:color w:val="000000"/>
                <w:sz w:val="28"/>
                <w:szCs w:val="28"/>
              </w:rPr>
              <w:t xml:space="preserve"> четко и красиво </w:t>
            </w:r>
            <w:r w:rsidRPr="002053C7">
              <w:rPr>
                <w:color w:val="000000"/>
                <w:sz w:val="28"/>
                <w:szCs w:val="28"/>
              </w:rPr>
              <w:lastRenderedPageBreak/>
              <w:t xml:space="preserve">говорить, необходимо выполнить </w:t>
            </w:r>
            <w:r w:rsidR="00E84F73">
              <w:rPr>
                <w:color w:val="000000"/>
                <w:sz w:val="28"/>
                <w:szCs w:val="28"/>
              </w:rPr>
              <w:t>тренировочное задание «Повтори»</w:t>
            </w:r>
          </w:p>
          <w:p w:rsidR="00E84F73" w:rsidRDefault="00B6475B" w:rsidP="00E84F7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053C7">
              <w:rPr>
                <w:color w:val="000000"/>
                <w:sz w:val="28"/>
                <w:szCs w:val="28"/>
              </w:rPr>
              <w:t>- Кто хочет разговаривать?</w:t>
            </w:r>
          </w:p>
          <w:p w:rsidR="00B6475B" w:rsidRPr="002053C7" w:rsidRDefault="00E84F73" w:rsidP="00E84F7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 w:rsidR="00B6475B" w:rsidRPr="002053C7">
              <w:rPr>
                <w:color w:val="000000"/>
                <w:sz w:val="28"/>
                <w:szCs w:val="28"/>
              </w:rPr>
              <w:t>Мы будем разговаривать.</w:t>
            </w:r>
          </w:p>
          <w:p w:rsidR="00B6475B" w:rsidRPr="002053C7" w:rsidRDefault="00E84F73" w:rsidP="00E84F7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 w:rsidR="00B6475B" w:rsidRPr="002053C7">
              <w:rPr>
                <w:color w:val="000000"/>
                <w:sz w:val="28"/>
                <w:szCs w:val="28"/>
              </w:rPr>
              <w:t>Тот должен выговаривать.</w:t>
            </w:r>
          </w:p>
          <w:p w:rsidR="00B6475B" w:rsidRPr="002053C7" w:rsidRDefault="00B6475B" w:rsidP="00E84F7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053C7">
              <w:rPr>
                <w:color w:val="000000"/>
                <w:sz w:val="28"/>
                <w:szCs w:val="28"/>
              </w:rPr>
              <w:t>И будем выговаривать.</w:t>
            </w:r>
          </w:p>
          <w:p w:rsidR="00B6475B" w:rsidRPr="002053C7" w:rsidRDefault="00B6475B" w:rsidP="00E84F7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053C7">
              <w:rPr>
                <w:color w:val="000000"/>
                <w:sz w:val="28"/>
                <w:szCs w:val="28"/>
              </w:rPr>
              <w:t>Все правильно и внятно</w:t>
            </w:r>
          </w:p>
          <w:p w:rsidR="00B6475B" w:rsidRPr="002053C7" w:rsidRDefault="00B6475B" w:rsidP="00B6475B">
            <w:pPr>
              <w:pStyle w:val="a3"/>
              <w:shd w:val="clear" w:color="auto" w:fill="FFFFFF"/>
              <w:spacing w:before="0" w:beforeAutospacing="0" w:after="374" w:afterAutospacing="0"/>
              <w:jc w:val="both"/>
              <w:rPr>
                <w:color w:val="000000"/>
                <w:sz w:val="28"/>
                <w:szCs w:val="28"/>
              </w:rPr>
            </w:pPr>
            <w:r w:rsidRPr="002053C7">
              <w:rPr>
                <w:color w:val="000000"/>
                <w:sz w:val="28"/>
                <w:szCs w:val="28"/>
              </w:rPr>
              <w:t>Чтобы было все понятно.</w:t>
            </w:r>
          </w:p>
          <w:p w:rsidR="00B6475B" w:rsidRPr="002053C7" w:rsidRDefault="00B6475B" w:rsidP="00B6475B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053C7">
              <w:rPr>
                <w:iCs/>
                <w:color w:val="000000"/>
                <w:sz w:val="28"/>
                <w:szCs w:val="28"/>
              </w:rPr>
              <w:t>Проговаривание скороговорки</w:t>
            </w:r>
          </w:p>
          <w:p w:rsidR="00B6475B" w:rsidRPr="002053C7" w:rsidRDefault="00B6475B" w:rsidP="00B6475B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053C7">
              <w:rPr>
                <w:b/>
                <w:bCs/>
                <w:color w:val="000000"/>
                <w:sz w:val="28"/>
                <w:szCs w:val="28"/>
              </w:rPr>
              <w:t>Ученик учил уроки, у него в чернилах щеки</w:t>
            </w:r>
            <w:r w:rsidR="00E84F73"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  <w:p w:rsidR="00B6475B" w:rsidRPr="002053C7" w:rsidRDefault="00B6475B" w:rsidP="00B6475B">
            <w:pPr>
              <w:pStyle w:val="a3"/>
              <w:shd w:val="clear" w:color="auto" w:fill="FFFFFF"/>
              <w:spacing w:before="0" w:beforeAutospacing="0" w:after="374" w:afterAutospacing="0"/>
              <w:jc w:val="both"/>
              <w:rPr>
                <w:color w:val="000000"/>
                <w:sz w:val="28"/>
                <w:szCs w:val="28"/>
              </w:rPr>
            </w:pPr>
            <w:r w:rsidRPr="002053C7">
              <w:rPr>
                <w:color w:val="000000"/>
                <w:sz w:val="28"/>
                <w:szCs w:val="28"/>
              </w:rPr>
              <w:t>- Если произнести восторженно, то какая при этом возникает ассоциация?</w:t>
            </w:r>
          </w:p>
          <w:p w:rsidR="00B6475B" w:rsidRPr="002053C7" w:rsidRDefault="00E84F73" w:rsidP="00B6475B">
            <w:pPr>
              <w:pStyle w:val="a3"/>
              <w:shd w:val="clear" w:color="auto" w:fill="FFFFFF"/>
              <w:spacing w:before="0" w:beforeAutospacing="0" w:after="374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Произнесите с</w:t>
            </w:r>
            <w:r w:rsidR="00B6475B" w:rsidRPr="002053C7">
              <w:rPr>
                <w:color w:val="000000"/>
                <w:sz w:val="28"/>
                <w:szCs w:val="28"/>
              </w:rPr>
              <w:t xml:space="preserve"> осуждением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B6475B" w:rsidRPr="002053C7" w:rsidRDefault="00E84F73" w:rsidP="00B6475B">
            <w:pPr>
              <w:pStyle w:val="a3"/>
              <w:shd w:val="clear" w:color="auto" w:fill="FFFFFF"/>
              <w:spacing w:before="0" w:beforeAutospacing="0" w:after="374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Произнесите с</w:t>
            </w:r>
            <w:r w:rsidR="00B6475B" w:rsidRPr="002053C7">
              <w:rPr>
                <w:color w:val="000000"/>
                <w:sz w:val="28"/>
                <w:szCs w:val="28"/>
              </w:rPr>
              <w:t xml:space="preserve"> удивлением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E84F73" w:rsidRDefault="00E84F73" w:rsidP="00B6475B">
            <w:pPr>
              <w:pStyle w:val="a3"/>
              <w:shd w:val="clear" w:color="auto" w:fill="FFFFFF"/>
              <w:spacing w:before="0" w:beforeAutospacing="0" w:after="374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B6475B" w:rsidRPr="002053C7" w:rsidRDefault="00E84F73" w:rsidP="00E84F73">
            <w:pPr>
              <w:pStyle w:val="a3"/>
              <w:shd w:val="clear" w:color="auto" w:fill="FFFFFF"/>
              <w:spacing w:before="0" w:beforeAutospacing="0" w:after="374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="00B6475B" w:rsidRPr="002053C7">
              <w:rPr>
                <w:color w:val="000000"/>
                <w:sz w:val="28"/>
                <w:szCs w:val="28"/>
              </w:rPr>
              <w:t xml:space="preserve">Давайте попробуем </w:t>
            </w:r>
            <w:r>
              <w:rPr>
                <w:color w:val="000000"/>
                <w:sz w:val="28"/>
                <w:szCs w:val="28"/>
              </w:rPr>
              <w:t xml:space="preserve">«вырастить» </w:t>
            </w:r>
            <w:r w:rsidR="00B6475B" w:rsidRPr="002053C7">
              <w:rPr>
                <w:color w:val="000000"/>
                <w:sz w:val="28"/>
                <w:szCs w:val="28"/>
              </w:rPr>
              <w:t>пред</w:t>
            </w:r>
            <w:r>
              <w:rPr>
                <w:color w:val="000000"/>
                <w:sz w:val="28"/>
                <w:szCs w:val="28"/>
              </w:rPr>
              <w:t>ложение. Будем добавлять</w:t>
            </w:r>
            <w:r w:rsidR="00B6475B" w:rsidRPr="002053C7">
              <w:rPr>
                <w:color w:val="000000"/>
                <w:sz w:val="28"/>
                <w:szCs w:val="28"/>
              </w:rPr>
              <w:t xml:space="preserve"> последовательно по одному слову. Побеждает ученик,</w:t>
            </w:r>
            <w:r>
              <w:rPr>
                <w:color w:val="000000"/>
                <w:sz w:val="28"/>
                <w:szCs w:val="28"/>
              </w:rPr>
              <w:t xml:space="preserve"> составивший самое длинное предложение</w:t>
            </w:r>
            <w:r w:rsidR="00B6475B" w:rsidRPr="002053C7">
              <w:rPr>
                <w:color w:val="000000"/>
                <w:sz w:val="28"/>
                <w:szCs w:val="28"/>
              </w:rPr>
              <w:t>.</w:t>
            </w:r>
          </w:p>
          <w:p w:rsidR="00B6475B" w:rsidRPr="002053C7" w:rsidRDefault="00832ED3" w:rsidP="00B6475B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iCs/>
                <w:color w:val="000000"/>
                <w:sz w:val="28"/>
                <w:szCs w:val="28"/>
              </w:rPr>
              <w:t>( В воздухе тихо парят</w:t>
            </w:r>
            <w:r w:rsidR="00B6475B" w:rsidRPr="002053C7">
              <w:rPr>
                <w:b/>
                <w:bCs/>
                <w:iCs/>
                <w:color w:val="000000"/>
                <w:sz w:val="28"/>
                <w:szCs w:val="28"/>
              </w:rPr>
              <w:t xml:space="preserve"> и падают на землю </w:t>
            </w:r>
            <w:r>
              <w:rPr>
                <w:b/>
                <w:bCs/>
                <w:iCs/>
                <w:color w:val="000000"/>
                <w:sz w:val="28"/>
                <w:szCs w:val="28"/>
              </w:rPr>
              <w:t>золотые</w:t>
            </w:r>
            <w:r w:rsidR="00B6475B" w:rsidRPr="002053C7">
              <w:rPr>
                <w:b/>
                <w:bCs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iCs/>
                <w:color w:val="000000"/>
                <w:sz w:val="28"/>
                <w:szCs w:val="28"/>
              </w:rPr>
              <w:t>листочки)</w:t>
            </w:r>
            <w:r w:rsidR="00B6475B" w:rsidRPr="002053C7">
              <w:rPr>
                <w:color w:val="000000"/>
                <w:sz w:val="28"/>
                <w:szCs w:val="28"/>
              </w:rPr>
              <w:t>.</w:t>
            </w:r>
          </w:p>
          <w:p w:rsidR="00B6475B" w:rsidRDefault="00B6475B" w:rsidP="00B6475B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832ED3" w:rsidRDefault="00832ED3" w:rsidP="00B6475B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832ED3" w:rsidRDefault="00832ED3" w:rsidP="00B6475B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832ED3" w:rsidRPr="002053C7" w:rsidRDefault="00832ED3" w:rsidP="00B6475B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832ED3" w:rsidRDefault="00B6475B" w:rsidP="00832ED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053C7">
              <w:rPr>
                <w:color w:val="000000"/>
                <w:sz w:val="28"/>
                <w:szCs w:val="28"/>
              </w:rPr>
              <w:t xml:space="preserve">- У вас получилось красивое предложение. </w:t>
            </w:r>
          </w:p>
          <w:p w:rsidR="00832ED3" w:rsidRDefault="00832ED3" w:rsidP="00B6475B">
            <w:pPr>
              <w:pStyle w:val="a3"/>
              <w:shd w:val="clear" w:color="auto" w:fill="FFFFFF"/>
              <w:spacing w:before="0" w:beforeAutospacing="0" w:after="374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Как вы думаете, </w:t>
            </w:r>
            <w:r w:rsidR="00B6475B" w:rsidRPr="002053C7">
              <w:rPr>
                <w:color w:val="000000"/>
                <w:sz w:val="28"/>
                <w:szCs w:val="28"/>
              </w:rPr>
              <w:t xml:space="preserve">сколько слов в русском языке? </w:t>
            </w:r>
          </w:p>
          <w:p w:rsidR="00B6475B" w:rsidRPr="002053C7" w:rsidRDefault="00832ED3" w:rsidP="00832ED3">
            <w:pPr>
              <w:pStyle w:val="a3"/>
              <w:shd w:val="clear" w:color="auto" w:fill="FFFFFF"/>
              <w:spacing w:before="0" w:beforeAutospacing="0" w:after="374" w:afterAutospacing="0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(</w:t>
            </w:r>
            <w:r w:rsidR="00B6475B" w:rsidRPr="002053C7">
              <w:rPr>
                <w:color w:val="000000"/>
                <w:sz w:val="28"/>
                <w:szCs w:val="28"/>
              </w:rPr>
              <w:t xml:space="preserve">В словарном составе </w:t>
            </w:r>
            <w:r>
              <w:rPr>
                <w:color w:val="000000"/>
                <w:sz w:val="28"/>
                <w:szCs w:val="28"/>
              </w:rPr>
              <w:t>русского языка очень много слов</w:t>
            </w:r>
            <w:r w:rsidR="00B6475B" w:rsidRPr="002053C7">
              <w:rPr>
                <w:color w:val="000000"/>
                <w:sz w:val="28"/>
                <w:szCs w:val="28"/>
              </w:rPr>
              <w:t xml:space="preserve">, и у каждого своя </w:t>
            </w:r>
            <w:r>
              <w:rPr>
                <w:color w:val="000000"/>
                <w:sz w:val="28"/>
                <w:szCs w:val="28"/>
              </w:rPr>
              <w:t>история</w:t>
            </w:r>
            <w:r w:rsidR="00B6475B" w:rsidRPr="002053C7">
              <w:rPr>
                <w:color w:val="000000"/>
                <w:sz w:val="28"/>
                <w:szCs w:val="28"/>
              </w:rPr>
              <w:t>.</w:t>
            </w:r>
            <w:proofErr w:type="gramEnd"/>
            <w:r w:rsidR="00B6475B" w:rsidRPr="002053C7">
              <w:rPr>
                <w:color w:val="000000"/>
                <w:sz w:val="28"/>
                <w:szCs w:val="28"/>
              </w:rPr>
              <w:t xml:space="preserve"> Так вот, </w:t>
            </w:r>
            <w:r w:rsidR="00B6475B" w:rsidRPr="002053C7">
              <w:rPr>
                <w:color w:val="000000"/>
                <w:sz w:val="28"/>
                <w:szCs w:val="28"/>
              </w:rPr>
              <w:lastRenderedPageBreak/>
              <w:t xml:space="preserve">ученые предполагают, что в русском языке более 500 тысяч слов. Наверное, нет ни одного человека, который бы знал их все. Но существует справедливое </w:t>
            </w:r>
            <w:r>
              <w:rPr>
                <w:color w:val="000000"/>
                <w:sz w:val="28"/>
                <w:szCs w:val="28"/>
              </w:rPr>
              <w:t>высказывание</w:t>
            </w:r>
            <w:r w:rsidR="00B6475B" w:rsidRPr="002053C7">
              <w:rPr>
                <w:color w:val="000000"/>
                <w:sz w:val="28"/>
                <w:szCs w:val="28"/>
              </w:rPr>
              <w:t>: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B6475B" w:rsidRPr="002053C7">
              <w:rPr>
                <w:color w:val="000000"/>
                <w:sz w:val="28"/>
                <w:szCs w:val="28"/>
              </w:rPr>
              <w:t>«Не тот образованный человек, который все знает (это и невозможно!), а тот, кто знает, где можно найти ответ на возникший вопрос». Сегодня мы и узнаем, где же «хранятся» слова. Оказывается, они «хранятся» в словарях, которых существует множество. Одни помогают правильно писать слова, другие говорят об их истории, третьи расширяют кругозор, приобщают к культуре. Видите, какую помощь могут оказать нам словари! Поэтому наш урок, так и  называ</w:t>
            </w:r>
            <w:r>
              <w:rPr>
                <w:color w:val="000000"/>
                <w:sz w:val="28"/>
                <w:szCs w:val="28"/>
              </w:rPr>
              <w:t>ет</w:t>
            </w:r>
            <w:r w:rsidR="00B6475B" w:rsidRPr="002053C7">
              <w:rPr>
                <w:color w:val="000000"/>
                <w:sz w:val="28"/>
                <w:szCs w:val="28"/>
              </w:rPr>
              <w:t>ся: «</w:t>
            </w:r>
            <w:r>
              <w:rPr>
                <w:color w:val="000000"/>
                <w:sz w:val="28"/>
                <w:szCs w:val="28"/>
              </w:rPr>
              <w:t>Помощник - словарь</w:t>
            </w:r>
            <w:r w:rsidR="00B6475B" w:rsidRPr="002053C7">
              <w:rPr>
                <w:color w:val="000000"/>
                <w:sz w:val="28"/>
                <w:szCs w:val="28"/>
              </w:rPr>
              <w:t>».</w:t>
            </w:r>
          </w:p>
          <w:p w:rsidR="00832ED3" w:rsidRDefault="00832ED3" w:rsidP="00B6475B">
            <w:pPr>
              <w:pStyle w:val="a3"/>
              <w:numPr>
                <w:ilvl w:val="0"/>
                <w:numId w:val="2"/>
              </w:numPr>
              <w:shd w:val="clear" w:color="auto" w:fill="FFFFFF"/>
              <w:spacing w:before="0" w:beforeAutospacing="0" w:after="374" w:afterAutospacing="0"/>
              <w:ind w:left="0"/>
              <w:jc w:val="both"/>
              <w:rPr>
                <w:color w:val="000000"/>
                <w:sz w:val="28"/>
                <w:szCs w:val="28"/>
              </w:rPr>
            </w:pPr>
          </w:p>
          <w:p w:rsidR="00B6475B" w:rsidRPr="002053C7" w:rsidRDefault="0047568F" w:rsidP="00B6475B">
            <w:pPr>
              <w:pStyle w:val="a3"/>
              <w:numPr>
                <w:ilvl w:val="0"/>
                <w:numId w:val="2"/>
              </w:numPr>
              <w:shd w:val="clear" w:color="auto" w:fill="FFFFFF"/>
              <w:spacing w:before="0" w:beforeAutospacing="0" w:after="374" w:afterAutospacing="0"/>
              <w:ind w:lef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( </w:t>
            </w:r>
            <w:r w:rsidR="00B6475B" w:rsidRPr="002053C7">
              <w:rPr>
                <w:color w:val="000000"/>
                <w:sz w:val="28"/>
                <w:szCs w:val="28"/>
              </w:rPr>
              <w:t>Знакомство с толковым словарем</w:t>
            </w:r>
            <w:r>
              <w:rPr>
                <w:color w:val="000000"/>
                <w:sz w:val="28"/>
                <w:szCs w:val="28"/>
              </w:rPr>
              <w:t>).</w:t>
            </w:r>
          </w:p>
          <w:p w:rsidR="00B6475B" w:rsidRPr="002053C7" w:rsidRDefault="00B6475B" w:rsidP="00B6475B">
            <w:pPr>
              <w:pStyle w:val="a3"/>
              <w:shd w:val="clear" w:color="auto" w:fill="FFFFFF"/>
              <w:spacing w:before="0" w:beforeAutospacing="0" w:after="374" w:afterAutospacing="0"/>
              <w:jc w:val="both"/>
              <w:rPr>
                <w:color w:val="000000"/>
                <w:sz w:val="28"/>
                <w:szCs w:val="28"/>
              </w:rPr>
            </w:pPr>
            <w:r w:rsidRPr="002053C7">
              <w:rPr>
                <w:color w:val="000000"/>
                <w:sz w:val="28"/>
                <w:szCs w:val="28"/>
              </w:rPr>
              <w:t>Назначение толкового словаря – толковать</w:t>
            </w:r>
            <w:r w:rsidR="00CF2E1C">
              <w:rPr>
                <w:color w:val="000000"/>
                <w:sz w:val="28"/>
                <w:szCs w:val="28"/>
              </w:rPr>
              <w:t>, объяснять</w:t>
            </w:r>
            <w:r w:rsidRPr="002053C7">
              <w:rPr>
                <w:color w:val="000000"/>
                <w:sz w:val="28"/>
                <w:szCs w:val="28"/>
              </w:rPr>
              <w:t xml:space="preserve"> слова. Существует несколько авторов толковых словарей: </w:t>
            </w:r>
            <w:proofErr w:type="spellStart"/>
            <w:r w:rsidRPr="002053C7">
              <w:rPr>
                <w:color w:val="000000"/>
                <w:sz w:val="28"/>
                <w:szCs w:val="28"/>
              </w:rPr>
              <w:t>М.С.Лапатухин</w:t>
            </w:r>
            <w:proofErr w:type="spellEnd"/>
            <w:r w:rsidRPr="002053C7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2053C7">
              <w:rPr>
                <w:color w:val="000000"/>
                <w:sz w:val="28"/>
                <w:szCs w:val="28"/>
              </w:rPr>
              <w:t>Г.П.Снетова</w:t>
            </w:r>
            <w:proofErr w:type="spellEnd"/>
            <w:r w:rsidRPr="002053C7">
              <w:rPr>
                <w:color w:val="000000"/>
                <w:sz w:val="28"/>
                <w:szCs w:val="28"/>
              </w:rPr>
              <w:t>. толковый словарь С.И.Ожегова, в котором 50 тысяч слов. Самый большой толковый словарь – 17 томов, а в нем объясняется 120 тысяч слов.</w:t>
            </w:r>
          </w:p>
          <w:p w:rsidR="00B6475B" w:rsidRPr="002053C7" w:rsidRDefault="00B6475B" w:rsidP="00B6475B">
            <w:pPr>
              <w:pStyle w:val="a3"/>
              <w:numPr>
                <w:ilvl w:val="0"/>
                <w:numId w:val="3"/>
              </w:numPr>
              <w:shd w:val="clear" w:color="auto" w:fill="FFFFFF"/>
              <w:spacing w:before="0" w:beforeAutospacing="0" w:after="374" w:afterAutospacing="0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2053C7">
              <w:rPr>
                <w:color w:val="000000"/>
                <w:sz w:val="28"/>
                <w:szCs w:val="28"/>
              </w:rPr>
              <w:t>Работа по группам</w:t>
            </w:r>
            <w:r w:rsidR="00CF2E1C">
              <w:rPr>
                <w:color w:val="000000"/>
                <w:sz w:val="28"/>
                <w:szCs w:val="28"/>
              </w:rPr>
              <w:t>. «Разноцветные страницы»</w:t>
            </w:r>
          </w:p>
          <w:p w:rsidR="00B6475B" w:rsidRPr="002053C7" w:rsidRDefault="00CF2E1C" w:rsidP="00B6475B">
            <w:pPr>
              <w:pStyle w:val="a3"/>
              <w:shd w:val="clear" w:color="auto" w:fill="FFFFFF"/>
              <w:spacing w:before="0" w:beforeAutospacing="0" w:after="374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Красная страница - слово «Сазан</w:t>
            </w:r>
            <w:r w:rsidR="00B6475B" w:rsidRPr="002053C7">
              <w:rPr>
                <w:color w:val="000000"/>
                <w:sz w:val="28"/>
                <w:szCs w:val="28"/>
              </w:rPr>
              <w:t>»</w:t>
            </w:r>
          </w:p>
          <w:p w:rsidR="00B6475B" w:rsidRPr="002053C7" w:rsidRDefault="00CF2E1C" w:rsidP="00B6475B">
            <w:pPr>
              <w:pStyle w:val="a3"/>
              <w:shd w:val="clear" w:color="auto" w:fill="FFFFFF"/>
              <w:spacing w:before="0" w:beforeAutospacing="0" w:after="374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Синяя страница</w:t>
            </w:r>
            <w:r w:rsidR="00B6475B" w:rsidRPr="002053C7">
              <w:rPr>
                <w:color w:val="000000"/>
                <w:sz w:val="28"/>
                <w:szCs w:val="28"/>
              </w:rPr>
              <w:t xml:space="preserve"> – слово «</w:t>
            </w:r>
            <w:r>
              <w:rPr>
                <w:color w:val="000000"/>
                <w:sz w:val="28"/>
                <w:szCs w:val="28"/>
              </w:rPr>
              <w:t>Лаборатория</w:t>
            </w:r>
            <w:r w:rsidR="00B6475B" w:rsidRPr="002053C7">
              <w:rPr>
                <w:color w:val="000000"/>
                <w:sz w:val="28"/>
                <w:szCs w:val="28"/>
              </w:rPr>
              <w:t>»</w:t>
            </w:r>
          </w:p>
          <w:p w:rsidR="00B6475B" w:rsidRPr="002053C7" w:rsidRDefault="00CF2E1C" w:rsidP="00B6475B">
            <w:pPr>
              <w:pStyle w:val="a3"/>
              <w:shd w:val="clear" w:color="auto" w:fill="FFFFFF"/>
              <w:spacing w:before="0" w:beforeAutospacing="0" w:after="374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Зеленая страница</w:t>
            </w:r>
            <w:r w:rsidR="00B6475B" w:rsidRPr="002053C7">
              <w:rPr>
                <w:color w:val="000000"/>
                <w:sz w:val="28"/>
                <w:szCs w:val="28"/>
              </w:rPr>
              <w:t xml:space="preserve"> – слово «</w:t>
            </w:r>
            <w:r>
              <w:rPr>
                <w:color w:val="000000"/>
                <w:sz w:val="28"/>
                <w:szCs w:val="28"/>
              </w:rPr>
              <w:t>Жалованье</w:t>
            </w:r>
            <w:r w:rsidR="00B6475B" w:rsidRPr="002053C7">
              <w:rPr>
                <w:color w:val="000000"/>
                <w:sz w:val="28"/>
                <w:szCs w:val="28"/>
              </w:rPr>
              <w:t>»</w:t>
            </w:r>
          </w:p>
          <w:p w:rsidR="00B6475B" w:rsidRPr="002053C7" w:rsidRDefault="00CF2E1C" w:rsidP="00B6475B">
            <w:pPr>
              <w:pStyle w:val="a3"/>
              <w:shd w:val="clear" w:color="auto" w:fill="FFFFFF"/>
              <w:spacing w:before="0" w:beforeAutospacing="0" w:after="374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Желтая страница</w:t>
            </w:r>
            <w:r w:rsidR="00B6475B" w:rsidRPr="002053C7">
              <w:rPr>
                <w:color w:val="000000"/>
                <w:sz w:val="28"/>
                <w:szCs w:val="28"/>
              </w:rPr>
              <w:t xml:space="preserve"> – слово «</w:t>
            </w:r>
            <w:r>
              <w:rPr>
                <w:color w:val="000000"/>
                <w:sz w:val="28"/>
                <w:szCs w:val="28"/>
              </w:rPr>
              <w:t>Часовой</w:t>
            </w:r>
            <w:r w:rsidR="00B6475B" w:rsidRPr="002053C7">
              <w:rPr>
                <w:color w:val="000000"/>
                <w:sz w:val="28"/>
                <w:szCs w:val="28"/>
              </w:rPr>
              <w:t>»</w:t>
            </w:r>
          </w:p>
          <w:p w:rsidR="00B6475B" w:rsidRPr="002053C7" w:rsidRDefault="00CF2E1C" w:rsidP="00B6475B">
            <w:pPr>
              <w:pStyle w:val="a3"/>
              <w:shd w:val="clear" w:color="auto" w:fill="FFFFFF"/>
              <w:spacing w:before="0" w:beforeAutospacing="0" w:after="374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Коричневая страница</w:t>
            </w:r>
            <w:r w:rsidR="00B6475B" w:rsidRPr="002053C7">
              <w:rPr>
                <w:color w:val="000000"/>
                <w:sz w:val="28"/>
                <w:szCs w:val="28"/>
              </w:rPr>
              <w:t xml:space="preserve"> – слово «</w:t>
            </w:r>
            <w:r>
              <w:rPr>
                <w:color w:val="000000"/>
                <w:sz w:val="28"/>
                <w:szCs w:val="28"/>
              </w:rPr>
              <w:t>Обаяние</w:t>
            </w:r>
            <w:r w:rsidR="00B6475B" w:rsidRPr="002053C7">
              <w:rPr>
                <w:color w:val="000000"/>
                <w:sz w:val="28"/>
                <w:szCs w:val="28"/>
              </w:rPr>
              <w:t>»</w:t>
            </w:r>
          </w:p>
          <w:p w:rsidR="00CF2E1C" w:rsidRDefault="00CF2E1C" w:rsidP="00B6475B">
            <w:pPr>
              <w:pStyle w:val="a3"/>
              <w:shd w:val="clear" w:color="auto" w:fill="FFFFFF"/>
              <w:spacing w:before="0" w:beforeAutospacing="0" w:after="374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</w:t>
            </w:r>
            <w:r w:rsidR="00B6475B" w:rsidRPr="002053C7">
              <w:rPr>
                <w:color w:val="000000"/>
                <w:sz w:val="28"/>
                <w:szCs w:val="28"/>
              </w:rPr>
              <w:t>адание</w:t>
            </w:r>
            <w:r>
              <w:rPr>
                <w:color w:val="000000"/>
                <w:sz w:val="28"/>
                <w:szCs w:val="28"/>
              </w:rPr>
              <w:t xml:space="preserve">: </w:t>
            </w:r>
          </w:p>
          <w:p w:rsidR="00B6475B" w:rsidRPr="002053C7" w:rsidRDefault="00CF2E1C" w:rsidP="00B6475B">
            <w:pPr>
              <w:pStyle w:val="a3"/>
              <w:shd w:val="clear" w:color="auto" w:fill="FFFFFF"/>
              <w:spacing w:before="0" w:beforeAutospacing="0" w:after="374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Н</w:t>
            </w:r>
            <w:r w:rsidR="00B6475B" w:rsidRPr="002053C7">
              <w:rPr>
                <w:color w:val="000000"/>
                <w:sz w:val="28"/>
                <w:szCs w:val="28"/>
              </w:rPr>
              <w:t>арисовать  ассоциации, которые возникают при произношении этого слова.</w:t>
            </w:r>
          </w:p>
          <w:p w:rsidR="00B6475B" w:rsidRPr="002053C7" w:rsidRDefault="00CF2E1C" w:rsidP="00B6475B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0" w:beforeAutospacing="0" w:after="374" w:afterAutospacing="0"/>
              <w:ind w:lef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="00B6475B" w:rsidRPr="002053C7">
              <w:rPr>
                <w:color w:val="000000"/>
                <w:sz w:val="28"/>
                <w:szCs w:val="28"/>
              </w:rPr>
              <w:t>Узнайте значение слова.</w:t>
            </w:r>
          </w:p>
          <w:p w:rsidR="00B6475B" w:rsidRPr="002053C7" w:rsidRDefault="00F22EA0" w:rsidP="00B6475B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0" w:beforeAutospacing="0" w:after="374" w:afterAutospacing="0"/>
              <w:ind w:lef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="00B6475B" w:rsidRPr="002053C7">
              <w:rPr>
                <w:color w:val="000000"/>
                <w:sz w:val="28"/>
                <w:szCs w:val="28"/>
              </w:rPr>
              <w:t>Найдите информацию о предмете, который обозначает это слово.</w:t>
            </w:r>
          </w:p>
          <w:p w:rsidR="00B6475B" w:rsidRPr="002053C7" w:rsidRDefault="00F22EA0" w:rsidP="00B6475B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0" w:beforeAutospacing="0" w:after="374" w:afterAutospacing="0"/>
              <w:ind w:lef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="00B6475B" w:rsidRPr="002053C7">
              <w:rPr>
                <w:color w:val="000000"/>
                <w:sz w:val="28"/>
                <w:szCs w:val="28"/>
              </w:rPr>
              <w:t>Сделайте вывод: изменился ли ваш рисунок, что на это повлияло.</w:t>
            </w:r>
          </w:p>
          <w:p w:rsidR="00F22EA0" w:rsidRDefault="00F22EA0" w:rsidP="00B6475B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B6475B" w:rsidRDefault="00F22EA0" w:rsidP="00B6475B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Контролирует ответы всех групп.</w:t>
            </w:r>
          </w:p>
          <w:p w:rsidR="00F22EA0" w:rsidRDefault="00F22EA0" w:rsidP="00B6475B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F22EA0" w:rsidRDefault="00F22EA0" w:rsidP="00B6475B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B6475B" w:rsidRDefault="00B6475B" w:rsidP="00B6475B">
            <w:pPr>
              <w:pStyle w:val="a3"/>
              <w:shd w:val="clear" w:color="auto" w:fill="FFFFFF"/>
              <w:spacing w:before="0" w:beforeAutospacing="0" w:after="374" w:afterAutospacing="0"/>
              <w:jc w:val="both"/>
              <w:rPr>
                <w:color w:val="000000"/>
                <w:sz w:val="28"/>
                <w:szCs w:val="28"/>
              </w:rPr>
            </w:pPr>
            <w:r w:rsidRPr="002053C7">
              <w:rPr>
                <w:color w:val="000000"/>
                <w:sz w:val="28"/>
                <w:szCs w:val="28"/>
              </w:rPr>
              <w:t>Знакомство со словарем синонимов.</w:t>
            </w:r>
          </w:p>
          <w:p w:rsidR="00F22EA0" w:rsidRPr="002053C7" w:rsidRDefault="00F22EA0" w:rsidP="00B6475B">
            <w:pPr>
              <w:pStyle w:val="a3"/>
              <w:shd w:val="clear" w:color="auto" w:fill="FFFFFF"/>
              <w:spacing w:before="0" w:beforeAutospacing="0" w:after="374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B6475B" w:rsidRDefault="00B6475B" w:rsidP="00B6475B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053C7">
              <w:rPr>
                <w:b/>
                <w:bCs/>
                <w:iCs/>
                <w:color w:val="000000"/>
                <w:sz w:val="28"/>
                <w:szCs w:val="28"/>
              </w:rPr>
              <w:t>Синонимы (слова - друзья)</w:t>
            </w:r>
            <w:r w:rsidRPr="002053C7">
              <w:rPr>
                <w:color w:val="000000"/>
                <w:sz w:val="28"/>
                <w:szCs w:val="28"/>
              </w:rPr>
              <w:t xml:space="preserve"> обогащают нашу речь, дают возможность выразить любой оттенок мысли, избежать повторения одного и того же слова. Умелый подбор синонимов придает языку красочность и </w:t>
            </w:r>
            <w:r w:rsidRPr="002053C7">
              <w:rPr>
                <w:color w:val="000000"/>
                <w:sz w:val="28"/>
                <w:szCs w:val="28"/>
              </w:rPr>
              <w:lastRenderedPageBreak/>
              <w:t>выразительность. В словаре 90 тысяч синонимических рядов. Автор – З.Е.Александрова.</w:t>
            </w:r>
          </w:p>
          <w:p w:rsidR="00F22EA0" w:rsidRPr="002053C7" w:rsidRDefault="00F22EA0" w:rsidP="00B6475B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B6475B" w:rsidRPr="002053C7" w:rsidRDefault="00B6475B" w:rsidP="00B6475B">
            <w:pPr>
              <w:pStyle w:val="a3"/>
              <w:numPr>
                <w:ilvl w:val="0"/>
                <w:numId w:val="6"/>
              </w:numPr>
              <w:shd w:val="clear" w:color="auto" w:fill="FFFFFF"/>
              <w:spacing w:before="0" w:beforeAutospacing="0" w:after="374" w:afterAutospacing="0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2053C7">
              <w:rPr>
                <w:color w:val="000000"/>
                <w:sz w:val="28"/>
                <w:szCs w:val="28"/>
              </w:rPr>
              <w:t>Подобрать синонимы к словам: врач, большой, ограда, богатырь, летчик.</w:t>
            </w:r>
          </w:p>
          <w:p w:rsidR="00B6475B" w:rsidRPr="002053C7" w:rsidRDefault="00B6475B" w:rsidP="00B6475B">
            <w:pPr>
              <w:pStyle w:val="a3"/>
              <w:shd w:val="clear" w:color="auto" w:fill="FFFFFF"/>
              <w:spacing w:before="0" w:beforeAutospacing="0" w:after="374" w:afterAutospacing="0"/>
              <w:jc w:val="both"/>
              <w:rPr>
                <w:color w:val="000000"/>
                <w:sz w:val="28"/>
                <w:szCs w:val="28"/>
              </w:rPr>
            </w:pPr>
            <w:r w:rsidRPr="002053C7">
              <w:rPr>
                <w:color w:val="000000"/>
                <w:sz w:val="28"/>
                <w:szCs w:val="28"/>
              </w:rPr>
              <w:t>(работа по группам со словарем)</w:t>
            </w:r>
          </w:p>
          <w:p w:rsidR="00B6475B" w:rsidRPr="002053C7" w:rsidRDefault="00B6475B" w:rsidP="00B6475B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B6475B" w:rsidRPr="002053C7" w:rsidRDefault="00B6475B" w:rsidP="00B6475B">
            <w:pPr>
              <w:pStyle w:val="a3"/>
              <w:shd w:val="clear" w:color="auto" w:fill="FFFFFF"/>
              <w:spacing w:before="0" w:beforeAutospacing="0" w:after="374" w:afterAutospacing="0"/>
              <w:jc w:val="both"/>
              <w:rPr>
                <w:color w:val="000000"/>
                <w:sz w:val="28"/>
                <w:szCs w:val="28"/>
              </w:rPr>
            </w:pPr>
            <w:r w:rsidRPr="002053C7">
              <w:rPr>
                <w:color w:val="000000"/>
                <w:sz w:val="28"/>
                <w:szCs w:val="28"/>
              </w:rPr>
              <w:t>В языке антонимы отражают противоположности, существующие в жизни. В словаре представлено 20 тысяч антонимических пар.</w:t>
            </w:r>
          </w:p>
          <w:p w:rsidR="00B6475B" w:rsidRPr="002053C7" w:rsidRDefault="00B6475B" w:rsidP="00B6475B">
            <w:pPr>
              <w:pStyle w:val="a3"/>
              <w:shd w:val="clear" w:color="auto" w:fill="FFFFFF"/>
              <w:spacing w:before="0" w:beforeAutospacing="0" w:after="374" w:afterAutospacing="0"/>
              <w:jc w:val="both"/>
              <w:rPr>
                <w:color w:val="000000"/>
                <w:sz w:val="28"/>
                <w:szCs w:val="28"/>
              </w:rPr>
            </w:pPr>
            <w:r w:rsidRPr="002053C7">
              <w:rPr>
                <w:color w:val="000000"/>
                <w:sz w:val="28"/>
                <w:szCs w:val="28"/>
              </w:rPr>
              <w:t>Из какого произведения эти строчки? Кто автор этого произведения?</w:t>
            </w:r>
          </w:p>
          <w:p w:rsidR="00B6475B" w:rsidRPr="002053C7" w:rsidRDefault="00B6475B" w:rsidP="00F22EA0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053C7">
              <w:rPr>
                <w:color w:val="000000"/>
                <w:sz w:val="28"/>
                <w:szCs w:val="28"/>
              </w:rPr>
              <w:t>«Крошка – сын к отцу пришел</w:t>
            </w:r>
          </w:p>
          <w:p w:rsidR="00B6475B" w:rsidRPr="002053C7" w:rsidRDefault="00B6475B" w:rsidP="00B6475B">
            <w:pPr>
              <w:pStyle w:val="a3"/>
              <w:shd w:val="clear" w:color="auto" w:fill="FFFFFF"/>
              <w:spacing w:before="0" w:beforeAutospacing="0" w:after="374" w:afterAutospacing="0"/>
              <w:jc w:val="both"/>
              <w:rPr>
                <w:color w:val="000000"/>
                <w:sz w:val="28"/>
                <w:szCs w:val="28"/>
              </w:rPr>
            </w:pPr>
            <w:r w:rsidRPr="002053C7">
              <w:rPr>
                <w:color w:val="000000"/>
                <w:sz w:val="28"/>
                <w:szCs w:val="28"/>
              </w:rPr>
              <w:t>и спросила кроха:</w:t>
            </w:r>
          </w:p>
          <w:p w:rsidR="00B6475B" w:rsidRPr="002053C7" w:rsidRDefault="00F22EA0" w:rsidP="00B6475B">
            <w:pPr>
              <w:pStyle w:val="a3"/>
              <w:shd w:val="clear" w:color="auto" w:fill="FFFFFF"/>
              <w:spacing w:before="0" w:beforeAutospacing="0" w:after="374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Что такое х</w:t>
            </w:r>
            <w:r w:rsidR="00B6475B" w:rsidRPr="002053C7">
              <w:rPr>
                <w:color w:val="000000"/>
                <w:sz w:val="28"/>
                <w:szCs w:val="28"/>
              </w:rPr>
              <w:t>орошо и что такое плохо?»</w:t>
            </w:r>
          </w:p>
          <w:p w:rsidR="00B6475B" w:rsidRDefault="00F22EA0" w:rsidP="00B6475B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="00B6475B" w:rsidRPr="002053C7">
              <w:rPr>
                <w:color w:val="000000"/>
                <w:sz w:val="28"/>
                <w:szCs w:val="28"/>
              </w:rPr>
              <w:t>Что в человеке плохо и что хорошо: </w:t>
            </w:r>
            <w:r w:rsidR="00B6475B" w:rsidRPr="002053C7">
              <w:rPr>
                <w:iCs/>
                <w:color w:val="000000"/>
                <w:sz w:val="28"/>
                <w:szCs w:val="28"/>
              </w:rPr>
              <w:t>трудолюбие </w:t>
            </w:r>
            <w:r w:rsidR="00B6475B" w:rsidRPr="002053C7">
              <w:rPr>
                <w:color w:val="000000"/>
                <w:sz w:val="28"/>
                <w:szCs w:val="28"/>
              </w:rPr>
              <w:t>или </w:t>
            </w:r>
            <w:r w:rsidR="00B6475B" w:rsidRPr="002053C7">
              <w:rPr>
                <w:iCs/>
                <w:color w:val="000000"/>
                <w:sz w:val="28"/>
                <w:szCs w:val="28"/>
              </w:rPr>
              <w:t>лень, трусость</w:t>
            </w:r>
            <w:r w:rsidR="00B6475B" w:rsidRPr="002053C7">
              <w:rPr>
                <w:color w:val="000000"/>
                <w:sz w:val="28"/>
                <w:szCs w:val="28"/>
              </w:rPr>
              <w:t> или </w:t>
            </w:r>
            <w:r w:rsidR="00B6475B" w:rsidRPr="002053C7">
              <w:rPr>
                <w:iCs/>
                <w:color w:val="000000"/>
                <w:sz w:val="28"/>
                <w:szCs w:val="28"/>
              </w:rPr>
              <w:t>смелость,</w:t>
            </w:r>
            <w:r>
              <w:rPr>
                <w:iCs/>
                <w:color w:val="000000"/>
                <w:sz w:val="28"/>
                <w:szCs w:val="28"/>
              </w:rPr>
              <w:t xml:space="preserve">  </w:t>
            </w:r>
            <w:r w:rsidR="00B6475B" w:rsidRPr="002053C7">
              <w:rPr>
                <w:iCs/>
                <w:color w:val="000000"/>
                <w:sz w:val="28"/>
                <w:szCs w:val="28"/>
              </w:rPr>
              <w:t>вежливост</w:t>
            </w:r>
            <w:r>
              <w:rPr>
                <w:iCs/>
                <w:color w:val="000000"/>
                <w:sz w:val="28"/>
                <w:szCs w:val="28"/>
              </w:rPr>
              <w:t>ь</w:t>
            </w:r>
            <w:r w:rsidR="00B6475B" w:rsidRPr="002053C7">
              <w:rPr>
                <w:color w:val="000000"/>
                <w:sz w:val="28"/>
                <w:szCs w:val="28"/>
              </w:rPr>
              <w:t> или </w:t>
            </w:r>
            <w:r w:rsidR="00B6475B" w:rsidRPr="002053C7">
              <w:rPr>
                <w:iCs/>
                <w:color w:val="000000"/>
                <w:sz w:val="28"/>
                <w:szCs w:val="28"/>
              </w:rPr>
              <w:t>грубость, скупость</w:t>
            </w:r>
            <w:r>
              <w:rPr>
                <w:iCs/>
                <w:color w:val="000000"/>
                <w:sz w:val="28"/>
                <w:szCs w:val="28"/>
              </w:rPr>
              <w:t xml:space="preserve"> </w:t>
            </w:r>
            <w:r w:rsidR="00B6475B" w:rsidRPr="002053C7">
              <w:rPr>
                <w:color w:val="000000"/>
                <w:sz w:val="28"/>
                <w:szCs w:val="28"/>
              </w:rPr>
              <w:t>или </w:t>
            </w:r>
            <w:r w:rsidR="00B6475B" w:rsidRPr="002053C7">
              <w:rPr>
                <w:iCs/>
                <w:color w:val="000000"/>
                <w:sz w:val="28"/>
                <w:szCs w:val="28"/>
              </w:rPr>
              <w:t>щедрость</w:t>
            </w:r>
            <w:r w:rsidR="00B6475B" w:rsidRPr="002053C7">
              <w:rPr>
                <w:color w:val="000000"/>
                <w:sz w:val="28"/>
                <w:szCs w:val="28"/>
              </w:rPr>
              <w:t>?</w:t>
            </w:r>
          </w:p>
          <w:p w:rsidR="00F22EA0" w:rsidRDefault="00F22EA0" w:rsidP="00B6475B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F22EA0" w:rsidRDefault="00F22EA0" w:rsidP="00B6475B">
            <w:pPr>
              <w:pStyle w:val="a3"/>
              <w:shd w:val="clear" w:color="auto" w:fill="FFFFFF"/>
              <w:spacing w:before="0" w:beforeAutospacing="0" w:after="374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B6475B" w:rsidRDefault="00B6475B" w:rsidP="00B6475B">
            <w:pPr>
              <w:pStyle w:val="a3"/>
              <w:shd w:val="clear" w:color="auto" w:fill="FFFFFF"/>
              <w:spacing w:before="0" w:beforeAutospacing="0" w:after="374" w:afterAutospacing="0"/>
              <w:jc w:val="both"/>
              <w:rPr>
                <w:color w:val="000000"/>
                <w:sz w:val="28"/>
                <w:szCs w:val="28"/>
              </w:rPr>
            </w:pPr>
            <w:r w:rsidRPr="002053C7">
              <w:rPr>
                <w:color w:val="000000"/>
                <w:sz w:val="28"/>
                <w:szCs w:val="28"/>
              </w:rPr>
              <w:t xml:space="preserve"> «Словарь – это вся вселенная в алфавитном порядке», - сказал французский писатель Анатоль Франс. И действительно, в них можно найти ответ на любой вопрос. Главное уметь ими пользоваться.</w:t>
            </w:r>
          </w:p>
          <w:p w:rsidR="008313CB" w:rsidRDefault="008313CB" w:rsidP="00B6475B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iCs/>
                <w:color w:val="000000"/>
                <w:sz w:val="28"/>
                <w:szCs w:val="28"/>
              </w:rPr>
            </w:pPr>
          </w:p>
          <w:p w:rsidR="00B6475B" w:rsidRPr="002053C7" w:rsidRDefault="00B6475B" w:rsidP="00B6475B">
            <w:pPr>
              <w:pStyle w:val="a3"/>
              <w:shd w:val="clear" w:color="auto" w:fill="FFFFFF"/>
              <w:spacing w:before="0" w:beforeAutospacing="0" w:after="374" w:afterAutospacing="0"/>
              <w:jc w:val="both"/>
              <w:rPr>
                <w:color w:val="000000"/>
                <w:sz w:val="28"/>
                <w:szCs w:val="28"/>
              </w:rPr>
            </w:pPr>
            <w:r w:rsidRPr="002053C7">
              <w:rPr>
                <w:color w:val="000000"/>
                <w:sz w:val="28"/>
                <w:szCs w:val="28"/>
              </w:rPr>
              <w:t xml:space="preserve">С помощью </w:t>
            </w:r>
            <w:r w:rsidR="008313CB">
              <w:rPr>
                <w:color w:val="000000"/>
                <w:sz w:val="28"/>
                <w:szCs w:val="28"/>
              </w:rPr>
              <w:t>смайликов, покажите, понравился</w:t>
            </w:r>
            <w:r w:rsidRPr="002053C7">
              <w:rPr>
                <w:color w:val="000000"/>
                <w:sz w:val="28"/>
                <w:szCs w:val="28"/>
              </w:rPr>
              <w:t xml:space="preserve"> ли вам на</w:t>
            </w:r>
            <w:r w:rsidR="008313CB">
              <w:rPr>
                <w:color w:val="000000"/>
                <w:sz w:val="28"/>
                <w:szCs w:val="28"/>
              </w:rPr>
              <w:t>ш</w:t>
            </w:r>
            <w:r w:rsidRPr="002053C7">
              <w:rPr>
                <w:color w:val="000000"/>
                <w:sz w:val="28"/>
                <w:szCs w:val="28"/>
              </w:rPr>
              <w:t xml:space="preserve"> урок.</w:t>
            </w:r>
          </w:p>
          <w:p w:rsidR="00B6475B" w:rsidRPr="002053C7" w:rsidRDefault="008313CB" w:rsidP="00B6475B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Урок заканчивать</w:t>
            </w:r>
            <w:r w:rsidR="00B6475B" w:rsidRPr="002053C7">
              <w:rPr>
                <w:iCs/>
                <w:color w:val="000000"/>
                <w:sz w:val="28"/>
                <w:szCs w:val="28"/>
              </w:rPr>
              <w:t xml:space="preserve"> пора…</w:t>
            </w:r>
          </w:p>
          <w:p w:rsidR="00B6475B" w:rsidRPr="002053C7" w:rsidRDefault="008313CB" w:rsidP="00B6475B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Словарь</w:t>
            </w:r>
            <w:r w:rsidR="00B6475B" w:rsidRPr="002053C7">
              <w:rPr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iCs/>
                <w:color w:val="000000"/>
                <w:sz w:val="28"/>
                <w:szCs w:val="28"/>
              </w:rPr>
              <w:t>закры</w:t>
            </w:r>
            <w:r w:rsidR="00B6475B" w:rsidRPr="002053C7">
              <w:rPr>
                <w:iCs/>
                <w:color w:val="000000"/>
                <w:sz w:val="28"/>
                <w:szCs w:val="28"/>
              </w:rPr>
              <w:t xml:space="preserve">ть нам </w:t>
            </w:r>
            <w:r>
              <w:rPr>
                <w:iCs/>
                <w:color w:val="000000"/>
                <w:sz w:val="28"/>
                <w:szCs w:val="28"/>
              </w:rPr>
              <w:t>нужно</w:t>
            </w:r>
            <w:r w:rsidR="00B6475B" w:rsidRPr="002053C7">
              <w:rPr>
                <w:iCs/>
                <w:color w:val="000000"/>
                <w:sz w:val="28"/>
                <w:szCs w:val="28"/>
              </w:rPr>
              <w:t>!</w:t>
            </w:r>
          </w:p>
          <w:p w:rsidR="00B6475B" w:rsidRPr="002053C7" w:rsidRDefault="00B6475B" w:rsidP="00B6475B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2053C7">
              <w:rPr>
                <w:iCs/>
                <w:color w:val="000000"/>
                <w:sz w:val="28"/>
                <w:szCs w:val="28"/>
              </w:rPr>
              <w:t xml:space="preserve">С ним </w:t>
            </w:r>
            <w:r w:rsidR="008313CB">
              <w:rPr>
                <w:iCs/>
                <w:color w:val="000000"/>
                <w:sz w:val="28"/>
                <w:szCs w:val="28"/>
              </w:rPr>
              <w:t xml:space="preserve">мы </w:t>
            </w:r>
            <w:r w:rsidRPr="002053C7">
              <w:rPr>
                <w:iCs/>
                <w:color w:val="000000"/>
                <w:sz w:val="28"/>
                <w:szCs w:val="28"/>
              </w:rPr>
              <w:t>узнал</w:t>
            </w:r>
            <w:r w:rsidR="008313CB">
              <w:rPr>
                <w:iCs/>
                <w:color w:val="000000"/>
                <w:sz w:val="28"/>
                <w:szCs w:val="28"/>
              </w:rPr>
              <w:t>и</w:t>
            </w:r>
            <w:r w:rsidRPr="002053C7">
              <w:rPr>
                <w:iCs/>
                <w:color w:val="000000"/>
                <w:sz w:val="28"/>
                <w:szCs w:val="28"/>
              </w:rPr>
              <w:t xml:space="preserve"> много слов</w:t>
            </w:r>
          </w:p>
          <w:p w:rsidR="008313CB" w:rsidRDefault="00B6475B" w:rsidP="00B6475B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iCs/>
                <w:color w:val="000000"/>
                <w:sz w:val="28"/>
                <w:szCs w:val="28"/>
              </w:rPr>
            </w:pPr>
            <w:r w:rsidRPr="002053C7">
              <w:rPr>
                <w:iCs/>
                <w:color w:val="000000"/>
                <w:sz w:val="28"/>
                <w:szCs w:val="28"/>
              </w:rPr>
              <w:t xml:space="preserve">И если ты запомнил их, </w:t>
            </w:r>
          </w:p>
          <w:p w:rsidR="00B6475B" w:rsidRPr="002053C7" w:rsidRDefault="008313CB" w:rsidP="00B6475B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Не зря урок наш был потрачен!</w:t>
            </w:r>
          </w:p>
          <w:p w:rsidR="00B6475B" w:rsidRPr="002053C7" w:rsidRDefault="00B6475B" w:rsidP="00B6475B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B6475B" w:rsidRPr="002053C7" w:rsidRDefault="008313CB" w:rsidP="00B6475B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Наш урок подошел к концу. Всем спасибо!</w:t>
            </w:r>
          </w:p>
          <w:p w:rsidR="00B6475B" w:rsidRDefault="00B6475B" w:rsidP="00B6475B"/>
          <w:p w:rsidR="00B6475B" w:rsidRPr="002053C7" w:rsidRDefault="00B6475B" w:rsidP="00B6475B">
            <w:pPr>
              <w:pStyle w:val="a3"/>
              <w:shd w:val="clear" w:color="auto" w:fill="FFFFFF"/>
              <w:spacing w:before="0" w:beforeAutospacing="0" w:after="374" w:afterAutospacing="0"/>
              <w:rPr>
                <w:color w:val="000000"/>
                <w:sz w:val="28"/>
                <w:szCs w:val="28"/>
              </w:rPr>
            </w:pPr>
          </w:p>
          <w:p w:rsidR="0098686A" w:rsidRDefault="0098686A" w:rsidP="0098686A">
            <w:pPr>
              <w:spacing w:before="75" w:after="75" w:line="270" w:lineRule="atLeas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before="75" w:after="75" w:line="270" w:lineRule="atLeast"/>
              <w:ind w:firstLine="15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61FE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</w:t>
            </w:r>
          </w:p>
          <w:p w:rsidR="0098686A" w:rsidRPr="00A61FEC" w:rsidRDefault="0098686A" w:rsidP="00FB544F">
            <w:pPr>
              <w:spacing w:before="75" w:after="75" w:line="270" w:lineRule="atLeast"/>
              <w:ind w:firstLine="15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98686A" w:rsidRDefault="0098686A" w:rsidP="00FB544F">
            <w:pPr>
              <w:spacing w:before="75" w:after="75" w:line="270" w:lineRule="atLeast"/>
              <w:ind w:firstLine="15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before="75" w:after="75" w:line="270" w:lineRule="atLeast"/>
              <w:ind w:firstLine="15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before="75" w:after="75" w:line="270" w:lineRule="atLeast"/>
              <w:ind w:firstLine="15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before="75" w:after="75" w:line="270" w:lineRule="atLeast"/>
              <w:ind w:firstLine="15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before="75" w:after="75" w:line="270" w:lineRule="atLeast"/>
              <w:ind w:firstLine="15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before="75" w:after="75" w:line="270" w:lineRule="atLeast"/>
              <w:ind w:firstLine="15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Pr="003F6DA2" w:rsidRDefault="0098686A" w:rsidP="00FB544F">
            <w:pPr>
              <w:spacing w:before="75" w:after="75" w:line="270" w:lineRule="atLeas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621" w:type="dxa"/>
            <w:tcBorders>
              <w:left w:val="single" w:sz="4" w:space="0" w:color="auto"/>
              <w:right w:val="single" w:sz="4" w:space="0" w:color="auto"/>
            </w:tcBorders>
          </w:tcPr>
          <w:p w:rsidR="0098686A" w:rsidRDefault="0098686A" w:rsidP="00FB544F">
            <w:pPr>
              <w:spacing w:after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  <w:p w:rsidR="0098686A" w:rsidRDefault="00B6475B" w:rsidP="00FB544F">
            <w:pPr>
              <w:spacing w:after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Слушают, воспринимают</w:t>
            </w:r>
          </w:p>
          <w:p w:rsidR="0098686A" w:rsidRDefault="0098686A" w:rsidP="00FB544F">
            <w:pPr>
              <w:spacing w:after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  <w:p w:rsidR="00B6475B" w:rsidRDefault="00B6475B" w:rsidP="00FB544F">
            <w:pPr>
              <w:spacing w:after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Отвечают на вопросы.</w:t>
            </w:r>
          </w:p>
          <w:p w:rsidR="0098686A" w:rsidRDefault="0098686A" w:rsidP="00FB544F">
            <w:pPr>
              <w:spacing w:after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  <w:p w:rsidR="00E84F73" w:rsidRDefault="00E84F73" w:rsidP="00FB544F">
            <w:pPr>
              <w:spacing w:after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  <w:p w:rsidR="00E84F73" w:rsidRDefault="00E84F73" w:rsidP="00FB544F">
            <w:pPr>
              <w:spacing w:after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  <w:p w:rsidR="00E84F73" w:rsidRDefault="00E84F73" w:rsidP="00FB544F">
            <w:pPr>
              <w:spacing w:after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  <w:p w:rsidR="00E84F73" w:rsidRDefault="00E84F73" w:rsidP="00FB544F">
            <w:pPr>
              <w:spacing w:after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Повторяют стихотворение.</w:t>
            </w:r>
          </w:p>
          <w:p w:rsidR="00E84F73" w:rsidRDefault="00E84F73" w:rsidP="00FB544F">
            <w:pPr>
              <w:spacing w:after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  <w:p w:rsidR="00E84F73" w:rsidRDefault="00E84F73" w:rsidP="00FB544F">
            <w:pPr>
              <w:spacing w:after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  <w:p w:rsidR="00E84F73" w:rsidRDefault="00E84F73" w:rsidP="00FB544F">
            <w:pPr>
              <w:spacing w:after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  <w:p w:rsidR="00E84F73" w:rsidRDefault="00E84F73" w:rsidP="00FB544F">
            <w:pPr>
              <w:spacing w:after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  <w:p w:rsidR="00E84F73" w:rsidRDefault="00E84F73" w:rsidP="00FB544F">
            <w:pPr>
              <w:spacing w:after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Слушают, воспринимают.</w:t>
            </w:r>
          </w:p>
          <w:p w:rsidR="00E84F73" w:rsidRDefault="00E84F73" w:rsidP="00FB544F">
            <w:pPr>
              <w:spacing w:after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  <w:p w:rsidR="0098686A" w:rsidRDefault="00E84F73" w:rsidP="00FB544F">
            <w:pPr>
              <w:spacing w:after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Выполняют задание.</w:t>
            </w:r>
          </w:p>
          <w:p w:rsidR="0098686A" w:rsidRDefault="0098686A" w:rsidP="00FB544F">
            <w:pPr>
              <w:spacing w:after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  <w:p w:rsidR="0098686A" w:rsidRDefault="00E84F73" w:rsidP="00FB544F">
            <w:pPr>
              <w:spacing w:after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Воспринимают, выполняют задание.</w:t>
            </w:r>
          </w:p>
          <w:p w:rsidR="0098686A" w:rsidRDefault="0098686A" w:rsidP="00FB544F">
            <w:pPr>
              <w:spacing w:after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  <w:p w:rsidR="00832ED3" w:rsidRDefault="00832ED3" w:rsidP="00FB544F">
            <w:pPr>
              <w:spacing w:after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  <w:p w:rsidR="0098686A" w:rsidRDefault="00832ED3" w:rsidP="00FB544F">
            <w:pPr>
              <w:spacing w:before="75" w:after="75" w:line="270" w:lineRule="atLeast"/>
              <w:ind w:firstLine="15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Воспринимают.</w:t>
            </w:r>
          </w:p>
          <w:p w:rsidR="0098686A" w:rsidRDefault="0098686A" w:rsidP="00FB544F">
            <w:pPr>
              <w:spacing w:after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</w:p>
          <w:p w:rsidR="0098686A" w:rsidRPr="00B73570" w:rsidRDefault="0098686A" w:rsidP="0098686A">
            <w:pPr>
              <w:spacing w:before="75" w:after="75" w:line="270" w:lineRule="atLeast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47568F" w:rsidRDefault="0047568F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47568F" w:rsidRDefault="0047568F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47568F" w:rsidRDefault="0047568F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47568F" w:rsidRDefault="0047568F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47568F" w:rsidRDefault="0047568F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47568F" w:rsidRDefault="0047568F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47568F" w:rsidRDefault="0047568F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47568F" w:rsidRDefault="0047568F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47568F" w:rsidRDefault="0047568F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47568F" w:rsidRDefault="0047568F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47568F" w:rsidRDefault="0047568F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47568F" w:rsidRDefault="0047568F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47568F" w:rsidRDefault="0047568F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47568F" w:rsidRDefault="0047568F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47568F" w:rsidRDefault="0047568F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47568F" w:rsidRDefault="0047568F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47568F" w:rsidRDefault="0047568F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47568F" w:rsidRDefault="0047568F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47568F" w:rsidRDefault="0047568F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47568F" w:rsidRDefault="0047568F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47568F" w:rsidRDefault="0047568F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47568F" w:rsidRDefault="0047568F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Воспринимают.</w:t>
            </w:r>
          </w:p>
          <w:p w:rsidR="0047568F" w:rsidRDefault="0047568F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Выполняют работу по группам.</w:t>
            </w: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Выполняют задание.</w:t>
            </w: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Защищают свои цветные страницы.</w:t>
            </w: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Слушают, воспринимают.</w:t>
            </w: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Выполняют.</w:t>
            </w: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Слушают, отвечают.</w:t>
            </w: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Оценивают урок.</w:t>
            </w:r>
          </w:p>
          <w:p w:rsidR="008313CB" w:rsidRPr="00B73570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05" w:type="dxa"/>
            <w:tcBorders>
              <w:left w:val="single" w:sz="4" w:space="0" w:color="auto"/>
            </w:tcBorders>
          </w:tcPr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1.1</w:t>
            </w: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1.2,  2.1., 2.2</w:t>
            </w: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E84F73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1.1, 2.3</w:t>
            </w: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3.1, 3.2, 3.3</w:t>
            </w: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1.3</w:t>
            </w: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4.3</w:t>
            </w: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98686A" w:rsidRDefault="0098686A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47568F" w:rsidRDefault="0047568F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47568F" w:rsidRDefault="0047568F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47568F" w:rsidRDefault="0047568F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47568F" w:rsidRDefault="0047568F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47568F" w:rsidRDefault="0047568F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47568F" w:rsidRDefault="0047568F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47568F" w:rsidRDefault="0047568F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47568F" w:rsidRDefault="0047568F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47568F" w:rsidRDefault="0047568F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47568F" w:rsidRDefault="0047568F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47568F" w:rsidRDefault="0047568F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1.2, 3.3, </w:t>
            </w:r>
            <w:r w:rsidR="00CF2E1C">
              <w:rPr>
                <w:rFonts w:ascii="Times New Roman" w:hAnsi="Times New Roman"/>
                <w:sz w:val="26"/>
                <w:szCs w:val="26"/>
              </w:rPr>
              <w:t>3.4</w:t>
            </w: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1.2, 1.3,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>2.3</w:t>
            </w: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3.2, 3.3</w:t>
            </w: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CF2E1C" w:rsidRDefault="00CF2E1C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1.3, 3.2, 3.3</w:t>
            </w: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2.4,3.4</w:t>
            </w: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1.2, 3.1</w:t>
            </w: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F22EA0" w:rsidRDefault="00F22EA0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1.2, 2.4, 3.3</w:t>
            </w:r>
          </w:p>
          <w:p w:rsidR="008313CB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  <w:p w:rsidR="008313CB" w:rsidRPr="003F6DA2" w:rsidRDefault="008313CB" w:rsidP="00FB544F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98686A" w:rsidRPr="002053C7" w:rsidRDefault="0098686A" w:rsidP="002053C7">
      <w:pPr>
        <w:pStyle w:val="a3"/>
        <w:shd w:val="clear" w:color="auto" w:fill="FFFFFF"/>
        <w:spacing w:before="0" w:beforeAutospacing="0" w:after="374" w:afterAutospacing="0"/>
        <w:jc w:val="both"/>
        <w:rPr>
          <w:color w:val="000000"/>
          <w:sz w:val="28"/>
          <w:szCs w:val="28"/>
        </w:rPr>
      </w:pPr>
    </w:p>
    <w:p w:rsidR="005A34CC" w:rsidRDefault="005A34CC"/>
    <w:sectPr w:rsidR="005A34CC" w:rsidSect="009229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9127C"/>
    <w:multiLevelType w:val="hybridMultilevel"/>
    <w:tmpl w:val="772099B6"/>
    <w:lvl w:ilvl="0" w:tplc="1C7AD2F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7163E60"/>
    <w:multiLevelType w:val="hybridMultilevel"/>
    <w:tmpl w:val="2CF651F0"/>
    <w:lvl w:ilvl="0" w:tplc="41F4B8E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97A59B7"/>
    <w:multiLevelType w:val="hybridMultilevel"/>
    <w:tmpl w:val="7D406A0A"/>
    <w:lvl w:ilvl="0" w:tplc="83D87ADA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A6E79D2"/>
    <w:multiLevelType w:val="hybridMultilevel"/>
    <w:tmpl w:val="538EE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B23A35"/>
    <w:multiLevelType w:val="hybridMultilevel"/>
    <w:tmpl w:val="12942EF4"/>
    <w:lvl w:ilvl="0" w:tplc="64E2C592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0A017FF"/>
    <w:multiLevelType w:val="hybridMultilevel"/>
    <w:tmpl w:val="391AF64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2773F9"/>
    <w:multiLevelType w:val="hybridMultilevel"/>
    <w:tmpl w:val="E6642CF0"/>
    <w:lvl w:ilvl="0" w:tplc="DACC75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F50262A"/>
    <w:multiLevelType w:val="multilevel"/>
    <w:tmpl w:val="CB60DA2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-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</w:rPr>
    </w:lvl>
  </w:abstractNum>
  <w:abstractNum w:abstractNumId="8">
    <w:nsid w:val="442D2E5A"/>
    <w:multiLevelType w:val="hybridMultilevel"/>
    <w:tmpl w:val="4A48301C"/>
    <w:lvl w:ilvl="0" w:tplc="CDFCB722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0F347AE"/>
    <w:multiLevelType w:val="multilevel"/>
    <w:tmpl w:val="635E8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47D0DED"/>
    <w:multiLevelType w:val="multilevel"/>
    <w:tmpl w:val="E2CC2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55E388F"/>
    <w:multiLevelType w:val="hybridMultilevel"/>
    <w:tmpl w:val="4C70F2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362ADA"/>
    <w:multiLevelType w:val="multilevel"/>
    <w:tmpl w:val="3DA2D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D9205FF"/>
    <w:multiLevelType w:val="hybridMultilevel"/>
    <w:tmpl w:val="EB3E2728"/>
    <w:lvl w:ilvl="0" w:tplc="912E052C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602C4B00"/>
    <w:multiLevelType w:val="multilevel"/>
    <w:tmpl w:val="F0CE9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38123CC"/>
    <w:multiLevelType w:val="hybridMultilevel"/>
    <w:tmpl w:val="D9BC8DA6"/>
    <w:lvl w:ilvl="0" w:tplc="7EACF086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3D40859"/>
    <w:multiLevelType w:val="multilevel"/>
    <w:tmpl w:val="B942D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9AE775A"/>
    <w:multiLevelType w:val="multilevel"/>
    <w:tmpl w:val="21D65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E54638C"/>
    <w:multiLevelType w:val="multilevel"/>
    <w:tmpl w:val="8AF66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8A531E1"/>
    <w:multiLevelType w:val="multilevel"/>
    <w:tmpl w:val="9B7A1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A3F0D9C"/>
    <w:multiLevelType w:val="multilevel"/>
    <w:tmpl w:val="880CB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12"/>
  </w:num>
  <w:num w:numId="3">
    <w:abstractNumId w:val="10"/>
  </w:num>
  <w:num w:numId="4">
    <w:abstractNumId w:val="16"/>
  </w:num>
  <w:num w:numId="5">
    <w:abstractNumId w:val="9"/>
  </w:num>
  <w:num w:numId="6">
    <w:abstractNumId w:val="19"/>
  </w:num>
  <w:num w:numId="7">
    <w:abstractNumId w:val="17"/>
  </w:num>
  <w:num w:numId="8">
    <w:abstractNumId w:val="14"/>
  </w:num>
  <w:num w:numId="9">
    <w:abstractNumId w:val="20"/>
  </w:num>
  <w:num w:numId="10">
    <w:abstractNumId w:val="3"/>
  </w:num>
  <w:num w:numId="11">
    <w:abstractNumId w:val="5"/>
  </w:num>
  <w:num w:numId="12">
    <w:abstractNumId w:val="11"/>
  </w:num>
  <w:num w:numId="13">
    <w:abstractNumId w:val="6"/>
  </w:num>
  <w:num w:numId="14">
    <w:abstractNumId w:val="2"/>
  </w:num>
  <w:num w:numId="15">
    <w:abstractNumId w:val="4"/>
  </w:num>
  <w:num w:numId="16">
    <w:abstractNumId w:val="13"/>
  </w:num>
  <w:num w:numId="17">
    <w:abstractNumId w:val="15"/>
  </w:num>
  <w:num w:numId="18">
    <w:abstractNumId w:val="8"/>
  </w:num>
  <w:num w:numId="19">
    <w:abstractNumId w:val="1"/>
  </w:num>
  <w:num w:numId="20">
    <w:abstractNumId w:val="0"/>
  </w:num>
  <w:num w:numId="2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2053C7"/>
    <w:rsid w:val="002053C7"/>
    <w:rsid w:val="00396302"/>
    <w:rsid w:val="0047568F"/>
    <w:rsid w:val="005A34CC"/>
    <w:rsid w:val="0063787C"/>
    <w:rsid w:val="008313CB"/>
    <w:rsid w:val="00832ED3"/>
    <w:rsid w:val="00922959"/>
    <w:rsid w:val="0098686A"/>
    <w:rsid w:val="00B6475B"/>
    <w:rsid w:val="00C27D8F"/>
    <w:rsid w:val="00C85EB2"/>
    <w:rsid w:val="00CF2E1C"/>
    <w:rsid w:val="00DF3B80"/>
    <w:rsid w:val="00E84F73"/>
    <w:rsid w:val="00F22EA0"/>
    <w:rsid w:val="00FC4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9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98686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8686A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34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7</Pages>
  <Words>930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2017-10-15T19:36:00Z</dcterms:created>
  <dcterms:modified xsi:type="dcterms:W3CDTF">2017-12-12T17:25:00Z</dcterms:modified>
</cp:coreProperties>
</file>