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B13" w:rsidRDefault="00E4576C" w:rsidP="00EA287E">
      <w:pPr>
        <w:jc w:val="center"/>
        <w:rPr>
          <w:sz w:val="28"/>
          <w:szCs w:val="28"/>
        </w:rPr>
      </w:pPr>
      <w:r w:rsidRPr="00E4576C">
        <w:rPr>
          <w:sz w:val="28"/>
          <w:szCs w:val="28"/>
        </w:rPr>
        <w:t>План – конспект внеклассного занятия по физической культуре</w:t>
      </w:r>
    </w:p>
    <w:p w:rsidR="00FD6612" w:rsidRPr="00E4576C" w:rsidRDefault="00E4576C" w:rsidP="00E4576C">
      <w:pPr>
        <w:jc w:val="center"/>
        <w:rPr>
          <w:sz w:val="28"/>
          <w:szCs w:val="28"/>
        </w:rPr>
      </w:pPr>
      <w:r w:rsidRPr="00E4576C">
        <w:rPr>
          <w:sz w:val="28"/>
          <w:szCs w:val="28"/>
        </w:rPr>
        <w:t>«День безопасности и спорта».</w:t>
      </w:r>
    </w:p>
    <w:p w:rsidR="00E4576C" w:rsidRPr="00E4576C" w:rsidRDefault="00E4576C" w:rsidP="00E4576C">
      <w:pPr>
        <w:rPr>
          <w:sz w:val="28"/>
          <w:szCs w:val="28"/>
        </w:rPr>
      </w:pPr>
      <w:r w:rsidRPr="00E4576C">
        <w:rPr>
          <w:b/>
          <w:sz w:val="28"/>
          <w:szCs w:val="28"/>
        </w:rPr>
        <w:t>Составил:</w:t>
      </w:r>
      <w:r w:rsidRPr="00E4576C">
        <w:rPr>
          <w:sz w:val="28"/>
          <w:szCs w:val="28"/>
        </w:rPr>
        <w:t xml:space="preserve"> </w:t>
      </w:r>
      <w:proofErr w:type="spellStart"/>
      <w:r w:rsidRPr="00E4576C">
        <w:rPr>
          <w:sz w:val="28"/>
          <w:szCs w:val="28"/>
        </w:rPr>
        <w:t>Мещериков</w:t>
      </w:r>
      <w:proofErr w:type="spellEnd"/>
      <w:r w:rsidRPr="00E4576C">
        <w:rPr>
          <w:sz w:val="28"/>
          <w:szCs w:val="28"/>
        </w:rPr>
        <w:t xml:space="preserve"> Сергей Владимирович</w:t>
      </w:r>
    </w:p>
    <w:p w:rsidR="00E4576C" w:rsidRPr="00596CC0" w:rsidRDefault="00E4576C" w:rsidP="00596CC0">
      <w:pPr>
        <w:rPr>
          <w:sz w:val="28"/>
        </w:rPr>
      </w:pPr>
      <w:r>
        <w:rPr>
          <w:b/>
          <w:sz w:val="28"/>
          <w:szCs w:val="28"/>
        </w:rPr>
        <w:t>Цел</w:t>
      </w:r>
      <w:r w:rsidR="00002A42"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>:</w:t>
      </w:r>
      <w:r w:rsidRPr="00392455">
        <w:rPr>
          <w:b/>
          <w:sz w:val="28"/>
          <w:szCs w:val="28"/>
        </w:rPr>
        <w:t xml:space="preserve"> </w:t>
      </w:r>
      <w:r w:rsidRPr="00F11660">
        <w:rPr>
          <w:bCs/>
          <w:sz w:val="28"/>
        </w:rPr>
        <w:t xml:space="preserve">Социализация </w:t>
      </w:r>
      <w:proofErr w:type="gramStart"/>
      <w:r w:rsidRPr="00F11660">
        <w:rPr>
          <w:bCs/>
          <w:sz w:val="28"/>
        </w:rPr>
        <w:t>обучающихся</w:t>
      </w:r>
      <w:proofErr w:type="gramEnd"/>
      <w:r w:rsidRPr="00F11660">
        <w:rPr>
          <w:bCs/>
          <w:sz w:val="28"/>
        </w:rPr>
        <w:t xml:space="preserve"> с ограниченными возможност</w:t>
      </w:r>
      <w:r>
        <w:rPr>
          <w:bCs/>
          <w:sz w:val="28"/>
        </w:rPr>
        <w:t xml:space="preserve">ями </w:t>
      </w:r>
      <w:r w:rsidR="003046BE">
        <w:rPr>
          <w:bCs/>
          <w:sz w:val="28"/>
        </w:rPr>
        <w:t>через мероприятия, направленные</w:t>
      </w:r>
      <w:r w:rsidR="00D83C92">
        <w:rPr>
          <w:bCs/>
          <w:sz w:val="28"/>
        </w:rPr>
        <w:t xml:space="preserve"> на поддержание </w:t>
      </w:r>
      <w:r w:rsidR="00D83C92">
        <w:rPr>
          <w:bCs/>
          <w:iCs/>
          <w:sz w:val="28"/>
        </w:rPr>
        <w:t>здорового образа</w:t>
      </w:r>
      <w:r w:rsidR="00D83C92" w:rsidRPr="00327E69">
        <w:rPr>
          <w:bCs/>
          <w:iCs/>
          <w:sz w:val="28"/>
        </w:rPr>
        <w:t xml:space="preserve"> жизни</w:t>
      </w:r>
      <w:r w:rsidR="00002A42">
        <w:rPr>
          <w:bCs/>
          <w:iCs/>
          <w:sz w:val="28"/>
        </w:rPr>
        <w:t>.</w:t>
      </w:r>
    </w:p>
    <w:p w:rsidR="00D83C92" w:rsidRDefault="00D83C92" w:rsidP="00596CC0">
      <w:pPr>
        <w:pStyle w:val="a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</w:p>
    <w:p w:rsidR="00D83C92" w:rsidRPr="00327E69" w:rsidRDefault="00D83C92" w:rsidP="00596CC0">
      <w:pPr>
        <w:numPr>
          <w:ilvl w:val="0"/>
          <w:numId w:val="2"/>
        </w:numPr>
        <w:tabs>
          <w:tab w:val="clear" w:pos="720"/>
        </w:tabs>
        <w:ind w:left="0" w:firstLine="426"/>
        <w:rPr>
          <w:bCs/>
          <w:iCs/>
          <w:sz w:val="28"/>
        </w:rPr>
      </w:pPr>
      <w:r w:rsidRPr="00327E69">
        <w:rPr>
          <w:bCs/>
          <w:iCs/>
          <w:sz w:val="28"/>
        </w:rPr>
        <w:t>стимулировать интерес детей  к участию в спортивных мероприятиях</w:t>
      </w:r>
      <w:r w:rsidR="00002A42">
        <w:rPr>
          <w:bCs/>
          <w:iCs/>
          <w:sz w:val="28"/>
        </w:rPr>
        <w:t>,</w:t>
      </w:r>
    </w:p>
    <w:p w:rsidR="00D83C92" w:rsidRPr="00327E69" w:rsidRDefault="00D83C92" w:rsidP="00596CC0">
      <w:pPr>
        <w:numPr>
          <w:ilvl w:val="0"/>
          <w:numId w:val="2"/>
        </w:numPr>
        <w:tabs>
          <w:tab w:val="clear" w:pos="720"/>
        </w:tabs>
        <w:ind w:left="0" w:firstLine="426"/>
        <w:rPr>
          <w:bCs/>
          <w:iCs/>
          <w:sz w:val="28"/>
        </w:rPr>
      </w:pPr>
      <w:r w:rsidRPr="00327E69">
        <w:rPr>
          <w:bCs/>
          <w:iCs/>
          <w:sz w:val="28"/>
        </w:rPr>
        <w:t>разви</w:t>
      </w:r>
      <w:r w:rsidR="00002A42">
        <w:rPr>
          <w:bCs/>
          <w:iCs/>
          <w:sz w:val="28"/>
        </w:rPr>
        <w:t>ва</w:t>
      </w:r>
      <w:r w:rsidRPr="00327E69">
        <w:rPr>
          <w:bCs/>
          <w:iCs/>
          <w:sz w:val="28"/>
        </w:rPr>
        <w:t>ть чувство уверенности в себе и предоставить им возможность раскрыться перед  обычно развивающимися сверстниками</w:t>
      </w:r>
      <w:r w:rsidR="00002A42">
        <w:rPr>
          <w:bCs/>
          <w:iCs/>
          <w:sz w:val="28"/>
        </w:rPr>
        <w:t>,</w:t>
      </w:r>
    </w:p>
    <w:p w:rsidR="00D83C92" w:rsidRPr="00327E69" w:rsidRDefault="00D83C92" w:rsidP="00596CC0">
      <w:pPr>
        <w:numPr>
          <w:ilvl w:val="0"/>
          <w:numId w:val="2"/>
        </w:numPr>
        <w:tabs>
          <w:tab w:val="clear" w:pos="720"/>
        </w:tabs>
        <w:ind w:left="0" w:firstLine="426"/>
        <w:rPr>
          <w:bCs/>
          <w:iCs/>
          <w:sz w:val="28"/>
        </w:rPr>
      </w:pPr>
      <w:r w:rsidRPr="00327E69">
        <w:rPr>
          <w:bCs/>
          <w:iCs/>
          <w:sz w:val="28"/>
        </w:rPr>
        <w:t>воспитывать целеустремленность, волю, дисциплинированность, исполнительность</w:t>
      </w:r>
      <w:r w:rsidR="00002A42">
        <w:rPr>
          <w:bCs/>
          <w:iCs/>
          <w:sz w:val="28"/>
        </w:rPr>
        <w:t>,</w:t>
      </w:r>
    </w:p>
    <w:p w:rsidR="00D83C92" w:rsidRPr="00327E69" w:rsidRDefault="00D83C92" w:rsidP="00596CC0">
      <w:pPr>
        <w:numPr>
          <w:ilvl w:val="0"/>
          <w:numId w:val="2"/>
        </w:numPr>
        <w:tabs>
          <w:tab w:val="clear" w:pos="720"/>
        </w:tabs>
        <w:ind w:left="0" w:firstLine="426"/>
        <w:rPr>
          <w:bCs/>
          <w:iCs/>
          <w:sz w:val="28"/>
        </w:rPr>
      </w:pPr>
      <w:r w:rsidRPr="00327E69">
        <w:rPr>
          <w:bCs/>
          <w:iCs/>
          <w:sz w:val="28"/>
        </w:rPr>
        <w:t>способствовать социальной адаптации детей с ограниченными возможностями в обществе, воспитывать культуру общения и поведения</w:t>
      </w:r>
      <w:r w:rsidR="00002A42">
        <w:rPr>
          <w:bCs/>
          <w:iCs/>
          <w:sz w:val="28"/>
        </w:rPr>
        <w:t>,</w:t>
      </w:r>
    </w:p>
    <w:p w:rsidR="00D83C92" w:rsidRPr="00327E69" w:rsidRDefault="00D83C92" w:rsidP="00596CC0">
      <w:pPr>
        <w:numPr>
          <w:ilvl w:val="0"/>
          <w:numId w:val="2"/>
        </w:numPr>
        <w:tabs>
          <w:tab w:val="clear" w:pos="720"/>
        </w:tabs>
        <w:ind w:left="0" w:firstLine="426"/>
        <w:rPr>
          <w:bCs/>
          <w:iCs/>
          <w:sz w:val="28"/>
        </w:rPr>
      </w:pPr>
      <w:r w:rsidRPr="00327E69">
        <w:rPr>
          <w:bCs/>
          <w:iCs/>
          <w:sz w:val="28"/>
        </w:rPr>
        <w:t>способствовать развитию двигательных качеств у детей с ограниченными возможностями</w:t>
      </w:r>
      <w:r w:rsidR="00002A42">
        <w:rPr>
          <w:bCs/>
          <w:iCs/>
          <w:sz w:val="28"/>
        </w:rPr>
        <w:t>,</w:t>
      </w:r>
    </w:p>
    <w:p w:rsidR="00D83C92" w:rsidRPr="00327E69" w:rsidRDefault="00D83C92" w:rsidP="00596CC0">
      <w:pPr>
        <w:numPr>
          <w:ilvl w:val="0"/>
          <w:numId w:val="2"/>
        </w:numPr>
        <w:tabs>
          <w:tab w:val="clear" w:pos="720"/>
        </w:tabs>
        <w:ind w:left="0" w:firstLine="426"/>
        <w:rPr>
          <w:bCs/>
          <w:iCs/>
          <w:sz w:val="28"/>
        </w:rPr>
      </w:pPr>
      <w:r w:rsidRPr="00327E69">
        <w:rPr>
          <w:bCs/>
          <w:iCs/>
          <w:sz w:val="28"/>
        </w:rPr>
        <w:t>развивать навыки общения и сотрудничества в коллективе</w:t>
      </w:r>
      <w:r w:rsidR="00002A42">
        <w:rPr>
          <w:bCs/>
          <w:iCs/>
          <w:sz w:val="28"/>
        </w:rPr>
        <w:t>.</w:t>
      </w:r>
      <w:r w:rsidRPr="00327E69">
        <w:rPr>
          <w:bCs/>
          <w:iCs/>
          <w:sz w:val="28"/>
        </w:rPr>
        <w:t xml:space="preserve"> </w:t>
      </w:r>
    </w:p>
    <w:p w:rsidR="00E4576C" w:rsidRDefault="00E4576C" w:rsidP="00596CC0">
      <w:pPr>
        <w:rPr>
          <w:sz w:val="28"/>
          <w:szCs w:val="28"/>
        </w:rPr>
      </w:pPr>
      <w:r w:rsidRPr="00E4576C">
        <w:rPr>
          <w:b/>
          <w:sz w:val="28"/>
          <w:szCs w:val="28"/>
        </w:rPr>
        <w:t xml:space="preserve">Место проведения: </w:t>
      </w:r>
      <w:r w:rsidR="00D83C92" w:rsidRPr="00D83C92">
        <w:rPr>
          <w:sz w:val="28"/>
          <w:szCs w:val="28"/>
        </w:rPr>
        <w:t>Уличная спортивная площадка</w:t>
      </w:r>
    </w:p>
    <w:p w:rsidR="00D006AF" w:rsidRPr="00D006AF" w:rsidRDefault="00D006AF" w:rsidP="00596CC0">
      <w:pPr>
        <w:pStyle w:val="a6"/>
        <w:rPr>
          <w:rFonts w:ascii="Times New Roman" w:hAnsi="Times New Roman"/>
          <w:b/>
          <w:sz w:val="28"/>
          <w:szCs w:val="28"/>
        </w:rPr>
      </w:pPr>
      <w:r w:rsidRPr="00392455">
        <w:rPr>
          <w:rFonts w:ascii="Times New Roman" w:hAnsi="Times New Roman"/>
          <w:b/>
          <w:sz w:val="28"/>
          <w:szCs w:val="28"/>
        </w:rPr>
        <w:t>Участники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 w:rsidR="004617C1">
        <w:rPr>
          <w:rFonts w:ascii="Times New Roman" w:hAnsi="Times New Roman"/>
          <w:sz w:val="28"/>
          <w:szCs w:val="28"/>
        </w:rPr>
        <w:t>Ученики 5го класса с задержкой психического развития</w:t>
      </w:r>
      <w:r w:rsidRPr="00D006AF">
        <w:rPr>
          <w:rFonts w:ascii="Times New Roman" w:hAnsi="Times New Roman"/>
          <w:sz w:val="28"/>
          <w:szCs w:val="28"/>
        </w:rPr>
        <w:t>.</w:t>
      </w:r>
    </w:p>
    <w:p w:rsidR="00E4576C" w:rsidRDefault="00E4576C" w:rsidP="00596CC0">
      <w:pPr>
        <w:rPr>
          <w:sz w:val="28"/>
          <w:szCs w:val="28"/>
        </w:rPr>
      </w:pPr>
      <w:r w:rsidRPr="00A96AA1">
        <w:rPr>
          <w:b/>
          <w:sz w:val="28"/>
          <w:szCs w:val="28"/>
        </w:rPr>
        <w:t>Инвентарь</w:t>
      </w:r>
      <w:r>
        <w:rPr>
          <w:sz w:val="28"/>
          <w:szCs w:val="28"/>
        </w:rPr>
        <w:t xml:space="preserve">: </w:t>
      </w:r>
      <w:r w:rsidR="00D006AF">
        <w:rPr>
          <w:sz w:val="28"/>
          <w:szCs w:val="28"/>
        </w:rPr>
        <w:t xml:space="preserve">Маты, обручи, сетка, туристическая сумка, термос, </w:t>
      </w:r>
      <w:r w:rsidR="0009125D">
        <w:rPr>
          <w:sz w:val="28"/>
          <w:szCs w:val="28"/>
        </w:rPr>
        <w:t>канат, свисток, секундомер.</w:t>
      </w:r>
    </w:p>
    <w:tbl>
      <w:tblPr>
        <w:tblW w:w="9923" w:type="dxa"/>
        <w:tblInd w:w="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80"/>
        <w:gridCol w:w="4307"/>
        <w:gridCol w:w="1417"/>
        <w:gridCol w:w="3119"/>
      </w:tblGrid>
      <w:tr w:rsidR="00E4576C" w:rsidRPr="007100D3" w:rsidTr="00E01B13"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76C" w:rsidRPr="007100D3" w:rsidRDefault="00E4576C" w:rsidP="00950E1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7100D3">
              <w:rPr>
                <w:rStyle w:val="c8"/>
                <w:b/>
                <w:bCs/>
                <w:color w:val="000000"/>
                <w:sz w:val="28"/>
                <w:szCs w:val="28"/>
              </w:rPr>
              <w:t>Часть урока</w:t>
            </w:r>
          </w:p>
        </w:tc>
        <w:tc>
          <w:tcPr>
            <w:tcW w:w="4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76C" w:rsidRPr="007100D3" w:rsidRDefault="00E4576C" w:rsidP="00950E1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7100D3">
              <w:rPr>
                <w:rStyle w:val="c8"/>
                <w:b/>
                <w:bCs/>
                <w:sz w:val="28"/>
                <w:szCs w:val="28"/>
              </w:rPr>
              <w:t>Содержание урока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76C" w:rsidRPr="007100D3" w:rsidRDefault="00E4576C" w:rsidP="00950E1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7100D3">
              <w:rPr>
                <w:rStyle w:val="c8"/>
                <w:b/>
                <w:bCs/>
                <w:color w:val="000000"/>
                <w:sz w:val="28"/>
                <w:szCs w:val="28"/>
              </w:rPr>
              <w:t>Дозировка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4576C" w:rsidRPr="007100D3" w:rsidRDefault="00E4576C" w:rsidP="00950E1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7100D3">
              <w:rPr>
                <w:rStyle w:val="c8"/>
                <w:b/>
                <w:bCs/>
                <w:color w:val="000000"/>
                <w:sz w:val="28"/>
                <w:szCs w:val="28"/>
              </w:rPr>
              <w:t>Организационно-методические указания</w:t>
            </w:r>
          </w:p>
        </w:tc>
      </w:tr>
      <w:tr w:rsidR="007100D3" w:rsidRPr="007100D3" w:rsidTr="00950E15">
        <w:trPr>
          <w:trHeight w:val="227"/>
        </w:trPr>
        <w:tc>
          <w:tcPr>
            <w:tcW w:w="9923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0D3" w:rsidRPr="007100D3" w:rsidRDefault="007100D3" w:rsidP="00950E15">
            <w:pPr>
              <w:rPr>
                <w:b/>
                <w:color w:val="000000"/>
                <w:sz w:val="28"/>
                <w:szCs w:val="28"/>
              </w:rPr>
            </w:pPr>
            <w:r w:rsidRPr="007100D3">
              <w:rPr>
                <w:rStyle w:val="c10c29"/>
                <w:b/>
                <w:color w:val="000000"/>
                <w:sz w:val="28"/>
                <w:szCs w:val="28"/>
              </w:rPr>
              <w:t>Вступительная часть</w:t>
            </w:r>
          </w:p>
        </w:tc>
      </w:tr>
      <w:tr w:rsidR="007100D3" w:rsidRPr="007100D3" w:rsidTr="00596CC0">
        <w:trPr>
          <w:trHeight w:val="1006"/>
        </w:trPr>
        <w:tc>
          <w:tcPr>
            <w:tcW w:w="108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0D3" w:rsidRPr="007100D3" w:rsidRDefault="007100D3" w:rsidP="00950E15">
            <w:pPr>
              <w:pStyle w:val="c3"/>
              <w:spacing w:line="0" w:lineRule="atLeast"/>
              <w:rPr>
                <w:rStyle w:val="c10c29"/>
                <w:color w:val="000000"/>
                <w:sz w:val="28"/>
                <w:szCs w:val="28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0D3" w:rsidRPr="007100D3" w:rsidRDefault="007100D3" w:rsidP="00E01B13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  <w:sz w:val="28"/>
                <w:szCs w:val="28"/>
              </w:rPr>
            </w:pPr>
            <w:r w:rsidRPr="007100D3">
              <w:rPr>
                <w:rStyle w:val="c1"/>
                <w:color w:val="000000"/>
                <w:sz w:val="28"/>
                <w:szCs w:val="28"/>
              </w:rPr>
              <w:t>Построение, приветствие</w:t>
            </w:r>
            <w:r w:rsidRPr="007100D3">
              <w:rPr>
                <w:rStyle w:val="apple-converted-space"/>
                <w:color w:val="000000"/>
                <w:sz w:val="28"/>
                <w:szCs w:val="28"/>
              </w:rPr>
              <w:t>, раздача путеводных маршрутов</w:t>
            </w:r>
            <w:r w:rsidR="004617C1">
              <w:rPr>
                <w:rStyle w:val="apple-converted-space"/>
                <w:color w:val="000000"/>
                <w:sz w:val="28"/>
                <w:szCs w:val="28"/>
              </w:rPr>
              <w:t xml:space="preserve"> (Приложение 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0D3" w:rsidRPr="007100D3" w:rsidRDefault="007100D3" w:rsidP="007100D3">
            <w:pPr>
              <w:pStyle w:val="c4"/>
              <w:spacing w:line="0" w:lineRule="atLeast"/>
              <w:rPr>
                <w:rStyle w:val="c1"/>
                <w:color w:val="000000"/>
                <w:sz w:val="28"/>
                <w:szCs w:val="28"/>
              </w:rPr>
            </w:pPr>
            <w:r>
              <w:rPr>
                <w:rStyle w:val="c1"/>
                <w:color w:val="000000"/>
                <w:sz w:val="28"/>
                <w:szCs w:val="28"/>
              </w:rPr>
              <w:t>5</w:t>
            </w:r>
            <w:r w:rsidRPr="007100D3">
              <w:rPr>
                <w:rStyle w:val="c1"/>
                <w:color w:val="000000"/>
                <w:sz w:val="28"/>
                <w:szCs w:val="28"/>
              </w:rPr>
              <w:t xml:space="preserve"> мин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0D3" w:rsidRPr="007100D3" w:rsidRDefault="007100D3" w:rsidP="00E01B13">
            <w:pPr>
              <w:rPr>
                <w:sz w:val="28"/>
                <w:szCs w:val="28"/>
              </w:rPr>
            </w:pPr>
            <w:r w:rsidRPr="007100D3">
              <w:rPr>
                <w:sz w:val="28"/>
                <w:szCs w:val="28"/>
              </w:rPr>
              <w:t>Проверить инвентарь, соответствие одежды и формы к мероприятию</w:t>
            </w:r>
          </w:p>
        </w:tc>
      </w:tr>
      <w:tr w:rsidR="007100D3" w:rsidRPr="007100D3" w:rsidTr="00950E15">
        <w:trPr>
          <w:trHeight w:val="360"/>
        </w:trPr>
        <w:tc>
          <w:tcPr>
            <w:tcW w:w="9923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0D3" w:rsidRPr="007100D3" w:rsidRDefault="007100D3" w:rsidP="007100D3">
            <w:pPr>
              <w:pStyle w:val="c3"/>
              <w:spacing w:line="0" w:lineRule="atLeast"/>
              <w:rPr>
                <w:b/>
                <w:sz w:val="28"/>
                <w:szCs w:val="28"/>
              </w:rPr>
            </w:pPr>
            <w:r w:rsidRPr="007100D3">
              <w:rPr>
                <w:rStyle w:val="c10c29"/>
                <w:b/>
                <w:color w:val="000000"/>
                <w:sz w:val="28"/>
                <w:szCs w:val="28"/>
              </w:rPr>
              <w:t xml:space="preserve">Подготовительная часть </w:t>
            </w:r>
          </w:p>
        </w:tc>
      </w:tr>
      <w:tr w:rsidR="0009125D" w:rsidRPr="007100D3" w:rsidTr="00E01B13">
        <w:trPr>
          <w:trHeight w:val="4350"/>
        </w:trPr>
        <w:tc>
          <w:tcPr>
            <w:tcW w:w="108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125D" w:rsidRPr="007100D3" w:rsidRDefault="0009125D" w:rsidP="00950E15">
            <w:pPr>
              <w:pStyle w:val="c3"/>
              <w:spacing w:before="0" w:beforeAutospacing="0" w:after="0" w:afterAutospacing="0" w:line="0" w:lineRule="atLeast"/>
              <w:rPr>
                <w:rStyle w:val="c10c29"/>
                <w:color w:val="000000"/>
                <w:sz w:val="28"/>
                <w:szCs w:val="28"/>
              </w:rPr>
            </w:pPr>
          </w:p>
          <w:p w:rsidR="0009125D" w:rsidRPr="007100D3" w:rsidRDefault="0009125D" w:rsidP="00950E15">
            <w:pPr>
              <w:pStyle w:val="c3"/>
              <w:spacing w:before="0" w:beforeAutospacing="0" w:after="0" w:afterAutospacing="0" w:line="0" w:lineRule="atLeast"/>
              <w:rPr>
                <w:rStyle w:val="c10c29"/>
                <w:color w:val="000000"/>
                <w:sz w:val="28"/>
                <w:szCs w:val="28"/>
              </w:rPr>
            </w:pPr>
          </w:p>
          <w:p w:rsidR="0009125D" w:rsidRPr="007100D3" w:rsidRDefault="0009125D" w:rsidP="00950E15">
            <w:pPr>
              <w:pStyle w:val="c3"/>
              <w:spacing w:line="0" w:lineRule="atLeast"/>
              <w:rPr>
                <w:rStyle w:val="c10c29"/>
                <w:color w:val="000000"/>
                <w:sz w:val="28"/>
                <w:szCs w:val="28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125D" w:rsidRPr="007100D3" w:rsidRDefault="0009125D" w:rsidP="003B2975">
            <w:pPr>
              <w:pStyle w:val="c3"/>
              <w:spacing w:before="0" w:beforeAutospacing="0" w:after="0" w:afterAutospacing="0"/>
              <w:rPr>
                <w:rStyle w:val="c8c13"/>
                <w:b/>
                <w:bCs/>
                <w:iCs/>
                <w:color w:val="000000"/>
                <w:sz w:val="28"/>
                <w:szCs w:val="28"/>
              </w:rPr>
            </w:pPr>
            <w:r w:rsidRPr="007100D3">
              <w:rPr>
                <w:b/>
                <w:color w:val="000000"/>
                <w:sz w:val="28"/>
                <w:szCs w:val="28"/>
              </w:rPr>
              <w:t>Комплекс ОРУ</w:t>
            </w:r>
            <w:r w:rsidRPr="007100D3">
              <w:rPr>
                <w:rStyle w:val="c8c13"/>
                <w:b/>
                <w:bCs/>
                <w:iCs/>
                <w:color w:val="000000"/>
                <w:sz w:val="28"/>
                <w:szCs w:val="28"/>
              </w:rPr>
              <w:t xml:space="preserve"> </w:t>
            </w:r>
          </w:p>
          <w:p w:rsidR="0009125D" w:rsidRDefault="0009125D" w:rsidP="003B2975">
            <w:pPr>
              <w:pStyle w:val="c3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rPr>
                <w:sz w:val="28"/>
                <w:szCs w:val="28"/>
              </w:rPr>
            </w:pPr>
            <w:r w:rsidRPr="007100D3">
              <w:rPr>
                <w:sz w:val="28"/>
                <w:szCs w:val="28"/>
              </w:rPr>
              <w:t>И.п. – ноги на ширине плеч, руки на поясе. Круговые движения головой.</w:t>
            </w:r>
          </w:p>
          <w:p w:rsidR="007F07A6" w:rsidRPr="007100D3" w:rsidRDefault="007F07A6" w:rsidP="007F07A6">
            <w:pPr>
              <w:pStyle w:val="c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9125D" w:rsidRDefault="0009125D" w:rsidP="003B2975">
            <w:pPr>
              <w:pStyle w:val="c3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rPr>
                <w:sz w:val="28"/>
                <w:szCs w:val="28"/>
              </w:rPr>
            </w:pPr>
            <w:r w:rsidRPr="007100D3">
              <w:rPr>
                <w:sz w:val="28"/>
                <w:szCs w:val="28"/>
              </w:rPr>
              <w:t>И.п. – тоже. Наклоны головы вперед, назад, вправо, влево.</w:t>
            </w:r>
          </w:p>
          <w:p w:rsidR="007F07A6" w:rsidRPr="007100D3" w:rsidRDefault="007F07A6" w:rsidP="007F07A6">
            <w:pPr>
              <w:pStyle w:val="c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9125D" w:rsidRPr="007100D3" w:rsidRDefault="0009125D" w:rsidP="003B2975">
            <w:pPr>
              <w:pStyle w:val="a7"/>
              <w:numPr>
                <w:ilvl w:val="0"/>
                <w:numId w:val="3"/>
              </w:numPr>
              <w:ind w:left="0" w:firstLine="0"/>
              <w:rPr>
                <w:rFonts w:eastAsia="Calibri"/>
                <w:sz w:val="28"/>
                <w:szCs w:val="28"/>
              </w:rPr>
            </w:pPr>
            <w:r w:rsidRPr="007100D3">
              <w:rPr>
                <w:rFonts w:eastAsia="Calibri"/>
                <w:sz w:val="28"/>
                <w:szCs w:val="28"/>
              </w:rPr>
              <w:t xml:space="preserve">И.п. о.с. </w:t>
            </w:r>
          </w:p>
          <w:p w:rsidR="0009125D" w:rsidRPr="007100D3" w:rsidRDefault="0009125D" w:rsidP="003B2975">
            <w:pPr>
              <w:rPr>
                <w:rFonts w:eastAsia="Calibri"/>
                <w:sz w:val="28"/>
                <w:szCs w:val="28"/>
              </w:rPr>
            </w:pPr>
            <w:r w:rsidRPr="007100D3">
              <w:rPr>
                <w:rFonts w:eastAsia="Calibri"/>
                <w:sz w:val="28"/>
                <w:szCs w:val="28"/>
              </w:rPr>
              <w:t>1- руки вверх, левая нога назад на носок;</w:t>
            </w:r>
            <w:r w:rsidR="003B2975" w:rsidRPr="007100D3">
              <w:rPr>
                <w:sz w:val="28"/>
                <w:szCs w:val="28"/>
              </w:rPr>
              <w:t xml:space="preserve"> </w:t>
            </w:r>
            <w:r w:rsidRPr="007100D3">
              <w:rPr>
                <w:rFonts w:eastAsia="Calibri"/>
                <w:sz w:val="28"/>
                <w:szCs w:val="28"/>
              </w:rPr>
              <w:t>2- и.п.</w:t>
            </w:r>
          </w:p>
          <w:p w:rsidR="0009125D" w:rsidRDefault="0009125D" w:rsidP="003B2975">
            <w:pPr>
              <w:rPr>
                <w:rFonts w:eastAsia="Calibri"/>
                <w:sz w:val="28"/>
                <w:szCs w:val="28"/>
              </w:rPr>
            </w:pPr>
            <w:r w:rsidRPr="007100D3">
              <w:rPr>
                <w:rFonts w:eastAsia="Calibri"/>
                <w:sz w:val="28"/>
                <w:szCs w:val="28"/>
              </w:rPr>
              <w:t>3- руки вверх, правая нога назад на носок;</w:t>
            </w:r>
            <w:r w:rsidR="003B2975" w:rsidRPr="007100D3">
              <w:rPr>
                <w:sz w:val="28"/>
                <w:szCs w:val="28"/>
              </w:rPr>
              <w:t xml:space="preserve"> </w:t>
            </w:r>
            <w:r w:rsidRPr="007100D3">
              <w:rPr>
                <w:rFonts w:eastAsia="Calibri"/>
                <w:sz w:val="28"/>
                <w:szCs w:val="28"/>
              </w:rPr>
              <w:t>4- и.п.</w:t>
            </w:r>
          </w:p>
          <w:p w:rsidR="00596CC0" w:rsidRPr="007100D3" w:rsidRDefault="00596CC0" w:rsidP="003B2975">
            <w:pPr>
              <w:rPr>
                <w:rStyle w:val="c8c13"/>
                <w:rFonts w:eastAsia="Calibri"/>
                <w:sz w:val="28"/>
                <w:szCs w:val="28"/>
              </w:rPr>
            </w:pPr>
          </w:p>
          <w:p w:rsidR="0009125D" w:rsidRPr="007100D3" w:rsidRDefault="0009125D" w:rsidP="003B2975">
            <w:pPr>
              <w:pStyle w:val="c3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rPr>
                <w:sz w:val="28"/>
                <w:szCs w:val="28"/>
              </w:rPr>
            </w:pPr>
            <w:r w:rsidRPr="007100D3">
              <w:rPr>
                <w:sz w:val="28"/>
                <w:szCs w:val="28"/>
              </w:rPr>
              <w:t xml:space="preserve">И.п. – ноги на ширине </w:t>
            </w:r>
            <w:proofErr w:type="spellStart"/>
            <w:r w:rsidRPr="007100D3">
              <w:rPr>
                <w:sz w:val="28"/>
                <w:szCs w:val="28"/>
              </w:rPr>
              <w:t>плечь</w:t>
            </w:r>
            <w:proofErr w:type="spellEnd"/>
            <w:r w:rsidRPr="007100D3">
              <w:rPr>
                <w:sz w:val="28"/>
                <w:szCs w:val="28"/>
              </w:rPr>
              <w:t xml:space="preserve">, руки к плечам. Круговые </w:t>
            </w:r>
            <w:r w:rsidRPr="007100D3">
              <w:rPr>
                <w:sz w:val="28"/>
                <w:szCs w:val="28"/>
              </w:rPr>
              <w:lastRenderedPageBreak/>
              <w:t>движения руками.</w:t>
            </w:r>
          </w:p>
          <w:p w:rsidR="0009125D" w:rsidRPr="007100D3" w:rsidRDefault="0009125D" w:rsidP="003B2975">
            <w:pPr>
              <w:pStyle w:val="c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9125D" w:rsidRPr="007100D3" w:rsidRDefault="0009125D" w:rsidP="003B2975">
            <w:pPr>
              <w:pStyle w:val="a7"/>
              <w:numPr>
                <w:ilvl w:val="0"/>
                <w:numId w:val="3"/>
              </w:numPr>
              <w:ind w:left="0" w:firstLine="0"/>
              <w:rPr>
                <w:rFonts w:eastAsia="Calibri"/>
                <w:sz w:val="28"/>
                <w:szCs w:val="28"/>
              </w:rPr>
            </w:pPr>
            <w:r w:rsidRPr="007100D3">
              <w:rPr>
                <w:rFonts w:eastAsia="Calibri"/>
                <w:sz w:val="28"/>
                <w:szCs w:val="28"/>
              </w:rPr>
              <w:t>И.п. стойка ноги врозь, руки на поясе.</w:t>
            </w:r>
          </w:p>
          <w:p w:rsidR="0009125D" w:rsidRPr="007100D3" w:rsidRDefault="0009125D" w:rsidP="003B2975">
            <w:pPr>
              <w:rPr>
                <w:rFonts w:eastAsia="Calibri"/>
                <w:sz w:val="28"/>
                <w:szCs w:val="28"/>
              </w:rPr>
            </w:pPr>
            <w:r w:rsidRPr="007100D3">
              <w:rPr>
                <w:rFonts w:eastAsia="Calibri"/>
                <w:sz w:val="28"/>
                <w:szCs w:val="28"/>
              </w:rPr>
              <w:t>1- наклон туловища вправо, левая рука через сторону вверх;</w:t>
            </w:r>
            <w:r w:rsidR="003B2975" w:rsidRPr="007100D3">
              <w:rPr>
                <w:sz w:val="28"/>
                <w:szCs w:val="28"/>
              </w:rPr>
              <w:t xml:space="preserve"> </w:t>
            </w:r>
            <w:r w:rsidRPr="007100D3">
              <w:rPr>
                <w:rFonts w:eastAsia="Calibri"/>
                <w:sz w:val="28"/>
                <w:szCs w:val="28"/>
              </w:rPr>
              <w:t>2 – и.п.</w:t>
            </w:r>
          </w:p>
          <w:p w:rsidR="0009125D" w:rsidRDefault="0009125D" w:rsidP="003B2975">
            <w:pPr>
              <w:pStyle w:val="c3"/>
              <w:spacing w:before="0" w:beforeAutospacing="0" w:after="0" w:afterAutospacing="0"/>
              <w:rPr>
                <w:sz w:val="28"/>
                <w:szCs w:val="28"/>
              </w:rPr>
            </w:pPr>
            <w:r w:rsidRPr="007100D3">
              <w:rPr>
                <w:sz w:val="28"/>
                <w:szCs w:val="28"/>
              </w:rPr>
              <w:t>3 – наклон туловища влево, правая рука через сторону вверх;</w:t>
            </w:r>
            <w:r w:rsidR="003B2975" w:rsidRPr="007100D3">
              <w:rPr>
                <w:sz w:val="28"/>
                <w:szCs w:val="28"/>
              </w:rPr>
              <w:t xml:space="preserve"> 4 – и.п.</w:t>
            </w:r>
          </w:p>
          <w:p w:rsidR="00596CC0" w:rsidRPr="007100D3" w:rsidRDefault="00596CC0" w:rsidP="003B2975">
            <w:pPr>
              <w:pStyle w:val="c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9125D" w:rsidRDefault="0009125D" w:rsidP="003B2975">
            <w:pPr>
              <w:pStyle w:val="c3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rPr>
                <w:sz w:val="28"/>
                <w:szCs w:val="28"/>
              </w:rPr>
            </w:pPr>
            <w:r w:rsidRPr="007100D3">
              <w:rPr>
                <w:sz w:val="28"/>
                <w:szCs w:val="28"/>
              </w:rPr>
              <w:t xml:space="preserve">И.п. широкая стойка ноги врозь. Упражнение «мельница» </w:t>
            </w:r>
          </w:p>
          <w:p w:rsidR="007F07A6" w:rsidRPr="007100D3" w:rsidRDefault="007F07A6" w:rsidP="007F07A6">
            <w:pPr>
              <w:pStyle w:val="c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9125D" w:rsidRDefault="0009125D" w:rsidP="003B2975">
            <w:pPr>
              <w:pStyle w:val="c3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rPr>
                <w:sz w:val="28"/>
                <w:szCs w:val="28"/>
              </w:rPr>
            </w:pPr>
            <w:r w:rsidRPr="007100D3">
              <w:rPr>
                <w:sz w:val="28"/>
                <w:szCs w:val="28"/>
              </w:rPr>
              <w:t xml:space="preserve">И.п. ноги на ширине </w:t>
            </w:r>
            <w:proofErr w:type="spellStart"/>
            <w:r w:rsidRPr="007100D3">
              <w:rPr>
                <w:sz w:val="28"/>
                <w:szCs w:val="28"/>
              </w:rPr>
              <w:t>плечь</w:t>
            </w:r>
            <w:proofErr w:type="spellEnd"/>
            <w:r w:rsidRPr="007100D3">
              <w:rPr>
                <w:sz w:val="28"/>
                <w:szCs w:val="28"/>
              </w:rPr>
              <w:t>. Круговые движения тазом.</w:t>
            </w:r>
          </w:p>
          <w:p w:rsidR="00E01B13" w:rsidRPr="007100D3" w:rsidRDefault="00E01B13" w:rsidP="00E01B13">
            <w:pPr>
              <w:pStyle w:val="c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9125D" w:rsidRPr="007100D3" w:rsidRDefault="0009125D" w:rsidP="003B2975">
            <w:pPr>
              <w:pStyle w:val="a7"/>
              <w:numPr>
                <w:ilvl w:val="0"/>
                <w:numId w:val="3"/>
              </w:numPr>
              <w:ind w:left="0" w:firstLine="0"/>
              <w:rPr>
                <w:rFonts w:eastAsia="Calibri"/>
                <w:sz w:val="28"/>
                <w:szCs w:val="28"/>
              </w:rPr>
            </w:pPr>
            <w:r w:rsidRPr="007100D3">
              <w:rPr>
                <w:rFonts w:eastAsia="Calibri"/>
                <w:sz w:val="28"/>
                <w:szCs w:val="28"/>
              </w:rPr>
              <w:t>И.п. широкая стойка ноги врозь, руки на поясе.</w:t>
            </w:r>
          </w:p>
          <w:p w:rsidR="0009125D" w:rsidRPr="007100D3" w:rsidRDefault="0009125D" w:rsidP="003B2975">
            <w:pPr>
              <w:rPr>
                <w:rFonts w:eastAsia="Calibri"/>
                <w:sz w:val="28"/>
                <w:szCs w:val="28"/>
              </w:rPr>
            </w:pPr>
            <w:r w:rsidRPr="007100D3">
              <w:rPr>
                <w:rFonts w:eastAsia="Calibri"/>
                <w:sz w:val="28"/>
                <w:szCs w:val="28"/>
              </w:rPr>
              <w:t xml:space="preserve">1 – наклон к </w:t>
            </w:r>
            <w:proofErr w:type="gramStart"/>
            <w:r w:rsidRPr="007100D3">
              <w:rPr>
                <w:rFonts w:eastAsia="Calibri"/>
                <w:sz w:val="28"/>
                <w:szCs w:val="28"/>
              </w:rPr>
              <w:t>левой</w:t>
            </w:r>
            <w:proofErr w:type="gramEnd"/>
            <w:r w:rsidRPr="007100D3">
              <w:rPr>
                <w:rFonts w:eastAsia="Calibri"/>
                <w:sz w:val="28"/>
                <w:szCs w:val="28"/>
              </w:rPr>
              <w:t>;</w:t>
            </w:r>
          </w:p>
          <w:p w:rsidR="0009125D" w:rsidRPr="007100D3" w:rsidRDefault="0009125D" w:rsidP="003B2975">
            <w:pPr>
              <w:rPr>
                <w:rFonts w:eastAsia="Calibri"/>
                <w:sz w:val="28"/>
                <w:szCs w:val="28"/>
              </w:rPr>
            </w:pPr>
            <w:r w:rsidRPr="007100D3">
              <w:rPr>
                <w:rFonts w:eastAsia="Calibri"/>
                <w:sz w:val="28"/>
                <w:szCs w:val="28"/>
              </w:rPr>
              <w:t>2- наклон вперед;</w:t>
            </w:r>
          </w:p>
          <w:p w:rsidR="0009125D" w:rsidRDefault="0009125D" w:rsidP="00E01B13">
            <w:pPr>
              <w:rPr>
                <w:sz w:val="28"/>
                <w:szCs w:val="28"/>
              </w:rPr>
            </w:pPr>
            <w:r w:rsidRPr="007100D3">
              <w:rPr>
                <w:rFonts w:eastAsia="Calibri"/>
                <w:sz w:val="28"/>
                <w:szCs w:val="28"/>
              </w:rPr>
              <w:t xml:space="preserve">3 – наклон к </w:t>
            </w:r>
            <w:proofErr w:type="gramStart"/>
            <w:r w:rsidRPr="007100D3">
              <w:rPr>
                <w:rFonts w:eastAsia="Calibri"/>
                <w:sz w:val="28"/>
                <w:szCs w:val="28"/>
              </w:rPr>
              <w:t>правой</w:t>
            </w:r>
            <w:proofErr w:type="gramEnd"/>
            <w:r w:rsidRPr="007100D3">
              <w:rPr>
                <w:rFonts w:eastAsia="Calibri"/>
                <w:sz w:val="28"/>
                <w:szCs w:val="28"/>
              </w:rPr>
              <w:t>;</w:t>
            </w:r>
            <w:r w:rsidR="00E01B13">
              <w:rPr>
                <w:sz w:val="28"/>
                <w:szCs w:val="28"/>
              </w:rPr>
              <w:t xml:space="preserve"> </w:t>
            </w:r>
            <w:r w:rsidRPr="007100D3">
              <w:rPr>
                <w:rFonts w:eastAsia="Calibri"/>
                <w:sz w:val="28"/>
                <w:szCs w:val="28"/>
              </w:rPr>
              <w:t>4 – и.п.</w:t>
            </w:r>
          </w:p>
          <w:p w:rsidR="00E01B13" w:rsidRPr="007100D3" w:rsidRDefault="00E01B13" w:rsidP="00E01B13">
            <w:pPr>
              <w:rPr>
                <w:rFonts w:eastAsia="Calibri"/>
                <w:sz w:val="28"/>
                <w:szCs w:val="28"/>
              </w:rPr>
            </w:pPr>
          </w:p>
          <w:p w:rsidR="0009125D" w:rsidRPr="007100D3" w:rsidRDefault="0009125D" w:rsidP="003B2975">
            <w:pPr>
              <w:pStyle w:val="a7"/>
              <w:numPr>
                <w:ilvl w:val="0"/>
                <w:numId w:val="3"/>
              </w:numPr>
              <w:ind w:left="0" w:firstLine="0"/>
              <w:rPr>
                <w:rFonts w:eastAsia="Calibri"/>
                <w:sz w:val="28"/>
                <w:szCs w:val="28"/>
              </w:rPr>
            </w:pPr>
            <w:r w:rsidRPr="007100D3">
              <w:rPr>
                <w:rFonts w:eastAsia="Calibri"/>
                <w:sz w:val="28"/>
                <w:szCs w:val="28"/>
              </w:rPr>
              <w:t>И.п. стойка ноги врозь, руки в</w:t>
            </w:r>
            <w:r w:rsidR="00596CC0">
              <w:rPr>
                <w:rFonts w:eastAsia="Calibri"/>
                <w:sz w:val="28"/>
                <w:szCs w:val="28"/>
              </w:rPr>
              <w:t xml:space="preserve">перед </w:t>
            </w:r>
            <w:r w:rsidRPr="007100D3">
              <w:rPr>
                <w:rFonts w:eastAsia="Calibri"/>
                <w:sz w:val="28"/>
                <w:szCs w:val="28"/>
              </w:rPr>
              <w:t>в стороны.</w:t>
            </w:r>
          </w:p>
          <w:p w:rsidR="0009125D" w:rsidRPr="007100D3" w:rsidRDefault="0009125D" w:rsidP="003B2975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7100D3">
              <w:rPr>
                <w:rFonts w:eastAsia="Calibri"/>
                <w:sz w:val="28"/>
                <w:szCs w:val="28"/>
              </w:rPr>
              <w:t>1 – мах левой к правой руке;</w:t>
            </w:r>
            <w:proofErr w:type="gramEnd"/>
          </w:p>
          <w:p w:rsidR="0009125D" w:rsidRPr="007100D3" w:rsidRDefault="0009125D" w:rsidP="003B2975">
            <w:pPr>
              <w:rPr>
                <w:rFonts w:eastAsia="Calibri"/>
                <w:sz w:val="28"/>
                <w:szCs w:val="28"/>
              </w:rPr>
            </w:pPr>
            <w:r w:rsidRPr="007100D3">
              <w:rPr>
                <w:rFonts w:eastAsia="Calibri"/>
                <w:sz w:val="28"/>
                <w:szCs w:val="28"/>
              </w:rPr>
              <w:t>2- и.п.</w:t>
            </w:r>
          </w:p>
          <w:p w:rsidR="0009125D" w:rsidRPr="007100D3" w:rsidRDefault="0009125D" w:rsidP="003B2975">
            <w:pPr>
              <w:rPr>
                <w:rFonts w:eastAsia="Calibri"/>
                <w:sz w:val="28"/>
                <w:szCs w:val="28"/>
              </w:rPr>
            </w:pPr>
            <w:proofErr w:type="gramStart"/>
            <w:r w:rsidRPr="007100D3">
              <w:rPr>
                <w:rFonts w:eastAsia="Calibri"/>
                <w:sz w:val="28"/>
                <w:szCs w:val="28"/>
              </w:rPr>
              <w:t>3 – мах правой к левой руке;</w:t>
            </w:r>
            <w:proofErr w:type="gramEnd"/>
          </w:p>
          <w:p w:rsidR="0009125D" w:rsidRDefault="0009125D" w:rsidP="003B2975">
            <w:pPr>
              <w:pStyle w:val="c3"/>
              <w:spacing w:before="0" w:beforeAutospacing="0" w:after="0" w:afterAutospacing="0"/>
              <w:rPr>
                <w:sz w:val="28"/>
                <w:szCs w:val="28"/>
              </w:rPr>
            </w:pPr>
            <w:r w:rsidRPr="007100D3">
              <w:rPr>
                <w:sz w:val="28"/>
                <w:szCs w:val="28"/>
              </w:rPr>
              <w:t>4 – и.п.</w:t>
            </w:r>
          </w:p>
          <w:p w:rsidR="007F07A6" w:rsidRPr="007100D3" w:rsidRDefault="007F07A6" w:rsidP="003B2975">
            <w:pPr>
              <w:pStyle w:val="c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9125D" w:rsidRPr="007100D3" w:rsidRDefault="0009125D" w:rsidP="003B2975">
            <w:pPr>
              <w:pStyle w:val="a7"/>
              <w:numPr>
                <w:ilvl w:val="0"/>
                <w:numId w:val="3"/>
              </w:numPr>
              <w:ind w:left="0" w:firstLine="0"/>
              <w:rPr>
                <w:rFonts w:eastAsia="Calibri"/>
                <w:sz w:val="28"/>
                <w:szCs w:val="28"/>
              </w:rPr>
            </w:pPr>
            <w:r w:rsidRPr="007100D3">
              <w:rPr>
                <w:rFonts w:eastAsia="Calibri"/>
                <w:sz w:val="28"/>
                <w:szCs w:val="28"/>
              </w:rPr>
              <w:t xml:space="preserve">И.п. </w:t>
            </w:r>
            <w:proofErr w:type="gramStart"/>
            <w:r w:rsidRPr="007100D3">
              <w:rPr>
                <w:rFonts w:eastAsia="Calibri"/>
                <w:sz w:val="28"/>
                <w:szCs w:val="28"/>
              </w:rPr>
              <w:t>сед</w:t>
            </w:r>
            <w:proofErr w:type="gramEnd"/>
            <w:r w:rsidRPr="007100D3">
              <w:rPr>
                <w:rFonts w:eastAsia="Calibri"/>
                <w:sz w:val="28"/>
                <w:szCs w:val="28"/>
              </w:rPr>
              <w:t xml:space="preserve"> на правой, руки вперед.</w:t>
            </w:r>
          </w:p>
          <w:p w:rsidR="0009125D" w:rsidRPr="007100D3" w:rsidRDefault="0009125D" w:rsidP="003B2975">
            <w:pPr>
              <w:rPr>
                <w:rFonts w:eastAsia="Calibri"/>
                <w:sz w:val="28"/>
                <w:szCs w:val="28"/>
              </w:rPr>
            </w:pPr>
            <w:r w:rsidRPr="007100D3">
              <w:rPr>
                <w:rFonts w:eastAsia="Calibri"/>
                <w:sz w:val="28"/>
                <w:szCs w:val="28"/>
              </w:rPr>
              <w:t>1-2 – перенос тяжести тела на левую ногу;</w:t>
            </w:r>
          </w:p>
          <w:p w:rsidR="0009125D" w:rsidRDefault="0009125D" w:rsidP="003B2975">
            <w:pPr>
              <w:pStyle w:val="c3"/>
              <w:spacing w:before="0" w:beforeAutospacing="0" w:after="0" w:afterAutospacing="0"/>
              <w:rPr>
                <w:sz w:val="28"/>
                <w:szCs w:val="28"/>
              </w:rPr>
            </w:pPr>
            <w:r w:rsidRPr="007100D3">
              <w:rPr>
                <w:sz w:val="28"/>
                <w:szCs w:val="28"/>
              </w:rPr>
              <w:t>3 -4 – перенос тяжести тела на правую ног</w:t>
            </w:r>
            <w:r w:rsidR="00596CC0">
              <w:rPr>
                <w:sz w:val="28"/>
                <w:szCs w:val="28"/>
              </w:rPr>
              <w:t>у</w:t>
            </w:r>
          </w:p>
          <w:p w:rsidR="007F07A6" w:rsidRPr="007100D3" w:rsidRDefault="007F07A6" w:rsidP="003B2975">
            <w:pPr>
              <w:pStyle w:val="c3"/>
              <w:spacing w:before="0" w:beforeAutospacing="0" w:after="0" w:afterAutospacing="0"/>
              <w:rPr>
                <w:b/>
                <w:bCs/>
                <w:iCs/>
                <w:color w:val="000000"/>
                <w:sz w:val="28"/>
                <w:szCs w:val="28"/>
              </w:rPr>
            </w:pPr>
          </w:p>
          <w:p w:rsidR="0009125D" w:rsidRPr="007100D3" w:rsidRDefault="0009125D" w:rsidP="003B2975">
            <w:pPr>
              <w:pStyle w:val="a7"/>
              <w:numPr>
                <w:ilvl w:val="0"/>
                <w:numId w:val="3"/>
              </w:numPr>
              <w:ind w:left="0" w:firstLine="0"/>
              <w:rPr>
                <w:rFonts w:eastAsia="Calibri"/>
                <w:sz w:val="28"/>
                <w:szCs w:val="28"/>
              </w:rPr>
            </w:pPr>
            <w:r w:rsidRPr="007100D3">
              <w:rPr>
                <w:rFonts w:eastAsia="Calibri"/>
                <w:sz w:val="28"/>
                <w:szCs w:val="28"/>
              </w:rPr>
              <w:t>И.п. выпад правой, руки на колено.</w:t>
            </w:r>
          </w:p>
          <w:p w:rsidR="0009125D" w:rsidRPr="007100D3" w:rsidRDefault="0009125D" w:rsidP="003B2975">
            <w:pPr>
              <w:rPr>
                <w:rFonts w:eastAsia="Calibri"/>
                <w:sz w:val="28"/>
                <w:szCs w:val="28"/>
              </w:rPr>
            </w:pPr>
            <w:r w:rsidRPr="007100D3">
              <w:rPr>
                <w:rFonts w:eastAsia="Calibri"/>
                <w:sz w:val="28"/>
                <w:szCs w:val="28"/>
              </w:rPr>
              <w:t>1-3 – пружинящие движения;</w:t>
            </w:r>
          </w:p>
          <w:p w:rsidR="0009125D" w:rsidRDefault="0009125D" w:rsidP="003B2975">
            <w:pPr>
              <w:pStyle w:val="c3"/>
              <w:spacing w:before="0" w:beforeAutospacing="0" w:after="0" w:afterAutospacing="0"/>
              <w:rPr>
                <w:sz w:val="28"/>
                <w:szCs w:val="28"/>
              </w:rPr>
            </w:pPr>
            <w:r w:rsidRPr="007100D3">
              <w:rPr>
                <w:sz w:val="28"/>
                <w:szCs w:val="28"/>
              </w:rPr>
              <w:t>4 – смена положения ног в прыжке.</w:t>
            </w:r>
          </w:p>
          <w:p w:rsidR="007F07A6" w:rsidRPr="007100D3" w:rsidRDefault="007F07A6" w:rsidP="003B2975">
            <w:pPr>
              <w:pStyle w:val="c3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09125D" w:rsidRPr="007100D3" w:rsidRDefault="0009125D" w:rsidP="00596CC0">
            <w:pPr>
              <w:pStyle w:val="c3"/>
              <w:numPr>
                <w:ilvl w:val="0"/>
                <w:numId w:val="3"/>
              </w:numPr>
              <w:spacing w:before="0" w:beforeAutospacing="0" w:after="0" w:afterAutospacing="0"/>
              <w:ind w:left="0" w:firstLine="0"/>
              <w:rPr>
                <w:rStyle w:val="c1"/>
                <w:sz w:val="28"/>
                <w:szCs w:val="28"/>
              </w:rPr>
            </w:pPr>
            <w:r w:rsidRPr="007100D3">
              <w:rPr>
                <w:sz w:val="28"/>
                <w:szCs w:val="28"/>
              </w:rPr>
              <w:t xml:space="preserve">И.п. </w:t>
            </w:r>
            <w:r w:rsidR="00596CC0">
              <w:rPr>
                <w:sz w:val="28"/>
                <w:szCs w:val="28"/>
              </w:rPr>
              <w:t>основная стойка</w:t>
            </w:r>
            <w:r w:rsidRPr="007100D3">
              <w:rPr>
                <w:sz w:val="28"/>
                <w:szCs w:val="28"/>
              </w:rPr>
              <w:t xml:space="preserve"> прыжки с хлопками над головой.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rPr>
                <w:rStyle w:val="c1"/>
                <w:color w:val="000000"/>
                <w:sz w:val="28"/>
                <w:szCs w:val="28"/>
              </w:rPr>
            </w:pPr>
          </w:p>
          <w:p w:rsidR="00E01B13" w:rsidRDefault="00E01B13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  <w:sz w:val="28"/>
                <w:szCs w:val="28"/>
              </w:rPr>
            </w:pPr>
            <w:r w:rsidRPr="007100D3">
              <w:rPr>
                <w:rStyle w:val="c1"/>
                <w:color w:val="000000"/>
                <w:sz w:val="28"/>
                <w:szCs w:val="28"/>
              </w:rPr>
              <w:t>4 раз</w:t>
            </w: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  <w:sz w:val="28"/>
                <w:szCs w:val="28"/>
              </w:rPr>
            </w:pPr>
          </w:p>
          <w:p w:rsidR="003B2975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  <w:sz w:val="28"/>
                <w:szCs w:val="28"/>
              </w:rPr>
            </w:pPr>
          </w:p>
          <w:p w:rsidR="00E01B13" w:rsidRPr="007100D3" w:rsidRDefault="00E01B13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rPr>
                <w:rStyle w:val="c1"/>
                <w:color w:val="000000"/>
                <w:sz w:val="28"/>
                <w:szCs w:val="28"/>
              </w:rPr>
            </w:pPr>
            <w:r w:rsidRPr="007100D3">
              <w:rPr>
                <w:rStyle w:val="c1"/>
                <w:color w:val="000000"/>
                <w:sz w:val="28"/>
                <w:szCs w:val="28"/>
              </w:rPr>
              <w:t xml:space="preserve">   4 раза</w:t>
            </w: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  <w:sz w:val="28"/>
                <w:szCs w:val="28"/>
              </w:rPr>
            </w:pPr>
          </w:p>
          <w:p w:rsidR="003B2975" w:rsidRDefault="003B2975" w:rsidP="003B2975">
            <w:pPr>
              <w:pStyle w:val="c4"/>
              <w:spacing w:before="0" w:beforeAutospacing="0" w:after="0" w:afterAutospacing="0" w:line="0" w:lineRule="atLeast"/>
              <w:rPr>
                <w:rStyle w:val="c1"/>
                <w:color w:val="000000"/>
                <w:sz w:val="28"/>
                <w:szCs w:val="28"/>
              </w:rPr>
            </w:pPr>
          </w:p>
          <w:p w:rsidR="00E01B13" w:rsidRPr="007100D3" w:rsidRDefault="00E01B13" w:rsidP="003B2975">
            <w:pPr>
              <w:pStyle w:val="c4"/>
              <w:spacing w:before="0" w:beforeAutospacing="0" w:after="0" w:afterAutospacing="0" w:line="0" w:lineRule="atLeast"/>
              <w:rPr>
                <w:rStyle w:val="c1"/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  <w:sz w:val="28"/>
                <w:szCs w:val="28"/>
              </w:rPr>
            </w:pPr>
            <w:r w:rsidRPr="007100D3">
              <w:rPr>
                <w:rStyle w:val="c1"/>
                <w:color w:val="000000"/>
                <w:sz w:val="28"/>
                <w:szCs w:val="28"/>
              </w:rPr>
              <w:t>6-7 раз</w:t>
            </w: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rPr>
                <w:rStyle w:val="c1"/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rPr>
                <w:rStyle w:val="c1"/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  <w:sz w:val="28"/>
                <w:szCs w:val="28"/>
              </w:rPr>
            </w:pPr>
            <w:r w:rsidRPr="007100D3">
              <w:rPr>
                <w:rStyle w:val="c1"/>
                <w:color w:val="000000"/>
                <w:sz w:val="28"/>
                <w:szCs w:val="28"/>
              </w:rPr>
              <w:t>4-5 раз</w:t>
            </w: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rPr>
                <w:rStyle w:val="c1"/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  <w:sz w:val="28"/>
                <w:szCs w:val="28"/>
              </w:rPr>
            </w:pPr>
            <w:r w:rsidRPr="007100D3">
              <w:rPr>
                <w:rStyle w:val="c1"/>
                <w:color w:val="000000"/>
                <w:sz w:val="28"/>
                <w:szCs w:val="28"/>
              </w:rPr>
              <w:t>6-7 раз</w:t>
            </w: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  <w:sz w:val="28"/>
                <w:szCs w:val="28"/>
              </w:rPr>
            </w:pPr>
          </w:p>
          <w:p w:rsidR="003B2975" w:rsidRDefault="003B2975" w:rsidP="003B2975">
            <w:pPr>
              <w:pStyle w:val="c4"/>
              <w:spacing w:before="0" w:beforeAutospacing="0" w:after="0" w:afterAutospacing="0" w:line="0" w:lineRule="atLeast"/>
              <w:rPr>
                <w:rStyle w:val="c1"/>
                <w:color w:val="000000"/>
                <w:sz w:val="28"/>
                <w:szCs w:val="28"/>
              </w:rPr>
            </w:pPr>
          </w:p>
          <w:p w:rsidR="00596CC0" w:rsidRDefault="00596CC0" w:rsidP="003B2975">
            <w:pPr>
              <w:pStyle w:val="c4"/>
              <w:spacing w:before="0" w:beforeAutospacing="0" w:after="0" w:afterAutospacing="0" w:line="0" w:lineRule="atLeast"/>
              <w:rPr>
                <w:rStyle w:val="c1"/>
                <w:color w:val="000000"/>
                <w:sz w:val="28"/>
                <w:szCs w:val="28"/>
              </w:rPr>
            </w:pPr>
          </w:p>
          <w:p w:rsidR="00596CC0" w:rsidRDefault="00596CC0" w:rsidP="003B2975">
            <w:pPr>
              <w:pStyle w:val="c4"/>
              <w:spacing w:before="0" w:beforeAutospacing="0" w:after="0" w:afterAutospacing="0" w:line="0" w:lineRule="atLeast"/>
              <w:rPr>
                <w:rStyle w:val="c1"/>
                <w:color w:val="000000"/>
                <w:sz w:val="28"/>
                <w:szCs w:val="28"/>
              </w:rPr>
            </w:pPr>
          </w:p>
          <w:p w:rsidR="00596CC0" w:rsidRPr="007100D3" w:rsidRDefault="00596CC0" w:rsidP="003B2975">
            <w:pPr>
              <w:pStyle w:val="c4"/>
              <w:spacing w:before="0" w:beforeAutospacing="0" w:after="0" w:afterAutospacing="0" w:line="0" w:lineRule="atLeast"/>
              <w:rPr>
                <w:rStyle w:val="c1"/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  <w:sz w:val="28"/>
                <w:szCs w:val="28"/>
              </w:rPr>
            </w:pPr>
            <w:r w:rsidRPr="007100D3">
              <w:rPr>
                <w:rStyle w:val="c1"/>
                <w:color w:val="000000"/>
                <w:sz w:val="28"/>
                <w:szCs w:val="28"/>
              </w:rPr>
              <w:t>6-7 раз</w:t>
            </w:r>
          </w:p>
          <w:p w:rsidR="00E01B13" w:rsidRPr="007100D3" w:rsidRDefault="00E01B13" w:rsidP="003B2975">
            <w:pPr>
              <w:pStyle w:val="c4"/>
              <w:spacing w:before="0" w:beforeAutospacing="0" w:after="0" w:afterAutospacing="0" w:line="0" w:lineRule="atLeast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7100D3">
              <w:rPr>
                <w:color w:val="000000"/>
                <w:sz w:val="28"/>
                <w:szCs w:val="28"/>
              </w:rPr>
              <w:t>5-6 раз</w:t>
            </w: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7100D3">
              <w:rPr>
                <w:color w:val="000000"/>
                <w:sz w:val="28"/>
                <w:szCs w:val="28"/>
              </w:rPr>
              <w:t>6-7 раз</w:t>
            </w: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rPr>
                <w:color w:val="000000"/>
                <w:sz w:val="28"/>
                <w:szCs w:val="28"/>
              </w:rPr>
            </w:pPr>
          </w:p>
          <w:p w:rsidR="003B2975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596CC0" w:rsidRPr="007100D3" w:rsidRDefault="00596CC0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7100D3">
              <w:rPr>
                <w:color w:val="000000"/>
                <w:sz w:val="28"/>
                <w:szCs w:val="28"/>
              </w:rPr>
              <w:t>6-7 раз</w:t>
            </w: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7100D3">
              <w:rPr>
                <w:color w:val="000000"/>
                <w:sz w:val="28"/>
                <w:szCs w:val="28"/>
              </w:rPr>
              <w:t>8-10 раз</w:t>
            </w: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3B2975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596CC0" w:rsidRDefault="00596CC0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596CC0" w:rsidRDefault="00596CC0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596CC0" w:rsidRPr="007100D3" w:rsidRDefault="00596CC0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  <w:r w:rsidRPr="007100D3">
              <w:rPr>
                <w:color w:val="000000"/>
                <w:sz w:val="28"/>
                <w:szCs w:val="28"/>
              </w:rPr>
              <w:t>8- 10раз</w:t>
            </w: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4"/>
              <w:spacing w:before="0" w:beforeAutospacing="0" w:after="0" w:afterAutospacing="0" w:line="0" w:lineRule="atLeast"/>
              <w:rPr>
                <w:color w:val="000000"/>
                <w:sz w:val="28"/>
                <w:szCs w:val="28"/>
              </w:rPr>
            </w:pPr>
          </w:p>
          <w:p w:rsidR="0009125D" w:rsidRPr="007100D3" w:rsidRDefault="003B2975" w:rsidP="003B2975">
            <w:pPr>
              <w:pStyle w:val="c4"/>
              <w:spacing w:before="0" w:beforeAutospacing="0" w:after="0" w:afterAutospacing="0" w:line="0" w:lineRule="atLeast"/>
              <w:jc w:val="center"/>
              <w:rPr>
                <w:rStyle w:val="c1"/>
                <w:color w:val="000000"/>
                <w:sz w:val="28"/>
                <w:szCs w:val="28"/>
              </w:rPr>
            </w:pPr>
            <w:r w:rsidRPr="007100D3">
              <w:rPr>
                <w:color w:val="000000"/>
                <w:sz w:val="28"/>
                <w:szCs w:val="28"/>
              </w:rPr>
              <w:t>10 раз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2975" w:rsidRPr="007100D3" w:rsidRDefault="003B2975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 w:rsidRPr="007100D3">
              <w:rPr>
                <w:sz w:val="28"/>
                <w:szCs w:val="28"/>
              </w:rPr>
              <w:lastRenderedPageBreak/>
              <w:t>На четыре счета вправо, на четыре - влево.  Следить за амплитудой выполнения упражнений.</w:t>
            </w:r>
          </w:p>
          <w:p w:rsidR="003B2975" w:rsidRPr="007100D3" w:rsidRDefault="003B2975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 w:rsidRPr="007100D3">
              <w:rPr>
                <w:sz w:val="28"/>
                <w:szCs w:val="28"/>
              </w:rPr>
              <w:t>Следить за осанкой</w:t>
            </w:r>
          </w:p>
          <w:p w:rsidR="003B2975" w:rsidRDefault="003B2975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</w:p>
          <w:p w:rsidR="00596CC0" w:rsidRPr="007100D3" w:rsidRDefault="00596CC0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 w:rsidRPr="007100D3">
              <w:rPr>
                <w:sz w:val="28"/>
                <w:szCs w:val="28"/>
              </w:rPr>
              <w:t>Руки прямые, прогибаться в спине, упражнение выполняется под счет</w:t>
            </w:r>
          </w:p>
          <w:p w:rsidR="003B2975" w:rsidRPr="007100D3" w:rsidRDefault="003B2975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 w:rsidRPr="007100D3">
              <w:rPr>
                <w:sz w:val="28"/>
                <w:szCs w:val="28"/>
              </w:rPr>
              <w:t>На четыре счета вперед, на четыре назад.</w:t>
            </w:r>
          </w:p>
          <w:p w:rsidR="003B2975" w:rsidRPr="007100D3" w:rsidRDefault="003B2975" w:rsidP="003B2975">
            <w:pPr>
              <w:pStyle w:val="c3"/>
              <w:spacing w:before="0" w:beforeAutospacing="0" w:after="0" w:afterAutospacing="0" w:line="0" w:lineRule="atLeast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3"/>
              <w:spacing w:before="0" w:beforeAutospacing="0" w:after="0" w:afterAutospacing="0" w:line="0" w:lineRule="atLeast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3"/>
              <w:spacing w:before="0" w:beforeAutospacing="0" w:after="0" w:afterAutospacing="0" w:line="0" w:lineRule="atLeast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3"/>
              <w:spacing w:before="0" w:beforeAutospacing="0" w:after="0" w:afterAutospacing="0" w:line="0" w:lineRule="atLeast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 w:rsidRPr="007100D3">
              <w:rPr>
                <w:sz w:val="28"/>
                <w:szCs w:val="28"/>
              </w:rPr>
              <w:t>Наклон выполнять как можно ниже, рука прямая, ноги прямые.</w:t>
            </w:r>
          </w:p>
          <w:p w:rsidR="003B2975" w:rsidRPr="007100D3" w:rsidRDefault="003B2975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 w:rsidRPr="007100D3">
              <w:rPr>
                <w:sz w:val="28"/>
                <w:szCs w:val="28"/>
              </w:rPr>
              <w:t>Ноги ровные, пальцами рук касаться внутренней стороны стопы.</w:t>
            </w:r>
          </w:p>
          <w:p w:rsidR="003B2975" w:rsidRPr="007100D3" w:rsidRDefault="003B2975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 w:rsidRPr="007100D3">
              <w:rPr>
                <w:sz w:val="28"/>
                <w:szCs w:val="28"/>
              </w:rPr>
              <w:t>Выполнять с максимальной амплитудой</w:t>
            </w:r>
          </w:p>
          <w:p w:rsidR="003B2975" w:rsidRPr="007100D3" w:rsidRDefault="003B2975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 w:rsidRPr="007100D3">
              <w:rPr>
                <w:sz w:val="28"/>
                <w:szCs w:val="28"/>
              </w:rPr>
              <w:t>Ноги прямые. Наклон глубже. Ноги в коленях не сгибать.</w:t>
            </w:r>
          </w:p>
          <w:p w:rsidR="003B2975" w:rsidRDefault="003B2975" w:rsidP="003B2975">
            <w:pPr>
              <w:pStyle w:val="c3"/>
              <w:spacing w:before="0" w:beforeAutospacing="0" w:after="0" w:afterAutospacing="0" w:line="0" w:lineRule="atLeast"/>
              <w:rPr>
                <w:color w:val="000000"/>
                <w:sz w:val="28"/>
                <w:szCs w:val="28"/>
              </w:rPr>
            </w:pPr>
          </w:p>
          <w:p w:rsidR="00596CC0" w:rsidRDefault="00596CC0" w:rsidP="003B2975">
            <w:pPr>
              <w:pStyle w:val="c3"/>
              <w:spacing w:before="0" w:beforeAutospacing="0" w:after="0" w:afterAutospacing="0" w:line="0" w:lineRule="atLeast"/>
              <w:rPr>
                <w:color w:val="000000"/>
                <w:sz w:val="28"/>
                <w:szCs w:val="28"/>
              </w:rPr>
            </w:pPr>
          </w:p>
          <w:p w:rsidR="00596CC0" w:rsidRPr="007100D3" w:rsidRDefault="00596CC0" w:rsidP="003B2975">
            <w:pPr>
              <w:pStyle w:val="c3"/>
              <w:spacing w:before="0" w:beforeAutospacing="0" w:after="0" w:afterAutospacing="0" w:line="0" w:lineRule="atLeast"/>
              <w:rPr>
                <w:color w:val="000000"/>
                <w:sz w:val="28"/>
                <w:szCs w:val="28"/>
              </w:rPr>
            </w:pPr>
          </w:p>
          <w:p w:rsidR="003B2975" w:rsidRPr="007100D3" w:rsidRDefault="003B2975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 w:rsidRPr="007100D3">
              <w:rPr>
                <w:sz w:val="28"/>
                <w:szCs w:val="28"/>
              </w:rPr>
              <w:t>Мах прямой ногой. Руки ровные.</w:t>
            </w:r>
          </w:p>
          <w:p w:rsidR="003B2975" w:rsidRDefault="003B2975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</w:p>
          <w:p w:rsidR="00E01B13" w:rsidRDefault="00E01B13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</w:p>
          <w:p w:rsidR="00E01B13" w:rsidRDefault="00E01B13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</w:p>
          <w:p w:rsidR="00596CC0" w:rsidRDefault="00596CC0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</w:p>
          <w:p w:rsidR="00596CC0" w:rsidRDefault="00596CC0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</w:p>
          <w:p w:rsidR="00596CC0" w:rsidRDefault="00596CC0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</w:p>
          <w:p w:rsidR="00596CC0" w:rsidRDefault="00596CC0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Держать прямую спину, и тянуть ногу в сторону</w:t>
            </w:r>
          </w:p>
          <w:p w:rsidR="00596CC0" w:rsidRDefault="00596CC0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</w:p>
          <w:p w:rsidR="00596CC0" w:rsidRDefault="00596CC0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</w:p>
          <w:p w:rsidR="00596CC0" w:rsidRDefault="00596CC0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</w:p>
          <w:p w:rsidR="00596CC0" w:rsidRPr="007100D3" w:rsidRDefault="00596CC0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</w:p>
          <w:p w:rsidR="007F07A6" w:rsidRDefault="003B2975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 w:rsidRPr="007100D3">
              <w:rPr>
                <w:sz w:val="28"/>
                <w:szCs w:val="28"/>
              </w:rPr>
              <w:t>Спина прямая, пружинящие движения большей амплитуды</w:t>
            </w:r>
          </w:p>
          <w:p w:rsidR="007F07A6" w:rsidRDefault="007F07A6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</w:p>
          <w:p w:rsidR="00596CC0" w:rsidRDefault="00596CC0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</w:p>
          <w:p w:rsidR="00596CC0" w:rsidRDefault="004617C1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Руки прямые, прыжки как можно выше</w:t>
            </w:r>
          </w:p>
          <w:p w:rsidR="004617C1" w:rsidRPr="007100D3" w:rsidRDefault="004617C1" w:rsidP="003B2975">
            <w:pPr>
              <w:pStyle w:val="c3"/>
              <w:spacing w:before="0" w:beforeAutospacing="0" w:after="0" w:afterAutospacing="0" w:line="0" w:lineRule="atLeast"/>
              <w:rPr>
                <w:sz w:val="28"/>
                <w:szCs w:val="28"/>
              </w:rPr>
            </w:pPr>
          </w:p>
        </w:tc>
      </w:tr>
      <w:tr w:rsidR="007100D3" w:rsidRPr="007100D3" w:rsidTr="00950E15">
        <w:tc>
          <w:tcPr>
            <w:tcW w:w="992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0D3" w:rsidRPr="007100D3" w:rsidRDefault="007100D3" w:rsidP="00950E15">
            <w:pPr>
              <w:rPr>
                <w:b/>
                <w:color w:val="000000"/>
                <w:sz w:val="28"/>
                <w:szCs w:val="28"/>
              </w:rPr>
            </w:pPr>
            <w:r w:rsidRPr="007100D3">
              <w:rPr>
                <w:b/>
                <w:color w:val="000000"/>
                <w:sz w:val="28"/>
                <w:szCs w:val="28"/>
              </w:rPr>
              <w:lastRenderedPageBreak/>
              <w:t>Основная часть</w:t>
            </w:r>
          </w:p>
        </w:tc>
      </w:tr>
      <w:tr w:rsidR="000531C7" w:rsidRPr="007100D3" w:rsidTr="00E26EBC">
        <w:tc>
          <w:tcPr>
            <w:tcW w:w="9923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C7" w:rsidRPr="00E26EBC" w:rsidRDefault="000531C7" w:rsidP="000531C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E26EBC">
              <w:rPr>
                <w:rFonts w:ascii="Times New Roman" w:hAnsi="Times New Roman"/>
                <w:b/>
                <w:sz w:val="28"/>
                <w:szCs w:val="28"/>
              </w:rPr>
              <w:t>Станция 1- ПДД (Правила дорожного движения)</w:t>
            </w:r>
            <w:r w:rsidRPr="00E26E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26EBC">
              <w:rPr>
                <w:rFonts w:ascii="Times New Roman" w:hAnsi="Times New Roman"/>
                <w:color w:val="000000"/>
                <w:sz w:val="28"/>
                <w:szCs w:val="28"/>
              </w:rPr>
              <w:t>5 мин</w:t>
            </w:r>
          </w:p>
          <w:p w:rsidR="00950E15" w:rsidRDefault="00B137AD" w:rsidP="00E26E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Вопросы</w:t>
            </w:r>
            <w:r w:rsidR="000531C7" w:rsidRPr="00E26EBC">
              <w:rPr>
                <w:sz w:val="28"/>
                <w:szCs w:val="28"/>
              </w:rPr>
              <w:t xml:space="preserve"> по ПДД. Задача команды правильно и дружно ответить на вопросы</w:t>
            </w:r>
          </w:p>
          <w:p w:rsidR="00E26EBC" w:rsidRDefault="00E26EBC" w:rsidP="00E26EBC">
            <w:pPr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7319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1. Самодвижущееся четырехколесное транспортное средство. (Автомобиль.)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7319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2. По рельсам бежит — на поворотах дребезжит. (Трамвай.)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7319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3. Многоместный автомобиль для перевозки пассажиров. (Автобус.)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7319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4 .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319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Любимое транспортное средство отчаянных мальчишек, для езды на котором надо отталкиваться ногой. (Самокат.)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7319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5. Автомобиль, которому не страшны самые плохие дороги. (Вездеход.)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7319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6. Дом для автомобиля. (Гараж.)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7319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7. Человек, идущий по тротуару. (Пешеход.)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7319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8. Дорога для трамвая. (Рельсы.)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7319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9. Часть дороги, по которой идут пешеходы. (Тротуар.)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7319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10 .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319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Человек, управляющий автомобилем. (Водитель.)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7319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11.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319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Место на дороге, предназначенное для пешеходов. (Переход.)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7319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12. Полосатая разметка перехода. (Зебра.)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7319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13. Место для посадки и высадки пассажиров общественного транспорта. (Остановка.)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E26EBC" w:rsidRPr="00E26EBC" w:rsidRDefault="00E26EBC" w:rsidP="00E26EBC">
            <w:pPr>
              <w:rPr>
                <w:sz w:val="28"/>
                <w:szCs w:val="28"/>
              </w:rPr>
            </w:pPr>
            <w:r w:rsidRPr="007319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14. Громкий звуковой сигнал специальной машины. (Сирена.)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br/>
            </w:r>
            <w:r w:rsidRPr="00731924">
              <w:rPr>
                <w:rFonts w:eastAsia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15. Место пересечения улиц. (Перекресток.)</w:t>
            </w:r>
            <w:r w:rsidRPr="00731924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0531C7" w:rsidRPr="007100D3" w:rsidTr="00E26EBC">
        <w:tc>
          <w:tcPr>
            <w:tcW w:w="9923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C7" w:rsidRPr="00E26EBC" w:rsidRDefault="000531C7" w:rsidP="000531C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E26EBC">
              <w:rPr>
                <w:rFonts w:ascii="Times New Roman" w:hAnsi="Times New Roman"/>
                <w:b/>
                <w:sz w:val="28"/>
                <w:szCs w:val="28"/>
              </w:rPr>
              <w:t xml:space="preserve">Этап 2- </w:t>
            </w:r>
            <w:proofErr w:type="gramStart"/>
            <w:r w:rsidRPr="00E26EBC">
              <w:rPr>
                <w:rFonts w:ascii="Times New Roman" w:hAnsi="Times New Roman"/>
                <w:b/>
                <w:sz w:val="28"/>
                <w:szCs w:val="28"/>
              </w:rPr>
              <w:t>Спортивная</w:t>
            </w:r>
            <w:proofErr w:type="gramEnd"/>
            <w:r w:rsidRPr="00E26EBC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E26EBC">
              <w:rPr>
                <w:rFonts w:ascii="Times New Roman" w:hAnsi="Times New Roman"/>
                <w:color w:val="000000"/>
                <w:sz w:val="28"/>
                <w:szCs w:val="28"/>
              </w:rPr>
              <w:t>5 мин</w:t>
            </w:r>
          </w:p>
          <w:p w:rsidR="000531C7" w:rsidRPr="00E26EBC" w:rsidRDefault="000531C7" w:rsidP="005B459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E26EBC">
              <w:rPr>
                <w:rFonts w:ascii="Times New Roman" w:hAnsi="Times New Roman"/>
                <w:sz w:val="28"/>
                <w:szCs w:val="28"/>
              </w:rPr>
              <w:t xml:space="preserve">Пройти полосу препятствий. </w:t>
            </w:r>
          </w:p>
          <w:p w:rsidR="000531C7" w:rsidRPr="00E26EBC" w:rsidRDefault="000531C7" w:rsidP="005B459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E26EBC">
              <w:rPr>
                <w:rFonts w:ascii="Times New Roman" w:hAnsi="Times New Roman"/>
                <w:sz w:val="28"/>
                <w:szCs w:val="28"/>
              </w:rPr>
              <w:t xml:space="preserve">1) Переправиться всей командой переставляя обручи с одного места на другое </w:t>
            </w:r>
          </w:p>
          <w:p w:rsidR="000531C7" w:rsidRPr="00E26EBC" w:rsidRDefault="000531C7" w:rsidP="005B459A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E26EBC">
              <w:rPr>
                <w:rFonts w:ascii="Times New Roman" w:hAnsi="Times New Roman"/>
                <w:sz w:val="28"/>
                <w:szCs w:val="28"/>
              </w:rPr>
              <w:t xml:space="preserve">2) Забросить мяч в корзину </w:t>
            </w:r>
          </w:p>
        </w:tc>
      </w:tr>
      <w:tr w:rsidR="000531C7" w:rsidRPr="007100D3" w:rsidTr="00950E15">
        <w:tc>
          <w:tcPr>
            <w:tcW w:w="9923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C7" w:rsidRPr="00E26EBC" w:rsidRDefault="000531C7" w:rsidP="00950E15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E26EBC">
              <w:rPr>
                <w:rFonts w:ascii="Times New Roman" w:hAnsi="Times New Roman"/>
                <w:b/>
                <w:sz w:val="28"/>
                <w:szCs w:val="28"/>
              </w:rPr>
              <w:t xml:space="preserve">Этап 3 – </w:t>
            </w:r>
            <w:proofErr w:type="gramStart"/>
            <w:r w:rsidRPr="00E26EBC">
              <w:rPr>
                <w:rFonts w:ascii="Times New Roman" w:hAnsi="Times New Roman"/>
                <w:b/>
                <w:sz w:val="28"/>
                <w:szCs w:val="28"/>
              </w:rPr>
              <w:t>Медицинская</w:t>
            </w:r>
            <w:proofErr w:type="gramEnd"/>
            <w:r w:rsidRPr="00E26EBC">
              <w:rPr>
                <w:rFonts w:ascii="Times New Roman" w:hAnsi="Times New Roman"/>
                <w:sz w:val="28"/>
                <w:szCs w:val="28"/>
              </w:rPr>
              <w:t xml:space="preserve"> 5 мин</w:t>
            </w:r>
          </w:p>
          <w:p w:rsidR="000531C7" w:rsidRPr="00E26EBC" w:rsidRDefault="000531C7" w:rsidP="00002A42">
            <w:pPr>
              <w:rPr>
                <w:color w:val="000000"/>
                <w:sz w:val="28"/>
                <w:szCs w:val="28"/>
              </w:rPr>
            </w:pPr>
            <w:r w:rsidRPr="00E26EBC">
              <w:rPr>
                <w:sz w:val="28"/>
                <w:szCs w:val="28"/>
              </w:rPr>
              <w:t xml:space="preserve">Команда должна выбрать 1 участника, которому будет проведена первая помощь. Задача команды перебинтовать </w:t>
            </w:r>
            <w:r w:rsidR="00002A42" w:rsidRPr="00E26EBC">
              <w:rPr>
                <w:sz w:val="28"/>
                <w:szCs w:val="28"/>
              </w:rPr>
              <w:t>травмированную</w:t>
            </w:r>
            <w:r w:rsidRPr="00E26EBC">
              <w:rPr>
                <w:sz w:val="28"/>
                <w:szCs w:val="28"/>
              </w:rPr>
              <w:t xml:space="preserve"> часть тела (ног</w:t>
            </w:r>
            <w:proofErr w:type="gramStart"/>
            <w:r w:rsidRPr="00E26EBC">
              <w:rPr>
                <w:sz w:val="28"/>
                <w:szCs w:val="28"/>
              </w:rPr>
              <w:t>а-</w:t>
            </w:r>
            <w:proofErr w:type="gramEnd"/>
            <w:r w:rsidRPr="00E26EBC">
              <w:rPr>
                <w:sz w:val="28"/>
                <w:szCs w:val="28"/>
              </w:rPr>
              <w:t xml:space="preserve"> наложить шину). И перенести пострадавшего в безопасное место.</w:t>
            </w:r>
          </w:p>
        </w:tc>
      </w:tr>
      <w:tr w:rsidR="000531C7" w:rsidRPr="007100D3" w:rsidTr="00950E15">
        <w:tc>
          <w:tcPr>
            <w:tcW w:w="9923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C7" w:rsidRPr="00E26EBC" w:rsidRDefault="000531C7" w:rsidP="00950E15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E26EBC">
              <w:rPr>
                <w:rFonts w:ascii="Times New Roman" w:hAnsi="Times New Roman"/>
                <w:b/>
                <w:sz w:val="28"/>
                <w:szCs w:val="28"/>
              </w:rPr>
              <w:t xml:space="preserve">Этап 4 – </w:t>
            </w:r>
            <w:proofErr w:type="gramStart"/>
            <w:r w:rsidRPr="00E26EBC">
              <w:rPr>
                <w:rFonts w:ascii="Times New Roman" w:hAnsi="Times New Roman"/>
                <w:b/>
                <w:sz w:val="28"/>
                <w:szCs w:val="28"/>
              </w:rPr>
              <w:t>Музыкальная</w:t>
            </w:r>
            <w:proofErr w:type="gramEnd"/>
            <w:r w:rsidRPr="00E26EBC">
              <w:rPr>
                <w:rFonts w:ascii="Times New Roman" w:hAnsi="Times New Roman"/>
                <w:sz w:val="28"/>
                <w:szCs w:val="28"/>
              </w:rPr>
              <w:t xml:space="preserve"> 5 мин</w:t>
            </w:r>
          </w:p>
          <w:p w:rsidR="000531C7" w:rsidRPr="00E26EBC" w:rsidRDefault="000531C7" w:rsidP="00950E15">
            <w:pPr>
              <w:rPr>
                <w:color w:val="000000"/>
                <w:sz w:val="28"/>
                <w:szCs w:val="28"/>
              </w:rPr>
            </w:pPr>
            <w:r w:rsidRPr="00E26EBC">
              <w:rPr>
                <w:sz w:val="28"/>
                <w:szCs w:val="28"/>
              </w:rPr>
              <w:t>На станции команде нужно выполнить танцевальные движения, которые им будут показаны ведущим</w:t>
            </w:r>
            <w:r w:rsidR="00002A42" w:rsidRPr="00E26EBC">
              <w:rPr>
                <w:sz w:val="28"/>
                <w:szCs w:val="28"/>
              </w:rPr>
              <w:t>.</w:t>
            </w:r>
          </w:p>
        </w:tc>
      </w:tr>
      <w:tr w:rsidR="000531C7" w:rsidRPr="007100D3" w:rsidTr="00950E15">
        <w:tc>
          <w:tcPr>
            <w:tcW w:w="9923" w:type="dxa"/>
            <w:gridSpan w:val="4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C7" w:rsidRPr="00AD3F9E" w:rsidRDefault="000531C7" w:rsidP="00950E15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E26EBC">
              <w:rPr>
                <w:rFonts w:ascii="Times New Roman" w:hAnsi="Times New Roman"/>
                <w:b/>
                <w:sz w:val="28"/>
                <w:szCs w:val="28"/>
              </w:rPr>
              <w:t>Этап 5 – Лабиринт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5 мин</w:t>
            </w:r>
          </w:p>
          <w:p w:rsidR="00950E15" w:rsidRDefault="000531C7" w:rsidP="00002A42">
            <w:pPr>
              <w:rPr>
                <w:sz w:val="28"/>
                <w:szCs w:val="28"/>
              </w:rPr>
            </w:pPr>
            <w:r w:rsidRPr="00D25471">
              <w:rPr>
                <w:sz w:val="28"/>
                <w:szCs w:val="28"/>
              </w:rPr>
              <w:t xml:space="preserve">Вначале команде нужно </w:t>
            </w:r>
            <w:r w:rsidRPr="00B137AD">
              <w:rPr>
                <w:sz w:val="28"/>
                <w:szCs w:val="28"/>
              </w:rPr>
              <w:t>ответить на вопросы и угадать предмет в загадке</w:t>
            </w:r>
            <w:r w:rsidR="00385A16" w:rsidRPr="00B137AD">
              <w:rPr>
                <w:sz w:val="28"/>
                <w:szCs w:val="28"/>
              </w:rPr>
              <w:t>.</w:t>
            </w:r>
          </w:p>
          <w:p w:rsidR="000531C7" w:rsidRDefault="000531C7" w:rsidP="00002A42">
            <w:pPr>
              <w:rPr>
                <w:sz w:val="28"/>
                <w:szCs w:val="28"/>
              </w:rPr>
            </w:pPr>
            <w:r w:rsidRPr="00D25471">
              <w:rPr>
                <w:sz w:val="28"/>
                <w:szCs w:val="28"/>
              </w:rPr>
              <w:t>Команде</w:t>
            </w:r>
            <w:r w:rsidR="003046BE">
              <w:rPr>
                <w:sz w:val="28"/>
                <w:szCs w:val="28"/>
              </w:rPr>
              <w:t>,</w:t>
            </w:r>
            <w:r w:rsidRPr="00D25471">
              <w:rPr>
                <w:sz w:val="28"/>
                <w:szCs w:val="28"/>
              </w:rPr>
              <w:t xml:space="preserve"> дружно взявшис</w:t>
            </w:r>
            <w:r w:rsidR="003046BE">
              <w:rPr>
                <w:sz w:val="28"/>
                <w:szCs w:val="28"/>
              </w:rPr>
              <w:t xml:space="preserve">ь за руки нужно пройти лабиринт </w:t>
            </w:r>
            <w:r w:rsidR="00B137AD">
              <w:rPr>
                <w:sz w:val="28"/>
                <w:szCs w:val="28"/>
              </w:rPr>
              <w:t xml:space="preserve"> и найти зашифрованный предмет.</w:t>
            </w:r>
            <w:r w:rsidRPr="00D25471">
              <w:rPr>
                <w:sz w:val="28"/>
                <w:szCs w:val="28"/>
              </w:rPr>
              <w:t xml:space="preserve"> У первого участника завязанные глаза.</w:t>
            </w:r>
            <w:r w:rsidR="00B137AD">
              <w:rPr>
                <w:sz w:val="28"/>
                <w:szCs w:val="28"/>
              </w:rPr>
              <w:t xml:space="preserve"> </w:t>
            </w:r>
          </w:p>
          <w:p w:rsidR="00385A16" w:rsidRDefault="00385A16" w:rsidP="00002A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Загадки.</w:t>
            </w:r>
          </w:p>
          <w:p w:rsidR="00B137AD" w:rsidRPr="00B137AD" w:rsidRDefault="00385A16" w:rsidP="00B137AD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 w:firstLine="318"/>
              <w:rPr>
                <w:rStyle w:val="aa"/>
                <w:b/>
                <w:bCs/>
                <w:color w:val="303030"/>
                <w:sz w:val="28"/>
                <w:szCs w:val="28"/>
                <w:shd w:val="clear" w:color="auto" w:fill="FFFFFF"/>
              </w:rPr>
            </w:pPr>
            <w:r w:rsidRPr="00F9101E">
              <w:rPr>
                <w:color w:val="303030"/>
                <w:sz w:val="28"/>
                <w:szCs w:val="28"/>
                <w:shd w:val="clear" w:color="auto" w:fill="FFFFFF"/>
              </w:rPr>
              <w:t>Моря есть, а плавать нельзя,</w:t>
            </w:r>
            <w:r>
              <w:rPr>
                <w:color w:val="303030"/>
                <w:sz w:val="28"/>
                <w:szCs w:val="28"/>
              </w:rPr>
              <w:t xml:space="preserve"> </w:t>
            </w:r>
            <w:r w:rsidRPr="00F9101E">
              <w:rPr>
                <w:color w:val="303030"/>
                <w:sz w:val="28"/>
                <w:szCs w:val="28"/>
                <w:shd w:val="clear" w:color="auto" w:fill="FFFFFF"/>
              </w:rPr>
              <w:t>Дороги есть, а ехать нельзя,</w:t>
            </w:r>
            <w:r>
              <w:rPr>
                <w:color w:val="303030"/>
                <w:sz w:val="28"/>
                <w:szCs w:val="28"/>
              </w:rPr>
              <w:t xml:space="preserve"> </w:t>
            </w:r>
            <w:r w:rsidRPr="00F9101E">
              <w:rPr>
                <w:color w:val="303030"/>
                <w:sz w:val="28"/>
                <w:szCs w:val="28"/>
                <w:shd w:val="clear" w:color="auto" w:fill="FFFFFF"/>
              </w:rPr>
              <w:t>Земля есть, а пахать нельзя.</w:t>
            </w:r>
            <w:r>
              <w:rPr>
                <w:color w:val="303030"/>
                <w:sz w:val="28"/>
                <w:szCs w:val="28"/>
              </w:rPr>
              <w:t xml:space="preserve"> </w:t>
            </w:r>
            <w:r w:rsidRPr="00F9101E">
              <w:rPr>
                <w:color w:val="303030"/>
                <w:sz w:val="28"/>
                <w:szCs w:val="28"/>
                <w:shd w:val="clear" w:color="auto" w:fill="FFFFFF"/>
              </w:rPr>
              <w:t>Что это?</w:t>
            </w:r>
            <w:r>
              <w:rPr>
                <w:color w:val="303030"/>
                <w:sz w:val="28"/>
                <w:szCs w:val="28"/>
              </w:rPr>
              <w:t xml:space="preserve"> </w:t>
            </w:r>
            <w:r w:rsidRPr="00F9101E">
              <w:rPr>
                <w:rStyle w:val="aa"/>
                <w:b/>
                <w:bCs/>
                <w:color w:val="303030"/>
                <w:sz w:val="28"/>
                <w:szCs w:val="28"/>
                <w:shd w:val="clear" w:color="auto" w:fill="FFFFFF"/>
              </w:rPr>
              <w:t>Карта</w:t>
            </w:r>
          </w:p>
          <w:p w:rsidR="00385A16" w:rsidRPr="00B137AD" w:rsidRDefault="00385A16" w:rsidP="00B137AD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 w:firstLine="318"/>
              <w:jc w:val="both"/>
              <w:rPr>
                <w:color w:val="000000"/>
                <w:sz w:val="28"/>
                <w:szCs w:val="28"/>
              </w:rPr>
            </w:pPr>
            <w:r w:rsidRPr="00F9101E">
              <w:rPr>
                <w:color w:val="000000"/>
                <w:sz w:val="28"/>
                <w:szCs w:val="28"/>
              </w:rPr>
              <w:t>В кармане моём — замечательный друг: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85A16">
              <w:rPr>
                <w:color w:val="000000"/>
                <w:sz w:val="28"/>
                <w:szCs w:val="28"/>
              </w:rPr>
              <w:t>Он знает, где север, и знает, где юг.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85A16">
              <w:rPr>
                <w:color w:val="000000"/>
                <w:sz w:val="28"/>
                <w:szCs w:val="28"/>
              </w:rPr>
              <w:t>Качается стрелка туда и сюда,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85A16">
              <w:rPr>
                <w:color w:val="000000"/>
                <w:sz w:val="28"/>
                <w:szCs w:val="28"/>
              </w:rPr>
              <w:t>Укажет нам север и юг без труда.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85A16">
              <w:rPr>
                <w:rStyle w:val="a9"/>
                <w:color w:val="000000"/>
                <w:sz w:val="28"/>
                <w:szCs w:val="28"/>
                <w:bdr w:val="none" w:sz="0" w:space="0" w:color="auto" w:frame="1"/>
              </w:rPr>
              <w:t>Компа</w:t>
            </w:r>
            <w:r w:rsidR="00B137AD">
              <w:rPr>
                <w:rStyle w:val="a9"/>
                <w:color w:val="000000"/>
                <w:sz w:val="28"/>
                <w:szCs w:val="28"/>
                <w:bdr w:val="none" w:sz="0" w:space="0" w:color="auto" w:frame="1"/>
              </w:rPr>
              <w:t>с</w:t>
            </w:r>
          </w:p>
          <w:p w:rsidR="00385A16" w:rsidRPr="00385A16" w:rsidRDefault="00385A16" w:rsidP="00B137AD">
            <w:pPr>
              <w:pStyle w:val="a7"/>
              <w:numPr>
                <w:ilvl w:val="0"/>
                <w:numId w:val="4"/>
              </w:numPr>
              <w:ind w:left="0" w:firstLine="318"/>
              <w:rPr>
                <w:sz w:val="28"/>
                <w:szCs w:val="28"/>
              </w:rPr>
            </w:pPr>
            <w:r w:rsidRPr="00385A16">
              <w:rPr>
                <w:color w:val="303030"/>
                <w:sz w:val="28"/>
                <w:szCs w:val="28"/>
                <w:shd w:val="clear" w:color="auto" w:fill="FFFFFF"/>
              </w:rPr>
              <w:t>И от ветра, и от зноя,</w:t>
            </w:r>
            <w:r>
              <w:rPr>
                <w:color w:val="303030"/>
                <w:sz w:val="28"/>
                <w:szCs w:val="28"/>
              </w:rPr>
              <w:t xml:space="preserve"> </w:t>
            </w:r>
            <w:r w:rsidRPr="00385A16">
              <w:rPr>
                <w:color w:val="303030"/>
                <w:sz w:val="28"/>
                <w:szCs w:val="28"/>
                <w:shd w:val="clear" w:color="auto" w:fill="FFFFFF"/>
              </w:rPr>
              <w:t>От дождя тебя укроет.</w:t>
            </w:r>
            <w:r>
              <w:rPr>
                <w:color w:val="303030"/>
                <w:sz w:val="28"/>
                <w:szCs w:val="28"/>
              </w:rPr>
              <w:t xml:space="preserve"> </w:t>
            </w:r>
            <w:r w:rsidRPr="00385A16">
              <w:rPr>
                <w:color w:val="303030"/>
                <w:sz w:val="28"/>
                <w:szCs w:val="28"/>
                <w:shd w:val="clear" w:color="auto" w:fill="FFFFFF"/>
              </w:rPr>
              <w:t>А как спать в ней сладко!</w:t>
            </w:r>
            <w:r>
              <w:rPr>
                <w:color w:val="303030"/>
                <w:sz w:val="28"/>
                <w:szCs w:val="28"/>
              </w:rPr>
              <w:t xml:space="preserve"> </w:t>
            </w:r>
            <w:r w:rsidRPr="00385A16">
              <w:rPr>
                <w:color w:val="303030"/>
                <w:sz w:val="28"/>
                <w:szCs w:val="28"/>
                <w:shd w:val="clear" w:color="auto" w:fill="FFFFFF"/>
              </w:rPr>
              <w:t>Что это?</w:t>
            </w:r>
            <w:r>
              <w:rPr>
                <w:color w:val="303030"/>
                <w:sz w:val="28"/>
                <w:szCs w:val="28"/>
                <w:shd w:val="clear" w:color="auto" w:fill="FFFFFF"/>
              </w:rPr>
              <w:t xml:space="preserve"> </w:t>
            </w:r>
            <w:r w:rsidRPr="00385A16">
              <w:rPr>
                <w:rStyle w:val="aa"/>
                <w:b/>
                <w:bCs/>
                <w:color w:val="303030"/>
                <w:sz w:val="28"/>
                <w:szCs w:val="28"/>
                <w:shd w:val="clear" w:color="auto" w:fill="FFFFFF"/>
              </w:rPr>
              <w:t>Палатка</w:t>
            </w:r>
          </w:p>
          <w:p w:rsidR="00385A16" w:rsidRPr="00385A16" w:rsidRDefault="00385A16" w:rsidP="00B137AD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 w:firstLine="318"/>
              <w:jc w:val="both"/>
              <w:rPr>
                <w:color w:val="000000"/>
                <w:sz w:val="28"/>
                <w:szCs w:val="28"/>
              </w:rPr>
            </w:pPr>
            <w:r w:rsidRPr="00F9101E">
              <w:rPr>
                <w:color w:val="000000"/>
                <w:sz w:val="28"/>
                <w:szCs w:val="28"/>
              </w:rPr>
              <w:t xml:space="preserve">Он в походе </w:t>
            </w:r>
            <w:proofErr w:type="gramStart"/>
            <w:r w:rsidRPr="00F9101E">
              <w:rPr>
                <w:color w:val="000000"/>
                <w:sz w:val="28"/>
                <w:szCs w:val="28"/>
              </w:rPr>
              <w:t>очень нужен</w:t>
            </w:r>
            <w:proofErr w:type="gramEnd"/>
            <w:r w:rsidRPr="00F9101E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85A16">
              <w:rPr>
                <w:color w:val="000000"/>
                <w:sz w:val="28"/>
                <w:szCs w:val="28"/>
              </w:rPr>
              <w:t>Он с кострами очень дружен.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85A16">
              <w:rPr>
                <w:color w:val="000000"/>
                <w:sz w:val="28"/>
                <w:szCs w:val="28"/>
              </w:rPr>
              <w:t>Можно в нём уху сварить,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85A16">
              <w:rPr>
                <w:color w:val="000000"/>
                <w:sz w:val="28"/>
                <w:szCs w:val="28"/>
              </w:rPr>
              <w:t>Чай душистый вскипятить.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85A16">
              <w:rPr>
                <w:rStyle w:val="a9"/>
                <w:color w:val="000000"/>
                <w:sz w:val="28"/>
                <w:szCs w:val="28"/>
                <w:bdr w:val="none" w:sz="0" w:space="0" w:color="auto" w:frame="1"/>
              </w:rPr>
              <w:t>Котелок</w:t>
            </w:r>
          </w:p>
          <w:p w:rsidR="00385A16" w:rsidRPr="00B137AD" w:rsidRDefault="00385A16" w:rsidP="00B137AD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 w:firstLine="318"/>
              <w:jc w:val="both"/>
              <w:rPr>
                <w:color w:val="000000"/>
                <w:sz w:val="28"/>
                <w:szCs w:val="28"/>
              </w:rPr>
            </w:pPr>
            <w:r w:rsidRPr="00F9101E">
              <w:rPr>
                <w:color w:val="000000"/>
                <w:sz w:val="28"/>
                <w:szCs w:val="28"/>
              </w:rPr>
              <w:t>Два ремня висят на мне,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85A16">
              <w:rPr>
                <w:color w:val="000000"/>
                <w:sz w:val="28"/>
                <w:szCs w:val="28"/>
              </w:rPr>
              <w:t>Есть карманы на спине.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85A16">
              <w:rPr>
                <w:color w:val="000000"/>
                <w:sz w:val="28"/>
                <w:szCs w:val="28"/>
              </w:rPr>
              <w:t xml:space="preserve">Коль в поход идёшь со </w:t>
            </w:r>
            <w:r w:rsidRPr="00385A16">
              <w:rPr>
                <w:color w:val="000000"/>
                <w:sz w:val="28"/>
                <w:szCs w:val="28"/>
              </w:rPr>
              <w:lastRenderedPageBreak/>
              <w:t>мной,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85A16">
              <w:rPr>
                <w:color w:val="000000"/>
                <w:sz w:val="28"/>
                <w:szCs w:val="28"/>
              </w:rPr>
              <w:t>Я повисну за спиной.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85A16">
              <w:rPr>
                <w:rStyle w:val="a9"/>
                <w:color w:val="000000"/>
                <w:sz w:val="28"/>
                <w:szCs w:val="28"/>
                <w:bdr w:val="none" w:sz="0" w:space="0" w:color="auto" w:frame="1"/>
              </w:rPr>
              <w:t>Рюкзак</w:t>
            </w:r>
          </w:p>
          <w:p w:rsidR="00385A16" w:rsidRPr="00B137AD" w:rsidRDefault="00385A16" w:rsidP="00B137AD">
            <w:pPr>
              <w:pStyle w:val="a7"/>
              <w:numPr>
                <w:ilvl w:val="0"/>
                <w:numId w:val="4"/>
              </w:numPr>
              <w:ind w:left="0" w:firstLine="318"/>
              <w:rPr>
                <w:b/>
                <w:bCs/>
                <w:i/>
                <w:iCs/>
                <w:color w:val="303030"/>
                <w:sz w:val="28"/>
                <w:szCs w:val="28"/>
                <w:shd w:val="clear" w:color="auto" w:fill="FFFFFF"/>
              </w:rPr>
            </w:pPr>
            <w:r w:rsidRPr="00385A16">
              <w:rPr>
                <w:color w:val="303030"/>
                <w:sz w:val="28"/>
                <w:szCs w:val="28"/>
                <w:shd w:val="clear" w:color="auto" w:fill="FFFFFF"/>
              </w:rPr>
              <w:t>Я горячее храню,</w:t>
            </w:r>
            <w:r>
              <w:rPr>
                <w:color w:val="303030"/>
                <w:sz w:val="28"/>
                <w:szCs w:val="28"/>
              </w:rPr>
              <w:t xml:space="preserve"> </w:t>
            </w:r>
            <w:r w:rsidRPr="00385A16">
              <w:rPr>
                <w:color w:val="303030"/>
                <w:sz w:val="28"/>
                <w:szCs w:val="28"/>
                <w:shd w:val="clear" w:color="auto" w:fill="FFFFFF"/>
              </w:rPr>
              <w:t>Я холодное храню,</w:t>
            </w:r>
            <w:r>
              <w:rPr>
                <w:color w:val="303030"/>
                <w:sz w:val="28"/>
                <w:szCs w:val="28"/>
              </w:rPr>
              <w:t xml:space="preserve"> </w:t>
            </w:r>
            <w:r w:rsidRPr="00385A16">
              <w:rPr>
                <w:color w:val="303030"/>
                <w:sz w:val="28"/>
                <w:szCs w:val="28"/>
                <w:shd w:val="clear" w:color="auto" w:fill="FFFFFF"/>
              </w:rPr>
              <w:t>Я и печь, и холодильник</w:t>
            </w:r>
            <w:r>
              <w:rPr>
                <w:color w:val="303030"/>
                <w:sz w:val="28"/>
                <w:szCs w:val="28"/>
              </w:rPr>
              <w:t xml:space="preserve"> </w:t>
            </w:r>
            <w:r w:rsidRPr="00385A16">
              <w:rPr>
                <w:color w:val="303030"/>
                <w:sz w:val="28"/>
                <w:szCs w:val="28"/>
                <w:shd w:val="clear" w:color="auto" w:fill="FFFFFF"/>
              </w:rPr>
              <w:t>Вам в походе заменю.</w:t>
            </w:r>
            <w:r>
              <w:rPr>
                <w:color w:val="303030"/>
                <w:sz w:val="28"/>
                <w:szCs w:val="28"/>
              </w:rPr>
              <w:t xml:space="preserve"> </w:t>
            </w:r>
            <w:r w:rsidRPr="00385A16">
              <w:rPr>
                <w:rStyle w:val="aa"/>
                <w:b/>
                <w:bCs/>
                <w:color w:val="303030"/>
                <w:sz w:val="28"/>
                <w:szCs w:val="28"/>
                <w:shd w:val="clear" w:color="auto" w:fill="FFFFFF"/>
              </w:rPr>
              <w:t>Термос</w:t>
            </w:r>
            <w:r w:rsidR="00B137AD">
              <w:rPr>
                <w:rStyle w:val="aa"/>
                <w:b/>
                <w:bCs/>
                <w:color w:val="303030"/>
                <w:sz w:val="28"/>
                <w:szCs w:val="28"/>
                <w:shd w:val="clear" w:color="auto" w:fill="FFFFFF"/>
              </w:rPr>
              <w:t xml:space="preserve"> (зашифрованный предмет</w:t>
            </w:r>
            <w:r>
              <w:rPr>
                <w:rStyle w:val="aa"/>
                <w:b/>
                <w:bCs/>
                <w:color w:val="303030"/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0531C7" w:rsidRPr="007100D3" w:rsidTr="00950E15">
        <w:tc>
          <w:tcPr>
            <w:tcW w:w="9923" w:type="dxa"/>
            <w:gridSpan w:val="4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C7" w:rsidRDefault="000531C7" w:rsidP="00950E15">
            <w:pPr>
              <w:rPr>
                <w:sz w:val="28"/>
                <w:szCs w:val="28"/>
              </w:rPr>
            </w:pPr>
            <w:r w:rsidRPr="00E26EBC">
              <w:rPr>
                <w:b/>
                <w:sz w:val="28"/>
                <w:szCs w:val="28"/>
              </w:rPr>
              <w:lastRenderedPageBreak/>
              <w:t xml:space="preserve">Этап 6 – </w:t>
            </w:r>
            <w:proofErr w:type="gramStart"/>
            <w:r w:rsidRPr="00E26EBC">
              <w:rPr>
                <w:b/>
                <w:sz w:val="28"/>
                <w:szCs w:val="28"/>
              </w:rPr>
              <w:t>Туристическая</w:t>
            </w:r>
            <w:proofErr w:type="gramEnd"/>
            <w:r>
              <w:rPr>
                <w:sz w:val="28"/>
                <w:szCs w:val="28"/>
              </w:rPr>
              <w:t xml:space="preserve"> 5 мин</w:t>
            </w:r>
          </w:p>
          <w:p w:rsidR="000531C7" w:rsidRPr="00385A16" w:rsidRDefault="000531C7" w:rsidP="00385A16">
            <w:pPr>
              <w:pStyle w:val="a6"/>
              <w:rPr>
                <w:rFonts w:ascii="Times New Roman" w:hAnsi="Times New Roman"/>
                <w:sz w:val="28"/>
                <w:szCs w:val="24"/>
              </w:rPr>
            </w:pPr>
            <w:r w:rsidRPr="00664281">
              <w:rPr>
                <w:rFonts w:ascii="Times New Roman" w:hAnsi="Times New Roman"/>
                <w:sz w:val="28"/>
                <w:szCs w:val="24"/>
              </w:rPr>
              <w:t xml:space="preserve">Пройти по натянутому канату.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Собрать туристическую сумку. </w:t>
            </w:r>
            <w:r w:rsidRPr="00664281">
              <w:rPr>
                <w:rFonts w:ascii="Times New Roman" w:hAnsi="Times New Roman"/>
                <w:sz w:val="28"/>
                <w:szCs w:val="24"/>
              </w:rPr>
              <w:t>Преодолеть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болото. Пройти паутину.</w:t>
            </w:r>
          </w:p>
        </w:tc>
      </w:tr>
      <w:tr w:rsidR="000531C7" w:rsidRPr="007100D3" w:rsidTr="00950E15">
        <w:trPr>
          <w:trHeight w:val="315"/>
        </w:trPr>
        <w:tc>
          <w:tcPr>
            <w:tcW w:w="9923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C7" w:rsidRPr="00B137AD" w:rsidRDefault="000531C7" w:rsidP="00950E15">
            <w:pPr>
              <w:pStyle w:val="c3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B137AD">
              <w:rPr>
                <w:b/>
                <w:color w:val="000000"/>
                <w:sz w:val="28"/>
                <w:szCs w:val="28"/>
              </w:rPr>
              <w:t>Заключительная часть</w:t>
            </w:r>
          </w:p>
        </w:tc>
        <w:bookmarkStart w:id="0" w:name="h.gjdgxs"/>
        <w:bookmarkEnd w:id="0"/>
      </w:tr>
      <w:tr w:rsidR="000531C7" w:rsidRPr="007100D3" w:rsidTr="000531C7">
        <w:trPr>
          <w:trHeight w:val="752"/>
        </w:trPr>
        <w:tc>
          <w:tcPr>
            <w:tcW w:w="108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C7" w:rsidRPr="007100D3" w:rsidRDefault="000531C7" w:rsidP="00950E15">
            <w:pPr>
              <w:pStyle w:val="c4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0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C7" w:rsidRPr="007100D3" w:rsidRDefault="000531C7" w:rsidP="00950E1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Перетягивание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каната. Подведение итогов.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C7" w:rsidRPr="007100D3" w:rsidRDefault="000531C7" w:rsidP="00950E15">
            <w:pPr>
              <w:pStyle w:val="c4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мин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1C7" w:rsidRPr="007100D3" w:rsidRDefault="000531C7" w:rsidP="00950E15">
            <w:pPr>
              <w:pStyle w:val="c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Вручение грамот</w:t>
            </w:r>
          </w:p>
        </w:tc>
      </w:tr>
    </w:tbl>
    <w:p w:rsidR="00E4576C" w:rsidRDefault="00E4576C" w:rsidP="00E4576C"/>
    <w:p w:rsidR="00B137AD" w:rsidRPr="00EA493B" w:rsidRDefault="00B137AD" w:rsidP="00B137AD">
      <w:pPr>
        <w:rPr>
          <w:sz w:val="28"/>
          <w:szCs w:val="28"/>
        </w:rPr>
      </w:pPr>
      <w:r w:rsidRPr="00EA493B">
        <w:rPr>
          <w:sz w:val="28"/>
          <w:szCs w:val="28"/>
        </w:rPr>
        <w:t>Список литературы</w:t>
      </w:r>
    </w:p>
    <w:p w:rsidR="00B137AD" w:rsidRPr="00EA493B" w:rsidRDefault="00B137AD" w:rsidP="00B137AD">
      <w:pPr>
        <w:numPr>
          <w:ilvl w:val="0"/>
          <w:numId w:val="5"/>
        </w:numPr>
        <w:shd w:val="clear" w:color="auto" w:fill="FFFFFF"/>
        <w:spacing w:line="338" w:lineRule="atLeast"/>
        <w:ind w:left="360"/>
        <w:rPr>
          <w:rFonts w:eastAsia="Times New Roman"/>
          <w:sz w:val="28"/>
          <w:szCs w:val="28"/>
          <w:lang w:eastAsia="ru-RU"/>
        </w:rPr>
      </w:pPr>
      <w:r w:rsidRPr="00EA493B">
        <w:rPr>
          <w:rFonts w:eastAsia="Times New Roman"/>
          <w:sz w:val="28"/>
          <w:szCs w:val="28"/>
          <w:lang w:eastAsia="ru-RU"/>
        </w:rPr>
        <w:t xml:space="preserve">Волкова О.А. День здоровья в образовательном учреждении. Методические рекомендации. – М.: УЦ «ПЕРСПЕКТИВА», 2010. – 32 </w:t>
      </w:r>
      <w:proofErr w:type="gramStart"/>
      <w:r w:rsidRPr="00EA493B">
        <w:rPr>
          <w:rFonts w:eastAsia="Times New Roman"/>
          <w:sz w:val="28"/>
          <w:szCs w:val="28"/>
          <w:lang w:eastAsia="ru-RU"/>
        </w:rPr>
        <w:t>с</w:t>
      </w:r>
      <w:proofErr w:type="gramEnd"/>
      <w:r w:rsidRPr="00EA493B">
        <w:rPr>
          <w:rFonts w:eastAsia="Times New Roman"/>
          <w:sz w:val="28"/>
          <w:szCs w:val="28"/>
          <w:lang w:eastAsia="ru-RU"/>
        </w:rPr>
        <w:t>.</w:t>
      </w:r>
    </w:p>
    <w:p w:rsidR="00B137AD" w:rsidRPr="00EA493B" w:rsidRDefault="00B137AD" w:rsidP="00B137AD">
      <w:pPr>
        <w:numPr>
          <w:ilvl w:val="0"/>
          <w:numId w:val="5"/>
        </w:numPr>
        <w:shd w:val="clear" w:color="auto" w:fill="FFFFFF"/>
        <w:spacing w:line="338" w:lineRule="atLeast"/>
        <w:ind w:left="360"/>
        <w:rPr>
          <w:rFonts w:eastAsia="Times New Roman"/>
          <w:sz w:val="28"/>
          <w:szCs w:val="28"/>
          <w:lang w:eastAsia="ru-RU"/>
        </w:rPr>
      </w:pPr>
      <w:r w:rsidRPr="00EA493B">
        <w:rPr>
          <w:rFonts w:eastAsia="Times New Roman"/>
          <w:sz w:val="28"/>
          <w:szCs w:val="28"/>
          <w:lang w:eastAsia="ru-RU"/>
        </w:rPr>
        <w:t xml:space="preserve">К здоровью через движение: рекомендации, развивающие игры, комплексы упражнений / авт.-сост. В. Ф. </w:t>
      </w:r>
      <w:proofErr w:type="spellStart"/>
      <w:proofErr w:type="gramStart"/>
      <w:r w:rsidRPr="00EA493B">
        <w:rPr>
          <w:rFonts w:eastAsia="Times New Roman"/>
          <w:sz w:val="28"/>
          <w:szCs w:val="28"/>
          <w:lang w:eastAsia="ru-RU"/>
        </w:rPr>
        <w:t>Феок</w:t>
      </w:r>
      <w:proofErr w:type="spellEnd"/>
      <w:r w:rsidRPr="00EA493B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EA493B">
        <w:rPr>
          <w:rFonts w:eastAsia="Times New Roman"/>
          <w:sz w:val="28"/>
          <w:szCs w:val="28"/>
          <w:lang w:eastAsia="ru-RU"/>
        </w:rPr>
        <w:t>тистова</w:t>
      </w:r>
      <w:proofErr w:type="spellEnd"/>
      <w:proofErr w:type="gramEnd"/>
      <w:r w:rsidRPr="00EA493B">
        <w:rPr>
          <w:rFonts w:eastAsia="Times New Roman"/>
          <w:sz w:val="28"/>
          <w:szCs w:val="28"/>
          <w:lang w:eastAsia="ru-RU"/>
        </w:rPr>
        <w:t xml:space="preserve">, Л. В. Плиева. - Волгоград: Учитель, 2010. - 154 </w:t>
      </w:r>
      <w:proofErr w:type="gramStart"/>
      <w:r w:rsidRPr="00EA493B">
        <w:rPr>
          <w:rFonts w:eastAsia="Times New Roman"/>
          <w:sz w:val="28"/>
          <w:szCs w:val="28"/>
          <w:lang w:eastAsia="ru-RU"/>
        </w:rPr>
        <w:t>с</w:t>
      </w:r>
      <w:proofErr w:type="gramEnd"/>
      <w:r w:rsidRPr="00EA493B">
        <w:rPr>
          <w:rFonts w:eastAsia="Times New Roman"/>
          <w:sz w:val="28"/>
          <w:szCs w:val="28"/>
          <w:lang w:eastAsia="ru-RU"/>
        </w:rPr>
        <w:t>.</w:t>
      </w:r>
    </w:p>
    <w:p w:rsidR="00B137AD" w:rsidRDefault="00B137AD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E4576C"/>
    <w:p w:rsidR="004617C1" w:rsidRDefault="004617C1" w:rsidP="004617C1">
      <w:pPr>
        <w:jc w:val="right"/>
        <w:rPr>
          <w:b/>
        </w:rPr>
      </w:pPr>
      <w:r w:rsidRPr="004617C1">
        <w:rPr>
          <w:b/>
        </w:rPr>
        <w:lastRenderedPageBreak/>
        <w:t>Приложение 1</w:t>
      </w:r>
    </w:p>
    <w:p w:rsidR="004617C1" w:rsidRPr="00B63E73" w:rsidRDefault="004617C1" w:rsidP="004617C1">
      <w:pPr>
        <w:ind w:left="-284"/>
        <w:jc w:val="center"/>
        <w:rPr>
          <w:sz w:val="40"/>
          <w:szCs w:val="40"/>
        </w:rPr>
      </w:pPr>
      <w:r>
        <w:rPr>
          <w:sz w:val="40"/>
          <w:szCs w:val="40"/>
        </w:rPr>
        <w:t>Путеводный лист</w:t>
      </w:r>
    </w:p>
    <w:tbl>
      <w:tblPr>
        <w:tblStyle w:val="ab"/>
        <w:tblW w:w="0" w:type="auto"/>
        <w:tblLook w:val="04A0"/>
      </w:tblPr>
      <w:tblGrid>
        <w:gridCol w:w="1876"/>
        <w:gridCol w:w="7776"/>
      </w:tblGrid>
      <w:tr w:rsidR="004617C1" w:rsidRPr="00E9148D" w:rsidTr="004617C1">
        <w:trPr>
          <w:trHeight w:val="953"/>
        </w:trPr>
        <w:tc>
          <w:tcPr>
            <w:tcW w:w="1876" w:type="dxa"/>
            <w:vAlign w:val="center"/>
          </w:tcPr>
          <w:p w:rsidR="004617C1" w:rsidRPr="00E9148D" w:rsidRDefault="004617C1" w:rsidP="00F30075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148D">
              <w:rPr>
                <w:rFonts w:ascii="Times New Roman" w:hAnsi="Times New Roman"/>
                <w:sz w:val="28"/>
                <w:szCs w:val="28"/>
              </w:rPr>
              <w:t>№ станции</w:t>
            </w:r>
          </w:p>
        </w:tc>
        <w:tc>
          <w:tcPr>
            <w:tcW w:w="7776" w:type="dxa"/>
            <w:vAlign w:val="center"/>
          </w:tcPr>
          <w:p w:rsidR="004617C1" w:rsidRPr="00E9148D" w:rsidRDefault="004617C1" w:rsidP="00F30075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148D">
              <w:rPr>
                <w:rFonts w:ascii="Times New Roman" w:hAnsi="Times New Roman"/>
                <w:sz w:val="28"/>
                <w:szCs w:val="28"/>
              </w:rPr>
              <w:t>Название станции</w:t>
            </w:r>
          </w:p>
        </w:tc>
      </w:tr>
      <w:tr w:rsidR="004617C1" w:rsidRPr="00E9148D" w:rsidTr="004617C1">
        <w:trPr>
          <w:trHeight w:val="451"/>
        </w:trPr>
        <w:tc>
          <w:tcPr>
            <w:tcW w:w="1876" w:type="dxa"/>
          </w:tcPr>
          <w:p w:rsidR="004617C1" w:rsidRPr="00E9148D" w:rsidRDefault="004617C1" w:rsidP="00F30075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148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776" w:type="dxa"/>
          </w:tcPr>
          <w:p w:rsidR="004617C1" w:rsidRPr="00046197" w:rsidRDefault="004617C1" w:rsidP="00F30075">
            <w:pPr>
              <w:pStyle w:val="a6"/>
              <w:rPr>
                <w:rFonts w:ascii="Times New Roman" w:hAnsi="Times New Roman"/>
                <w:sz w:val="28"/>
                <w:szCs w:val="24"/>
              </w:rPr>
            </w:pPr>
            <w:r w:rsidRPr="00046197">
              <w:rPr>
                <w:rFonts w:ascii="Times New Roman" w:hAnsi="Times New Roman"/>
                <w:sz w:val="28"/>
                <w:szCs w:val="24"/>
              </w:rPr>
              <w:t>ПДД (Правила дорожного движения)</w:t>
            </w:r>
          </w:p>
        </w:tc>
      </w:tr>
      <w:tr w:rsidR="004617C1" w:rsidRPr="00E9148D" w:rsidTr="004617C1">
        <w:trPr>
          <w:trHeight w:val="490"/>
        </w:trPr>
        <w:tc>
          <w:tcPr>
            <w:tcW w:w="1876" w:type="dxa"/>
          </w:tcPr>
          <w:p w:rsidR="004617C1" w:rsidRPr="00E9148D" w:rsidRDefault="004617C1" w:rsidP="00F30075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148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776" w:type="dxa"/>
          </w:tcPr>
          <w:p w:rsidR="004617C1" w:rsidRPr="00046197" w:rsidRDefault="004617C1" w:rsidP="00812C96">
            <w:pPr>
              <w:pStyle w:val="a6"/>
              <w:rPr>
                <w:rFonts w:ascii="Times New Roman" w:hAnsi="Times New Roman"/>
                <w:sz w:val="28"/>
                <w:szCs w:val="24"/>
              </w:rPr>
            </w:pPr>
            <w:r w:rsidRPr="00046197">
              <w:rPr>
                <w:rFonts w:ascii="Times New Roman" w:hAnsi="Times New Roman"/>
                <w:sz w:val="28"/>
                <w:szCs w:val="24"/>
              </w:rPr>
              <w:t>Спортивная.</w:t>
            </w:r>
          </w:p>
        </w:tc>
      </w:tr>
      <w:tr w:rsidR="004617C1" w:rsidRPr="00E9148D" w:rsidTr="004617C1">
        <w:trPr>
          <w:trHeight w:val="490"/>
        </w:trPr>
        <w:tc>
          <w:tcPr>
            <w:tcW w:w="1876" w:type="dxa"/>
          </w:tcPr>
          <w:p w:rsidR="004617C1" w:rsidRPr="00E9148D" w:rsidRDefault="004617C1" w:rsidP="00F30075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148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776" w:type="dxa"/>
          </w:tcPr>
          <w:p w:rsidR="004617C1" w:rsidRPr="00046197" w:rsidRDefault="004617C1" w:rsidP="00812C96">
            <w:pPr>
              <w:pStyle w:val="a6"/>
              <w:rPr>
                <w:rFonts w:ascii="Times New Roman" w:hAnsi="Times New Roman"/>
                <w:sz w:val="28"/>
                <w:szCs w:val="24"/>
              </w:rPr>
            </w:pPr>
            <w:r w:rsidRPr="00046197">
              <w:rPr>
                <w:rFonts w:ascii="Times New Roman" w:hAnsi="Times New Roman"/>
                <w:sz w:val="28"/>
                <w:szCs w:val="24"/>
              </w:rPr>
              <w:t>Медицинская</w:t>
            </w:r>
          </w:p>
        </w:tc>
      </w:tr>
      <w:tr w:rsidR="004617C1" w:rsidRPr="00E9148D" w:rsidTr="004617C1">
        <w:trPr>
          <w:trHeight w:val="462"/>
        </w:trPr>
        <w:tc>
          <w:tcPr>
            <w:tcW w:w="1876" w:type="dxa"/>
          </w:tcPr>
          <w:p w:rsidR="004617C1" w:rsidRPr="00E9148D" w:rsidRDefault="004617C1" w:rsidP="00F30075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148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776" w:type="dxa"/>
          </w:tcPr>
          <w:p w:rsidR="004617C1" w:rsidRPr="00046197" w:rsidRDefault="004617C1" w:rsidP="00254B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6197">
              <w:rPr>
                <w:rFonts w:ascii="Times New Roman" w:hAnsi="Times New Roman"/>
                <w:sz w:val="28"/>
                <w:szCs w:val="24"/>
              </w:rPr>
              <w:t>Музыкальная</w:t>
            </w:r>
          </w:p>
        </w:tc>
      </w:tr>
      <w:tr w:rsidR="004617C1" w:rsidRPr="00E9148D" w:rsidTr="004617C1">
        <w:trPr>
          <w:trHeight w:val="490"/>
        </w:trPr>
        <w:tc>
          <w:tcPr>
            <w:tcW w:w="1876" w:type="dxa"/>
          </w:tcPr>
          <w:p w:rsidR="004617C1" w:rsidRPr="00E9148D" w:rsidRDefault="004617C1" w:rsidP="00F30075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148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776" w:type="dxa"/>
          </w:tcPr>
          <w:p w:rsidR="004617C1" w:rsidRPr="00046197" w:rsidRDefault="004617C1" w:rsidP="00254B76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Лабиринт</w:t>
            </w:r>
          </w:p>
        </w:tc>
      </w:tr>
      <w:tr w:rsidR="004617C1" w:rsidRPr="00E9148D" w:rsidTr="004617C1">
        <w:trPr>
          <w:trHeight w:val="490"/>
        </w:trPr>
        <w:tc>
          <w:tcPr>
            <w:tcW w:w="1876" w:type="dxa"/>
          </w:tcPr>
          <w:p w:rsidR="004617C1" w:rsidRPr="00E9148D" w:rsidRDefault="004617C1" w:rsidP="00F30075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148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776" w:type="dxa"/>
          </w:tcPr>
          <w:p w:rsidR="004617C1" w:rsidRPr="00046197" w:rsidRDefault="004617C1" w:rsidP="00254B76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Туристическая</w:t>
            </w:r>
          </w:p>
        </w:tc>
      </w:tr>
    </w:tbl>
    <w:p w:rsidR="004617C1" w:rsidRDefault="004617C1" w:rsidP="004617C1">
      <w:pPr>
        <w:jc w:val="right"/>
        <w:rPr>
          <w:b/>
        </w:rPr>
      </w:pPr>
    </w:p>
    <w:p w:rsidR="00BC65DF" w:rsidRDefault="00BC65DF" w:rsidP="004617C1">
      <w:pPr>
        <w:jc w:val="right"/>
        <w:rPr>
          <w:b/>
        </w:rPr>
      </w:pPr>
    </w:p>
    <w:p w:rsidR="00BC65DF" w:rsidRDefault="00BC65DF" w:rsidP="00BC65DF">
      <w:pPr>
        <w:jc w:val="center"/>
        <w:rPr>
          <w:b/>
        </w:rPr>
      </w:pPr>
      <w:r>
        <w:rPr>
          <w:b/>
        </w:rPr>
        <w:t>Схема станций</w:t>
      </w:r>
    </w:p>
    <w:p w:rsidR="00BC65DF" w:rsidRPr="004617C1" w:rsidRDefault="00BC65DF" w:rsidP="00BC65DF">
      <w:pPr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4667250" cy="2581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C65DF" w:rsidRPr="004617C1" w:rsidSect="00C66908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403D6"/>
    <w:multiLevelType w:val="hybridMultilevel"/>
    <w:tmpl w:val="240E74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3D1056"/>
    <w:multiLevelType w:val="hybridMultilevel"/>
    <w:tmpl w:val="01EAF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91BA3"/>
    <w:multiLevelType w:val="hybridMultilevel"/>
    <w:tmpl w:val="ED1AAB8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63644EC8"/>
    <w:multiLevelType w:val="hybridMultilevel"/>
    <w:tmpl w:val="259E903E"/>
    <w:lvl w:ilvl="0" w:tplc="417C99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E6B1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A8B9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C8BD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C624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8688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5446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42B1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C728A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718A7A7C"/>
    <w:multiLevelType w:val="multilevel"/>
    <w:tmpl w:val="912A7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4576C"/>
    <w:rsid w:val="00002A42"/>
    <w:rsid w:val="00045583"/>
    <w:rsid w:val="000531C7"/>
    <w:rsid w:val="0009125D"/>
    <w:rsid w:val="00154833"/>
    <w:rsid w:val="0021746D"/>
    <w:rsid w:val="002D2723"/>
    <w:rsid w:val="003046BE"/>
    <w:rsid w:val="00385A16"/>
    <w:rsid w:val="003B2975"/>
    <w:rsid w:val="00460F0C"/>
    <w:rsid w:val="004617C1"/>
    <w:rsid w:val="00552E4B"/>
    <w:rsid w:val="00596CC0"/>
    <w:rsid w:val="005B459A"/>
    <w:rsid w:val="007100D3"/>
    <w:rsid w:val="00734C2D"/>
    <w:rsid w:val="007F07A6"/>
    <w:rsid w:val="008413B5"/>
    <w:rsid w:val="00950E15"/>
    <w:rsid w:val="00B137AD"/>
    <w:rsid w:val="00B801BE"/>
    <w:rsid w:val="00BC65DF"/>
    <w:rsid w:val="00BF07EC"/>
    <w:rsid w:val="00BF60A1"/>
    <w:rsid w:val="00C66908"/>
    <w:rsid w:val="00D006AF"/>
    <w:rsid w:val="00D83C92"/>
    <w:rsid w:val="00E01B13"/>
    <w:rsid w:val="00E26EBC"/>
    <w:rsid w:val="00E4576C"/>
    <w:rsid w:val="00EA287E"/>
    <w:rsid w:val="00EE7EE4"/>
    <w:rsid w:val="00F352B5"/>
    <w:rsid w:val="00FD6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4576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4576C"/>
  </w:style>
  <w:style w:type="character" w:customStyle="1" w:styleId="apple-style-span">
    <w:name w:val="apple-style-span"/>
    <w:basedOn w:val="a0"/>
    <w:rsid w:val="00E4576C"/>
  </w:style>
  <w:style w:type="paragraph" w:customStyle="1" w:styleId="c4">
    <w:name w:val="c4"/>
    <w:basedOn w:val="a"/>
    <w:rsid w:val="00E4576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c8">
    <w:name w:val="c8"/>
    <w:basedOn w:val="a0"/>
    <w:rsid w:val="00E4576C"/>
  </w:style>
  <w:style w:type="character" w:customStyle="1" w:styleId="c1">
    <w:name w:val="c1"/>
    <w:basedOn w:val="a0"/>
    <w:rsid w:val="00E4576C"/>
  </w:style>
  <w:style w:type="paragraph" w:customStyle="1" w:styleId="c3">
    <w:name w:val="c3"/>
    <w:basedOn w:val="a"/>
    <w:rsid w:val="00E4576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c10c29">
    <w:name w:val="c10 c29"/>
    <w:basedOn w:val="a0"/>
    <w:rsid w:val="00E4576C"/>
  </w:style>
  <w:style w:type="character" w:customStyle="1" w:styleId="c35">
    <w:name w:val="c35"/>
    <w:basedOn w:val="a0"/>
    <w:rsid w:val="00E4576C"/>
  </w:style>
  <w:style w:type="paragraph" w:styleId="a4">
    <w:name w:val="Balloon Text"/>
    <w:basedOn w:val="a"/>
    <w:link w:val="a5"/>
    <w:uiPriority w:val="99"/>
    <w:semiHidden/>
    <w:unhideWhenUsed/>
    <w:rsid w:val="00E457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576C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4576C"/>
    <w:rPr>
      <w:rFonts w:ascii="Calibri" w:eastAsia="Calibri" w:hAnsi="Calibri"/>
    </w:rPr>
  </w:style>
  <w:style w:type="paragraph" w:customStyle="1" w:styleId="c14">
    <w:name w:val="c14"/>
    <w:basedOn w:val="a"/>
    <w:rsid w:val="0009125D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c15">
    <w:name w:val="c15"/>
    <w:basedOn w:val="a0"/>
    <w:rsid w:val="0009125D"/>
  </w:style>
  <w:style w:type="character" w:customStyle="1" w:styleId="c8c13">
    <w:name w:val="c8 c13"/>
    <w:basedOn w:val="a0"/>
    <w:rsid w:val="0009125D"/>
  </w:style>
  <w:style w:type="paragraph" w:styleId="a7">
    <w:name w:val="List Paragraph"/>
    <w:basedOn w:val="a"/>
    <w:uiPriority w:val="34"/>
    <w:qFormat/>
    <w:rsid w:val="0009125D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950E15"/>
    <w:rPr>
      <w:color w:val="0000FF"/>
      <w:u w:val="single"/>
    </w:rPr>
  </w:style>
  <w:style w:type="character" w:styleId="a9">
    <w:name w:val="Strong"/>
    <w:basedOn w:val="a0"/>
    <w:uiPriority w:val="22"/>
    <w:qFormat/>
    <w:rsid w:val="00385A16"/>
    <w:rPr>
      <w:b/>
      <w:bCs/>
    </w:rPr>
  </w:style>
  <w:style w:type="character" w:styleId="aa">
    <w:name w:val="Emphasis"/>
    <w:basedOn w:val="a0"/>
    <w:uiPriority w:val="20"/>
    <w:qFormat/>
    <w:rsid w:val="00385A16"/>
    <w:rPr>
      <w:i/>
      <w:iCs/>
    </w:rPr>
  </w:style>
  <w:style w:type="table" w:styleId="ab">
    <w:name w:val="Table Grid"/>
    <w:basedOn w:val="a1"/>
    <w:uiPriority w:val="59"/>
    <w:rsid w:val="004617C1"/>
    <w:rPr>
      <w:rFonts w:asciiTheme="minorHAnsi" w:eastAsiaTheme="minorEastAsia" w:hAnsiTheme="minorHAnsi" w:cstheme="minorBidi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LFK</dc:creator>
  <cp:keywords/>
  <dc:description/>
  <cp:lastModifiedBy>LFK</cp:lastModifiedBy>
  <cp:revision>12</cp:revision>
  <dcterms:created xsi:type="dcterms:W3CDTF">2018-09-08T12:59:00Z</dcterms:created>
  <dcterms:modified xsi:type="dcterms:W3CDTF">2018-09-22T14:43:00Z</dcterms:modified>
</cp:coreProperties>
</file>