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0AB4" w:rsidRDefault="00130AB4" w:rsidP="0021228B">
      <w:pPr>
        <w:spacing w:after="0" w:line="240" w:lineRule="auto"/>
        <w:jc w:val="center"/>
        <w:rPr>
          <w:rFonts w:ascii="Times New Roman" w:hAnsi="Times New Roman"/>
          <w:sz w:val="28"/>
        </w:rPr>
      </w:pPr>
      <w:r>
        <w:rPr>
          <w:rFonts w:ascii="Times New Roman" w:hAnsi="Times New Roman"/>
          <w:sz w:val="28"/>
        </w:rPr>
        <w:t xml:space="preserve">ст. </w:t>
      </w:r>
      <w:proofErr w:type="spellStart"/>
      <w:r>
        <w:rPr>
          <w:rFonts w:ascii="Times New Roman" w:hAnsi="Times New Roman"/>
          <w:sz w:val="28"/>
        </w:rPr>
        <w:t>Багаевская</w:t>
      </w:r>
      <w:proofErr w:type="spellEnd"/>
      <w:r>
        <w:rPr>
          <w:rFonts w:ascii="Times New Roman" w:hAnsi="Times New Roman"/>
          <w:sz w:val="28"/>
        </w:rPr>
        <w:t xml:space="preserve"> Ростовской области</w:t>
      </w:r>
    </w:p>
    <w:p w:rsidR="00130AB4" w:rsidRDefault="00130AB4" w:rsidP="0021228B">
      <w:pPr>
        <w:spacing w:after="0" w:line="240" w:lineRule="auto"/>
        <w:jc w:val="center"/>
        <w:rPr>
          <w:rFonts w:ascii="Times New Roman" w:hAnsi="Times New Roman"/>
          <w:sz w:val="28"/>
        </w:rPr>
      </w:pPr>
      <w:r>
        <w:rPr>
          <w:rFonts w:ascii="Times New Roman" w:hAnsi="Times New Roman"/>
          <w:sz w:val="28"/>
        </w:rPr>
        <w:t xml:space="preserve">Муниципальное бюджетное общеобразовательное учреждение </w:t>
      </w:r>
    </w:p>
    <w:p w:rsidR="00130AB4" w:rsidRDefault="00130AB4" w:rsidP="0021228B">
      <w:pPr>
        <w:spacing w:after="0" w:line="240" w:lineRule="auto"/>
        <w:jc w:val="center"/>
        <w:rPr>
          <w:rFonts w:ascii="Times New Roman" w:hAnsi="Times New Roman"/>
          <w:sz w:val="28"/>
        </w:rPr>
      </w:pPr>
      <w:proofErr w:type="spellStart"/>
      <w:r>
        <w:rPr>
          <w:rFonts w:ascii="Times New Roman" w:hAnsi="Times New Roman"/>
          <w:sz w:val="28"/>
        </w:rPr>
        <w:t>Багаевская</w:t>
      </w:r>
      <w:proofErr w:type="spellEnd"/>
      <w:r>
        <w:rPr>
          <w:rFonts w:ascii="Times New Roman" w:hAnsi="Times New Roman"/>
          <w:sz w:val="28"/>
        </w:rPr>
        <w:t xml:space="preserve"> средняя общеобразовательная школа № 2</w:t>
      </w:r>
    </w:p>
    <w:p w:rsidR="00130AB4" w:rsidRDefault="00130AB4" w:rsidP="0021228B">
      <w:pPr>
        <w:spacing w:after="0" w:line="240" w:lineRule="auto"/>
        <w:jc w:val="center"/>
        <w:rPr>
          <w:rFonts w:ascii="Times New Roman" w:hAnsi="Times New Roman"/>
          <w:sz w:val="28"/>
        </w:rPr>
      </w:pPr>
    </w:p>
    <w:p w:rsidR="00130AB4" w:rsidRDefault="00130AB4" w:rsidP="0021228B">
      <w:pPr>
        <w:spacing w:after="0" w:line="240" w:lineRule="auto"/>
        <w:jc w:val="center"/>
        <w:rPr>
          <w:rFonts w:ascii="Times New Roman" w:hAnsi="Times New Roman"/>
          <w:sz w:val="28"/>
        </w:rPr>
      </w:pPr>
    </w:p>
    <w:p w:rsidR="00130AB4" w:rsidRDefault="00130AB4" w:rsidP="0021228B">
      <w:pPr>
        <w:spacing w:after="0" w:line="240" w:lineRule="auto"/>
        <w:jc w:val="center"/>
        <w:rPr>
          <w:rFonts w:ascii="Times New Roman" w:hAnsi="Times New Roman"/>
          <w:sz w:val="28"/>
        </w:rPr>
      </w:pPr>
    </w:p>
    <w:p w:rsidR="00130AB4" w:rsidRDefault="00130AB4" w:rsidP="0021228B">
      <w:pPr>
        <w:spacing w:after="0" w:line="240" w:lineRule="auto"/>
        <w:ind w:left="4860" w:hanging="804"/>
        <w:jc w:val="both"/>
        <w:rPr>
          <w:rFonts w:ascii="Times New Roman" w:hAnsi="Times New Roman"/>
          <w:sz w:val="28"/>
        </w:rPr>
      </w:pPr>
      <w:r>
        <w:rPr>
          <w:rFonts w:ascii="Times New Roman" w:hAnsi="Times New Roman"/>
          <w:sz w:val="28"/>
        </w:rPr>
        <w:t>«Утверждаю»</w:t>
      </w:r>
    </w:p>
    <w:p w:rsidR="00130AB4" w:rsidRDefault="00130AB4" w:rsidP="0021228B">
      <w:pPr>
        <w:spacing w:after="0" w:line="240" w:lineRule="auto"/>
        <w:ind w:left="4860" w:hanging="804"/>
        <w:jc w:val="both"/>
        <w:rPr>
          <w:rFonts w:ascii="Times New Roman" w:hAnsi="Times New Roman"/>
          <w:sz w:val="28"/>
        </w:rPr>
      </w:pPr>
      <w:r>
        <w:rPr>
          <w:rFonts w:ascii="Times New Roman" w:hAnsi="Times New Roman"/>
          <w:sz w:val="28"/>
        </w:rPr>
        <w:t>Директор МБОУ БСОШ № 2</w:t>
      </w:r>
    </w:p>
    <w:p w:rsidR="00130AB4" w:rsidRDefault="00130AB4" w:rsidP="0021228B">
      <w:pPr>
        <w:spacing w:after="0" w:line="240" w:lineRule="auto"/>
        <w:ind w:left="4860" w:hanging="804"/>
        <w:jc w:val="both"/>
        <w:rPr>
          <w:rFonts w:ascii="Times New Roman" w:hAnsi="Times New Roman"/>
          <w:sz w:val="28"/>
        </w:rPr>
      </w:pPr>
      <w:r>
        <w:rPr>
          <w:rFonts w:ascii="Times New Roman" w:hAnsi="Times New Roman"/>
          <w:sz w:val="28"/>
        </w:rPr>
        <w:t>Приказ от 3</w:t>
      </w:r>
      <w:r w:rsidR="00543536">
        <w:rPr>
          <w:rFonts w:ascii="Times New Roman" w:hAnsi="Times New Roman"/>
          <w:sz w:val="28"/>
        </w:rPr>
        <w:t>1</w:t>
      </w:r>
      <w:r>
        <w:rPr>
          <w:rFonts w:ascii="Times New Roman" w:hAnsi="Times New Roman"/>
          <w:sz w:val="28"/>
        </w:rPr>
        <w:t>.08.201</w:t>
      </w:r>
      <w:r w:rsidR="000C0E8E">
        <w:rPr>
          <w:rFonts w:ascii="Times New Roman" w:hAnsi="Times New Roman"/>
          <w:sz w:val="28"/>
        </w:rPr>
        <w:t>8</w:t>
      </w:r>
      <w:r>
        <w:rPr>
          <w:rFonts w:ascii="Times New Roman" w:hAnsi="Times New Roman"/>
          <w:sz w:val="28"/>
        </w:rPr>
        <w:t xml:space="preserve">   № </w:t>
      </w:r>
      <w:r w:rsidR="00543536">
        <w:rPr>
          <w:rFonts w:ascii="Times New Roman" w:hAnsi="Times New Roman"/>
          <w:sz w:val="28"/>
        </w:rPr>
        <w:t>432</w:t>
      </w:r>
    </w:p>
    <w:p w:rsidR="00130AB4" w:rsidRDefault="00130AB4" w:rsidP="0021228B">
      <w:pPr>
        <w:spacing w:after="0" w:line="240" w:lineRule="auto"/>
        <w:ind w:left="4860" w:hanging="804"/>
        <w:jc w:val="both"/>
        <w:rPr>
          <w:rFonts w:ascii="Times New Roman" w:hAnsi="Times New Roman"/>
          <w:sz w:val="28"/>
        </w:rPr>
      </w:pPr>
      <w:r>
        <w:rPr>
          <w:rFonts w:ascii="Times New Roman" w:hAnsi="Times New Roman"/>
          <w:sz w:val="28"/>
        </w:rPr>
        <w:t>_____________/</w:t>
      </w:r>
      <w:proofErr w:type="spellStart"/>
      <w:r w:rsidR="000C0E8E">
        <w:rPr>
          <w:rFonts w:ascii="Times New Roman" w:hAnsi="Times New Roman"/>
          <w:sz w:val="28"/>
        </w:rPr>
        <w:t>Н.А.Леванчук</w:t>
      </w:r>
      <w:proofErr w:type="spellEnd"/>
      <w:r>
        <w:rPr>
          <w:rFonts w:ascii="Times New Roman" w:hAnsi="Times New Roman"/>
          <w:sz w:val="28"/>
        </w:rPr>
        <w:t>/</w:t>
      </w:r>
    </w:p>
    <w:p w:rsidR="00130AB4" w:rsidRDefault="00130AB4" w:rsidP="0021228B">
      <w:pPr>
        <w:spacing w:after="0" w:line="240" w:lineRule="auto"/>
        <w:ind w:left="4860" w:hanging="804"/>
        <w:jc w:val="both"/>
        <w:rPr>
          <w:rFonts w:ascii="Times New Roman" w:hAnsi="Times New Roman"/>
          <w:sz w:val="28"/>
        </w:rPr>
      </w:pPr>
      <w:r>
        <w:rPr>
          <w:rFonts w:ascii="Times New Roman" w:hAnsi="Times New Roman"/>
          <w:sz w:val="28"/>
        </w:rPr>
        <w:t>место печати</w:t>
      </w:r>
    </w:p>
    <w:p w:rsidR="00130AB4" w:rsidRDefault="00130AB4" w:rsidP="0021228B">
      <w:pPr>
        <w:spacing w:after="0" w:line="240" w:lineRule="auto"/>
        <w:jc w:val="both"/>
        <w:rPr>
          <w:rFonts w:ascii="Times New Roman" w:hAnsi="Times New Roman"/>
          <w:sz w:val="28"/>
        </w:rPr>
      </w:pPr>
    </w:p>
    <w:p w:rsidR="00130AB4" w:rsidRDefault="00130AB4" w:rsidP="0021228B">
      <w:pPr>
        <w:spacing w:after="0" w:line="240" w:lineRule="auto"/>
        <w:jc w:val="both"/>
        <w:rPr>
          <w:rFonts w:ascii="Times New Roman" w:hAnsi="Times New Roman"/>
          <w:sz w:val="28"/>
        </w:rPr>
      </w:pPr>
    </w:p>
    <w:p w:rsidR="00130AB4" w:rsidRDefault="00130AB4" w:rsidP="0021228B">
      <w:pPr>
        <w:spacing w:after="0" w:line="240" w:lineRule="auto"/>
        <w:jc w:val="center"/>
        <w:rPr>
          <w:rFonts w:ascii="Times New Roman" w:hAnsi="Times New Roman"/>
          <w:b/>
          <w:sz w:val="28"/>
        </w:rPr>
      </w:pPr>
    </w:p>
    <w:p w:rsidR="00130AB4" w:rsidRDefault="00130AB4" w:rsidP="0021228B">
      <w:pPr>
        <w:spacing w:after="0" w:line="240" w:lineRule="auto"/>
        <w:jc w:val="center"/>
        <w:rPr>
          <w:rFonts w:ascii="Times New Roman" w:hAnsi="Times New Roman"/>
          <w:b/>
          <w:sz w:val="52"/>
          <w:szCs w:val="52"/>
        </w:rPr>
      </w:pPr>
      <w:r>
        <w:rPr>
          <w:rFonts w:ascii="Times New Roman" w:hAnsi="Times New Roman"/>
          <w:b/>
          <w:sz w:val="52"/>
          <w:szCs w:val="52"/>
        </w:rPr>
        <w:t>РАБОЧАЯ ПРОГРАММА</w:t>
      </w:r>
    </w:p>
    <w:p w:rsidR="00130AB4" w:rsidRDefault="00130AB4" w:rsidP="0021228B">
      <w:pPr>
        <w:spacing w:after="0" w:line="240" w:lineRule="auto"/>
        <w:rPr>
          <w:rFonts w:ascii="Times New Roman" w:hAnsi="Times New Roman"/>
          <w:sz w:val="28"/>
          <w:szCs w:val="28"/>
        </w:rPr>
      </w:pPr>
    </w:p>
    <w:p w:rsidR="00130AB4" w:rsidRDefault="00130AB4" w:rsidP="0021228B">
      <w:pPr>
        <w:spacing w:after="0" w:line="240" w:lineRule="auto"/>
        <w:rPr>
          <w:rFonts w:ascii="Times New Roman" w:hAnsi="Times New Roman"/>
          <w:sz w:val="28"/>
        </w:rPr>
      </w:pPr>
      <w:r>
        <w:rPr>
          <w:rFonts w:ascii="Times New Roman" w:hAnsi="Times New Roman"/>
          <w:sz w:val="28"/>
        </w:rPr>
        <w:t xml:space="preserve">      по РУССКОМУ ЯЗЫКУ</w:t>
      </w:r>
    </w:p>
    <w:p w:rsidR="00130AB4" w:rsidRDefault="00130AB4" w:rsidP="0021228B">
      <w:pPr>
        <w:spacing w:after="0" w:line="240" w:lineRule="auto"/>
        <w:rPr>
          <w:rFonts w:ascii="Times New Roman" w:hAnsi="Times New Roman"/>
          <w:sz w:val="28"/>
        </w:rPr>
      </w:pPr>
    </w:p>
    <w:p w:rsidR="00130AB4" w:rsidRDefault="00130AB4" w:rsidP="0021228B">
      <w:pPr>
        <w:spacing w:after="0" w:line="240" w:lineRule="auto"/>
        <w:rPr>
          <w:rFonts w:ascii="Times New Roman" w:hAnsi="Times New Roman"/>
          <w:sz w:val="28"/>
        </w:rPr>
      </w:pPr>
      <w:r>
        <w:rPr>
          <w:rFonts w:ascii="Times New Roman" w:hAnsi="Times New Roman"/>
          <w:sz w:val="28"/>
        </w:rPr>
        <w:t xml:space="preserve">     Уровень общего образования (класс)</w:t>
      </w:r>
    </w:p>
    <w:p w:rsidR="00130AB4" w:rsidRDefault="00130AB4" w:rsidP="0021228B">
      <w:pPr>
        <w:spacing w:after="0" w:line="240" w:lineRule="auto"/>
        <w:rPr>
          <w:rFonts w:ascii="Times New Roman" w:hAnsi="Times New Roman"/>
          <w:sz w:val="28"/>
        </w:rPr>
      </w:pPr>
    </w:p>
    <w:p w:rsidR="00130AB4" w:rsidRDefault="00130AB4" w:rsidP="0021228B">
      <w:pPr>
        <w:spacing w:after="0" w:line="240" w:lineRule="auto"/>
        <w:rPr>
          <w:rFonts w:ascii="Times New Roman" w:hAnsi="Times New Roman"/>
          <w:sz w:val="28"/>
        </w:rPr>
      </w:pPr>
      <w:r>
        <w:rPr>
          <w:rFonts w:ascii="Times New Roman" w:hAnsi="Times New Roman"/>
          <w:sz w:val="28"/>
        </w:rPr>
        <w:t xml:space="preserve">     Основное  общее  5  класс</w:t>
      </w:r>
    </w:p>
    <w:p w:rsidR="00130AB4" w:rsidRDefault="00130AB4" w:rsidP="0021228B">
      <w:pPr>
        <w:spacing w:after="0" w:line="240" w:lineRule="auto"/>
        <w:rPr>
          <w:rFonts w:ascii="Times New Roman" w:hAnsi="Times New Roman"/>
          <w:sz w:val="28"/>
        </w:rPr>
      </w:pPr>
      <w:r>
        <w:rPr>
          <w:rFonts w:ascii="Times New Roman" w:hAnsi="Times New Roman"/>
          <w:sz w:val="28"/>
        </w:rPr>
        <w:t xml:space="preserve">     (начальное общее, основное общее, среднее общее образование с указанием класса)</w:t>
      </w:r>
    </w:p>
    <w:p w:rsidR="00130AB4" w:rsidRDefault="00130AB4" w:rsidP="0021228B">
      <w:pPr>
        <w:spacing w:after="0" w:line="240" w:lineRule="auto"/>
        <w:rPr>
          <w:rFonts w:ascii="Times New Roman" w:hAnsi="Times New Roman"/>
          <w:sz w:val="28"/>
        </w:rPr>
      </w:pPr>
    </w:p>
    <w:p w:rsidR="00130AB4" w:rsidRDefault="00130AB4" w:rsidP="0021228B">
      <w:pPr>
        <w:spacing w:after="0" w:line="240" w:lineRule="auto"/>
        <w:rPr>
          <w:rFonts w:ascii="Times New Roman" w:hAnsi="Times New Roman"/>
          <w:sz w:val="28"/>
        </w:rPr>
      </w:pPr>
    </w:p>
    <w:p w:rsidR="00130AB4" w:rsidRDefault="00130AB4" w:rsidP="0021228B">
      <w:pPr>
        <w:spacing w:after="0" w:line="240" w:lineRule="auto"/>
        <w:rPr>
          <w:rFonts w:ascii="Times New Roman" w:hAnsi="Times New Roman"/>
          <w:sz w:val="28"/>
        </w:rPr>
      </w:pPr>
      <w:r>
        <w:rPr>
          <w:rFonts w:ascii="Times New Roman" w:hAnsi="Times New Roman"/>
          <w:sz w:val="28"/>
        </w:rPr>
        <w:t>Количество часов  (факт)   20</w:t>
      </w:r>
      <w:r w:rsidR="007713F8">
        <w:rPr>
          <w:rFonts w:ascii="Times New Roman" w:hAnsi="Times New Roman"/>
          <w:sz w:val="28"/>
        </w:rPr>
        <w:t>6</w:t>
      </w:r>
    </w:p>
    <w:p w:rsidR="00130AB4" w:rsidRDefault="00130AB4" w:rsidP="0021228B">
      <w:pPr>
        <w:spacing w:after="0" w:line="240" w:lineRule="auto"/>
        <w:rPr>
          <w:rFonts w:ascii="Times New Roman" w:hAnsi="Times New Roman"/>
          <w:sz w:val="28"/>
        </w:rPr>
      </w:pPr>
    </w:p>
    <w:p w:rsidR="00130AB4" w:rsidRDefault="00130AB4" w:rsidP="0021228B">
      <w:pPr>
        <w:spacing w:after="0" w:line="240" w:lineRule="auto"/>
        <w:rPr>
          <w:rFonts w:ascii="Times New Roman" w:hAnsi="Times New Roman"/>
          <w:sz w:val="28"/>
        </w:rPr>
      </w:pPr>
    </w:p>
    <w:p w:rsidR="00130AB4" w:rsidRDefault="00130AB4" w:rsidP="0021228B">
      <w:pPr>
        <w:spacing w:after="0" w:line="240" w:lineRule="auto"/>
        <w:rPr>
          <w:rFonts w:ascii="Times New Roman" w:hAnsi="Times New Roman"/>
          <w:sz w:val="28"/>
        </w:rPr>
      </w:pPr>
      <w:r>
        <w:rPr>
          <w:rFonts w:ascii="Times New Roman" w:hAnsi="Times New Roman"/>
          <w:sz w:val="28"/>
        </w:rPr>
        <w:t xml:space="preserve">Учитель  </w:t>
      </w:r>
      <w:proofErr w:type="spellStart"/>
      <w:r>
        <w:rPr>
          <w:rFonts w:ascii="Times New Roman" w:hAnsi="Times New Roman"/>
          <w:sz w:val="28"/>
        </w:rPr>
        <w:t>Черемисова</w:t>
      </w:r>
      <w:proofErr w:type="spellEnd"/>
      <w:r>
        <w:rPr>
          <w:rFonts w:ascii="Times New Roman" w:hAnsi="Times New Roman"/>
          <w:sz w:val="28"/>
        </w:rPr>
        <w:t xml:space="preserve">  Наталия Александровна</w:t>
      </w:r>
    </w:p>
    <w:p w:rsidR="00130AB4" w:rsidRDefault="00130AB4" w:rsidP="0021228B">
      <w:pPr>
        <w:spacing w:after="0" w:line="240" w:lineRule="auto"/>
        <w:rPr>
          <w:rFonts w:ascii="Times New Roman" w:hAnsi="Times New Roman"/>
          <w:sz w:val="28"/>
        </w:rPr>
      </w:pPr>
    </w:p>
    <w:p w:rsidR="00130AB4" w:rsidRDefault="00130AB4" w:rsidP="0021228B">
      <w:pPr>
        <w:spacing w:after="0" w:line="240" w:lineRule="auto"/>
        <w:rPr>
          <w:rFonts w:ascii="Times New Roman" w:hAnsi="Times New Roman"/>
          <w:sz w:val="28"/>
        </w:rPr>
      </w:pPr>
    </w:p>
    <w:p w:rsidR="00130AB4" w:rsidRDefault="00130AB4" w:rsidP="0021228B">
      <w:pPr>
        <w:spacing w:after="0" w:line="240" w:lineRule="auto"/>
        <w:rPr>
          <w:rFonts w:ascii="Times New Roman" w:hAnsi="Times New Roman"/>
          <w:sz w:val="28"/>
        </w:rPr>
      </w:pPr>
    </w:p>
    <w:p w:rsidR="00130AB4" w:rsidRDefault="00130AB4" w:rsidP="0021228B">
      <w:pPr>
        <w:spacing w:after="0" w:line="240" w:lineRule="auto"/>
        <w:rPr>
          <w:rFonts w:ascii="Times New Roman" w:hAnsi="Times New Roman"/>
          <w:sz w:val="28"/>
        </w:rPr>
      </w:pPr>
    </w:p>
    <w:p w:rsidR="00130AB4" w:rsidRDefault="00130AB4" w:rsidP="0021228B">
      <w:pPr>
        <w:spacing w:after="0" w:line="240" w:lineRule="auto"/>
        <w:rPr>
          <w:rFonts w:ascii="Times New Roman" w:hAnsi="Times New Roman"/>
          <w:sz w:val="28"/>
        </w:rPr>
      </w:pPr>
    </w:p>
    <w:p w:rsidR="00130AB4" w:rsidRDefault="00130AB4" w:rsidP="0021228B">
      <w:pPr>
        <w:spacing w:after="0" w:line="240" w:lineRule="auto"/>
        <w:rPr>
          <w:rFonts w:ascii="Times New Roman" w:hAnsi="Times New Roman"/>
          <w:sz w:val="28"/>
        </w:rPr>
      </w:pPr>
      <w:r>
        <w:rPr>
          <w:rFonts w:ascii="Times New Roman" w:hAnsi="Times New Roman"/>
          <w:sz w:val="28"/>
        </w:rPr>
        <w:t>Программа разработана на основе «Примерной программы по учебным предметам. Русский язык. 5-9 классы: проект»</w:t>
      </w:r>
      <w:r w:rsidR="000C0E8E">
        <w:rPr>
          <w:rFonts w:ascii="Times New Roman" w:hAnsi="Times New Roman"/>
          <w:sz w:val="28"/>
        </w:rPr>
        <w:t xml:space="preserve"> </w:t>
      </w:r>
      <w:r>
        <w:rPr>
          <w:rFonts w:ascii="Times New Roman" w:hAnsi="Times New Roman"/>
          <w:sz w:val="28"/>
        </w:rPr>
        <w:t xml:space="preserve">(М.Просвещение,2011.) и в соответствии с «Рабочей программой. Русский язык. Предметная линия учебников </w:t>
      </w:r>
      <w:proofErr w:type="spellStart"/>
      <w:r>
        <w:rPr>
          <w:rFonts w:ascii="Times New Roman" w:hAnsi="Times New Roman"/>
          <w:sz w:val="28"/>
        </w:rPr>
        <w:t>Т.А.Ладыженской</w:t>
      </w:r>
      <w:proofErr w:type="spellEnd"/>
      <w:r>
        <w:rPr>
          <w:rFonts w:ascii="Times New Roman" w:hAnsi="Times New Roman"/>
          <w:sz w:val="28"/>
        </w:rPr>
        <w:t xml:space="preserve">, М.Т.Баранова, </w:t>
      </w:r>
      <w:proofErr w:type="spellStart"/>
      <w:r>
        <w:rPr>
          <w:rFonts w:ascii="Times New Roman" w:hAnsi="Times New Roman"/>
          <w:sz w:val="28"/>
        </w:rPr>
        <w:t>Т.А.Тростенцовой</w:t>
      </w:r>
      <w:proofErr w:type="spellEnd"/>
      <w:r>
        <w:rPr>
          <w:rFonts w:ascii="Times New Roman" w:hAnsi="Times New Roman"/>
          <w:sz w:val="28"/>
        </w:rPr>
        <w:t xml:space="preserve"> и других.</w:t>
      </w:r>
    </w:p>
    <w:p w:rsidR="00130AB4" w:rsidRDefault="00130AB4" w:rsidP="0021228B">
      <w:pPr>
        <w:spacing w:after="0" w:line="240" w:lineRule="auto"/>
        <w:rPr>
          <w:rFonts w:ascii="Times New Roman" w:hAnsi="Times New Roman"/>
          <w:sz w:val="28"/>
        </w:rPr>
      </w:pPr>
      <w:r>
        <w:rPr>
          <w:rFonts w:ascii="Times New Roman" w:hAnsi="Times New Roman"/>
          <w:sz w:val="28"/>
        </w:rPr>
        <w:t xml:space="preserve"> 5-9 классы»</w:t>
      </w:r>
      <w:r w:rsidR="000C0E8E">
        <w:rPr>
          <w:rFonts w:ascii="Times New Roman" w:hAnsi="Times New Roman"/>
          <w:sz w:val="28"/>
        </w:rPr>
        <w:t xml:space="preserve"> </w:t>
      </w:r>
      <w:r>
        <w:rPr>
          <w:rFonts w:ascii="Times New Roman" w:hAnsi="Times New Roman"/>
          <w:sz w:val="28"/>
        </w:rPr>
        <w:t>(М.Просвещение,2011г.)</w:t>
      </w:r>
    </w:p>
    <w:p w:rsidR="00130AB4" w:rsidRDefault="00130AB4" w:rsidP="0021228B">
      <w:pPr>
        <w:spacing w:after="0" w:line="240" w:lineRule="auto"/>
        <w:rPr>
          <w:rFonts w:ascii="Times New Roman" w:hAnsi="Times New Roman"/>
          <w:sz w:val="28"/>
        </w:rPr>
      </w:pPr>
    </w:p>
    <w:p w:rsidR="00130AB4" w:rsidRDefault="00130AB4" w:rsidP="0021228B">
      <w:pPr>
        <w:spacing w:after="0" w:line="240" w:lineRule="auto"/>
        <w:rPr>
          <w:rFonts w:ascii="Times New Roman" w:hAnsi="Times New Roman"/>
          <w:sz w:val="28"/>
        </w:rPr>
      </w:pPr>
    </w:p>
    <w:p w:rsidR="00130AB4" w:rsidRDefault="00130AB4" w:rsidP="0021228B">
      <w:pPr>
        <w:spacing w:after="0" w:line="240" w:lineRule="auto"/>
        <w:rPr>
          <w:rFonts w:ascii="Times New Roman" w:hAnsi="Times New Roman"/>
          <w:sz w:val="28"/>
        </w:rPr>
      </w:pPr>
    </w:p>
    <w:p w:rsidR="00130AB4" w:rsidRDefault="00130AB4" w:rsidP="0021228B">
      <w:pPr>
        <w:spacing w:after="0" w:line="240" w:lineRule="auto"/>
        <w:rPr>
          <w:rFonts w:ascii="Times New Roman" w:hAnsi="Times New Roman"/>
          <w:sz w:val="28"/>
        </w:rPr>
      </w:pPr>
    </w:p>
    <w:p w:rsidR="00130AB4" w:rsidRDefault="00130AB4" w:rsidP="0021228B">
      <w:pPr>
        <w:spacing w:after="0" w:line="240" w:lineRule="auto"/>
        <w:jc w:val="center"/>
        <w:rPr>
          <w:rFonts w:ascii="Thames" w:hAnsi="Thames"/>
          <w:sz w:val="24"/>
        </w:rPr>
      </w:pPr>
      <w:r>
        <w:rPr>
          <w:rFonts w:ascii="Times New Roman" w:hAnsi="Times New Roman"/>
          <w:sz w:val="28"/>
        </w:rPr>
        <w:t>201</w:t>
      </w:r>
      <w:r w:rsidR="000C0E8E">
        <w:rPr>
          <w:rFonts w:ascii="Times New Roman" w:hAnsi="Times New Roman"/>
          <w:sz w:val="28"/>
        </w:rPr>
        <w:t>8</w:t>
      </w:r>
      <w:r>
        <w:rPr>
          <w:rFonts w:ascii="Times New Roman" w:hAnsi="Times New Roman"/>
          <w:sz w:val="28"/>
        </w:rPr>
        <w:t>г</w:t>
      </w:r>
    </w:p>
    <w:p w:rsidR="00130AB4" w:rsidRDefault="00130AB4" w:rsidP="0021228B">
      <w:pPr>
        <w:spacing w:after="0" w:line="360" w:lineRule="auto"/>
        <w:jc w:val="center"/>
        <w:rPr>
          <w:rFonts w:ascii="Times New Roman" w:hAnsi="Times New Roman"/>
          <w:b/>
          <w:sz w:val="28"/>
        </w:rPr>
      </w:pPr>
      <w:r>
        <w:rPr>
          <w:rFonts w:ascii="Times New Roman" w:hAnsi="Times New Roman"/>
          <w:b/>
          <w:sz w:val="28"/>
        </w:rPr>
        <w:lastRenderedPageBreak/>
        <w:t>ПОЯСНИТЕЛЬНАЯ ЗАПИСКА</w:t>
      </w:r>
    </w:p>
    <w:p w:rsidR="00130AB4" w:rsidRPr="0021228B" w:rsidRDefault="00130AB4" w:rsidP="0021228B">
      <w:pPr>
        <w:jc w:val="center"/>
        <w:rPr>
          <w:rFonts w:ascii="Times New Roman" w:hAnsi="Times New Roman"/>
          <w:sz w:val="24"/>
          <w:szCs w:val="24"/>
        </w:rPr>
      </w:pPr>
      <w:r>
        <w:rPr>
          <w:rFonts w:ascii="Times New Roman" w:hAnsi="Times New Roman"/>
          <w:szCs w:val="24"/>
        </w:rPr>
        <w:t>(5 класс по ФГОС)</w:t>
      </w:r>
    </w:p>
    <w:p w:rsidR="00130AB4" w:rsidRDefault="00130AB4" w:rsidP="009C09EF">
      <w:pPr>
        <w:spacing w:line="240" w:lineRule="auto"/>
        <w:rPr>
          <w:rFonts w:ascii="Times New Roman" w:hAnsi="Times New Roman"/>
          <w:szCs w:val="24"/>
        </w:rPr>
      </w:pPr>
      <w:r>
        <w:rPr>
          <w:rFonts w:ascii="Times New Roman" w:hAnsi="Times New Roman"/>
          <w:szCs w:val="24"/>
        </w:rPr>
        <w:t>Настоящая рабочая программа составлена на основании следующих нормативно-правовых документов:</w:t>
      </w:r>
    </w:p>
    <w:p w:rsidR="00130AB4" w:rsidRDefault="00130AB4" w:rsidP="009C09EF">
      <w:pPr>
        <w:pStyle w:val="11"/>
        <w:numPr>
          <w:ilvl w:val="0"/>
          <w:numId w:val="1"/>
        </w:numPr>
        <w:spacing w:line="240" w:lineRule="auto"/>
        <w:jc w:val="both"/>
        <w:rPr>
          <w:rFonts w:ascii="Times New Roman" w:hAnsi="Times New Roman"/>
          <w:sz w:val="24"/>
          <w:szCs w:val="24"/>
        </w:rPr>
      </w:pPr>
      <w:r>
        <w:rPr>
          <w:rFonts w:ascii="Times New Roman" w:hAnsi="Times New Roman"/>
          <w:sz w:val="24"/>
          <w:szCs w:val="24"/>
        </w:rPr>
        <w:t>Федеральный закон «Об образовании в РФ»,  №273-ФЗ от 29.12.2012 .</w:t>
      </w:r>
    </w:p>
    <w:p w:rsidR="00130AB4" w:rsidRDefault="00130AB4" w:rsidP="009C09EF">
      <w:pPr>
        <w:pStyle w:val="11"/>
        <w:numPr>
          <w:ilvl w:val="0"/>
          <w:numId w:val="1"/>
        </w:numPr>
        <w:spacing w:line="240" w:lineRule="auto"/>
        <w:jc w:val="both"/>
        <w:rPr>
          <w:rFonts w:ascii="Times New Roman" w:hAnsi="Times New Roman"/>
          <w:sz w:val="24"/>
          <w:szCs w:val="24"/>
        </w:rPr>
      </w:pPr>
      <w:r>
        <w:rPr>
          <w:rFonts w:ascii="Times New Roman" w:hAnsi="Times New Roman"/>
          <w:sz w:val="24"/>
          <w:szCs w:val="24"/>
        </w:rPr>
        <w:t>Приказ Министерства образования и науки Российской Федерации от 17.12.2010 г. № 1897 «Об утверждении Федерального государственного образовательного стандарта основного общего образования».</w:t>
      </w:r>
    </w:p>
    <w:p w:rsidR="00130AB4" w:rsidRDefault="00130AB4" w:rsidP="009C09EF">
      <w:pPr>
        <w:pStyle w:val="11"/>
        <w:numPr>
          <w:ilvl w:val="0"/>
          <w:numId w:val="1"/>
        </w:numPr>
        <w:spacing w:line="240" w:lineRule="auto"/>
        <w:jc w:val="both"/>
        <w:rPr>
          <w:rFonts w:ascii="Times New Roman" w:hAnsi="Times New Roman"/>
          <w:sz w:val="24"/>
          <w:szCs w:val="24"/>
        </w:rPr>
      </w:pPr>
      <w:r>
        <w:rPr>
          <w:rFonts w:ascii="Times New Roman" w:hAnsi="Times New Roman"/>
          <w:sz w:val="24"/>
          <w:szCs w:val="24"/>
        </w:rPr>
        <w:t xml:space="preserve">Распоряжение Правительства РФ от 7 февраля </w:t>
      </w:r>
      <w:smartTag w:uri="urn:schemas-microsoft-com:office:smarttags" w:element="metricconverter">
        <w:smartTagPr>
          <w:attr w:name="ProductID" w:val="2011 г"/>
        </w:smartTagPr>
        <w:r>
          <w:rPr>
            <w:rFonts w:ascii="Times New Roman" w:hAnsi="Times New Roman"/>
            <w:sz w:val="24"/>
            <w:szCs w:val="24"/>
          </w:rPr>
          <w:t>2011 г</w:t>
        </w:r>
      </w:smartTag>
      <w:r>
        <w:rPr>
          <w:rFonts w:ascii="Times New Roman" w:hAnsi="Times New Roman"/>
          <w:sz w:val="24"/>
          <w:szCs w:val="24"/>
        </w:rPr>
        <w:t>. № 163-р “О Концепции Федеральной целевой программы развития образования на 2011 - 2015 годы”</w:t>
      </w:r>
    </w:p>
    <w:p w:rsidR="00130AB4" w:rsidRDefault="00130AB4" w:rsidP="009C09EF">
      <w:pPr>
        <w:pStyle w:val="11"/>
        <w:numPr>
          <w:ilvl w:val="0"/>
          <w:numId w:val="1"/>
        </w:numPr>
        <w:spacing w:line="240" w:lineRule="auto"/>
        <w:jc w:val="both"/>
        <w:rPr>
          <w:rFonts w:ascii="Times New Roman" w:hAnsi="Times New Roman"/>
          <w:sz w:val="24"/>
          <w:szCs w:val="24"/>
        </w:rPr>
      </w:pPr>
      <w:r>
        <w:rPr>
          <w:rFonts w:ascii="Times New Roman" w:hAnsi="Times New Roman"/>
          <w:sz w:val="24"/>
          <w:szCs w:val="24"/>
        </w:rPr>
        <w:t xml:space="preserve">Постановление Главного государственного санитарного врача РФ от 29.12.10 № 189 «Об утверждении </w:t>
      </w:r>
      <w:proofErr w:type="spellStart"/>
      <w:r>
        <w:rPr>
          <w:rFonts w:ascii="Times New Roman" w:hAnsi="Times New Roman"/>
          <w:sz w:val="24"/>
          <w:szCs w:val="24"/>
        </w:rPr>
        <w:t>СанПиН</w:t>
      </w:r>
      <w:proofErr w:type="spellEnd"/>
      <w:r>
        <w:rPr>
          <w:rFonts w:ascii="Times New Roman" w:hAnsi="Times New Roman"/>
          <w:sz w:val="24"/>
          <w:szCs w:val="24"/>
        </w:rPr>
        <w:t xml:space="preserve"> 2.4.2.2821-10 «Санитарно-эпидемиологические требования к условиям и организации обучения в общеобразовательных учреждениях».</w:t>
      </w:r>
    </w:p>
    <w:p w:rsidR="00130AB4" w:rsidRDefault="00130AB4" w:rsidP="009C09EF">
      <w:pPr>
        <w:pStyle w:val="11"/>
        <w:numPr>
          <w:ilvl w:val="0"/>
          <w:numId w:val="1"/>
        </w:numPr>
        <w:spacing w:line="240" w:lineRule="auto"/>
        <w:jc w:val="both"/>
        <w:rPr>
          <w:rFonts w:ascii="Times New Roman" w:hAnsi="Times New Roman"/>
          <w:sz w:val="24"/>
          <w:szCs w:val="24"/>
        </w:rPr>
      </w:pPr>
      <w:r>
        <w:rPr>
          <w:rFonts w:ascii="Times New Roman" w:hAnsi="Times New Roman"/>
          <w:sz w:val="24"/>
          <w:szCs w:val="24"/>
        </w:rPr>
        <w:t>Приказ Министерства образования и науки РФ от 31.03.2015 г. №253 "Об утверждении федерального перечня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Приложение к приказу - федеральный перечень учебников на 2015-2016 учебный год.</w:t>
      </w:r>
    </w:p>
    <w:p w:rsidR="00130AB4" w:rsidRDefault="00130AB4" w:rsidP="009C09EF">
      <w:pPr>
        <w:pStyle w:val="11"/>
        <w:numPr>
          <w:ilvl w:val="0"/>
          <w:numId w:val="1"/>
        </w:numPr>
        <w:spacing w:line="240" w:lineRule="auto"/>
        <w:jc w:val="both"/>
        <w:rPr>
          <w:rFonts w:ascii="Times New Roman" w:hAnsi="Times New Roman"/>
          <w:sz w:val="24"/>
          <w:szCs w:val="24"/>
        </w:rPr>
      </w:pPr>
      <w:r>
        <w:rPr>
          <w:rFonts w:ascii="Times New Roman" w:hAnsi="Times New Roman"/>
          <w:sz w:val="24"/>
          <w:szCs w:val="24"/>
        </w:rPr>
        <w:t>Устав МБОУ БСОШ № 2.</w:t>
      </w:r>
    </w:p>
    <w:p w:rsidR="00130AB4" w:rsidRDefault="00130AB4" w:rsidP="009C09EF">
      <w:pPr>
        <w:pStyle w:val="11"/>
        <w:numPr>
          <w:ilvl w:val="0"/>
          <w:numId w:val="1"/>
        </w:numPr>
        <w:spacing w:line="240" w:lineRule="auto"/>
        <w:jc w:val="both"/>
        <w:rPr>
          <w:rFonts w:ascii="Times New Roman" w:hAnsi="Times New Roman"/>
          <w:sz w:val="24"/>
          <w:szCs w:val="24"/>
        </w:rPr>
      </w:pPr>
      <w:r>
        <w:rPr>
          <w:rFonts w:ascii="Times New Roman" w:hAnsi="Times New Roman"/>
          <w:sz w:val="24"/>
          <w:szCs w:val="24"/>
        </w:rPr>
        <w:t>Основная образовательная программа основного общего, среднего общего образования МБОУ БСОШ № 2.</w:t>
      </w:r>
    </w:p>
    <w:p w:rsidR="00130AB4" w:rsidRDefault="00130AB4" w:rsidP="009C09EF">
      <w:pPr>
        <w:pStyle w:val="11"/>
        <w:numPr>
          <w:ilvl w:val="0"/>
          <w:numId w:val="1"/>
        </w:numPr>
        <w:spacing w:line="240" w:lineRule="auto"/>
        <w:jc w:val="both"/>
        <w:rPr>
          <w:rFonts w:ascii="Times New Roman" w:hAnsi="Times New Roman"/>
          <w:sz w:val="24"/>
          <w:szCs w:val="24"/>
        </w:rPr>
      </w:pPr>
      <w:r>
        <w:rPr>
          <w:rFonts w:ascii="Times New Roman" w:hAnsi="Times New Roman"/>
          <w:sz w:val="24"/>
          <w:szCs w:val="24"/>
        </w:rPr>
        <w:t>Учебный план МБОУ БСОШ № 2 на 201</w:t>
      </w:r>
      <w:r w:rsidR="00DA1171">
        <w:rPr>
          <w:rFonts w:ascii="Times New Roman" w:hAnsi="Times New Roman"/>
          <w:sz w:val="24"/>
          <w:szCs w:val="24"/>
        </w:rPr>
        <w:t>8</w:t>
      </w:r>
      <w:r>
        <w:rPr>
          <w:rFonts w:ascii="Times New Roman" w:hAnsi="Times New Roman"/>
          <w:sz w:val="24"/>
          <w:szCs w:val="24"/>
        </w:rPr>
        <w:t>-201</w:t>
      </w:r>
      <w:r w:rsidR="00DA1171">
        <w:rPr>
          <w:rFonts w:ascii="Times New Roman" w:hAnsi="Times New Roman"/>
          <w:sz w:val="24"/>
          <w:szCs w:val="24"/>
        </w:rPr>
        <w:t>9</w:t>
      </w:r>
      <w:r>
        <w:rPr>
          <w:rFonts w:ascii="Times New Roman" w:hAnsi="Times New Roman"/>
          <w:sz w:val="24"/>
          <w:szCs w:val="24"/>
        </w:rPr>
        <w:t xml:space="preserve"> учебный год.</w:t>
      </w:r>
    </w:p>
    <w:p w:rsidR="00130AB4" w:rsidRDefault="00130AB4" w:rsidP="009C09EF">
      <w:pPr>
        <w:pStyle w:val="11"/>
        <w:numPr>
          <w:ilvl w:val="0"/>
          <w:numId w:val="1"/>
        </w:numPr>
        <w:spacing w:line="240" w:lineRule="auto"/>
        <w:jc w:val="both"/>
        <w:rPr>
          <w:rStyle w:val="FontStyle40"/>
          <w:rFonts w:ascii="Times New Roman" w:hAnsi="Times New Roman" w:cs="Times New Roman"/>
          <w:b w:val="0"/>
          <w:bCs w:val="0"/>
          <w:sz w:val="24"/>
          <w:szCs w:val="24"/>
        </w:rPr>
      </w:pPr>
      <w:r>
        <w:rPr>
          <w:rFonts w:ascii="Times New Roman" w:hAnsi="Times New Roman"/>
          <w:sz w:val="24"/>
          <w:szCs w:val="24"/>
        </w:rPr>
        <w:t>Положение «О рабочей программе учебных курсов, предметов, дисциплин (модулей)».</w:t>
      </w:r>
    </w:p>
    <w:p w:rsidR="00130AB4" w:rsidRDefault="00130AB4" w:rsidP="00130AB4">
      <w:pPr>
        <w:pStyle w:val="Style25"/>
        <w:widowControl/>
        <w:tabs>
          <w:tab w:val="left" w:pos="485"/>
        </w:tabs>
        <w:spacing w:line="240" w:lineRule="auto"/>
        <w:ind w:firstLine="488"/>
      </w:pPr>
      <w:r>
        <w:rPr>
          <w:rFonts w:ascii="Times New Roman" w:hAnsi="Times New Roman"/>
        </w:rPr>
        <w:t>Рабочая  программа  по русскому языку предназначена для обучения учащихся 5 класса общеобразовательных школ.</w:t>
      </w:r>
    </w:p>
    <w:p w:rsidR="00130AB4" w:rsidRDefault="00130AB4" w:rsidP="00130AB4">
      <w:pPr>
        <w:pStyle w:val="Style25"/>
        <w:widowControl/>
        <w:tabs>
          <w:tab w:val="left" w:pos="485"/>
        </w:tabs>
        <w:spacing w:line="240" w:lineRule="auto"/>
        <w:ind w:firstLine="488"/>
        <w:rPr>
          <w:rFonts w:ascii="Times New Roman" w:hAnsi="Times New Roman"/>
          <w:color w:val="000000"/>
          <w:spacing w:val="-1"/>
        </w:rPr>
      </w:pPr>
      <w:r>
        <w:rPr>
          <w:rFonts w:ascii="Times New Roman" w:hAnsi="Times New Roman"/>
        </w:rPr>
        <w:t xml:space="preserve">Программа  составлена с использованием материалов Федерального государственного образовательного стандарта основного общего образования, Примерной программы по русскому (родному) языку для основных школ и в соответствии </w:t>
      </w:r>
      <w:r>
        <w:rPr>
          <w:rFonts w:ascii="Times New Roman" w:hAnsi="Times New Roman"/>
          <w:lang w:val="en-US"/>
        </w:rPr>
        <w:t>c</w:t>
      </w:r>
      <w:r w:rsidRPr="00130AB4">
        <w:rPr>
          <w:rFonts w:ascii="Times New Roman" w:hAnsi="Times New Roman"/>
        </w:rPr>
        <w:t xml:space="preserve"> </w:t>
      </w:r>
      <w:r>
        <w:rPr>
          <w:rFonts w:ascii="Times New Roman" w:hAnsi="Times New Roman"/>
        </w:rPr>
        <w:t xml:space="preserve">рабочей программой по русскому языку к учебникам для 5 – 9 классов (авторы программы М. Т. Баранов, Т. А. </w:t>
      </w:r>
      <w:proofErr w:type="spellStart"/>
      <w:r>
        <w:rPr>
          <w:rFonts w:ascii="Times New Roman" w:hAnsi="Times New Roman"/>
        </w:rPr>
        <w:t>Ладыженская</w:t>
      </w:r>
      <w:proofErr w:type="spellEnd"/>
      <w:r>
        <w:rPr>
          <w:rFonts w:ascii="Times New Roman" w:hAnsi="Times New Roman"/>
        </w:rPr>
        <w:t xml:space="preserve">, Н. М. </w:t>
      </w:r>
      <w:proofErr w:type="spellStart"/>
      <w:r>
        <w:rPr>
          <w:rFonts w:ascii="Times New Roman" w:hAnsi="Times New Roman"/>
        </w:rPr>
        <w:t>Шанский</w:t>
      </w:r>
      <w:proofErr w:type="spellEnd"/>
      <w:r>
        <w:rPr>
          <w:rFonts w:ascii="Times New Roman" w:hAnsi="Times New Roman"/>
        </w:rPr>
        <w:t>)</w:t>
      </w:r>
    </w:p>
    <w:p w:rsidR="00130AB4" w:rsidRDefault="00130AB4" w:rsidP="00130AB4">
      <w:pPr>
        <w:ind w:firstLine="709"/>
        <w:jc w:val="both"/>
        <w:rPr>
          <w:rFonts w:ascii="Times New Roman" w:hAnsi="Times New Roman"/>
          <w:b/>
          <w:szCs w:val="24"/>
        </w:rPr>
      </w:pPr>
      <w:r>
        <w:rPr>
          <w:rFonts w:ascii="Times New Roman" w:hAnsi="Times New Roman"/>
          <w:szCs w:val="24"/>
        </w:rPr>
        <w:t xml:space="preserve"> Рабочая программа ориентирована на учебник: Русский язык. 5 класс. Учеб</w:t>
      </w:r>
      <w:proofErr w:type="gramStart"/>
      <w:r>
        <w:rPr>
          <w:rFonts w:ascii="Times New Roman" w:hAnsi="Times New Roman"/>
          <w:szCs w:val="24"/>
        </w:rPr>
        <w:t>.</w:t>
      </w:r>
      <w:proofErr w:type="gramEnd"/>
      <w:r>
        <w:rPr>
          <w:rFonts w:ascii="Times New Roman" w:hAnsi="Times New Roman"/>
          <w:szCs w:val="24"/>
        </w:rPr>
        <w:t xml:space="preserve"> </w:t>
      </w:r>
      <w:proofErr w:type="gramStart"/>
      <w:r>
        <w:rPr>
          <w:rFonts w:ascii="Times New Roman" w:hAnsi="Times New Roman"/>
          <w:szCs w:val="24"/>
        </w:rPr>
        <w:t>д</w:t>
      </w:r>
      <w:proofErr w:type="gramEnd"/>
      <w:r>
        <w:rPr>
          <w:rFonts w:ascii="Times New Roman" w:hAnsi="Times New Roman"/>
          <w:szCs w:val="24"/>
        </w:rPr>
        <w:t xml:space="preserve">ля  </w:t>
      </w:r>
      <w:proofErr w:type="spellStart"/>
      <w:r>
        <w:rPr>
          <w:rFonts w:ascii="Times New Roman" w:hAnsi="Times New Roman"/>
          <w:szCs w:val="24"/>
        </w:rPr>
        <w:t>общеобразоват</w:t>
      </w:r>
      <w:proofErr w:type="spellEnd"/>
      <w:r>
        <w:rPr>
          <w:rFonts w:ascii="Times New Roman" w:hAnsi="Times New Roman"/>
          <w:szCs w:val="24"/>
        </w:rPr>
        <w:t xml:space="preserve">. учреждений.  В 2 ч./ </w:t>
      </w:r>
      <w:proofErr w:type="gramStart"/>
      <w:r>
        <w:rPr>
          <w:rFonts w:ascii="Times New Roman" w:hAnsi="Times New Roman"/>
          <w:szCs w:val="24"/>
        </w:rPr>
        <w:t xml:space="preserve">( </w:t>
      </w:r>
      <w:proofErr w:type="gramEnd"/>
      <w:r>
        <w:rPr>
          <w:rFonts w:ascii="Times New Roman" w:hAnsi="Times New Roman"/>
          <w:szCs w:val="24"/>
        </w:rPr>
        <w:t xml:space="preserve">Т. А. </w:t>
      </w:r>
      <w:proofErr w:type="spellStart"/>
      <w:r>
        <w:rPr>
          <w:rFonts w:ascii="Times New Roman" w:hAnsi="Times New Roman"/>
          <w:szCs w:val="24"/>
        </w:rPr>
        <w:t>Ладыженская</w:t>
      </w:r>
      <w:proofErr w:type="spellEnd"/>
      <w:r>
        <w:rPr>
          <w:rFonts w:ascii="Times New Roman" w:hAnsi="Times New Roman"/>
          <w:szCs w:val="24"/>
        </w:rPr>
        <w:t xml:space="preserve">, М. Т. Баранов, Л. А. </w:t>
      </w:r>
      <w:proofErr w:type="spellStart"/>
      <w:r>
        <w:rPr>
          <w:rFonts w:ascii="Times New Roman" w:hAnsi="Times New Roman"/>
          <w:szCs w:val="24"/>
        </w:rPr>
        <w:t>Тростенцова</w:t>
      </w:r>
      <w:proofErr w:type="spellEnd"/>
      <w:r>
        <w:rPr>
          <w:rFonts w:ascii="Times New Roman" w:hAnsi="Times New Roman"/>
          <w:szCs w:val="24"/>
        </w:rPr>
        <w:t xml:space="preserve"> и др.; </w:t>
      </w:r>
      <w:proofErr w:type="spellStart"/>
      <w:r>
        <w:rPr>
          <w:rFonts w:ascii="Times New Roman" w:hAnsi="Times New Roman"/>
          <w:szCs w:val="24"/>
        </w:rPr>
        <w:t>науч</w:t>
      </w:r>
      <w:proofErr w:type="spellEnd"/>
      <w:r>
        <w:rPr>
          <w:rFonts w:ascii="Times New Roman" w:hAnsi="Times New Roman"/>
          <w:szCs w:val="24"/>
        </w:rPr>
        <w:t xml:space="preserve">. ред. Н. М. </w:t>
      </w:r>
      <w:proofErr w:type="spellStart"/>
      <w:r>
        <w:rPr>
          <w:rFonts w:ascii="Times New Roman" w:hAnsi="Times New Roman"/>
          <w:szCs w:val="24"/>
        </w:rPr>
        <w:t>Шанский</w:t>
      </w:r>
      <w:proofErr w:type="spellEnd"/>
      <w:r>
        <w:rPr>
          <w:rFonts w:ascii="Times New Roman" w:hAnsi="Times New Roman"/>
          <w:szCs w:val="24"/>
        </w:rPr>
        <w:t>). – М.: Просвещение, 2012.</w:t>
      </w:r>
      <w:r>
        <w:rPr>
          <w:rFonts w:ascii="Times New Roman" w:hAnsi="Times New Roman"/>
          <w:b/>
          <w:szCs w:val="24"/>
        </w:rPr>
        <w:t xml:space="preserve"> </w:t>
      </w:r>
    </w:p>
    <w:p w:rsidR="00130AB4" w:rsidRDefault="00130AB4" w:rsidP="00130AB4">
      <w:pPr>
        <w:ind w:firstLine="709"/>
        <w:jc w:val="both"/>
        <w:rPr>
          <w:rFonts w:ascii="Times New Roman" w:hAnsi="Times New Roman"/>
          <w:szCs w:val="24"/>
        </w:rPr>
      </w:pPr>
      <w:r>
        <w:rPr>
          <w:rFonts w:ascii="Times New Roman" w:hAnsi="Times New Roman"/>
          <w:szCs w:val="24"/>
        </w:rPr>
        <w:t>Программа детализирует и раскрывает содержание стандарта, определяет общую стратегию обучения, воспитания и развития учащихся средствами учебного предмета в соответствии с целями изучения русского языка, которые определены Федеральным государственным стандартом общего образования.</w:t>
      </w:r>
    </w:p>
    <w:p w:rsidR="00130AB4" w:rsidRDefault="00130AB4" w:rsidP="00130AB4">
      <w:pPr>
        <w:shd w:val="clear" w:color="auto" w:fill="FFFFFF"/>
        <w:ind w:firstLine="709"/>
        <w:jc w:val="both"/>
        <w:rPr>
          <w:rFonts w:ascii="Times New Roman" w:hAnsi="Times New Roman"/>
          <w:szCs w:val="24"/>
        </w:rPr>
      </w:pPr>
      <w:r>
        <w:rPr>
          <w:rFonts w:ascii="Times New Roman" w:hAnsi="Times New Roman"/>
          <w:b/>
          <w:bCs/>
          <w:color w:val="000000"/>
          <w:szCs w:val="24"/>
        </w:rPr>
        <w:t xml:space="preserve">Структура </w:t>
      </w:r>
      <w:r>
        <w:rPr>
          <w:rFonts w:ascii="Times New Roman" w:hAnsi="Times New Roman"/>
          <w:bCs/>
          <w:color w:val="000000"/>
          <w:szCs w:val="24"/>
        </w:rPr>
        <w:t>р</w:t>
      </w:r>
      <w:r>
        <w:rPr>
          <w:rFonts w:ascii="Times New Roman" w:hAnsi="Times New Roman"/>
          <w:color w:val="000000"/>
          <w:szCs w:val="24"/>
        </w:rPr>
        <w:t xml:space="preserve">абочей  программы по русскому языку представляет собой целостный документ, включающий пять разделов: пояснительную записку; структурные отличия </w:t>
      </w:r>
      <w:r>
        <w:rPr>
          <w:rFonts w:ascii="Times New Roman" w:hAnsi="Times New Roman"/>
          <w:color w:val="000000"/>
          <w:szCs w:val="24"/>
        </w:rPr>
        <w:lastRenderedPageBreak/>
        <w:t xml:space="preserve">государственной и рабочей программы; </w:t>
      </w:r>
      <w:r>
        <w:rPr>
          <w:rFonts w:ascii="Times New Roman" w:hAnsi="Times New Roman"/>
          <w:szCs w:val="24"/>
        </w:rPr>
        <w:t>содержание курса «Русский язык»</w:t>
      </w:r>
      <w:r>
        <w:rPr>
          <w:rFonts w:ascii="Times New Roman" w:hAnsi="Times New Roman"/>
          <w:color w:val="000000"/>
          <w:szCs w:val="24"/>
        </w:rPr>
        <w:t xml:space="preserve">; </w:t>
      </w:r>
      <w:r>
        <w:rPr>
          <w:rFonts w:ascii="Times New Roman" w:hAnsi="Times New Roman"/>
          <w:szCs w:val="24"/>
        </w:rPr>
        <w:t>тематическое (поурочное) планирование с определением основных видов учебной деятельности; описание учебно-методического, материально-технического и информационного обеспечения образовательного процесса; планируемые результаты изучения учебного предмета, курса; приложение.</w:t>
      </w:r>
    </w:p>
    <w:p w:rsidR="00130AB4" w:rsidRDefault="00130AB4" w:rsidP="00130AB4">
      <w:pPr>
        <w:shd w:val="clear" w:color="auto" w:fill="FFFFFF"/>
        <w:ind w:firstLine="709"/>
        <w:jc w:val="both"/>
        <w:rPr>
          <w:rFonts w:ascii="Times New Roman" w:hAnsi="Times New Roman"/>
          <w:color w:val="000000"/>
          <w:szCs w:val="24"/>
        </w:rPr>
      </w:pPr>
      <w:r>
        <w:rPr>
          <w:rFonts w:ascii="Times New Roman" w:hAnsi="Times New Roman"/>
          <w:color w:val="000000"/>
          <w:szCs w:val="24"/>
        </w:rPr>
        <w:t xml:space="preserve">Содержание курса русского языка представлено в программе в виде трех тематических блоков, обеспечивающих формирование коммуникативной, лингвистической (языковедческой), языковой и </w:t>
      </w:r>
      <w:proofErr w:type="spellStart"/>
      <w:r>
        <w:rPr>
          <w:rFonts w:ascii="Times New Roman" w:hAnsi="Times New Roman"/>
          <w:color w:val="000000"/>
          <w:szCs w:val="24"/>
        </w:rPr>
        <w:t>культуроведческой</w:t>
      </w:r>
      <w:proofErr w:type="spellEnd"/>
      <w:r>
        <w:rPr>
          <w:rFonts w:ascii="Times New Roman" w:hAnsi="Times New Roman"/>
          <w:color w:val="000000"/>
          <w:szCs w:val="24"/>
        </w:rPr>
        <w:t xml:space="preserve"> компетенций.</w:t>
      </w:r>
    </w:p>
    <w:p w:rsidR="00130AB4" w:rsidRDefault="00130AB4" w:rsidP="00130AB4">
      <w:pPr>
        <w:ind w:firstLine="709"/>
        <w:jc w:val="both"/>
        <w:rPr>
          <w:rFonts w:ascii="Times New Roman" w:hAnsi="Times New Roman"/>
          <w:szCs w:val="24"/>
        </w:rPr>
      </w:pPr>
      <w:r>
        <w:rPr>
          <w:rFonts w:ascii="Times New Roman" w:hAnsi="Times New Roman"/>
          <w:szCs w:val="24"/>
        </w:rPr>
        <w:t>Срок реализации программы – 5 лет.</w:t>
      </w:r>
    </w:p>
    <w:p w:rsidR="0082114B" w:rsidRDefault="0082114B" w:rsidP="0082114B">
      <w:pPr>
        <w:pStyle w:val="Style25"/>
        <w:widowControl/>
        <w:tabs>
          <w:tab w:val="left" w:pos="485"/>
        </w:tabs>
        <w:spacing w:line="240" w:lineRule="auto"/>
        <w:ind w:firstLine="680"/>
        <w:jc w:val="center"/>
        <w:rPr>
          <w:rFonts w:ascii="Times New Roman" w:hAnsi="Times New Roman"/>
        </w:rPr>
      </w:pPr>
      <w:r>
        <w:rPr>
          <w:rFonts w:ascii="Times New Roman" w:hAnsi="Times New Roman"/>
          <w:b/>
        </w:rPr>
        <w:t>Общая характеристика учебного предмета</w:t>
      </w:r>
    </w:p>
    <w:p w:rsidR="0082114B" w:rsidRDefault="0082114B" w:rsidP="0082114B">
      <w:pPr>
        <w:jc w:val="both"/>
        <w:rPr>
          <w:rFonts w:ascii="Times New Roman" w:hAnsi="Times New Roman"/>
          <w:szCs w:val="24"/>
        </w:rPr>
      </w:pPr>
      <w:r>
        <w:rPr>
          <w:rFonts w:ascii="Times New Roman" w:hAnsi="Times New Roman"/>
          <w:szCs w:val="24"/>
        </w:rPr>
        <w:t xml:space="preserve">    Русский язык — это родной язык русского народа, государственный язык Российской Федерации; средство межнационального общения, консолидации и единения народов России; основа формирования гражданской идентичности и толерантности в поликультурном обществе.</w:t>
      </w:r>
    </w:p>
    <w:p w:rsidR="0082114B" w:rsidRDefault="0082114B" w:rsidP="009C09EF">
      <w:pPr>
        <w:ind w:firstLine="709"/>
        <w:jc w:val="both"/>
        <w:rPr>
          <w:rFonts w:ascii="Times New Roman" w:hAnsi="Times New Roman"/>
          <w:szCs w:val="24"/>
        </w:rPr>
      </w:pPr>
      <w:proofErr w:type="spellStart"/>
      <w:r>
        <w:rPr>
          <w:rFonts w:ascii="Times New Roman" w:hAnsi="Times New Roman"/>
          <w:szCs w:val="24"/>
        </w:rPr>
        <w:t>Метапредметные</w:t>
      </w:r>
      <w:proofErr w:type="spellEnd"/>
      <w:r>
        <w:rPr>
          <w:rFonts w:ascii="Times New Roman" w:hAnsi="Times New Roman"/>
          <w:szCs w:val="24"/>
        </w:rPr>
        <w:t xml:space="preserve"> образовательные функции родного языка определяют универсальный, обобщающий характер воздействия предмета «Русский (родной) язык» на формирование личности ребенка в процессе его обучения в школе. Русский (родной) язык является основой развития мышления, воображения, интеллектуальных и творческих способностей учащихся; основой самореализации личности, развития способности к самостоятельному усвоению новых знаний и умений, включая организацию учебной деятельности. Родной язык является средством приобщения к духовному богатству русской культуры и литературы, основным каналом социализации личности, приобщения ее к культурно-историческому опыту человечества. Будучи формой хранения и усвоения различных знаний, русский язык неразрывно связан со всеми школьными предметами, влияет на качество их усвоения, а в дальнейшем на качество овладения профессиональными навыками. Умение общаться, добиваться успеха в процессе коммуникации, высокая социальная и профессиональная активность являются теми характеристиками личности, которые во многом определяют достижения человека практически во всех областях жизни, способствуют его социальной адаптации к изменяющимся условиям современного мира. Родной язык является основой формирования этических норм поведения ребенка в разных жизненных ситуациях, развития способности давать аргументированную оценку поступкам с позиций моральных норм.</w:t>
      </w:r>
    </w:p>
    <w:p w:rsidR="0082114B" w:rsidRPr="0082114B" w:rsidRDefault="0082114B" w:rsidP="0082114B">
      <w:pPr>
        <w:shd w:val="clear" w:color="auto" w:fill="FFFFFF"/>
        <w:ind w:firstLine="709"/>
        <w:jc w:val="both"/>
        <w:rPr>
          <w:rFonts w:ascii="Calibri" w:hAnsi="Calibri" w:cs="Calibri"/>
          <w:color w:val="000000"/>
          <w:szCs w:val="24"/>
        </w:rPr>
      </w:pPr>
      <w:r>
        <w:rPr>
          <w:rFonts w:ascii="Times New Roman" w:hAnsi="Times New Roman"/>
          <w:color w:val="000000"/>
          <w:szCs w:val="24"/>
        </w:rPr>
        <w:t>В системе школьного образования учебный предмет «Русский язык» занимает особое место: является не только объектом изучения, но и средством обучения. Как средство познания действительности русский язык обеспечивает развитие интеллектуальных и творческих способностей ребенка, развивает его абстрактное мышление, память и воображение, формирует навыки самостоятельной учебной деятельности, самообразования и самореализации личности. Будучи формой хранения и усвоения различных знаний, русский язык неразрывно связан со всеми школьными предметами и влияет на качество усвоения всех других школьных предметов, а в перспективе способствует овладению будущей профессией.</w:t>
      </w:r>
    </w:p>
    <w:p w:rsidR="0082114B" w:rsidRDefault="0082114B" w:rsidP="0082114B">
      <w:pPr>
        <w:ind w:firstLine="709"/>
        <w:jc w:val="both"/>
        <w:rPr>
          <w:rFonts w:ascii="Times New Roman" w:hAnsi="Times New Roman"/>
          <w:szCs w:val="24"/>
        </w:rPr>
      </w:pPr>
      <w:r>
        <w:rPr>
          <w:rFonts w:ascii="Times New Roman" w:hAnsi="Times New Roman"/>
          <w:b/>
          <w:szCs w:val="24"/>
        </w:rPr>
        <w:t>Содержание курса</w:t>
      </w:r>
      <w:r>
        <w:rPr>
          <w:rFonts w:ascii="Times New Roman" w:hAnsi="Times New Roman"/>
          <w:szCs w:val="24"/>
        </w:rPr>
        <w:t xml:space="preserve"> русского (родного) языка в 5 классе обусловлено общей нацеленностью образовательного процесса на достижение </w:t>
      </w:r>
      <w:proofErr w:type="spellStart"/>
      <w:r>
        <w:rPr>
          <w:rFonts w:ascii="Times New Roman" w:hAnsi="Times New Roman"/>
          <w:szCs w:val="24"/>
        </w:rPr>
        <w:t>метапредметных</w:t>
      </w:r>
      <w:proofErr w:type="spellEnd"/>
      <w:r>
        <w:rPr>
          <w:rFonts w:ascii="Times New Roman" w:hAnsi="Times New Roman"/>
          <w:szCs w:val="24"/>
        </w:rPr>
        <w:t xml:space="preserve"> и предметных целей обучения, что возможно на основе </w:t>
      </w:r>
      <w:proofErr w:type="spellStart"/>
      <w:r>
        <w:rPr>
          <w:rFonts w:ascii="Times New Roman" w:hAnsi="Times New Roman"/>
          <w:i/>
          <w:szCs w:val="24"/>
        </w:rPr>
        <w:t>компетентностного</w:t>
      </w:r>
      <w:proofErr w:type="spellEnd"/>
      <w:r>
        <w:rPr>
          <w:rFonts w:ascii="Times New Roman" w:hAnsi="Times New Roman"/>
          <w:i/>
          <w:szCs w:val="24"/>
        </w:rPr>
        <w:t xml:space="preserve"> подхода</w:t>
      </w:r>
      <w:r>
        <w:rPr>
          <w:rFonts w:ascii="Times New Roman" w:hAnsi="Times New Roman"/>
          <w:szCs w:val="24"/>
        </w:rPr>
        <w:t xml:space="preserve">, который обеспечивает формирование и развитие коммуникативной, языковой и лингвистической (языковедческой) и </w:t>
      </w:r>
      <w:proofErr w:type="spellStart"/>
      <w:r>
        <w:rPr>
          <w:rFonts w:ascii="Times New Roman" w:hAnsi="Times New Roman"/>
          <w:szCs w:val="24"/>
        </w:rPr>
        <w:t>культуроведческой</w:t>
      </w:r>
      <w:proofErr w:type="spellEnd"/>
      <w:r>
        <w:rPr>
          <w:rFonts w:ascii="Times New Roman" w:hAnsi="Times New Roman"/>
          <w:szCs w:val="24"/>
        </w:rPr>
        <w:t xml:space="preserve"> компетенций.</w:t>
      </w:r>
    </w:p>
    <w:p w:rsidR="0082114B" w:rsidRDefault="0082114B" w:rsidP="0082114B">
      <w:pPr>
        <w:ind w:firstLine="709"/>
        <w:jc w:val="both"/>
        <w:rPr>
          <w:rFonts w:ascii="Times New Roman" w:hAnsi="Times New Roman"/>
          <w:szCs w:val="24"/>
        </w:rPr>
      </w:pPr>
      <w:r>
        <w:rPr>
          <w:rFonts w:ascii="Times New Roman" w:hAnsi="Times New Roman"/>
          <w:i/>
          <w:szCs w:val="24"/>
        </w:rPr>
        <w:t>Коммуникативная компетенция</w:t>
      </w:r>
      <w:r>
        <w:rPr>
          <w:rFonts w:ascii="Times New Roman" w:hAnsi="Times New Roman"/>
          <w:szCs w:val="24"/>
        </w:rPr>
        <w:t xml:space="preserve"> предполагает овладение видами речевой деятельности и основами культуры устной и письменной речи, базовыми умениями и навыками использования </w:t>
      </w:r>
      <w:r>
        <w:rPr>
          <w:rFonts w:ascii="Times New Roman" w:hAnsi="Times New Roman"/>
          <w:szCs w:val="24"/>
        </w:rPr>
        <w:lastRenderedPageBreak/>
        <w:t>языка в жизненно важных для данного возраста сферах и ситуациях общения. Коммуникативная компетентность проявляется в умении определять цели коммуникации, оценивать речевую ситуацию, учитывать намерения и способы коммуникации партнера, выбирать адекватные стратегии коммуникации, быть готовым к осмысленному изменению собственного речевого поведения.</w:t>
      </w:r>
    </w:p>
    <w:p w:rsidR="0082114B" w:rsidRDefault="0082114B" w:rsidP="0082114B">
      <w:pPr>
        <w:ind w:firstLine="709"/>
        <w:jc w:val="both"/>
        <w:rPr>
          <w:rFonts w:ascii="Times New Roman" w:hAnsi="Times New Roman"/>
          <w:szCs w:val="24"/>
        </w:rPr>
      </w:pPr>
      <w:r>
        <w:rPr>
          <w:rFonts w:ascii="Times New Roman" w:hAnsi="Times New Roman"/>
          <w:i/>
          <w:szCs w:val="24"/>
        </w:rPr>
        <w:t>Языковая и лингвистическая (языковедческая) компетенции</w:t>
      </w:r>
      <w:r>
        <w:rPr>
          <w:rFonts w:ascii="Times New Roman" w:hAnsi="Times New Roman"/>
          <w:szCs w:val="24"/>
        </w:rPr>
        <w:t xml:space="preserve"> формируются на основе овладения необходимыми знаниями о языке как знаковой системе и общественном явлении, его устройстве, развитии и функционировании; освоения основных норм русского литературного языка; обогащения словарного запаса и грамматического строя речи учащихся; формирования способности к анализу и оценке языковых явлений и фактов, необходимых знаний о лингвистике как науке, ее основных разделах и базовых понятиях; умения пользоваться различными видами лингвистических словарей.</w:t>
      </w:r>
    </w:p>
    <w:p w:rsidR="0082114B" w:rsidRDefault="0082114B" w:rsidP="0082114B">
      <w:pPr>
        <w:ind w:firstLine="709"/>
        <w:jc w:val="both"/>
        <w:rPr>
          <w:rFonts w:ascii="Times New Roman" w:hAnsi="Times New Roman"/>
          <w:szCs w:val="24"/>
        </w:rPr>
      </w:pPr>
      <w:proofErr w:type="spellStart"/>
      <w:r>
        <w:rPr>
          <w:rFonts w:ascii="Times New Roman" w:hAnsi="Times New Roman"/>
          <w:i/>
          <w:szCs w:val="24"/>
        </w:rPr>
        <w:t>Культуроведческая</w:t>
      </w:r>
      <w:proofErr w:type="spellEnd"/>
      <w:r>
        <w:rPr>
          <w:rFonts w:ascii="Times New Roman" w:hAnsi="Times New Roman"/>
          <w:i/>
          <w:szCs w:val="24"/>
        </w:rPr>
        <w:t xml:space="preserve"> компетенция</w:t>
      </w:r>
      <w:r>
        <w:rPr>
          <w:rFonts w:ascii="Times New Roman" w:hAnsi="Times New Roman"/>
          <w:szCs w:val="24"/>
        </w:rPr>
        <w:t xml:space="preserve"> предполагает осознание родного языка как формы выражения национальной культуры, понимание взаимосвязи языка и истории народа, национально-культурной специфики русского языка, освоение норм русского речевого этикета, культуры межнационального общения; способность объяснять значения слов с национально-культурным компонентом.</w:t>
      </w:r>
    </w:p>
    <w:p w:rsidR="0082114B" w:rsidRDefault="0082114B" w:rsidP="0082114B">
      <w:pPr>
        <w:ind w:firstLine="709"/>
        <w:jc w:val="both"/>
        <w:rPr>
          <w:rFonts w:ascii="Times New Roman" w:hAnsi="Times New Roman"/>
          <w:b/>
          <w:bCs/>
          <w:szCs w:val="24"/>
        </w:rPr>
      </w:pPr>
      <w:r>
        <w:rPr>
          <w:rFonts w:ascii="Times New Roman" w:hAnsi="Times New Roman"/>
          <w:szCs w:val="24"/>
        </w:rPr>
        <w:t xml:space="preserve">В программе реализован </w:t>
      </w:r>
      <w:proofErr w:type="spellStart"/>
      <w:r>
        <w:rPr>
          <w:rFonts w:ascii="Times New Roman" w:hAnsi="Times New Roman"/>
          <w:i/>
          <w:szCs w:val="24"/>
        </w:rPr>
        <w:t>коммуникативно-деятельностный</w:t>
      </w:r>
      <w:proofErr w:type="spellEnd"/>
      <w:r>
        <w:rPr>
          <w:rFonts w:ascii="Times New Roman" w:hAnsi="Times New Roman"/>
          <w:i/>
          <w:szCs w:val="24"/>
        </w:rPr>
        <w:t xml:space="preserve"> подход</w:t>
      </w:r>
      <w:r>
        <w:rPr>
          <w:rFonts w:ascii="Times New Roman" w:hAnsi="Times New Roman"/>
          <w:szCs w:val="24"/>
        </w:rPr>
        <w:t xml:space="preserve">, предполагающий предъявление материала не только в </w:t>
      </w:r>
      <w:proofErr w:type="spellStart"/>
      <w:r>
        <w:rPr>
          <w:rFonts w:ascii="Times New Roman" w:hAnsi="Times New Roman"/>
          <w:szCs w:val="24"/>
        </w:rPr>
        <w:t>знаниевой</w:t>
      </w:r>
      <w:proofErr w:type="spellEnd"/>
      <w:r>
        <w:rPr>
          <w:rFonts w:ascii="Times New Roman" w:hAnsi="Times New Roman"/>
          <w:szCs w:val="24"/>
        </w:rPr>
        <w:t xml:space="preserve">, но и в </w:t>
      </w:r>
      <w:proofErr w:type="spellStart"/>
      <w:r>
        <w:rPr>
          <w:rFonts w:ascii="Times New Roman" w:hAnsi="Times New Roman"/>
          <w:szCs w:val="24"/>
        </w:rPr>
        <w:t>деятельностной</w:t>
      </w:r>
      <w:proofErr w:type="spellEnd"/>
      <w:r>
        <w:rPr>
          <w:rFonts w:ascii="Times New Roman" w:hAnsi="Times New Roman"/>
          <w:szCs w:val="24"/>
        </w:rPr>
        <w:t xml:space="preserve"> форме. </w:t>
      </w:r>
    </w:p>
    <w:p w:rsidR="0082114B" w:rsidRDefault="0082114B" w:rsidP="0082114B">
      <w:pPr>
        <w:shd w:val="clear" w:color="auto" w:fill="FFFFFF"/>
        <w:ind w:firstLine="398"/>
        <w:jc w:val="both"/>
        <w:rPr>
          <w:rFonts w:ascii="Times New Roman" w:hAnsi="Times New Roman"/>
          <w:szCs w:val="24"/>
        </w:rPr>
      </w:pPr>
      <w:r>
        <w:rPr>
          <w:rFonts w:ascii="Times New Roman" w:hAnsi="Times New Roman"/>
          <w:spacing w:val="-3"/>
          <w:szCs w:val="24"/>
        </w:rPr>
        <w:t xml:space="preserve">Усиление </w:t>
      </w:r>
      <w:proofErr w:type="spellStart"/>
      <w:r>
        <w:rPr>
          <w:rFonts w:ascii="Times New Roman" w:hAnsi="Times New Roman"/>
          <w:spacing w:val="-3"/>
          <w:szCs w:val="24"/>
        </w:rPr>
        <w:t>коммуникативно-деятельностной</w:t>
      </w:r>
      <w:proofErr w:type="spellEnd"/>
      <w:r>
        <w:rPr>
          <w:rFonts w:ascii="Times New Roman" w:hAnsi="Times New Roman"/>
          <w:spacing w:val="-3"/>
          <w:szCs w:val="24"/>
        </w:rPr>
        <w:t xml:space="preserve"> направленнос</w:t>
      </w:r>
      <w:r>
        <w:rPr>
          <w:rFonts w:ascii="Times New Roman" w:hAnsi="Times New Roman"/>
          <w:szCs w:val="24"/>
        </w:rPr>
        <w:t xml:space="preserve">ти курса русского  языка в 5 классе, нацеленность его на </w:t>
      </w:r>
      <w:proofErr w:type="spellStart"/>
      <w:r>
        <w:rPr>
          <w:rFonts w:ascii="Times New Roman" w:hAnsi="Times New Roman"/>
          <w:szCs w:val="24"/>
        </w:rPr>
        <w:t>метапредметные</w:t>
      </w:r>
      <w:proofErr w:type="spellEnd"/>
      <w:r>
        <w:rPr>
          <w:rFonts w:ascii="Times New Roman" w:hAnsi="Times New Roman"/>
          <w:szCs w:val="24"/>
        </w:rPr>
        <w:t xml:space="preserve"> результаты обучения являются важнейшими условиями формирования </w:t>
      </w:r>
      <w:r>
        <w:rPr>
          <w:rFonts w:ascii="Times New Roman" w:hAnsi="Times New Roman"/>
          <w:i/>
          <w:iCs/>
          <w:szCs w:val="24"/>
        </w:rPr>
        <w:t xml:space="preserve">функциональной грамотности </w:t>
      </w:r>
      <w:r>
        <w:rPr>
          <w:rFonts w:ascii="Times New Roman" w:hAnsi="Times New Roman"/>
          <w:szCs w:val="24"/>
        </w:rPr>
        <w:t xml:space="preserve">как </w:t>
      </w:r>
      <w:r>
        <w:rPr>
          <w:rFonts w:ascii="Times New Roman" w:hAnsi="Times New Roman"/>
          <w:spacing w:val="-2"/>
          <w:szCs w:val="24"/>
        </w:rPr>
        <w:t xml:space="preserve">способности человека максимально быстро адаптироваться во </w:t>
      </w:r>
      <w:r>
        <w:rPr>
          <w:rFonts w:ascii="Times New Roman" w:hAnsi="Times New Roman"/>
          <w:szCs w:val="24"/>
        </w:rPr>
        <w:t>внешней среде и активно в ней функционировать.</w:t>
      </w:r>
    </w:p>
    <w:p w:rsidR="0082114B" w:rsidRDefault="0082114B" w:rsidP="0082114B">
      <w:pPr>
        <w:shd w:val="clear" w:color="auto" w:fill="FFFFFF"/>
        <w:ind w:firstLine="485"/>
        <w:jc w:val="both"/>
        <w:rPr>
          <w:rFonts w:ascii="Times New Roman" w:hAnsi="Times New Roman"/>
          <w:spacing w:val="-1"/>
          <w:szCs w:val="24"/>
        </w:rPr>
      </w:pPr>
      <w:r>
        <w:rPr>
          <w:rFonts w:ascii="Times New Roman" w:hAnsi="Times New Roman"/>
          <w:spacing w:val="-3"/>
          <w:szCs w:val="24"/>
        </w:rPr>
        <w:t xml:space="preserve">Основными индикаторами функциональной грамотности, </w:t>
      </w:r>
      <w:r>
        <w:rPr>
          <w:rFonts w:ascii="Times New Roman" w:hAnsi="Times New Roman"/>
          <w:spacing w:val="-1"/>
          <w:szCs w:val="24"/>
        </w:rPr>
        <w:t xml:space="preserve">имеющей </w:t>
      </w:r>
      <w:proofErr w:type="spellStart"/>
      <w:r>
        <w:rPr>
          <w:rFonts w:ascii="Times New Roman" w:hAnsi="Times New Roman"/>
          <w:spacing w:val="-1"/>
          <w:szCs w:val="24"/>
        </w:rPr>
        <w:t>метапредметный</w:t>
      </w:r>
      <w:proofErr w:type="spellEnd"/>
      <w:r>
        <w:rPr>
          <w:rFonts w:ascii="Times New Roman" w:hAnsi="Times New Roman"/>
          <w:spacing w:val="-1"/>
          <w:szCs w:val="24"/>
        </w:rPr>
        <w:t xml:space="preserve"> статус, являются: </w:t>
      </w:r>
    </w:p>
    <w:p w:rsidR="0082114B" w:rsidRDefault="0082114B" w:rsidP="0082114B">
      <w:pPr>
        <w:shd w:val="clear" w:color="auto" w:fill="FFFFFF"/>
        <w:ind w:firstLine="485"/>
        <w:jc w:val="both"/>
        <w:rPr>
          <w:rFonts w:ascii="Times New Roman" w:hAnsi="Times New Roman"/>
          <w:szCs w:val="24"/>
        </w:rPr>
      </w:pPr>
      <w:proofErr w:type="gramStart"/>
      <w:r>
        <w:rPr>
          <w:rFonts w:ascii="Times New Roman" w:hAnsi="Times New Roman"/>
          <w:i/>
          <w:iCs/>
          <w:spacing w:val="-1"/>
          <w:szCs w:val="24"/>
        </w:rPr>
        <w:t>коммуникатив</w:t>
      </w:r>
      <w:r>
        <w:rPr>
          <w:rFonts w:ascii="Times New Roman" w:hAnsi="Times New Roman"/>
          <w:i/>
          <w:iCs/>
          <w:spacing w:val="-1"/>
          <w:szCs w:val="24"/>
        </w:rPr>
        <w:softHyphen/>
      </w:r>
      <w:r>
        <w:rPr>
          <w:rFonts w:ascii="Times New Roman" w:hAnsi="Times New Roman"/>
          <w:i/>
          <w:iCs/>
          <w:szCs w:val="24"/>
        </w:rPr>
        <w:t xml:space="preserve">ные универсальные учебные действия </w:t>
      </w:r>
      <w:r>
        <w:rPr>
          <w:rFonts w:ascii="Times New Roman" w:hAnsi="Times New Roman"/>
          <w:szCs w:val="24"/>
        </w:rPr>
        <w:t xml:space="preserve">(владеть всеми видами </w:t>
      </w:r>
      <w:r>
        <w:rPr>
          <w:rFonts w:ascii="Times New Roman" w:hAnsi="Times New Roman"/>
          <w:spacing w:val="-3"/>
          <w:szCs w:val="24"/>
        </w:rPr>
        <w:t>речевой деятельности, строить продуктивное речевое взаимо</w:t>
      </w:r>
      <w:r>
        <w:rPr>
          <w:rFonts w:ascii="Times New Roman" w:hAnsi="Times New Roman"/>
          <w:spacing w:val="-3"/>
          <w:szCs w:val="24"/>
        </w:rPr>
        <w:softHyphen/>
      </w:r>
      <w:r>
        <w:rPr>
          <w:rFonts w:ascii="Times New Roman" w:hAnsi="Times New Roman"/>
          <w:spacing w:val="-1"/>
          <w:szCs w:val="24"/>
        </w:rPr>
        <w:t>действие со сверстниками и взрослыми; адекватно восприни</w:t>
      </w:r>
      <w:r>
        <w:rPr>
          <w:rFonts w:ascii="Times New Roman" w:hAnsi="Times New Roman"/>
          <w:spacing w:val="-1"/>
          <w:szCs w:val="24"/>
        </w:rPr>
        <w:softHyphen/>
      </w:r>
      <w:r>
        <w:rPr>
          <w:rFonts w:ascii="Times New Roman" w:hAnsi="Times New Roman"/>
          <w:szCs w:val="24"/>
        </w:rPr>
        <w:t xml:space="preserve">мать устную и письменную речь; точно, правильно, логично </w:t>
      </w:r>
      <w:r>
        <w:rPr>
          <w:rFonts w:ascii="Times New Roman" w:hAnsi="Times New Roman"/>
          <w:spacing w:val="-2"/>
          <w:szCs w:val="24"/>
        </w:rPr>
        <w:t xml:space="preserve">и выразительно излагать свою точку зрения по поставленной </w:t>
      </w:r>
      <w:r>
        <w:rPr>
          <w:rFonts w:ascii="Times New Roman" w:hAnsi="Times New Roman"/>
          <w:szCs w:val="24"/>
        </w:rPr>
        <w:t>проблеме; соблюдать в процессе коммуникации основные нормы устной и письменной речи и правила русского рече</w:t>
      </w:r>
      <w:r>
        <w:rPr>
          <w:rFonts w:ascii="Times New Roman" w:hAnsi="Times New Roman"/>
          <w:szCs w:val="24"/>
        </w:rPr>
        <w:softHyphen/>
        <w:t>вого этикета и др.);</w:t>
      </w:r>
      <w:proofErr w:type="gramEnd"/>
    </w:p>
    <w:p w:rsidR="0082114B" w:rsidRDefault="0082114B" w:rsidP="0082114B">
      <w:pPr>
        <w:shd w:val="clear" w:color="auto" w:fill="FFFFFF"/>
        <w:ind w:firstLine="485"/>
        <w:jc w:val="both"/>
        <w:rPr>
          <w:rFonts w:ascii="Times New Roman" w:hAnsi="Times New Roman"/>
          <w:szCs w:val="24"/>
        </w:rPr>
      </w:pPr>
      <w:proofErr w:type="gramStart"/>
      <w:r>
        <w:rPr>
          <w:rFonts w:ascii="Times New Roman" w:hAnsi="Times New Roman"/>
          <w:i/>
          <w:iCs/>
          <w:szCs w:val="24"/>
        </w:rPr>
        <w:t xml:space="preserve">познавательные универсальные учебные действия </w:t>
      </w:r>
      <w:r>
        <w:rPr>
          <w:rFonts w:ascii="Times New Roman" w:hAnsi="Times New Roman"/>
          <w:szCs w:val="24"/>
        </w:rPr>
        <w:t xml:space="preserve">(формулировать проблему, выдвигать аргументы, </w:t>
      </w:r>
      <w:r>
        <w:rPr>
          <w:rFonts w:ascii="Times New Roman" w:hAnsi="Times New Roman"/>
          <w:spacing w:val="-2"/>
          <w:szCs w:val="24"/>
        </w:rPr>
        <w:t>строить логическую цепь рассуждения, находить доказатель</w:t>
      </w:r>
      <w:r>
        <w:rPr>
          <w:rFonts w:ascii="Times New Roman" w:hAnsi="Times New Roman"/>
          <w:spacing w:val="-2"/>
          <w:szCs w:val="24"/>
        </w:rPr>
        <w:softHyphen/>
      </w:r>
      <w:r>
        <w:rPr>
          <w:rFonts w:ascii="Times New Roman" w:hAnsi="Times New Roman"/>
          <w:spacing w:val="-1"/>
          <w:szCs w:val="24"/>
        </w:rPr>
        <w:t>ства, подтверждающие или опровергающие тезис; осуществ</w:t>
      </w:r>
      <w:r>
        <w:rPr>
          <w:rFonts w:ascii="Times New Roman" w:hAnsi="Times New Roman"/>
          <w:spacing w:val="-1"/>
          <w:szCs w:val="24"/>
        </w:rPr>
        <w:softHyphen/>
      </w:r>
      <w:r>
        <w:rPr>
          <w:rFonts w:ascii="Times New Roman" w:hAnsi="Times New Roman"/>
          <w:spacing w:val="-2"/>
          <w:szCs w:val="24"/>
        </w:rPr>
        <w:t>лять библиографический поиск, извлекать необходимую ин</w:t>
      </w:r>
      <w:r>
        <w:rPr>
          <w:rFonts w:ascii="Times New Roman" w:hAnsi="Times New Roman"/>
          <w:spacing w:val="-2"/>
          <w:szCs w:val="24"/>
        </w:rPr>
        <w:softHyphen/>
      </w:r>
      <w:r>
        <w:rPr>
          <w:rFonts w:ascii="Times New Roman" w:hAnsi="Times New Roman"/>
          <w:spacing w:val="-1"/>
          <w:szCs w:val="24"/>
        </w:rPr>
        <w:t xml:space="preserve">формацию из различных источников; определять основную и </w:t>
      </w:r>
      <w:r>
        <w:rPr>
          <w:rFonts w:ascii="Times New Roman" w:hAnsi="Times New Roman"/>
          <w:spacing w:val="-2"/>
          <w:szCs w:val="24"/>
        </w:rPr>
        <w:t>второстепенную информацию, осмысливать цель чтения, вы</w:t>
      </w:r>
      <w:r>
        <w:rPr>
          <w:rFonts w:ascii="Times New Roman" w:hAnsi="Times New Roman"/>
          <w:spacing w:val="-2"/>
          <w:szCs w:val="24"/>
        </w:rPr>
        <w:softHyphen/>
      </w:r>
      <w:r>
        <w:rPr>
          <w:rFonts w:ascii="Times New Roman" w:hAnsi="Times New Roman"/>
          <w:spacing w:val="-1"/>
          <w:szCs w:val="24"/>
        </w:rPr>
        <w:t xml:space="preserve">бирая вид чтения в зависимости от коммуникативной цели; </w:t>
      </w:r>
      <w:r>
        <w:rPr>
          <w:rFonts w:ascii="Times New Roman" w:hAnsi="Times New Roman"/>
          <w:szCs w:val="24"/>
        </w:rPr>
        <w:t xml:space="preserve">применять методы информационного поиска, в том числе с </w:t>
      </w:r>
      <w:r>
        <w:rPr>
          <w:rFonts w:ascii="Times New Roman" w:hAnsi="Times New Roman"/>
          <w:spacing w:val="-3"/>
          <w:szCs w:val="24"/>
        </w:rPr>
        <w:t>помощью компьютерных средств;</w:t>
      </w:r>
      <w:proofErr w:type="gramEnd"/>
      <w:r>
        <w:rPr>
          <w:rFonts w:ascii="Times New Roman" w:hAnsi="Times New Roman"/>
          <w:spacing w:val="-3"/>
          <w:szCs w:val="24"/>
        </w:rPr>
        <w:t xml:space="preserve"> перерабатывать, системати</w:t>
      </w:r>
      <w:r>
        <w:rPr>
          <w:rFonts w:ascii="Times New Roman" w:hAnsi="Times New Roman"/>
          <w:spacing w:val="-3"/>
          <w:szCs w:val="24"/>
        </w:rPr>
        <w:softHyphen/>
      </w:r>
      <w:r>
        <w:rPr>
          <w:rFonts w:ascii="Times New Roman" w:hAnsi="Times New Roman"/>
          <w:szCs w:val="24"/>
        </w:rPr>
        <w:t xml:space="preserve">зировать информацию и предъявлять ее разными способами и др.); </w:t>
      </w:r>
    </w:p>
    <w:p w:rsidR="0082114B" w:rsidRPr="0082114B" w:rsidRDefault="0082114B" w:rsidP="0082114B">
      <w:pPr>
        <w:shd w:val="clear" w:color="auto" w:fill="FFFFFF"/>
        <w:ind w:firstLine="485"/>
        <w:jc w:val="both"/>
        <w:rPr>
          <w:rFonts w:ascii="Times New Roman" w:hAnsi="Times New Roman"/>
          <w:szCs w:val="24"/>
        </w:rPr>
      </w:pPr>
      <w:r>
        <w:rPr>
          <w:rFonts w:ascii="Times New Roman" w:hAnsi="Times New Roman"/>
          <w:i/>
          <w:iCs/>
          <w:szCs w:val="24"/>
        </w:rPr>
        <w:t xml:space="preserve">регулятивные универсальные учебные действия </w:t>
      </w:r>
      <w:r>
        <w:rPr>
          <w:rFonts w:ascii="Times New Roman" w:hAnsi="Times New Roman"/>
          <w:szCs w:val="24"/>
        </w:rPr>
        <w:t>(ста</w:t>
      </w:r>
      <w:r>
        <w:rPr>
          <w:rFonts w:ascii="Times New Roman" w:hAnsi="Times New Roman"/>
          <w:szCs w:val="24"/>
        </w:rPr>
        <w:softHyphen/>
      </w:r>
      <w:r>
        <w:rPr>
          <w:rFonts w:ascii="Times New Roman" w:hAnsi="Times New Roman"/>
          <w:spacing w:val="-2"/>
          <w:szCs w:val="24"/>
        </w:rPr>
        <w:t>вить и адекватно формулировать цель деятельности, планиро</w:t>
      </w:r>
      <w:r>
        <w:rPr>
          <w:rFonts w:ascii="Times New Roman" w:hAnsi="Times New Roman"/>
          <w:spacing w:val="-2"/>
          <w:szCs w:val="24"/>
        </w:rPr>
        <w:softHyphen/>
      </w:r>
      <w:r>
        <w:rPr>
          <w:rFonts w:ascii="Times New Roman" w:hAnsi="Times New Roman"/>
          <w:spacing w:val="-3"/>
          <w:szCs w:val="24"/>
        </w:rPr>
        <w:t>вать последовательность действий и при необходимости изме</w:t>
      </w:r>
      <w:r>
        <w:rPr>
          <w:rFonts w:ascii="Times New Roman" w:hAnsi="Times New Roman"/>
          <w:spacing w:val="-3"/>
          <w:szCs w:val="24"/>
        </w:rPr>
        <w:softHyphen/>
      </w:r>
      <w:r>
        <w:rPr>
          <w:rFonts w:ascii="Times New Roman" w:hAnsi="Times New Roman"/>
          <w:szCs w:val="24"/>
        </w:rPr>
        <w:t xml:space="preserve">нять ее; осуществлять самоконтроль, самооценку, </w:t>
      </w:r>
      <w:proofErr w:type="spellStart"/>
      <w:r>
        <w:rPr>
          <w:rFonts w:ascii="Times New Roman" w:hAnsi="Times New Roman"/>
          <w:szCs w:val="24"/>
        </w:rPr>
        <w:t>самокор</w:t>
      </w:r>
      <w:r>
        <w:rPr>
          <w:rFonts w:ascii="Times New Roman" w:hAnsi="Times New Roman"/>
          <w:szCs w:val="24"/>
        </w:rPr>
        <w:softHyphen/>
        <w:t>рекцию</w:t>
      </w:r>
      <w:proofErr w:type="spellEnd"/>
      <w:r>
        <w:rPr>
          <w:rFonts w:ascii="Times New Roman" w:hAnsi="Times New Roman"/>
          <w:szCs w:val="24"/>
        </w:rPr>
        <w:t xml:space="preserve"> и др.). Основные компоненты фу </w:t>
      </w:r>
      <w:r>
        <w:rPr>
          <w:rFonts w:ascii="Times New Roman" w:hAnsi="Times New Roman"/>
          <w:spacing w:val="-1"/>
          <w:szCs w:val="24"/>
        </w:rPr>
        <w:t xml:space="preserve">де всего в процессе изучения </w:t>
      </w:r>
      <w:r>
        <w:rPr>
          <w:rFonts w:ascii="Times New Roman" w:hAnsi="Times New Roman"/>
          <w:szCs w:val="24"/>
        </w:rPr>
        <w:t>родного языка в школе.</w:t>
      </w:r>
    </w:p>
    <w:p w:rsidR="0082114B" w:rsidRDefault="0082114B" w:rsidP="0082114B">
      <w:pPr>
        <w:shd w:val="clear" w:color="auto" w:fill="FFFFFF"/>
        <w:ind w:firstLine="709"/>
        <w:jc w:val="both"/>
        <w:rPr>
          <w:rFonts w:ascii="Calibri" w:hAnsi="Calibri" w:cs="Calibri"/>
          <w:color w:val="000000"/>
          <w:szCs w:val="24"/>
        </w:rPr>
      </w:pPr>
      <w:r>
        <w:rPr>
          <w:rFonts w:ascii="Times New Roman" w:hAnsi="Times New Roman"/>
          <w:color w:val="000000"/>
          <w:szCs w:val="24"/>
        </w:rPr>
        <w:t xml:space="preserve">Курс русского языка для 5 класса  направлен на совершенствование речевой деятельности учащихся на основе овладения знаниями об устройстве русского языка и особенностях его употребления в разных условиях общения, на базе усвоения основных норм русского </w:t>
      </w:r>
      <w:r>
        <w:rPr>
          <w:rFonts w:ascii="Times New Roman" w:hAnsi="Times New Roman"/>
          <w:color w:val="000000"/>
          <w:szCs w:val="24"/>
        </w:rPr>
        <w:lastRenderedPageBreak/>
        <w:t xml:space="preserve">литературного языка, речевого этикета. Содержание обучения ориентировано на развитие личности ученика, воспитание культурного человека, владеющего нормами литературного языка, способного свободно выражать свои мысли и чувства в устной и письменной форме, соблюдать этические нормы общения. Рабочая  программа предусматривает формирование таких жизненно важных умений, как различные виды чтения, информационная переработка текстов, поиск информации в различных источниках, а также способность передавать ее в соответствии с условиями общения. </w:t>
      </w:r>
    </w:p>
    <w:p w:rsidR="0082114B" w:rsidRDefault="0082114B" w:rsidP="0082114B">
      <w:pPr>
        <w:shd w:val="clear" w:color="auto" w:fill="FFFFFF"/>
        <w:ind w:firstLine="709"/>
        <w:jc w:val="both"/>
        <w:rPr>
          <w:rFonts w:ascii="Calibri" w:hAnsi="Calibri" w:cs="Calibri"/>
          <w:color w:val="000000"/>
          <w:szCs w:val="24"/>
        </w:rPr>
      </w:pPr>
      <w:r>
        <w:rPr>
          <w:rFonts w:ascii="Times New Roman" w:hAnsi="Times New Roman"/>
          <w:color w:val="000000"/>
          <w:szCs w:val="24"/>
        </w:rPr>
        <w:t xml:space="preserve">Доминирующей идеей курса является интенсивное речевое и интеллектуальное развитие учащихся. Русский язык представлен в программе перечнем не только тех дидактических единиц, которые отражают устройство языка, но и тех, которые обеспечивают речевую деятельность. Каждый тематический блок программы включает перечень лингвистических понятий, обозначающих языковые и речевые явления, указывает на особенности функционирования этих явлений и называет основные виды учебной деятельности, которые отрабатываются в процессе изучения данных понятий. Таким образом, программа создает условия для реализации </w:t>
      </w:r>
      <w:proofErr w:type="spellStart"/>
      <w:r>
        <w:rPr>
          <w:rFonts w:ascii="Times New Roman" w:hAnsi="Times New Roman"/>
          <w:color w:val="000000"/>
          <w:szCs w:val="24"/>
        </w:rPr>
        <w:t>деятельностного</w:t>
      </w:r>
      <w:proofErr w:type="spellEnd"/>
      <w:r>
        <w:rPr>
          <w:rFonts w:ascii="Times New Roman" w:hAnsi="Times New Roman"/>
          <w:color w:val="000000"/>
          <w:szCs w:val="24"/>
        </w:rPr>
        <w:t xml:space="preserve"> подхода к изучению русского языка в школе.</w:t>
      </w:r>
    </w:p>
    <w:p w:rsidR="0082114B" w:rsidRDefault="0082114B" w:rsidP="0082114B">
      <w:pPr>
        <w:shd w:val="clear" w:color="auto" w:fill="FFFFFF"/>
        <w:ind w:firstLine="709"/>
        <w:jc w:val="both"/>
        <w:rPr>
          <w:rFonts w:ascii="Calibri" w:hAnsi="Calibri" w:cs="Calibri"/>
          <w:color w:val="000000"/>
          <w:szCs w:val="24"/>
        </w:rPr>
      </w:pPr>
      <w:r>
        <w:rPr>
          <w:rFonts w:ascii="Times New Roman" w:hAnsi="Times New Roman"/>
          <w:color w:val="000000"/>
          <w:szCs w:val="24"/>
        </w:rPr>
        <w:t xml:space="preserve">Идея взаимосвязи речевого и интеллектуального развития нашла отражение и в структуре программы. Она, как уже отмечено, состоит их трех тематических блоков. </w:t>
      </w:r>
      <w:proofErr w:type="gramStart"/>
      <w:r>
        <w:rPr>
          <w:rFonts w:ascii="Times New Roman" w:hAnsi="Times New Roman"/>
          <w:color w:val="000000"/>
          <w:szCs w:val="24"/>
        </w:rPr>
        <w:t>В первом представлены дидактические единицы, обеспечивающие формирование навыков речевого общения; во втором – дидактические единицы, которые отражают устройство языка и являются базой для развития речевой компетенции учащихся; в третьем – дидактические единицы, отражающие историю и культуру народа и обеспечивающие культурно-исторический компонент курса русского языка в целом.</w:t>
      </w:r>
      <w:proofErr w:type="gramEnd"/>
    </w:p>
    <w:p w:rsidR="0082114B" w:rsidRPr="0082114B" w:rsidRDefault="0082114B" w:rsidP="0082114B">
      <w:pPr>
        <w:shd w:val="clear" w:color="auto" w:fill="FFFFFF"/>
        <w:ind w:firstLine="709"/>
        <w:jc w:val="both"/>
        <w:rPr>
          <w:rFonts w:ascii="Times New Roman" w:hAnsi="Times New Roman" w:cs="Times New Roman"/>
          <w:b/>
          <w:szCs w:val="24"/>
        </w:rPr>
      </w:pPr>
      <w:r>
        <w:rPr>
          <w:rFonts w:ascii="Times New Roman" w:hAnsi="Times New Roman"/>
          <w:color w:val="000000"/>
          <w:szCs w:val="24"/>
        </w:rPr>
        <w:t xml:space="preserve">Указанные блоки в учебном процессе неразрывно взаимосвязаны или интегрированы. Так, например, при обучении морфологии учащиеся не только получают соответствующие знания и овладевают необходимыми умениями и навыками, но и совершенствуют все виды речевой деятельности, различные коммуникативные навыки, а также углубляют представление о родном языке как национально-культурном феномене. Таким образом, процессы осознания языковой системы и личный опыт использования языка в определенных условиях, ситуациях общения оказываются неразрывно связанными друг с другом. </w:t>
      </w:r>
    </w:p>
    <w:p w:rsidR="0082114B" w:rsidRDefault="0082114B" w:rsidP="0082114B">
      <w:pPr>
        <w:shd w:val="clear" w:color="auto" w:fill="FFFFFF"/>
        <w:ind w:firstLine="709"/>
        <w:jc w:val="both"/>
        <w:rPr>
          <w:rFonts w:ascii="Times New Roman" w:hAnsi="Times New Roman"/>
          <w:color w:val="000000"/>
          <w:szCs w:val="24"/>
        </w:rPr>
      </w:pPr>
      <w:r>
        <w:rPr>
          <w:rFonts w:ascii="Times New Roman" w:hAnsi="Times New Roman"/>
          <w:b/>
          <w:bCs/>
          <w:color w:val="000000"/>
          <w:szCs w:val="24"/>
        </w:rPr>
        <w:t xml:space="preserve">Цели обучения: </w:t>
      </w:r>
      <w:r>
        <w:rPr>
          <w:rFonts w:ascii="Times New Roman" w:hAnsi="Times New Roman"/>
          <w:color w:val="000000"/>
          <w:szCs w:val="24"/>
        </w:rPr>
        <w:t xml:space="preserve">курс русского языка в 5 классе направлен на достижение следующих целей, обеспечивающих реализацию личностно-ориентированного, </w:t>
      </w:r>
      <w:proofErr w:type="spellStart"/>
      <w:r>
        <w:rPr>
          <w:rFonts w:ascii="Times New Roman" w:hAnsi="Times New Roman"/>
          <w:color w:val="000000"/>
          <w:szCs w:val="24"/>
        </w:rPr>
        <w:t>когнитивно-коммуникативного</w:t>
      </w:r>
      <w:proofErr w:type="spellEnd"/>
      <w:r>
        <w:rPr>
          <w:rFonts w:ascii="Times New Roman" w:hAnsi="Times New Roman"/>
          <w:color w:val="000000"/>
          <w:szCs w:val="24"/>
        </w:rPr>
        <w:t>,  </w:t>
      </w:r>
      <w:proofErr w:type="spellStart"/>
      <w:r>
        <w:rPr>
          <w:rFonts w:ascii="Times New Roman" w:hAnsi="Times New Roman"/>
          <w:color w:val="000000"/>
          <w:szCs w:val="24"/>
        </w:rPr>
        <w:t>деятельностного</w:t>
      </w:r>
      <w:proofErr w:type="spellEnd"/>
      <w:r>
        <w:rPr>
          <w:rFonts w:ascii="Times New Roman" w:hAnsi="Times New Roman"/>
          <w:color w:val="000000"/>
          <w:szCs w:val="24"/>
        </w:rPr>
        <w:t xml:space="preserve"> подходов к обучению родному языку: </w:t>
      </w:r>
    </w:p>
    <w:p w:rsidR="0082114B" w:rsidRDefault="0082114B" w:rsidP="0082114B">
      <w:pPr>
        <w:shd w:val="clear" w:color="auto" w:fill="FFFFFF"/>
        <w:ind w:firstLine="709"/>
        <w:jc w:val="both"/>
        <w:rPr>
          <w:rFonts w:ascii="Times New Roman" w:hAnsi="Times New Roman"/>
          <w:color w:val="000000"/>
          <w:szCs w:val="24"/>
        </w:rPr>
      </w:pPr>
      <w:proofErr w:type="gramStart"/>
      <w:r>
        <w:rPr>
          <w:rFonts w:ascii="Times New Roman" w:hAnsi="Times New Roman"/>
          <w:color w:val="000000"/>
          <w:szCs w:val="24"/>
        </w:rPr>
        <w:t>-воспитание духовно богатой, нравственно ориентированной личности с развитым чувством самосознания и общероссийского гражданского сознания, человека, любящего свою родину, знающего и уважающего родной язык, сознательно относящегося к нему как к явлению культуры, осмысляющего родной язык как основное средство общения, средство получения знаний в разных сферах человеческой деятельности, средство освоения морально-этических норм, принятых в обществе;</w:t>
      </w:r>
      <w:proofErr w:type="gramEnd"/>
    </w:p>
    <w:p w:rsidR="0082114B" w:rsidRDefault="0082114B" w:rsidP="0082114B">
      <w:pPr>
        <w:shd w:val="clear" w:color="auto" w:fill="FFFFFF"/>
        <w:ind w:firstLine="709"/>
        <w:jc w:val="both"/>
        <w:rPr>
          <w:rFonts w:ascii="Times New Roman" w:hAnsi="Times New Roman"/>
          <w:color w:val="000000"/>
          <w:szCs w:val="24"/>
        </w:rPr>
      </w:pPr>
      <w:r>
        <w:rPr>
          <w:rFonts w:ascii="Times New Roman" w:hAnsi="Times New Roman"/>
          <w:color w:val="000000"/>
          <w:szCs w:val="24"/>
        </w:rPr>
        <w:t xml:space="preserve">-овладение системой знаний, языковыми и речевыми умениями и навыками, развитие готовности и способности к речевому взаимодействию и взаимопониманию, потребности в речевом самосовершенствовании, овладение важнейшими </w:t>
      </w:r>
      <w:proofErr w:type="spellStart"/>
      <w:r>
        <w:rPr>
          <w:rFonts w:ascii="Times New Roman" w:hAnsi="Times New Roman"/>
          <w:color w:val="000000"/>
          <w:szCs w:val="24"/>
        </w:rPr>
        <w:t>общеучебными</w:t>
      </w:r>
      <w:proofErr w:type="spellEnd"/>
      <w:r>
        <w:rPr>
          <w:rFonts w:ascii="Times New Roman" w:hAnsi="Times New Roman"/>
          <w:color w:val="000000"/>
          <w:szCs w:val="24"/>
        </w:rPr>
        <w:t xml:space="preserve"> умениями и универсальными учебными действиями, формирование навыков самостоятельной учебной деятельности, самообразования;</w:t>
      </w:r>
    </w:p>
    <w:p w:rsidR="0082114B" w:rsidRDefault="0082114B" w:rsidP="0082114B">
      <w:pPr>
        <w:shd w:val="clear" w:color="auto" w:fill="FFFFFF"/>
        <w:ind w:firstLine="709"/>
        <w:jc w:val="both"/>
        <w:rPr>
          <w:rFonts w:ascii="Times New Roman" w:hAnsi="Times New Roman"/>
          <w:color w:val="000000"/>
          <w:szCs w:val="24"/>
        </w:rPr>
      </w:pPr>
      <w:r>
        <w:rPr>
          <w:rFonts w:ascii="Times New Roman" w:hAnsi="Times New Roman"/>
          <w:color w:val="000000"/>
          <w:szCs w:val="24"/>
        </w:rPr>
        <w:t xml:space="preserve">-освоение знаний об устройстве языковой системы и закономерностях её функционирования, развитие способности опознавать, анализировать, сопоставлять, </w:t>
      </w:r>
      <w:r>
        <w:rPr>
          <w:rFonts w:ascii="Times New Roman" w:hAnsi="Times New Roman"/>
          <w:color w:val="000000"/>
          <w:szCs w:val="24"/>
        </w:rPr>
        <w:lastRenderedPageBreak/>
        <w:t>классифицировать и оценивать языковые факты, обогащение активного словарного запаса, расширение объема используемых в речи грамматических средств, совершенствование орфографической и пунктуационной грамотности, развитие умений стилистически корректного использования лексики и фразеологии русского языка;</w:t>
      </w:r>
    </w:p>
    <w:p w:rsidR="0082114B" w:rsidRDefault="0082114B" w:rsidP="0082114B">
      <w:pPr>
        <w:shd w:val="clear" w:color="auto" w:fill="FFFFFF"/>
        <w:ind w:firstLine="709"/>
        <w:jc w:val="both"/>
        <w:rPr>
          <w:rFonts w:ascii="Times New Roman" w:hAnsi="Times New Roman"/>
          <w:color w:val="000000"/>
          <w:szCs w:val="24"/>
        </w:rPr>
      </w:pPr>
      <w:r>
        <w:rPr>
          <w:rFonts w:ascii="Times New Roman" w:hAnsi="Times New Roman"/>
          <w:color w:val="000000"/>
          <w:szCs w:val="24"/>
        </w:rPr>
        <w:t>-развитие интеллектуальных и творческих способностей обучающихся, развитие речевой культуры, овладение правилами использования языка в разных ситуациях общения, нормами речевого этикета, воспитание стремления к речевому самосовершенствованию, осознание эстетической ценности родного языка;</w:t>
      </w:r>
    </w:p>
    <w:p w:rsidR="0082114B" w:rsidRPr="0082114B" w:rsidRDefault="0082114B" w:rsidP="0082114B">
      <w:pPr>
        <w:shd w:val="clear" w:color="auto" w:fill="FFFFFF"/>
        <w:ind w:firstLine="709"/>
        <w:jc w:val="both"/>
        <w:rPr>
          <w:rFonts w:ascii="Times New Roman" w:hAnsi="Times New Roman"/>
          <w:color w:val="000000"/>
          <w:szCs w:val="24"/>
        </w:rPr>
      </w:pPr>
      <w:r>
        <w:rPr>
          <w:rFonts w:ascii="Times New Roman" w:hAnsi="Times New Roman"/>
          <w:color w:val="000000"/>
          <w:szCs w:val="24"/>
        </w:rPr>
        <w:t>- совершенствование коммуникативных способностей, формирование готовности к сотрудничеству, созидательной деятельности, умений вести диалог, искать и находить содержательные компромиссы.</w:t>
      </w:r>
    </w:p>
    <w:p w:rsidR="0082114B" w:rsidRDefault="0082114B" w:rsidP="0082114B">
      <w:pPr>
        <w:shd w:val="clear" w:color="auto" w:fill="FFFFFF"/>
        <w:ind w:firstLine="709"/>
        <w:jc w:val="both"/>
        <w:rPr>
          <w:rFonts w:ascii="Times New Roman" w:hAnsi="Times New Roman"/>
          <w:color w:val="000000"/>
          <w:szCs w:val="24"/>
        </w:rPr>
      </w:pPr>
      <w:r>
        <w:rPr>
          <w:rFonts w:ascii="Times New Roman" w:hAnsi="Times New Roman"/>
          <w:b/>
          <w:bCs/>
          <w:color w:val="000000"/>
          <w:szCs w:val="24"/>
        </w:rPr>
        <w:t xml:space="preserve">Общие учебные умения, навыки и способы деятельности: </w:t>
      </w:r>
      <w:r>
        <w:rPr>
          <w:rFonts w:ascii="Times New Roman" w:hAnsi="Times New Roman"/>
          <w:color w:val="000000"/>
          <w:szCs w:val="24"/>
        </w:rPr>
        <w:t xml:space="preserve">направленность курса на интенсивное речевое и интеллектуальное развитие создает условия для реализации </w:t>
      </w:r>
      <w:proofErr w:type="spellStart"/>
      <w:r>
        <w:rPr>
          <w:rFonts w:ascii="Times New Roman" w:hAnsi="Times New Roman"/>
          <w:color w:val="000000"/>
          <w:szCs w:val="24"/>
        </w:rPr>
        <w:t>надпредметной</w:t>
      </w:r>
      <w:proofErr w:type="spellEnd"/>
      <w:r>
        <w:rPr>
          <w:rFonts w:ascii="Times New Roman" w:hAnsi="Times New Roman"/>
          <w:color w:val="000000"/>
          <w:szCs w:val="24"/>
        </w:rPr>
        <w:t xml:space="preserve"> функции, которую русский язык выполняет в системе школьного образования. В процессе обучения ученик получает возможность совершенствовать </w:t>
      </w:r>
      <w:proofErr w:type="spellStart"/>
      <w:r>
        <w:rPr>
          <w:rFonts w:ascii="Times New Roman" w:hAnsi="Times New Roman"/>
          <w:color w:val="000000"/>
          <w:szCs w:val="24"/>
        </w:rPr>
        <w:t>общеучебные</w:t>
      </w:r>
      <w:proofErr w:type="spellEnd"/>
      <w:r>
        <w:rPr>
          <w:rFonts w:ascii="Times New Roman" w:hAnsi="Times New Roman"/>
          <w:color w:val="000000"/>
          <w:szCs w:val="24"/>
        </w:rPr>
        <w:t xml:space="preserve"> умения, навыки, способы деятельности, которые базируются на видах речевой деятельности и предполагают развитие речемыслительных способностей. </w:t>
      </w:r>
    </w:p>
    <w:p w:rsidR="0082114B" w:rsidRDefault="0082114B" w:rsidP="0082114B">
      <w:pPr>
        <w:shd w:val="clear" w:color="auto" w:fill="FFFFFF"/>
        <w:ind w:firstLine="709"/>
        <w:jc w:val="both"/>
        <w:rPr>
          <w:rFonts w:ascii="Times New Roman" w:hAnsi="Times New Roman"/>
          <w:color w:val="000000"/>
          <w:szCs w:val="24"/>
        </w:rPr>
      </w:pPr>
      <w:r>
        <w:rPr>
          <w:rFonts w:ascii="Times New Roman" w:hAnsi="Times New Roman"/>
          <w:color w:val="000000"/>
          <w:szCs w:val="24"/>
        </w:rPr>
        <w:t xml:space="preserve">В процессе изучения русского (родного) языка совершенствуются и развиваются следующие </w:t>
      </w:r>
      <w:proofErr w:type="spellStart"/>
      <w:r>
        <w:rPr>
          <w:rFonts w:ascii="Times New Roman" w:hAnsi="Times New Roman"/>
          <w:color w:val="000000"/>
          <w:szCs w:val="24"/>
        </w:rPr>
        <w:t>общеучебные</w:t>
      </w:r>
      <w:proofErr w:type="spellEnd"/>
      <w:r>
        <w:rPr>
          <w:rFonts w:ascii="Times New Roman" w:hAnsi="Times New Roman"/>
          <w:color w:val="000000"/>
          <w:szCs w:val="24"/>
        </w:rPr>
        <w:t xml:space="preserve"> умения: </w:t>
      </w:r>
    </w:p>
    <w:p w:rsidR="0082114B" w:rsidRDefault="0082114B" w:rsidP="0082114B">
      <w:pPr>
        <w:shd w:val="clear" w:color="auto" w:fill="FFFFFF"/>
        <w:ind w:firstLine="709"/>
        <w:jc w:val="both"/>
        <w:rPr>
          <w:rFonts w:ascii="Times New Roman" w:hAnsi="Times New Roman"/>
          <w:color w:val="000000"/>
          <w:szCs w:val="24"/>
        </w:rPr>
      </w:pPr>
      <w:r>
        <w:rPr>
          <w:rFonts w:ascii="Times New Roman" w:hAnsi="Times New Roman"/>
          <w:color w:val="000000"/>
          <w:szCs w:val="24"/>
        </w:rPr>
        <w:t xml:space="preserve">- коммуникативные (владение всеми видами речевой деятельности и основами культуры устной и письменной речи, базовыми умениями и навыками использования языка в жизненно важных для учащихся сферах и ситуациях общения); </w:t>
      </w:r>
    </w:p>
    <w:p w:rsidR="0082114B" w:rsidRDefault="0082114B" w:rsidP="0082114B">
      <w:pPr>
        <w:shd w:val="clear" w:color="auto" w:fill="FFFFFF"/>
        <w:ind w:firstLine="709"/>
        <w:jc w:val="both"/>
        <w:rPr>
          <w:rFonts w:ascii="Times New Roman" w:hAnsi="Times New Roman"/>
          <w:color w:val="000000"/>
          <w:szCs w:val="24"/>
        </w:rPr>
      </w:pPr>
      <w:proofErr w:type="gramStart"/>
      <w:r>
        <w:rPr>
          <w:rFonts w:ascii="Times New Roman" w:hAnsi="Times New Roman"/>
          <w:color w:val="000000"/>
          <w:szCs w:val="24"/>
        </w:rPr>
        <w:t>- интеллектуальные (сравнение и сопоставление, соотнесение, синтез, обобщение, абстрагирование, оценивание и классификация);</w:t>
      </w:r>
      <w:proofErr w:type="gramEnd"/>
    </w:p>
    <w:p w:rsidR="0082114B" w:rsidRDefault="0082114B" w:rsidP="0082114B">
      <w:pPr>
        <w:shd w:val="clear" w:color="auto" w:fill="FFFFFF"/>
        <w:ind w:firstLine="709"/>
        <w:jc w:val="both"/>
        <w:rPr>
          <w:rFonts w:ascii="Times New Roman" w:hAnsi="Times New Roman"/>
          <w:color w:val="000000"/>
          <w:szCs w:val="24"/>
        </w:rPr>
      </w:pPr>
      <w:r>
        <w:rPr>
          <w:rFonts w:ascii="Times New Roman" w:hAnsi="Times New Roman"/>
          <w:color w:val="000000"/>
          <w:szCs w:val="24"/>
        </w:rPr>
        <w:t xml:space="preserve">- </w:t>
      </w:r>
      <w:proofErr w:type="gramStart"/>
      <w:r>
        <w:rPr>
          <w:rFonts w:ascii="Times New Roman" w:hAnsi="Times New Roman"/>
          <w:color w:val="000000"/>
          <w:szCs w:val="24"/>
        </w:rPr>
        <w:t>информационные</w:t>
      </w:r>
      <w:proofErr w:type="gramEnd"/>
      <w:r>
        <w:rPr>
          <w:rFonts w:ascii="Times New Roman" w:hAnsi="Times New Roman"/>
          <w:color w:val="000000"/>
          <w:szCs w:val="24"/>
        </w:rPr>
        <w:t xml:space="preserve"> (умение осуществлять библиографический поиск, извлекать информацию из различных источников, умение работать с текстом); </w:t>
      </w:r>
    </w:p>
    <w:p w:rsidR="0082114B" w:rsidRDefault="0082114B" w:rsidP="0082114B">
      <w:pPr>
        <w:shd w:val="clear" w:color="auto" w:fill="FFFFFF"/>
        <w:ind w:firstLine="709"/>
        <w:jc w:val="both"/>
        <w:rPr>
          <w:rFonts w:ascii="Times New Roman" w:hAnsi="Times New Roman"/>
          <w:color w:val="000000"/>
          <w:szCs w:val="24"/>
        </w:rPr>
      </w:pPr>
      <w:r>
        <w:rPr>
          <w:rFonts w:ascii="Times New Roman" w:hAnsi="Times New Roman"/>
          <w:color w:val="000000"/>
          <w:szCs w:val="24"/>
        </w:rPr>
        <w:t xml:space="preserve">- организационные (умение формулировать цель деятельности, планировать ее, осуществлять самоконтроль, самооценку, </w:t>
      </w:r>
      <w:proofErr w:type="spellStart"/>
      <w:r>
        <w:rPr>
          <w:rFonts w:ascii="Times New Roman" w:hAnsi="Times New Roman"/>
          <w:color w:val="000000"/>
          <w:szCs w:val="24"/>
        </w:rPr>
        <w:t>самокоррекцию</w:t>
      </w:r>
      <w:proofErr w:type="spellEnd"/>
      <w:r>
        <w:rPr>
          <w:rFonts w:ascii="Times New Roman" w:hAnsi="Times New Roman"/>
          <w:color w:val="000000"/>
          <w:szCs w:val="24"/>
        </w:rPr>
        <w:t>).</w:t>
      </w:r>
    </w:p>
    <w:p w:rsidR="0082114B" w:rsidRDefault="0082114B" w:rsidP="0082114B">
      <w:pPr>
        <w:shd w:val="clear" w:color="auto" w:fill="FFFFFF"/>
        <w:ind w:firstLine="709"/>
        <w:jc w:val="both"/>
        <w:rPr>
          <w:rFonts w:ascii="Times New Roman" w:hAnsi="Times New Roman"/>
          <w:color w:val="000000"/>
          <w:szCs w:val="24"/>
        </w:rPr>
      </w:pPr>
      <w:proofErr w:type="spellStart"/>
      <w:proofErr w:type="gramStart"/>
      <w:r>
        <w:rPr>
          <w:rFonts w:ascii="Times New Roman" w:hAnsi="Times New Roman"/>
          <w:color w:val="000000"/>
          <w:szCs w:val="24"/>
        </w:rPr>
        <w:t>Учебно</w:t>
      </w:r>
      <w:proofErr w:type="spellEnd"/>
      <w:r>
        <w:rPr>
          <w:rFonts w:ascii="Times New Roman" w:hAnsi="Times New Roman"/>
          <w:color w:val="000000"/>
          <w:szCs w:val="24"/>
        </w:rPr>
        <w:t xml:space="preserve"> – методическое</w:t>
      </w:r>
      <w:proofErr w:type="gramEnd"/>
      <w:r>
        <w:rPr>
          <w:rFonts w:ascii="Times New Roman" w:hAnsi="Times New Roman"/>
          <w:color w:val="000000"/>
          <w:szCs w:val="24"/>
        </w:rPr>
        <w:t xml:space="preserve"> и материально – техническое обеспечение образовательного процесса. </w:t>
      </w:r>
    </w:p>
    <w:p w:rsidR="0082114B" w:rsidRDefault="0082114B" w:rsidP="0082114B">
      <w:pPr>
        <w:jc w:val="both"/>
        <w:rPr>
          <w:rFonts w:ascii="Times New Roman" w:hAnsi="Times New Roman"/>
          <w:b/>
          <w:sz w:val="24"/>
          <w:szCs w:val="24"/>
        </w:rPr>
      </w:pPr>
    </w:p>
    <w:tbl>
      <w:tblPr>
        <w:tblpPr w:leftFromText="180" w:rightFromText="180" w:vertAnchor="text" w:horzAnchor="margin" w:tblpY="70"/>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3"/>
        <w:gridCol w:w="8936"/>
      </w:tblGrid>
      <w:tr w:rsidR="0082114B" w:rsidTr="0082114B">
        <w:trPr>
          <w:trHeight w:val="274"/>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b/>
                <w:sz w:val="24"/>
                <w:szCs w:val="24"/>
              </w:rPr>
            </w:pPr>
            <w:r>
              <w:rPr>
                <w:rFonts w:ascii="Times New Roman" w:hAnsi="Times New Roman"/>
                <w:b/>
                <w:szCs w:val="24"/>
              </w:rPr>
              <w:t>№</w:t>
            </w:r>
            <w:proofErr w:type="spellStart"/>
            <w:proofErr w:type="gramStart"/>
            <w:r>
              <w:rPr>
                <w:rFonts w:ascii="Times New Roman" w:hAnsi="Times New Roman"/>
                <w:b/>
                <w:szCs w:val="24"/>
              </w:rPr>
              <w:t>п</w:t>
            </w:r>
            <w:proofErr w:type="spellEnd"/>
            <w:proofErr w:type="gramEnd"/>
            <w:r>
              <w:rPr>
                <w:rFonts w:ascii="Times New Roman" w:hAnsi="Times New Roman"/>
                <w:b/>
                <w:szCs w:val="24"/>
              </w:rPr>
              <w:t>/</w:t>
            </w:r>
            <w:proofErr w:type="spellStart"/>
            <w:r>
              <w:rPr>
                <w:rFonts w:ascii="Times New Roman" w:hAnsi="Times New Roman"/>
                <w:b/>
                <w:szCs w:val="24"/>
              </w:rPr>
              <w:t>п</w:t>
            </w:r>
            <w:proofErr w:type="spellEnd"/>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b/>
                <w:sz w:val="24"/>
                <w:szCs w:val="24"/>
              </w:rPr>
            </w:pPr>
            <w:r>
              <w:rPr>
                <w:rFonts w:ascii="Times New Roman" w:hAnsi="Times New Roman"/>
                <w:b/>
                <w:szCs w:val="24"/>
              </w:rPr>
              <w:t>Наименование</w:t>
            </w:r>
          </w:p>
        </w:tc>
      </w:tr>
      <w:tr w:rsidR="0082114B" w:rsidTr="0082114B">
        <w:trPr>
          <w:trHeight w:val="274"/>
        </w:trPr>
        <w:tc>
          <w:tcPr>
            <w:tcW w:w="9889" w:type="dxa"/>
            <w:gridSpan w:val="2"/>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b/>
                <w:sz w:val="24"/>
                <w:szCs w:val="24"/>
              </w:rPr>
            </w:pPr>
            <w:r>
              <w:rPr>
                <w:rFonts w:ascii="Times New Roman" w:hAnsi="Times New Roman"/>
                <w:b/>
                <w:szCs w:val="24"/>
              </w:rPr>
              <w:t>Программы</w:t>
            </w:r>
          </w:p>
        </w:tc>
      </w:tr>
      <w:tr w:rsidR="0082114B" w:rsidTr="0082114B">
        <w:trPr>
          <w:trHeight w:val="1255"/>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1.</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r>
              <w:rPr>
                <w:rFonts w:ascii="Times New Roman" w:hAnsi="Times New Roman"/>
                <w:szCs w:val="24"/>
              </w:rPr>
              <w:t xml:space="preserve">(ФГОС) Русский язык. Рабочие программы. Предметная линия учебников Т. А. </w:t>
            </w:r>
            <w:proofErr w:type="spellStart"/>
            <w:r>
              <w:rPr>
                <w:rFonts w:ascii="Times New Roman" w:hAnsi="Times New Roman"/>
                <w:szCs w:val="24"/>
              </w:rPr>
              <w:t>Ладыженской</w:t>
            </w:r>
            <w:proofErr w:type="spellEnd"/>
            <w:r>
              <w:rPr>
                <w:rFonts w:ascii="Times New Roman" w:hAnsi="Times New Roman"/>
                <w:szCs w:val="24"/>
              </w:rPr>
              <w:t xml:space="preserve">, М. Т. Баранова, Л. А. </w:t>
            </w:r>
            <w:proofErr w:type="spellStart"/>
            <w:r>
              <w:rPr>
                <w:rFonts w:ascii="Times New Roman" w:hAnsi="Times New Roman"/>
                <w:szCs w:val="24"/>
              </w:rPr>
              <w:t>Тростенцовой</w:t>
            </w:r>
            <w:proofErr w:type="spellEnd"/>
            <w:r>
              <w:rPr>
                <w:rFonts w:ascii="Times New Roman" w:hAnsi="Times New Roman"/>
                <w:szCs w:val="24"/>
              </w:rPr>
              <w:t xml:space="preserve"> и др. 5 – 9 классы: пособие для учителей </w:t>
            </w:r>
            <w:proofErr w:type="spellStart"/>
            <w:r>
              <w:rPr>
                <w:rFonts w:ascii="Times New Roman" w:hAnsi="Times New Roman"/>
                <w:szCs w:val="24"/>
              </w:rPr>
              <w:t>общеобразоват</w:t>
            </w:r>
            <w:proofErr w:type="spellEnd"/>
            <w:r>
              <w:rPr>
                <w:rFonts w:ascii="Times New Roman" w:hAnsi="Times New Roman"/>
                <w:szCs w:val="24"/>
              </w:rPr>
              <w:t xml:space="preserve">. учреждений/ М. Т. Баранов, Т. А. </w:t>
            </w:r>
            <w:proofErr w:type="spellStart"/>
            <w:r>
              <w:rPr>
                <w:rFonts w:ascii="Times New Roman" w:hAnsi="Times New Roman"/>
                <w:szCs w:val="24"/>
              </w:rPr>
              <w:t>Ладыженская</w:t>
            </w:r>
            <w:proofErr w:type="spellEnd"/>
            <w:r>
              <w:rPr>
                <w:rFonts w:ascii="Times New Roman" w:hAnsi="Times New Roman"/>
                <w:szCs w:val="24"/>
              </w:rPr>
              <w:t xml:space="preserve">, Н. М. </w:t>
            </w:r>
            <w:proofErr w:type="spellStart"/>
            <w:r>
              <w:rPr>
                <w:rFonts w:ascii="Times New Roman" w:hAnsi="Times New Roman"/>
                <w:szCs w:val="24"/>
              </w:rPr>
              <w:t>Шанский</w:t>
            </w:r>
            <w:proofErr w:type="spellEnd"/>
            <w:r>
              <w:rPr>
                <w:rFonts w:ascii="Times New Roman" w:hAnsi="Times New Roman"/>
                <w:szCs w:val="24"/>
              </w:rPr>
              <w:t xml:space="preserve"> и др. – М.: Просвещение, </w:t>
            </w:r>
            <w:smartTag w:uri="urn:schemas-microsoft-com:office:smarttags" w:element="metricconverter">
              <w:smartTagPr>
                <w:attr w:name="ProductID" w:val="2011 г"/>
              </w:smartTagPr>
              <w:r>
                <w:rPr>
                  <w:rFonts w:ascii="Times New Roman" w:hAnsi="Times New Roman"/>
                  <w:szCs w:val="24"/>
                </w:rPr>
                <w:t>2011 г</w:t>
              </w:r>
            </w:smartTag>
            <w:r>
              <w:rPr>
                <w:rFonts w:ascii="Times New Roman" w:hAnsi="Times New Roman"/>
                <w:szCs w:val="24"/>
              </w:rPr>
              <w:t>.</w:t>
            </w:r>
          </w:p>
        </w:tc>
      </w:tr>
      <w:tr w:rsidR="0082114B" w:rsidTr="0082114B">
        <w:trPr>
          <w:trHeight w:val="274"/>
        </w:trPr>
        <w:tc>
          <w:tcPr>
            <w:tcW w:w="9889" w:type="dxa"/>
            <w:gridSpan w:val="2"/>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b/>
                <w:sz w:val="24"/>
                <w:szCs w:val="24"/>
              </w:rPr>
            </w:pPr>
            <w:r>
              <w:rPr>
                <w:rFonts w:ascii="Times New Roman" w:hAnsi="Times New Roman"/>
                <w:b/>
                <w:szCs w:val="24"/>
              </w:rPr>
              <w:t>Учебники</w:t>
            </w:r>
          </w:p>
        </w:tc>
      </w:tr>
      <w:tr w:rsidR="0082114B" w:rsidTr="0082114B">
        <w:trPr>
          <w:trHeight w:val="836"/>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lastRenderedPageBreak/>
              <w:t>2.</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eastAsia="Calibri" w:hAnsi="Times New Roman"/>
                <w:sz w:val="24"/>
                <w:szCs w:val="24"/>
              </w:rPr>
            </w:pPr>
            <w:r>
              <w:rPr>
                <w:rFonts w:ascii="Times New Roman" w:eastAsia="Calibri" w:hAnsi="Times New Roman"/>
                <w:szCs w:val="24"/>
              </w:rPr>
              <w:t>(ФГОС) Русский язык. 5 класс. Учеб</w:t>
            </w:r>
            <w:proofErr w:type="gramStart"/>
            <w:r>
              <w:rPr>
                <w:rFonts w:ascii="Times New Roman" w:eastAsia="Calibri" w:hAnsi="Times New Roman"/>
                <w:szCs w:val="24"/>
              </w:rPr>
              <w:t>.</w:t>
            </w:r>
            <w:proofErr w:type="gramEnd"/>
            <w:r>
              <w:rPr>
                <w:rFonts w:ascii="Times New Roman" w:eastAsia="Calibri" w:hAnsi="Times New Roman"/>
                <w:szCs w:val="24"/>
              </w:rPr>
              <w:t xml:space="preserve"> </w:t>
            </w:r>
            <w:proofErr w:type="gramStart"/>
            <w:r>
              <w:rPr>
                <w:rFonts w:ascii="Times New Roman" w:eastAsia="Calibri" w:hAnsi="Times New Roman"/>
                <w:szCs w:val="24"/>
              </w:rPr>
              <w:t>д</w:t>
            </w:r>
            <w:proofErr w:type="gramEnd"/>
            <w:r>
              <w:rPr>
                <w:rFonts w:ascii="Times New Roman" w:eastAsia="Calibri" w:hAnsi="Times New Roman"/>
                <w:szCs w:val="24"/>
              </w:rPr>
              <w:t xml:space="preserve">ля  </w:t>
            </w:r>
            <w:proofErr w:type="spellStart"/>
            <w:r>
              <w:rPr>
                <w:rFonts w:ascii="Times New Roman" w:eastAsia="Calibri" w:hAnsi="Times New Roman"/>
                <w:szCs w:val="24"/>
              </w:rPr>
              <w:t>общеобразоват</w:t>
            </w:r>
            <w:proofErr w:type="spellEnd"/>
            <w:r>
              <w:rPr>
                <w:rFonts w:ascii="Times New Roman" w:eastAsia="Calibri" w:hAnsi="Times New Roman"/>
                <w:szCs w:val="24"/>
              </w:rPr>
              <w:t xml:space="preserve">. учреждений.  В 2 ч./ (Т. А. </w:t>
            </w:r>
            <w:proofErr w:type="spellStart"/>
            <w:r>
              <w:rPr>
                <w:rFonts w:ascii="Times New Roman" w:eastAsia="Calibri" w:hAnsi="Times New Roman"/>
                <w:szCs w:val="24"/>
              </w:rPr>
              <w:t>Ладыженская</w:t>
            </w:r>
            <w:proofErr w:type="spellEnd"/>
            <w:r>
              <w:rPr>
                <w:rFonts w:ascii="Times New Roman" w:eastAsia="Calibri" w:hAnsi="Times New Roman"/>
                <w:szCs w:val="24"/>
              </w:rPr>
              <w:t xml:space="preserve">, М. Т. Баранов, Л. А. </w:t>
            </w:r>
            <w:proofErr w:type="spellStart"/>
            <w:r>
              <w:rPr>
                <w:rFonts w:ascii="Times New Roman" w:eastAsia="Calibri" w:hAnsi="Times New Roman"/>
                <w:szCs w:val="24"/>
              </w:rPr>
              <w:t>Тростенцова</w:t>
            </w:r>
            <w:proofErr w:type="spellEnd"/>
            <w:r>
              <w:rPr>
                <w:rFonts w:ascii="Times New Roman" w:eastAsia="Calibri" w:hAnsi="Times New Roman"/>
                <w:szCs w:val="24"/>
              </w:rPr>
              <w:t xml:space="preserve"> и др.; </w:t>
            </w:r>
            <w:proofErr w:type="spellStart"/>
            <w:r>
              <w:rPr>
                <w:rFonts w:ascii="Times New Roman" w:eastAsia="Calibri" w:hAnsi="Times New Roman"/>
                <w:szCs w:val="24"/>
              </w:rPr>
              <w:t>науч</w:t>
            </w:r>
            <w:proofErr w:type="spellEnd"/>
            <w:r>
              <w:rPr>
                <w:rFonts w:ascii="Times New Roman" w:eastAsia="Calibri" w:hAnsi="Times New Roman"/>
                <w:szCs w:val="24"/>
              </w:rPr>
              <w:t xml:space="preserve">. ред. Н. М. </w:t>
            </w:r>
            <w:proofErr w:type="spellStart"/>
            <w:r>
              <w:rPr>
                <w:rFonts w:ascii="Times New Roman" w:eastAsia="Calibri" w:hAnsi="Times New Roman"/>
                <w:szCs w:val="24"/>
              </w:rPr>
              <w:t>Шанский</w:t>
            </w:r>
            <w:proofErr w:type="spellEnd"/>
            <w:r>
              <w:rPr>
                <w:rFonts w:ascii="Times New Roman" w:eastAsia="Calibri" w:hAnsi="Times New Roman"/>
                <w:szCs w:val="24"/>
              </w:rPr>
              <w:t>). – М.: Просвещение, 2015</w:t>
            </w:r>
          </w:p>
        </w:tc>
      </w:tr>
      <w:tr w:rsidR="0082114B" w:rsidTr="0082114B">
        <w:trPr>
          <w:trHeight w:val="274"/>
        </w:trPr>
        <w:tc>
          <w:tcPr>
            <w:tcW w:w="9889" w:type="dxa"/>
            <w:gridSpan w:val="2"/>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b/>
                <w:sz w:val="24"/>
                <w:szCs w:val="24"/>
              </w:rPr>
            </w:pPr>
            <w:r>
              <w:rPr>
                <w:rFonts w:ascii="Times New Roman" w:hAnsi="Times New Roman"/>
                <w:b/>
                <w:szCs w:val="24"/>
              </w:rPr>
              <w:t>Методические пособия</w:t>
            </w:r>
          </w:p>
        </w:tc>
      </w:tr>
      <w:tr w:rsidR="0082114B" w:rsidTr="0082114B">
        <w:trPr>
          <w:trHeight w:val="836"/>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3.</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r>
              <w:rPr>
                <w:rFonts w:ascii="Times New Roman" w:hAnsi="Times New Roman"/>
                <w:szCs w:val="24"/>
              </w:rPr>
              <w:t xml:space="preserve">(ФГОС) Русский язык. Методические рекомендации. 5 класс: пособие для учителей </w:t>
            </w:r>
            <w:proofErr w:type="spellStart"/>
            <w:r>
              <w:rPr>
                <w:rFonts w:ascii="Times New Roman" w:hAnsi="Times New Roman"/>
                <w:szCs w:val="24"/>
              </w:rPr>
              <w:t>общеобразоват</w:t>
            </w:r>
            <w:proofErr w:type="spellEnd"/>
            <w:r>
              <w:rPr>
                <w:rFonts w:ascii="Times New Roman" w:hAnsi="Times New Roman"/>
                <w:szCs w:val="24"/>
              </w:rPr>
              <w:t xml:space="preserve">. учреждений/ </w:t>
            </w:r>
            <w:r>
              <w:rPr>
                <w:rFonts w:ascii="Times New Roman" w:eastAsia="Calibri" w:hAnsi="Times New Roman"/>
                <w:szCs w:val="24"/>
              </w:rPr>
              <w:t xml:space="preserve">Т. А. </w:t>
            </w:r>
            <w:proofErr w:type="spellStart"/>
            <w:r>
              <w:rPr>
                <w:rFonts w:ascii="Times New Roman" w:eastAsia="Calibri" w:hAnsi="Times New Roman"/>
                <w:szCs w:val="24"/>
              </w:rPr>
              <w:t>Ладыженская</w:t>
            </w:r>
            <w:proofErr w:type="spellEnd"/>
            <w:r>
              <w:rPr>
                <w:rFonts w:ascii="Times New Roman" w:eastAsia="Calibri" w:hAnsi="Times New Roman"/>
                <w:szCs w:val="24"/>
              </w:rPr>
              <w:t xml:space="preserve">, М. Т. Баранов, Л. А. </w:t>
            </w:r>
            <w:proofErr w:type="spellStart"/>
            <w:r>
              <w:rPr>
                <w:rFonts w:ascii="Times New Roman" w:eastAsia="Calibri" w:hAnsi="Times New Roman"/>
                <w:szCs w:val="24"/>
              </w:rPr>
              <w:t>Тростенцова</w:t>
            </w:r>
            <w:proofErr w:type="spellEnd"/>
            <w:r>
              <w:rPr>
                <w:rFonts w:ascii="Times New Roman" w:eastAsia="Calibri" w:hAnsi="Times New Roman"/>
                <w:szCs w:val="24"/>
              </w:rPr>
              <w:t xml:space="preserve"> и др. – М.: Просвещение, </w:t>
            </w:r>
            <w:smartTag w:uri="urn:schemas-microsoft-com:office:smarttags" w:element="metricconverter">
              <w:smartTagPr>
                <w:attr w:name="ProductID" w:val="2015 г"/>
              </w:smartTagPr>
              <w:r>
                <w:rPr>
                  <w:rFonts w:ascii="Times New Roman" w:eastAsia="Calibri" w:hAnsi="Times New Roman"/>
                  <w:szCs w:val="24"/>
                </w:rPr>
                <w:t>2015 г</w:t>
              </w:r>
            </w:smartTag>
            <w:r>
              <w:rPr>
                <w:rFonts w:ascii="Times New Roman" w:eastAsia="Calibri" w:hAnsi="Times New Roman"/>
                <w:szCs w:val="24"/>
              </w:rPr>
              <w:t>.</w:t>
            </w:r>
          </w:p>
        </w:tc>
      </w:tr>
      <w:tr w:rsidR="0082114B" w:rsidTr="0082114B">
        <w:trPr>
          <w:trHeight w:val="569"/>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4.</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b/>
                <w:sz w:val="24"/>
                <w:szCs w:val="24"/>
              </w:rPr>
            </w:pPr>
            <w:r>
              <w:rPr>
                <w:rFonts w:ascii="Times New Roman" w:hAnsi="Times New Roman"/>
                <w:szCs w:val="24"/>
              </w:rPr>
              <w:t>Соловьёва Н.Н. Русский язык. Диктанты и изложения. 5 класс. Пособие для учителей общеобразовательных учреждений.  – М.: Просвещение, 2015г.</w:t>
            </w:r>
          </w:p>
        </w:tc>
      </w:tr>
      <w:tr w:rsidR="0082114B" w:rsidTr="0082114B">
        <w:trPr>
          <w:trHeight w:val="285"/>
        </w:trPr>
        <w:tc>
          <w:tcPr>
            <w:tcW w:w="9889" w:type="dxa"/>
            <w:gridSpan w:val="2"/>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b/>
                <w:sz w:val="24"/>
                <w:szCs w:val="24"/>
              </w:rPr>
            </w:pPr>
            <w:r>
              <w:rPr>
                <w:rFonts w:ascii="Times New Roman" w:hAnsi="Times New Roman"/>
                <w:b/>
                <w:szCs w:val="24"/>
              </w:rPr>
              <w:t>Рабочая тетрадь</w:t>
            </w:r>
          </w:p>
        </w:tc>
      </w:tr>
      <w:tr w:rsidR="0082114B" w:rsidTr="0082114B">
        <w:trPr>
          <w:trHeight w:val="545"/>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5.</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b/>
                <w:sz w:val="24"/>
                <w:szCs w:val="24"/>
              </w:rPr>
            </w:pPr>
            <w:r>
              <w:rPr>
                <w:rFonts w:ascii="Times New Roman" w:hAnsi="Times New Roman"/>
                <w:szCs w:val="24"/>
              </w:rPr>
              <w:t xml:space="preserve">(ФГОС) Ефремова Е. А. Русский язык. Рабочая тетрадь:5 класс. Пособие для </w:t>
            </w:r>
            <w:proofErr w:type="spellStart"/>
            <w:r>
              <w:rPr>
                <w:rFonts w:ascii="Times New Roman" w:hAnsi="Times New Roman"/>
                <w:szCs w:val="24"/>
              </w:rPr>
              <w:t>уч</w:t>
            </w:r>
            <w:proofErr w:type="spellEnd"/>
            <w:r>
              <w:rPr>
                <w:rFonts w:ascii="Times New Roman" w:hAnsi="Times New Roman"/>
                <w:szCs w:val="24"/>
              </w:rPr>
              <w:t xml:space="preserve">. </w:t>
            </w:r>
            <w:proofErr w:type="spellStart"/>
            <w:r>
              <w:rPr>
                <w:rFonts w:ascii="Times New Roman" w:hAnsi="Times New Roman"/>
                <w:szCs w:val="24"/>
              </w:rPr>
              <w:t>общеобразоват</w:t>
            </w:r>
            <w:proofErr w:type="spellEnd"/>
            <w:r>
              <w:rPr>
                <w:rFonts w:ascii="Times New Roman" w:hAnsi="Times New Roman"/>
                <w:szCs w:val="24"/>
              </w:rPr>
              <w:t xml:space="preserve">. </w:t>
            </w:r>
            <w:proofErr w:type="spellStart"/>
            <w:r>
              <w:rPr>
                <w:rFonts w:ascii="Times New Roman" w:hAnsi="Times New Roman"/>
                <w:szCs w:val="24"/>
              </w:rPr>
              <w:t>учрежд</w:t>
            </w:r>
            <w:proofErr w:type="spellEnd"/>
            <w:r>
              <w:rPr>
                <w:rFonts w:ascii="Times New Roman" w:hAnsi="Times New Roman"/>
                <w:szCs w:val="24"/>
              </w:rPr>
              <w:t>. – М.: Просвещение, 2015г.</w:t>
            </w:r>
          </w:p>
        </w:tc>
      </w:tr>
      <w:tr w:rsidR="0082114B" w:rsidTr="0082114B">
        <w:trPr>
          <w:trHeight w:val="274"/>
        </w:trPr>
        <w:tc>
          <w:tcPr>
            <w:tcW w:w="9889" w:type="dxa"/>
            <w:gridSpan w:val="2"/>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r>
              <w:rPr>
                <w:rFonts w:ascii="Times New Roman" w:hAnsi="Times New Roman"/>
                <w:b/>
                <w:szCs w:val="24"/>
              </w:rPr>
              <w:t>Словари</w:t>
            </w:r>
          </w:p>
        </w:tc>
      </w:tr>
      <w:tr w:rsidR="0082114B" w:rsidTr="0082114B">
        <w:trPr>
          <w:trHeight w:val="547"/>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6.</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r>
              <w:rPr>
                <w:rFonts w:ascii="Times New Roman" w:hAnsi="Times New Roman"/>
                <w:szCs w:val="24"/>
              </w:rPr>
              <w:t>Орфографический словарь русского языка/сост. М. И. Степанова. – СПб</w:t>
            </w:r>
            <w:proofErr w:type="gramStart"/>
            <w:r>
              <w:rPr>
                <w:rFonts w:ascii="Times New Roman" w:hAnsi="Times New Roman"/>
                <w:szCs w:val="24"/>
              </w:rPr>
              <w:t xml:space="preserve">.: </w:t>
            </w:r>
            <w:proofErr w:type="gramEnd"/>
            <w:r>
              <w:rPr>
                <w:rFonts w:ascii="Times New Roman" w:hAnsi="Times New Roman"/>
                <w:szCs w:val="24"/>
              </w:rPr>
              <w:t>ООО «Виктория плюс», 2012г.</w:t>
            </w:r>
          </w:p>
        </w:tc>
      </w:tr>
      <w:tr w:rsidR="0082114B" w:rsidTr="0082114B">
        <w:trPr>
          <w:trHeight w:val="274"/>
        </w:trPr>
        <w:tc>
          <w:tcPr>
            <w:tcW w:w="9889" w:type="dxa"/>
            <w:gridSpan w:val="2"/>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r>
              <w:rPr>
                <w:rFonts w:ascii="Times New Roman" w:hAnsi="Times New Roman"/>
                <w:b/>
                <w:szCs w:val="24"/>
              </w:rPr>
              <w:t>Демонстрационные материалы</w:t>
            </w:r>
          </w:p>
        </w:tc>
      </w:tr>
      <w:tr w:rsidR="0082114B" w:rsidTr="0082114B">
        <w:trPr>
          <w:trHeight w:val="274"/>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7.</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proofErr w:type="spellStart"/>
            <w:r>
              <w:rPr>
                <w:rFonts w:ascii="Times New Roman" w:hAnsi="Times New Roman"/>
                <w:szCs w:val="24"/>
              </w:rPr>
              <w:t>Чендулаева</w:t>
            </w:r>
            <w:proofErr w:type="spellEnd"/>
            <w:r>
              <w:rPr>
                <w:rFonts w:ascii="Times New Roman" w:hAnsi="Times New Roman"/>
                <w:szCs w:val="24"/>
              </w:rPr>
              <w:t xml:space="preserve">  Е. Г. Грамматика русского языка в таблицах (опорные карты).- М.: Материк Альфа, 2010г.</w:t>
            </w:r>
          </w:p>
        </w:tc>
      </w:tr>
      <w:tr w:rsidR="0082114B" w:rsidTr="0082114B">
        <w:trPr>
          <w:trHeight w:val="289"/>
        </w:trPr>
        <w:tc>
          <w:tcPr>
            <w:tcW w:w="9889" w:type="dxa"/>
            <w:gridSpan w:val="2"/>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r>
              <w:rPr>
                <w:rFonts w:ascii="Times New Roman" w:hAnsi="Times New Roman"/>
                <w:b/>
                <w:szCs w:val="24"/>
              </w:rPr>
              <w:t>Тематические и контрольные тесты</w:t>
            </w:r>
          </w:p>
        </w:tc>
      </w:tr>
      <w:tr w:rsidR="0082114B" w:rsidTr="0082114B">
        <w:trPr>
          <w:trHeight w:val="289"/>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8.</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b/>
                <w:sz w:val="24"/>
                <w:szCs w:val="24"/>
              </w:rPr>
            </w:pPr>
            <w:r>
              <w:rPr>
                <w:rFonts w:ascii="Times New Roman" w:hAnsi="Times New Roman"/>
                <w:szCs w:val="24"/>
              </w:rPr>
              <w:t xml:space="preserve">(ФГОС) Контрольно-измерительные материалы. Русский язык: 5 класс/ сост.Н. В. Егорова. – М.: </w:t>
            </w:r>
            <w:proofErr w:type="spellStart"/>
            <w:r>
              <w:rPr>
                <w:rFonts w:ascii="Times New Roman" w:hAnsi="Times New Roman"/>
                <w:szCs w:val="24"/>
              </w:rPr>
              <w:t>Вако</w:t>
            </w:r>
            <w:proofErr w:type="spellEnd"/>
            <w:r>
              <w:rPr>
                <w:rFonts w:ascii="Times New Roman" w:hAnsi="Times New Roman"/>
                <w:szCs w:val="24"/>
              </w:rPr>
              <w:t>, 2012г.</w:t>
            </w:r>
          </w:p>
        </w:tc>
      </w:tr>
      <w:tr w:rsidR="0082114B" w:rsidTr="0082114B">
        <w:trPr>
          <w:trHeight w:val="289"/>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9.</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r>
              <w:rPr>
                <w:rFonts w:ascii="Times New Roman" w:hAnsi="Times New Roman"/>
                <w:szCs w:val="24"/>
              </w:rPr>
              <w:t>5 класс: Входная диагностика (печатная форма)</w:t>
            </w:r>
          </w:p>
        </w:tc>
      </w:tr>
      <w:tr w:rsidR="0082114B" w:rsidTr="0082114B">
        <w:trPr>
          <w:trHeight w:val="289"/>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10.</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shd w:val="clear" w:color="auto" w:fill="FFFFFF"/>
              <w:rPr>
                <w:rFonts w:ascii="Times New Roman" w:hAnsi="Times New Roman"/>
                <w:b/>
                <w:bCs/>
                <w:color w:val="000000"/>
                <w:sz w:val="24"/>
                <w:szCs w:val="24"/>
              </w:rPr>
            </w:pPr>
            <w:r>
              <w:rPr>
                <w:rFonts w:ascii="Times New Roman" w:hAnsi="Times New Roman"/>
                <w:szCs w:val="24"/>
              </w:rPr>
              <w:t xml:space="preserve">5 класс: </w:t>
            </w:r>
            <w:r>
              <w:rPr>
                <w:rFonts w:ascii="Times New Roman" w:hAnsi="Times New Roman"/>
                <w:b/>
                <w:bCs/>
                <w:color w:val="000000"/>
                <w:szCs w:val="24"/>
              </w:rPr>
              <w:t xml:space="preserve"> </w:t>
            </w:r>
            <w:r>
              <w:rPr>
                <w:rFonts w:ascii="Times New Roman" w:hAnsi="Times New Roman"/>
                <w:bCs/>
                <w:color w:val="000000"/>
                <w:szCs w:val="24"/>
              </w:rPr>
              <w:t xml:space="preserve">Итоговая контрольная работа по русскому языку за I полугодие </w:t>
            </w:r>
            <w:r>
              <w:rPr>
                <w:rFonts w:ascii="Times New Roman" w:hAnsi="Times New Roman"/>
                <w:szCs w:val="24"/>
              </w:rPr>
              <w:t>(печатная форма)</w:t>
            </w:r>
          </w:p>
        </w:tc>
      </w:tr>
      <w:tr w:rsidR="0082114B" w:rsidTr="0082114B">
        <w:trPr>
          <w:trHeight w:val="289"/>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11.</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r>
              <w:rPr>
                <w:rFonts w:ascii="Times New Roman" w:hAnsi="Times New Roman"/>
                <w:szCs w:val="24"/>
              </w:rPr>
              <w:t>5 класс: Итоговая контрольная работа за курс русского языка в 6 классе (печатная форма)</w:t>
            </w:r>
          </w:p>
        </w:tc>
      </w:tr>
      <w:tr w:rsidR="0082114B" w:rsidTr="0082114B">
        <w:trPr>
          <w:trHeight w:val="289"/>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12.</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r>
              <w:rPr>
                <w:rFonts w:ascii="Times New Roman" w:hAnsi="Times New Roman"/>
                <w:szCs w:val="24"/>
              </w:rPr>
              <w:t>5 класс: Лексика: проверочный тест: 2 варианта (печатная форма)</w:t>
            </w:r>
          </w:p>
        </w:tc>
      </w:tr>
      <w:tr w:rsidR="0082114B" w:rsidTr="0082114B">
        <w:trPr>
          <w:trHeight w:val="289"/>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13.</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r>
              <w:rPr>
                <w:rFonts w:ascii="Times New Roman" w:hAnsi="Times New Roman"/>
                <w:szCs w:val="24"/>
              </w:rPr>
              <w:t>5 класс: Имя существительное: проверочный тест №1: 2 варианта (печатная форма)</w:t>
            </w:r>
          </w:p>
        </w:tc>
      </w:tr>
      <w:tr w:rsidR="0082114B" w:rsidTr="0082114B">
        <w:trPr>
          <w:trHeight w:val="289"/>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14.</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r>
              <w:rPr>
                <w:rFonts w:ascii="Times New Roman" w:hAnsi="Times New Roman"/>
                <w:szCs w:val="24"/>
              </w:rPr>
              <w:t>5 класс: Имя существительное: проверочный тест №2: 2 варианта (печатная форма)</w:t>
            </w:r>
          </w:p>
        </w:tc>
      </w:tr>
      <w:tr w:rsidR="0082114B" w:rsidTr="0082114B">
        <w:trPr>
          <w:trHeight w:val="289"/>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15.</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r>
              <w:rPr>
                <w:rFonts w:ascii="Times New Roman" w:hAnsi="Times New Roman"/>
                <w:szCs w:val="24"/>
              </w:rPr>
              <w:t>5 класс: Имя существительное: контрольный тест: 2 варианта (печатная форма)</w:t>
            </w:r>
          </w:p>
        </w:tc>
      </w:tr>
      <w:tr w:rsidR="0082114B" w:rsidTr="0082114B">
        <w:trPr>
          <w:trHeight w:val="289"/>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16.</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r>
              <w:rPr>
                <w:rFonts w:ascii="Times New Roman" w:hAnsi="Times New Roman"/>
                <w:szCs w:val="24"/>
              </w:rPr>
              <w:t>5 класс: Имя прилагательное: контрольный тест: 2 варианта (печатная форма)</w:t>
            </w:r>
          </w:p>
        </w:tc>
      </w:tr>
      <w:tr w:rsidR="0082114B" w:rsidTr="0082114B">
        <w:trPr>
          <w:trHeight w:val="289"/>
        </w:trPr>
        <w:tc>
          <w:tcPr>
            <w:tcW w:w="9889" w:type="dxa"/>
            <w:gridSpan w:val="2"/>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r>
              <w:rPr>
                <w:rFonts w:ascii="Times New Roman" w:hAnsi="Times New Roman"/>
                <w:b/>
                <w:szCs w:val="24"/>
              </w:rPr>
              <w:t>Учебные презентации</w:t>
            </w:r>
          </w:p>
        </w:tc>
      </w:tr>
      <w:tr w:rsidR="0082114B" w:rsidTr="0082114B">
        <w:trPr>
          <w:trHeight w:val="289"/>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17.</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r>
              <w:rPr>
                <w:rFonts w:ascii="Times New Roman" w:eastAsia="Calibri" w:hAnsi="Times New Roman"/>
                <w:szCs w:val="24"/>
              </w:rPr>
              <w:t>Стили речи (5 класс)</w:t>
            </w:r>
          </w:p>
        </w:tc>
      </w:tr>
      <w:tr w:rsidR="0082114B" w:rsidTr="0082114B">
        <w:trPr>
          <w:trHeight w:val="289"/>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18.</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r>
              <w:rPr>
                <w:rFonts w:ascii="Times New Roman" w:hAnsi="Times New Roman"/>
                <w:szCs w:val="24"/>
              </w:rPr>
              <w:t>Словосочетание (лингвистический эксперимент) (5 класс)</w:t>
            </w:r>
          </w:p>
        </w:tc>
      </w:tr>
      <w:tr w:rsidR="0082114B" w:rsidTr="0082114B">
        <w:trPr>
          <w:trHeight w:val="289"/>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lastRenderedPageBreak/>
              <w:t>19.</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r>
              <w:rPr>
                <w:rFonts w:ascii="Times New Roman" w:hAnsi="Times New Roman"/>
                <w:szCs w:val="24"/>
              </w:rPr>
              <w:t>Главные члены предложения (грамматическая работа) (5 класс)</w:t>
            </w:r>
          </w:p>
        </w:tc>
      </w:tr>
      <w:tr w:rsidR="0082114B" w:rsidTr="0082114B">
        <w:trPr>
          <w:trHeight w:val="289"/>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20.</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r>
              <w:rPr>
                <w:rFonts w:ascii="Times New Roman" w:hAnsi="Times New Roman"/>
                <w:szCs w:val="24"/>
              </w:rPr>
              <w:t>Словари русского языка (5 класс)</w:t>
            </w:r>
          </w:p>
        </w:tc>
      </w:tr>
      <w:tr w:rsidR="0082114B" w:rsidTr="0082114B">
        <w:trPr>
          <w:trHeight w:val="289"/>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21.</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r>
              <w:rPr>
                <w:rFonts w:ascii="Times New Roman" w:hAnsi="Times New Roman"/>
                <w:szCs w:val="24"/>
              </w:rPr>
              <w:t>Рождение метафоры (5 класс)</w:t>
            </w:r>
          </w:p>
        </w:tc>
      </w:tr>
      <w:tr w:rsidR="0082114B" w:rsidTr="0082114B">
        <w:trPr>
          <w:trHeight w:val="289"/>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22.</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r>
              <w:rPr>
                <w:rFonts w:ascii="Times New Roman" w:hAnsi="Times New Roman"/>
                <w:szCs w:val="24"/>
              </w:rPr>
              <w:t>Орфоэпия (5 класс)</w:t>
            </w:r>
          </w:p>
        </w:tc>
      </w:tr>
      <w:tr w:rsidR="0082114B" w:rsidTr="0082114B">
        <w:trPr>
          <w:trHeight w:val="289"/>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23.</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r>
              <w:rPr>
                <w:rFonts w:ascii="Times New Roman" w:hAnsi="Times New Roman"/>
                <w:szCs w:val="24"/>
              </w:rPr>
              <w:t>Звукопись (5 класс)</w:t>
            </w:r>
          </w:p>
        </w:tc>
      </w:tr>
      <w:tr w:rsidR="0082114B" w:rsidTr="0082114B">
        <w:trPr>
          <w:trHeight w:val="289"/>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24.</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r>
              <w:rPr>
                <w:rFonts w:ascii="Times New Roman" w:hAnsi="Times New Roman"/>
                <w:szCs w:val="24"/>
              </w:rPr>
              <w:t>Звуки не буквы! (5 класс)</w:t>
            </w:r>
          </w:p>
        </w:tc>
      </w:tr>
      <w:tr w:rsidR="0082114B" w:rsidTr="0082114B">
        <w:trPr>
          <w:trHeight w:val="289"/>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25.</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r>
              <w:rPr>
                <w:rFonts w:ascii="Times New Roman" w:hAnsi="Times New Roman"/>
                <w:szCs w:val="24"/>
              </w:rPr>
              <w:t>Имя существительное как часть речи (5 класс)</w:t>
            </w:r>
          </w:p>
        </w:tc>
      </w:tr>
      <w:tr w:rsidR="0082114B" w:rsidTr="0082114B">
        <w:trPr>
          <w:trHeight w:val="289"/>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26.</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r>
              <w:rPr>
                <w:rFonts w:ascii="Times New Roman" w:hAnsi="Times New Roman"/>
                <w:szCs w:val="24"/>
              </w:rPr>
              <w:t>Имя прилагательное как часть речи (5 класс)</w:t>
            </w:r>
          </w:p>
        </w:tc>
      </w:tr>
      <w:tr w:rsidR="0082114B" w:rsidTr="0082114B">
        <w:trPr>
          <w:trHeight w:val="289"/>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27.</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r>
              <w:rPr>
                <w:rFonts w:ascii="Times New Roman" w:hAnsi="Times New Roman"/>
                <w:szCs w:val="24"/>
              </w:rPr>
              <w:t>Глагол как часть речи (5 класс)</w:t>
            </w:r>
          </w:p>
        </w:tc>
      </w:tr>
      <w:tr w:rsidR="0082114B" w:rsidTr="0082114B">
        <w:trPr>
          <w:trHeight w:val="289"/>
        </w:trPr>
        <w:tc>
          <w:tcPr>
            <w:tcW w:w="9889" w:type="dxa"/>
            <w:gridSpan w:val="2"/>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r>
              <w:rPr>
                <w:rFonts w:ascii="Times New Roman" w:hAnsi="Times New Roman"/>
                <w:b/>
                <w:szCs w:val="24"/>
              </w:rPr>
              <w:t>Интернет- ресурсы</w:t>
            </w:r>
          </w:p>
        </w:tc>
      </w:tr>
      <w:tr w:rsidR="0082114B" w:rsidTr="0082114B">
        <w:trPr>
          <w:trHeight w:val="289"/>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28.</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b/>
                <w:sz w:val="24"/>
                <w:szCs w:val="24"/>
              </w:rPr>
            </w:pPr>
            <w:r>
              <w:rPr>
                <w:rFonts w:ascii="Times New Roman" w:hAnsi="Times New Roman"/>
                <w:szCs w:val="24"/>
              </w:rPr>
              <w:t xml:space="preserve">Электронные словари: </w:t>
            </w:r>
            <w:r>
              <w:rPr>
                <w:rFonts w:ascii="Times New Roman" w:hAnsi="Times New Roman"/>
                <w:bCs/>
                <w:szCs w:val="24"/>
              </w:rPr>
              <w:t>[Электронный ресурс] – Режим доступа:</w:t>
            </w:r>
            <w:r>
              <w:rPr>
                <w:szCs w:val="24"/>
              </w:rPr>
              <w:t xml:space="preserve"> </w:t>
            </w:r>
            <w:hyperlink r:id="rId5" w:history="1">
              <w:r>
                <w:rPr>
                  <w:rStyle w:val="a3"/>
                  <w:bCs/>
                </w:rPr>
                <w:t>http://www.slovary.ru</w:t>
              </w:r>
            </w:hyperlink>
          </w:p>
        </w:tc>
      </w:tr>
      <w:tr w:rsidR="0082114B" w:rsidTr="0082114B">
        <w:trPr>
          <w:trHeight w:val="289"/>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29.</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b/>
                <w:sz w:val="24"/>
                <w:szCs w:val="24"/>
              </w:rPr>
            </w:pPr>
            <w:r>
              <w:rPr>
                <w:rFonts w:ascii="Times New Roman" w:hAnsi="Times New Roman"/>
                <w:szCs w:val="24"/>
              </w:rPr>
              <w:t xml:space="preserve">Справочно-информационный </w:t>
            </w:r>
            <w:proofErr w:type="spellStart"/>
            <w:r>
              <w:rPr>
                <w:rFonts w:ascii="Times New Roman" w:hAnsi="Times New Roman"/>
                <w:szCs w:val="24"/>
              </w:rPr>
              <w:t>интенет-портал</w:t>
            </w:r>
            <w:proofErr w:type="spellEnd"/>
            <w:r>
              <w:rPr>
                <w:rFonts w:ascii="Times New Roman" w:hAnsi="Times New Roman"/>
                <w:szCs w:val="24"/>
              </w:rPr>
              <w:t xml:space="preserve"> «Русский язык»:</w:t>
            </w:r>
            <w:r>
              <w:rPr>
                <w:rFonts w:ascii="Times New Roman" w:hAnsi="Times New Roman"/>
                <w:bCs/>
                <w:szCs w:val="24"/>
              </w:rPr>
              <w:t xml:space="preserve"> [Электронный ресурс] – Режим доступа: </w:t>
            </w:r>
            <w:hyperlink r:id="rId6" w:history="1">
              <w:r>
                <w:rPr>
                  <w:rStyle w:val="a3"/>
                  <w:bCs/>
                </w:rPr>
                <w:t>http://www.gramota.ru</w:t>
              </w:r>
            </w:hyperlink>
          </w:p>
        </w:tc>
      </w:tr>
      <w:tr w:rsidR="0082114B" w:rsidTr="0082114B">
        <w:trPr>
          <w:trHeight w:val="289"/>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30.</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b/>
                <w:sz w:val="24"/>
                <w:szCs w:val="24"/>
              </w:rPr>
            </w:pPr>
            <w:r>
              <w:rPr>
                <w:rFonts w:ascii="Times New Roman" w:hAnsi="Times New Roman"/>
                <w:szCs w:val="24"/>
              </w:rPr>
              <w:t>Русский язык. Приложение к газете «1 сентября» [Электронный ресурс] – Режим доступа:</w:t>
            </w:r>
            <w:r>
              <w:rPr>
                <w:szCs w:val="24"/>
              </w:rPr>
              <w:t xml:space="preserve">  </w:t>
            </w:r>
            <w:hyperlink r:id="rId7" w:history="1">
              <w:r>
                <w:rPr>
                  <w:rStyle w:val="a3"/>
                </w:rPr>
                <w:t>http://rus.1september.ru/rusarchive.php</w:t>
              </w:r>
            </w:hyperlink>
          </w:p>
        </w:tc>
      </w:tr>
      <w:tr w:rsidR="0082114B" w:rsidTr="0082114B">
        <w:trPr>
          <w:trHeight w:val="481"/>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31.</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both"/>
              <w:rPr>
                <w:rFonts w:ascii="Times New Roman" w:hAnsi="Times New Roman"/>
                <w:sz w:val="24"/>
                <w:szCs w:val="24"/>
              </w:rPr>
            </w:pPr>
            <w:r>
              <w:rPr>
                <w:rFonts w:ascii="Times New Roman" w:hAnsi="Times New Roman"/>
                <w:szCs w:val="24"/>
              </w:rPr>
              <w:t xml:space="preserve">Единая коллекция цифровых образовательных ресурсов [Электронный ресурс] – Режим доступа: </w:t>
            </w:r>
            <w:hyperlink r:id="rId8" w:history="1">
              <w:r>
                <w:rPr>
                  <w:rStyle w:val="a3"/>
                </w:rPr>
                <w:t>http://school-collection.edu.ru/</w:t>
              </w:r>
            </w:hyperlink>
          </w:p>
        </w:tc>
      </w:tr>
      <w:tr w:rsidR="0082114B" w:rsidTr="0082114B">
        <w:trPr>
          <w:trHeight w:val="289"/>
        </w:trPr>
        <w:tc>
          <w:tcPr>
            <w:tcW w:w="953"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jc w:val="center"/>
              <w:rPr>
                <w:rFonts w:ascii="Times New Roman" w:hAnsi="Times New Roman"/>
                <w:sz w:val="24"/>
                <w:szCs w:val="24"/>
              </w:rPr>
            </w:pPr>
            <w:r>
              <w:rPr>
                <w:rFonts w:ascii="Times New Roman" w:hAnsi="Times New Roman"/>
                <w:szCs w:val="24"/>
              </w:rPr>
              <w:t>32.</w:t>
            </w:r>
          </w:p>
        </w:tc>
        <w:tc>
          <w:tcPr>
            <w:tcW w:w="8936" w:type="dxa"/>
            <w:tcBorders>
              <w:top w:val="single" w:sz="4" w:space="0" w:color="auto"/>
              <w:left w:val="single" w:sz="4" w:space="0" w:color="auto"/>
              <w:bottom w:val="single" w:sz="4" w:space="0" w:color="auto"/>
              <w:right w:val="single" w:sz="4" w:space="0" w:color="auto"/>
            </w:tcBorders>
            <w:noWrap/>
            <w:hideMark/>
          </w:tcPr>
          <w:p w:rsidR="0082114B" w:rsidRDefault="0082114B" w:rsidP="0082114B">
            <w:pPr>
              <w:pStyle w:val="1"/>
              <w:spacing w:before="0" w:beforeAutospacing="0" w:after="0" w:afterAutospacing="0"/>
              <w:rPr>
                <w:b w:val="0"/>
                <w:color w:val="000000"/>
              </w:rPr>
            </w:pPr>
            <w:r>
              <w:rPr>
                <w:b w:val="0"/>
                <w:color w:val="000000"/>
              </w:rPr>
              <w:t xml:space="preserve">Уроки </w:t>
            </w:r>
            <w:r>
              <w:rPr>
                <w:rStyle w:val="extraname"/>
                <w:b w:val="0"/>
                <w:vanish/>
                <w:color w:val="000000"/>
              </w:rPr>
              <w:t xml:space="preserve"> </w:t>
            </w:r>
            <w:r>
              <w:rPr>
                <w:b w:val="0"/>
                <w:color w:val="000000"/>
              </w:rPr>
              <w:t>Русского.</w:t>
            </w:r>
            <w:proofErr w:type="spellStart"/>
            <w:r>
              <w:rPr>
                <w:b w:val="0"/>
                <w:color w:val="000000"/>
                <w:lang w:val="en-US"/>
              </w:rPr>
              <w:t>ru</w:t>
            </w:r>
            <w:proofErr w:type="spellEnd"/>
            <w:r>
              <w:rPr>
                <w:b w:val="0"/>
                <w:color w:val="000000"/>
              </w:rPr>
              <w:t xml:space="preserve">. </w:t>
            </w:r>
            <w:proofErr w:type="spellStart"/>
            <w:r>
              <w:rPr>
                <w:b w:val="0"/>
                <w:color w:val="000000"/>
              </w:rPr>
              <w:t>видеоуроки</w:t>
            </w:r>
            <w:proofErr w:type="spellEnd"/>
            <w:r>
              <w:rPr>
                <w:b w:val="0"/>
                <w:color w:val="000000"/>
              </w:rPr>
              <w:t xml:space="preserve"> и материалы</w:t>
            </w:r>
            <w:r>
              <w:rPr>
                <w:rStyle w:val="extraname"/>
                <w:b w:val="0"/>
                <w:vanish/>
                <w:color w:val="000000"/>
              </w:rPr>
              <w:t>(видео уроки)</w:t>
            </w:r>
            <w:r>
              <w:rPr>
                <w:b w:val="0"/>
                <w:color w:val="000000"/>
              </w:rPr>
              <w:t xml:space="preserve"> по русскому языку </w:t>
            </w:r>
            <w:r>
              <w:rPr>
                <w:b w:val="0"/>
                <w:color w:val="auto"/>
              </w:rPr>
              <w:t>[Электронный ресурс] – Режим доступа:</w:t>
            </w:r>
            <w:r>
              <w:t xml:space="preserve"> </w:t>
            </w:r>
            <w:r>
              <w:rPr>
                <w:b w:val="0"/>
                <w:color w:val="auto"/>
              </w:rPr>
              <w:t>http://www.urokirusskogo.ru/videouroki</w:t>
            </w:r>
          </w:p>
        </w:tc>
      </w:tr>
    </w:tbl>
    <w:p w:rsidR="0082114B" w:rsidRDefault="0082114B" w:rsidP="0082114B">
      <w:pPr>
        <w:shd w:val="clear" w:color="auto" w:fill="FFFFFF"/>
        <w:jc w:val="both"/>
        <w:rPr>
          <w:rFonts w:ascii="Times New Roman" w:hAnsi="Times New Roman"/>
          <w:color w:val="000000"/>
          <w:szCs w:val="24"/>
        </w:rPr>
      </w:pPr>
    </w:p>
    <w:p w:rsidR="0082114B" w:rsidRDefault="0082114B" w:rsidP="0082114B">
      <w:pPr>
        <w:tabs>
          <w:tab w:val="left" w:pos="4500"/>
          <w:tab w:val="left" w:pos="9180"/>
          <w:tab w:val="left" w:pos="9360"/>
        </w:tabs>
        <w:ind w:firstLine="454"/>
        <w:jc w:val="both"/>
        <w:rPr>
          <w:rFonts w:ascii="Times New Roman" w:hAnsi="Times New Roman"/>
          <w:szCs w:val="24"/>
        </w:rPr>
      </w:pPr>
      <w:r>
        <w:rPr>
          <w:rFonts w:ascii="Times New Roman" w:hAnsi="Times New Roman"/>
          <w:szCs w:val="24"/>
        </w:rPr>
        <w:t xml:space="preserve">Федеральный базисный (образовательный) учебный план для образовательных учреждений Российской Федерации (вариант № 1) предусматривает обязательное изучение русского (родного) языка на этапе основного общего образования в объеме 175 часов в 5 классе. </w:t>
      </w:r>
    </w:p>
    <w:p w:rsidR="0082114B" w:rsidRDefault="0082114B" w:rsidP="0082114B">
      <w:pPr>
        <w:tabs>
          <w:tab w:val="left" w:pos="4500"/>
          <w:tab w:val="left" w:pos="9180"/>
          <w:tab w:val="left" w:pos="9360"/>
        </w:tabs>
        <w:ind w:firstLine="454"/>
        <w:jc w:val="both"/>
        <w:rPr>
          <w:rFonts w:ascii="Times New Roman" w:hAnsi="Times New Roman"/>
          <w:szCs w:val="24"/>
        </w:rPr>
      </w:pPr>
      <w:proofErr w:type="gramStart"/>
      <w:r>
        <w:rPr>
          <w:rFonts w:ascii="Times New Roman" w:hAnsi="Times New Roman"/>
          <w:szCs w:val="24"/>
        </w:rPr>
        <w:t>Учитывая, что учебный план состоит из двух частей: обязательной части и части, формируемой участниками образовательного процесса, определяющей содержание образования, обеспечивающего реализацию интересов и потребностей обучающихся, их родителей (законных представителей), образовательного учреждения, учредителя образовательного учреждения (организации), то время, отводимое на данную часть учебного плана, использовано на увеличение учебных часов, предусмотренных для изучения отдельных предметов обязательной части, так  на русский язык - 1</w:t>
      </w:r>
      <w:proofErr w:type="gramEnd"/>
      <w:r>
        <w:rPr>
          <w:rFonts w:ascii="Times New Roman" w:hAnsi="Times New Roman"/>
          <w:szCs w:val="24"/>
        </w:rPr>
        <w:t xml:space="preserve"> час в 5 классе. </w:t>
      </w:r>
    </w:p>
    <w:p w:rsidR="0082114B" w:rsidRDefault="0082114B" w:rsidP="0082114B">
      <w:pPr>
        <w:tabs>
          <w:tab w:val="left" w:pos="4500"/>
          <w:tab w:val="left" w:pos="9180"/>
          <w:tab w:val="left" w:pos="9360"/>
        </w:tabs>
        <w:ind w:firstLine="454"/>
        <w:jc w:val="both"/>
        <w:rPr>
          <w:rFonts w:ascii="Times New Roman" w:hAnsi="Times New Roman"/>
          <w:szCs w:val="24"/>
        </w:rPr>
      </w:pPr>
      <w:r>
        <w:rPr>
          <w:rFonts w:ascii="Times New Roman" w:hAnsi="Times New Roman"/>
          <w:szCs w:val="24"/>
        </w:rPr>
        <w:t>Данная рабочая программа рассчитана на 6 учебных часов в неделю, что составляет 210 часов в год.</w:t>
      </w:r>
    </w:p>
    <w:p w:rsidR="00130AB4" w:rsidRDefault="00130AB4" w:rsidP="00130AB4">
      <w:pPr>
        <w:ind w:firstLine="709"/>
        <w:jc w:val="both"/>
        <w:rPr>
          <w:rFonts w:ascii="Times New Roman" w:hAnsi="Times New Roman"/>
          <w:szCs w:val="24"/>
        </w:rPr>
      </w:pPr>
    </w:p>
    <w:p w:rsidR="0021228B" w:rsidRDefault="0021228B" w:rsidP="0021228B">
      <w:pPr>
        <w:rPr>
          <w:rFonts w:ascii="Times New Roman" w:hAnsi="Times New Roman"/>
          <w:szCs w:val="24"/>
        </w:rPr>
      </w:pPr>
    </w:p>
    <w:p w:rsidR="009C09EF" w:rsidRDefault="009C09EF" w:rsidP="0021228B">
      <w:pPr>
        <w:rPr>
          <w:rFonts w:ascii="Times New Roman" w:hAnsi="Times New Roman"/>
          <w:color w:val="000000"/>
          <w:szCs w:val="24"/>
        </w:rPr>
      </w:pPr>
    </w:p>
    <w:p w:rsidR="00130AB4" w:rsidRDefault="00130AB4" w:rsidP="0021228B">
      <w:pPr>
        <w:spacing w:line="240" w:lineRule="auto"/>
        <w:jc w:val="center"/>
        <w:rPr>
          <w:rFonts w:ascii="Times New Roman" w:hAnsi="Times New Roman"/>
          <w:b/>
          <w:bCs/>
          <w:sz w:val="28"/>
        </w:rPr>
      </w:pPr>
      <w:r>
        <w:rPr>
          <w:rFonts w:ascii="Times New Roman" w:hAnsi="Times New Roman"/>
          <w:b/>
          <w:bCs/>
          <w:sz w:val="28"/>
        </w:rPr>
        <w:lastRenderedPageBreak/>
        <w:t>ПЛАНИРУЕМЫЕ ПРЕДМЕТНЫЕ РЕЗУЛЬТАТЫ</w:t>
      </w:r>
    </w:p>
    <w:p w:rsidR="00130AB4" w:rsidRDefault="00130AB4" w:rsidP="009C09EF">
      <w:pPr>
        <w:spacing w:line="240" w:lineRule="auto"/>
        <w:jc w:val="center"/>
        <w:rPr>
          <w:rFonts w:ascii="Times New Roman" w:hAnsi="Times New Roman"/>
          <w:b/>
          <w:bCs/>
          <w:sz w:val="28"/>
        </w:rPr>
      </w:pPr>
      <w:r>
        <w:rPr>
          <w:rFonts w:ascii="Times New Roman" w:hAnsi="Times New Roman"/>
          <w:b/>
          <w:bCs/>
          <w:sz w:val="28"/>
        </w:rPr>
        <w:t>ОСВОЕНИЯ ПРЕДМЕТА «РУССКИЙ ЯЗЫК»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69"/>
        <w:gridCol w:w="6201"/>
      </w:tblGrid>
      <w:tr w:rsidR="00130AB4" w:rsidTr="0021228B">
        <w:tc>
          <w:tcPr>
            <w:tcW w:w="3369" w:type="dxa"/>
            <w:tcBorders>
              <w:top w:val="single" w:sz="4" w:space="0" w:color="auto"/>
              <w:left w:val="single" w:sz="4" w:space="0" w:color="auto"/>
              <w:bottom w:val="single" w:sz="4" w:space="0" w:color="auto"/>
              <w:right w:val="single" w:sz="4" w:space="0" w:color="auto"/>
            </w:tcBorders>
            <w:noWrap/>
            <w:hideMark/>
          </w:tcPr>
          <w:p w:rsidR="00130AB4" w:rsidRDefault="00130AB4">
            <w:pPr>
              <w:jc w:val="both"/>
              <w:rPr>
                <w:rFonts w:ascii="Times New Roman" w:hAnsi="Times New Roman"/>
                <w:sz w:val="24"/>
                <w:szCs w:val="24"/>
              </w:rPr>
            </w:pPr>
            <w:r>
              <w:rPr>
                <w:rFonts w:ascii="Times New Roman" w:hAnsi="Times New Roman"/>
                <w:b/>
                <w:szCs w:val="24"/>
              </w:rPr>
              <w:t>Личностные результаты</w:t>
            </w:r>
          </w:p>
        </w:tc>
        <w:tc>
          <w:tcPr>
            <w:tcW w:w="6201" w:type="dxa"/>
            <w:tcBorders>
              <w:top w:val="single" w:sz="4" w:space="0" w:color="auto"/>
              <w:left w:val="single" w:sz="4" w:space="0" w:color="auto"/>
              <w:bottom w:val="single" w:sz="4" w:space="0" w:color="auto"/>
              <w:right w:val="single" w:sz="4" w:space="0" w:color="auto"/>
            </w:tcBorders>
            <w:noWrap/>
            <w:hideMark/>
          </w:tcPr>
          <w:p w:rsidR="00130AB4" w:rsidRDefault="00130AB4">
            <w:pPr>
              <w:jc w:val="both"/>
              <w:rPr>
                <w:rFonts w:ascii="Times New Roman" w:hAnsi="Times New Roman"/>
                <w:sz w:val="24"/>
                <w:szCs w:val="24"/>
              </w:rPr>
            </w:pPr>
            <w:proofErr w:type="gramStart"/>
            <w:r>
              <w:rPr>
                <w:rFonts w:ascii="Times New Roman" w:hAnsi="Times New Roman"/>
                <w:szCs w:val="24"/>
              </w:rPr>
              <w:t>1) понимание русского языка как одной из основных национально-культурных ценностей русского народа, определяющей роли родного языка в развитии интеллектуальных, творческих способностей и моральных качеств личности, его значения в процессе получения школьного образования;</w:t>
            </w:r>
            <w:r>
              <w:rPr>
                <w:rFonts w:ascii="Times New Roman" w:hAnsi="Times New Roman"/>
                <w:szCs w:val="24"/>
              </w:rPr>
              <w:br/>
              <w:t>2) осознание эстетической ценности русского языка; уважительное отношение к родному языку, гордость за него; потребность сохранить чистоту русского языка как явления национальной культуры;</w:t>
            </w:r>
            <w:proofErr w:type="gramEnd"/>
            <w:r>
              <w:rPr>
                <w:rFonts w:ascii="Times New Roman" w:hAnsi="Times New Roman"/>
                <w:szCs w:val="24"/>
              </w:rPr>
              <w:t xml:space="preserve"> стремление к речевому самосовершенствованию;</w:t>
            </w:r>
            <w:r>
              <w:rPr>
                <w:rFonts w:ascii="Times New Roman" w:hAnsi="Times New Roman"/>
                <w:szCs w:val="24"/>
              </w:rPr>
              <w:br/>
              <w:t>3) достаточный объем словарного запаса и усвоенных грамматических сре</w:t>
            </w:r>
            <w:proofErr w:type="gramStart"/>
            <w:r>
              <w:rPr>
                <w:rFonts w:ascii="Times New Roman" w:hAnsi="Times New Roman"/>
                <w:szCs w:val="24"/>
              </w:rPr>
              <w:t>дств дл</w:t>
            </w:r>
            <w:proofErr w:type="gramEnd"/>
            <w:r>
              <w:rPr>
                <w:rFonts w:ascii="Times New Roman" w:hAnsi="Times New Roman"/>
                <w:szCs w:val="24"/>
              </w:rPr>
              <w:t>я свободного выражения мыслей и чувств в процессе речевого общения; способность к самооценке на основе наблюдения за собственной речью.</w:t>
            </w:r>
          </w:p>
        </w:tc>
      </w:tr>
      <w:tr w:rsidR="00130AB4" w:rsidTr="0021228B">
        <w:tc>
          <w:tcPr>
            <w:tcW w:w="3369" w:type="dxa"/>
            <w:tcBorders>
              <w:top w:val="single" w:sz="4" w:space="0" w:color="auto"/>
              <w:left w:val="single" w:sz="4" w:space="0" w:color="auto"/>
              <w:bottom w:val="single" w:sz="4" w:space="0" w:color="auto"/>
              <w:right w:val="single" w:sz="4" w:space="0" w:color="auto"/>
            </w:tcBorders>
            <w:noWrap/>
            <w:hideMark/>
          </w:tcPr>
          <w:p w:rsidR="00130AB4" w:rsidRDefault="00130AB4">
            <w:pPr>
              <w:jc w:val="both"/>
              <w:rPr>
                <w:rFonts w:ascii="Times New Roman" w:hAnsi="Times New Roman"/>
                <w:sz w:val="24"/>
                <w:szCs w:val="24"/>
              </w:rPr>
            </w:pPr>
            <w:proofErr w:type="spellStart"/>
            <w:r>
              <w:rPr>
                <w:rFonts w:ascii="Times New Roman" w:hAnsi="Times New Roman"/>
                <w:b/>
                <w:szCs w:val="24"/>
              </w:rPr>
              <w:t>Метапредметные</w:t>
            </w:r>
            <w:proofErr w:type="spellEnd"/>
            <w:r>
              <w:rPr>
                <w:rFonts w:ascii="Times New Roman" w:hAnsi="Times New Roman"/>
                <w:b/>
                <w:szCs w:val="24"/>
              </w:rPr>
              <w:t xml:space="preserve"> результаты</w:t>
            </w:r>
          </w:p>
        </w:tc>
        <w:tc>
          <w:tcPr>
            <w:tcW w:w="6201" w:type="dxa"/>
            <w:tcBorders>
              <w:top w:val="single" w:sz="4" w:space="0" w:color="auto"/>
              <w:left w:val="single" w:sz="4" w:space="0" w:color="auto"/>
              <w:bottom w:val="single" w:sz="4" w:space="0" w:color="auto"/>
              <w:right w:val="single" w:sz="4" w:space="0" w:color="auto"/>
            </w:tcBorders>
            <w:noWrap/>
            <w:hideMark/>
          </w:tcPr>
          <w:p w:rsidR="00130AB4" w:rsidRDefault="00130AB4">
            <w:pPr>
              <w:jc w:val="both"/>
              <w:rPr>
                <w:rFonts w:ascii="Times New Roman" w:hAnsi="Times New Roman"/>
                <w:sz w:val="24"/>
                <w:szCs w:val="24"/>
              </w:rPr>
            </w:pPr>
            <w:r>
              <w:rPr>
                <w:rFonts w:ascii="Times New Roman" w:hAnsi="Times New Roman"/>
                <w:szCs w:val="24"/>
              </w:rPr>
              <w:t>1) владение всеми видами речевой деятельности:</w:t>
            </w:r>
          </w:p>
          <w:p w:rsidR="00130AB4" w:rsidRDefault="00130AB4">
            <w:pPr>
              <w:jc w:val="both"/>
              <w:rPr>
                <w:rFonts w:ascii="Times New Roman" w:hAnsi="Times New Roman"/>
                <w:szCs w:val="24"/>
              </w:rPr>
            </w:pPr>
            <w:r>
              <w:rPr>
                <w:rFonts w:ascii="Times New Roman" w:hAnsi="Times New Roman"/>
                <w:szCs w:val="24"/>
              </w:rPr>
              <w:t>• адекватное понимание информации устного и письменного сообщения (коммуникативной установки, темы текста, основной мысли; основной и дополнительной информации);</w:t>
            </w:r>
          </w:p>
          <w:p w:rsidR="00130AB4" w:rsidRDefault="00130AB4">
            <w:pPr>
              <w:jc w:val="both"/>
              <w:rPr>
                <w:rFonts w:ascii="Times New Roman" w:hAnsi="Times New Roman"/>
                <w:szCs w:val="24"/>
              </w:rPr>
            </w:pPr>
            <w:r>
              <w:rPr>
                <w:rFonts w:ascii="Times New Roman" w:hAnsi="Times New Roman"/>
                <w:szCs w:val="24"/>
              </w:rPr>
              <w:t>• владение разными видами чтения (поисковым, просмотровым, ознакомительным, изучающим) текстов разных стилей и жанров;</w:t>
            </w:r>
          </w:p>
          <w:p w:rsidR="00130AB4" w:rsidRDefault="00130AB4">
            <w:pPr>
              <w:jc w:val="both"/>
              <w:rPr>
                <w:rFonts w:ascii="Times New Roman" w:hAnsi="Times New Roman"/>
                <w:szCs w:val="24"/>
              </w:rPr>
            </w:pPr>
            <w:r>
              <w:rPr>
                <w:rFonts w:ascii="Times New Roman" w:hAnsi="Times New Roman"/>
                <w:szCs w:val="24"/>
              </w:rPr>
              <w:t xml:space="preserve">• адекватное восприятие на слух текстов разных стилей и жанров; владение разными видами </w:t>
            </w:r>
            <w:proofErr w:type="spellStart"/>
            <w:r>
              <w:rPr>
                <w:rFonts w:ascii="Times New Roman" w:hAnsi="Times New Roman"/>
                <w:szCs w:val="24"/>
              </w:rPr>
              <w:t>аудирования</w:t>
            </w:r>
            <w:proofErr w:type="spellEnd"/>
            <w:r>
              <w:rPr>
                <w:rFonts w:ascii="Times New Roman" w:hAnsi="Times New Roman"/>
                <w:szCs w:val="24"/>
              </w:rPr>
              <w:t xml:space="preserve"> (выборочным, ознакомительным, детальным);</w:t>
            </w:r>
          </w:p>
          <w:p w:rsidR="00130AB4" w:rsidRDefault="00130AB4">
            <w:pPr>
              <w:jc w:val="both"/>
              <w:rPr>
                <w:rFonts w:ascii="Times New Roman" w:hAnsi="Times New Roman"/>
                <w:szCs w:val="24"/>
              </w:rPr>
            </w:pPr>
            <w:r>
              <w:rPr>
                <w:rFonts w:ascii="Times New Roman" w:hAnsi="Times New Roman"/>
                <w:szCs w:val="24"/>
              </w:rPr>
              <w:t xml:space="preserve">• способность извлекать информацию из различных источников, включая средства массовой информации, компакт-диски учебного назначения, ресурсы Интернета; </w:t>
            </w:r>
          </w:p>
          <w:p w:rsidR="00130AB4" w:rsidRDefault="00130AB4">
            <w:pPr>
              <w:jc w:val="both"/>
              <w:rPr>
                <w:rFonts w:ascii="Times New Roman" w:hAnsi="Times New Roman"/>
                <w:szCs w:val="24"/>
              </w:rPr>
            </w:pPr>
            <w:r>
              <w:rPr>
                <w:rFonts w:ascii="Times New Roman" w:hAnsi="Times New Roman"/>
                <w:szCs w:val="24"/>
              </w:rPr>
              <w:t>• свободно пользоваться словарями различных типов, справочной литературой, в том числе и на электронных носителях;</w:t>
            </w:r>
          </w:p>
          <w:p w:rsidR="00130AB4" w:rsidRDefault="00130AB4">
            <w:pPr>
              <w:jc w:val="both"/>
              <w:rPr>
                <w:rFonts w:ascii="Times New Roman" w:hAnsi="Times New Roman"/>
                <w:szCs w:val="24"/>
              </w:rPr>
            </w:pPr>
            <w:r>
              <w:rPr>
                <w:rFonts w:ascii="Times New Roman" w:hAnsi="Times New Roman"/>
                <w:szCs w:val="24"/>
              </w:rPr>
              <w:t xml:space="preserve">• овладение приемами отбора и систематизации материала на определенную тему; умение вести самостоятельный поиск информации; способность к преобразованию, сохранению и передаче информации, полученной в результате чтения или </w:t>
            </w:r>
            <w:proofErr w:type="spellStart"/>
            <w:r>
              <w:rPr>
                <w:rFonts w:ascii="Times New Roman" w:hAnsi="Times New Roman"/>
                <w:szCs w:val="24"/>
              </w:rPr>
              <w:t>аудирования</w:t>
            </w:r>
            <w:proofErr w:type="spellEnd"/>
            <w:r>
              <w:rPr>
                <w:rFonts w:ascii="Times New Roman" w:hAnsi="Times New Roman"/>
                <w:szCs w:val="24"/>
              </w:rPr>
              <w:t>;</w:t>
            </w:r>
          </w:p>
          <w:p w:rsidR="00130AB4" w:rsidRDefault="00130AB4">
            <w:pPr>
              <w:jc w:val="both"/>
              <w:rPr>
                <w:rFonts w:ascii="Times New Roman" w:hAnsi="Times New Roman"/>
                <w:szCs w:val="24"/>
              </w:rPr>
            </w:pPr>
            <w:r>
              <w:rPr>
                <w:rFonts w:ascii="Times New Roman" w:hAnsi="Times New Roman"/>
                <w:szCs w:val="24"/>
              </w:rPr>
              <w:t>• умение сопоставлять и сравнивать речевые высказывания с точки зрения их содержания, стилистических особенностей и использованных языковых средств;</w:t>
            </w:r>
            <w:r>
              <w:rPr>
                <w:rFonts w:ascii="Times New Roman" w:hAnsi="Times New Roman"/>
                <w:szCs w:val="24"/>
              </w:rPr>
              <w:br/>
              <w:t xml:space="preserve">• способность определять цели предстоящей учебной </w:t>
            </w:r>
            <w:r>
              <w:rPr>
                <w:rFonts w:ascii="Times New Roman" w:hAnsi="Times New Roman"/>
                <w:szCs w:val="24"/>
              </w:rPr>
              <w:lastRenderedPageBreak/>
              <w:t>деятельности (индивидуальной и коллективной), последовательность действий, оценивать достигнутые результаты и адекватно формулировать их в устной и письменной форме;</w:t>
            </w:r>
          </w:p>
          <w:p w:rsidR="00130AB4" w:rsidRDefault="00130AB4">
            <w:pPr>
              <w:jc w:val="both"/>
              <w:rPr>
                <w:rFonts w:ascii="Times New Roman" w:hAnsi="Times New Roman"/>
                <w:szCs w:val="24"/>
              </w:rPr>
            </w:pPr>
            <w:r>
              <w:rPr>
                <w:rFonts w:ascii="Times New Roman" w:hAnsi="Times New Roman"/>
                <w:szCs w:val="24"/>
              </w:rPr>
              <w:t>• умение воспроизводить прослушанный или прочитанный текст с заданной степенью свернутости (план, пересказ, конспект, аннотация);</w:t>
            </w:r>
          </w:p>
          <w:p w:rsidR="00130AB4" w:rsidRDefault="00130AB4">
            <w:pPr>
              <w:jc w:val="both"/>
              <w:rPr>
                <w:rFonts w:ascii="Times New Roman" w:hAnsi="Times New Roman"/>
                <w:szCs w:val="24"/>
              </w:rPr>
            </w:pPr>
            <w:r>
              <w:rPr>
                <w:rFonts w:ascii="Times New Roman" w:hAnsi="Times New Roman"/>
                <w:szCs w:val="24"/>
              </w:rPr>
              <w:t>• умение создавать устные и письменные тексты разных типов, стилей речи и жанров с учетом замысла, адресата и ситуации общения;</w:t>
            </w:r>
          </w:p>
          <w:p w:rsidR="00130AB4" w:rsidRDefault="00130AB4">
            <w:pPr>
              <w:jc w:val="both"/>
              <w:rPr>
                <w:rFonts w:ascii="Times New Roman" w:hAnsi="Times New Roman"/>
                <w:szCs w:val="24"/>
              </w:rPr>
            </w:pPr>
            <w:r>
              <w:rPr>
                <w:rFonts w:ascii="Times New Roman" w:hAnsi="Times New Roman"/>
                <w:szCs w:val="24"/>
              </w:rPr>
              <w:t xml:space="preserve">• способность свободно, правильно излагать свои мысли в устной и письменной форме, соблюдать нормы построения текста (логичность, последовательность, связность, соответствие теме и др.); адекватно выражать свое отношение к фактам и явлениям окружающей действительности, к </w:t>
            </w:r>
            <w:proofErr w:type="gramStart"/>
            <w:r>
              <w:rPr>
                <w:rFonts w:ascii="Times New Roman" w:hAnsi="Times New Roman"/>
                <w:szCs w:val="24"/>
              </w:rPr>
              <w:t>прочитанному</w:t>
            </w:r>
            <w:proofErr w:type="gramEnd"/>
            <w:r>
              <w:rPr>
                <w:rFonts w:ascii="Times New Roman" w:hAnsi="Times New Roman"/>
                <w:szCs w:val="24"/>
              </w:rPr>
              <w:t>, услышанному, увиденному;</w:t>
            </w:r>
          </w:p>
          <w:p w:rsidR="00130AB4" w:rsidRDefault="00130AB4">
            <w:pPr>
              <w:jc w:val="both"/>
              <w:rPr>
                <w:rFonts w:ascii="Times New Roman" w:hAnsi="Times New Roman"/>
                <w:szCs w:val="24"/>
              </w:rPr>
            </w:pPr>
            <w:proofErr w:type="gramStart"/>
            <w:r>
              <w:rPr>
                <w:rFonts w:ascii="Times New Roman" w:hAnsi="Times New Roman"/>
                <w:szCs w:val="24"/>
              </w:rPr>
              <w:t>• владение различными видами монолога (повествование, описание, рассуждение; сочетание разных видов монолога) и диалога (этикетный, диалог-расспрос, диалог-побуждение, диалог — обмен мнениями и др.; сочетание разных видов диалога);</w:t>
            </w:r>
            <w:proofErr w:type="gramEnd"/>
          </w:p>
          <w:p w:rsidR="00130AB4" w:rsidRDefault="00130AB4">
            <w:pPr>
              <w:jc w:val="both"/>
              <w:rPr>
                <w:rFonts w:ascii="Times New Roman" w:hAnsi="Times New Roman"/>
                <w:szCs w:val="24"/>
              </w:rPr>
            </w:pPr>
            <w:r>
              <w:rPr>
                <w:rFonts w:ascii="Times New Roman" w:hAnsi="Times New Roman"/>
                <w:szCs w:val="24"/>
              </w:rPr>
              <w:t>• соблюдение в практике речевого общения основных орфоэпических, лексических, грамматических, стилистических норм современного русского литературного языка; соблюдение основных правил орфографии и пунктуации в процессе письменного общения;</w:t>
            </w:r>
          </w:p>
          <w:p w:rsidR="00130AB4" w:rsidRDefault="00130AB4">
            <w:pPr>
              <w:jc w:val="both"/>
              <w:rPr>
                <w:rFonts w:ascii="Times New Roman" w:hAnsi="Times New Roman"/>
                <w:szCs w:val="24"/>
              </w:rPr>
            </w:pPr>
            <w:r>
              <w:rPr>
                <w:rFonts w:ascii="Times New Roman" w:hAnsi="Times New Roman"/>
                <w:szCs w:val="24"/>
              </w:rPr>
              <w:t>• способность участвовать в речевом общении, соблюдая нормы речевого этикета; адекватно использовать жесты, мимику в процессе речевого общения;</w:t>
            </w:r>
          </w:p>
          <w:p w:rsidR="00130AB4" w:rsidRDefault="00130AB4">
            <w:pPr>
              <w:jc w:val="both"/>
              <w:rPr>
                <w:rFonts w:ascii="Times New Roman" w:hAnsi="Times New Roman"/>
                <w:szCs w:val="24"/>
              </w:rPr>
            </w:pPr>
            <w:r>
              <w:rPr>
                <w:rFonts w:ascii="Times New Roman" w:hAnsi="Times New Roman"/>
                <w:szCs w:val="24"/>
              </w:rPr>
              <w:t>• способность осуществлять речевой самоконтроль в процессе учебной деятельности и в повседневной практике речевого общения; способность оценивать свою речь с точки зрения ее содержания, языкового оформления; умение находить грамматические и речевые ошибки, недочеты, исправлять их; совершенствовать и редактировать собственные тексты;</w:t>
            </w:r>
          </w:p>
          <w:p w:rsidR="00130AB4" w:rsidRDefault="00130AB4">
            <w:pPr>
              <w:jc w:val="both"/>
              <w:rPr>
                <w:rFonts w:ascii="Times New Roman" w:hAnsi="Times New Roman"/>
                <w:szCs w:val="24"/>
              </w:rPr>
            </w:pPr>
            <w:r>
              <w:rPr>
                <w:rFonts w:ascii="Times New Roman" w:hAnsi="Times New Roman"/>
                <w:szCs w:val="24"/>
              </w:rPr>
              <w:t>• умение выступать перед аудиторией сверстников с небольшими сообщениями, докладом, рефератом; участие в спорах, обсуждениях актуальных тем с использованием различных средств аргументации;</w:t>
            </w:r>
          </w:p>
          <w:p w:rsidR="00130AB4" w:rsidRDefault="00130AB4">
            <w:pPr>
              <w:jc w:val="both"/>
              <w:rPr>
                <w:rFonts w:ascii="Times New Roman" w:hAnsi="Times New Roman"/>
                <w:szCs w:val="24"/>
              </w:rPr>
            </w:pPr>
            <w:r>
              <w:rPr>
                <w:rFonts w:ascii="Times New Roman" w:hAnsi="Times New Roman"/>
                <w:szCs w:val="24"/>
              </w:rPr>
              <w:t xml:space="preserve">2) применение приобретенных знаний, умений и навыков в повседневной жизни; способность использовать родной язык как средство получения знаний по другим учебным предметам; применение полученных знаний, умений и навыков анализа </w:t>
            </w:r>
            <w:r>
              <w:rPr>
                <w:rFonts w:ascii="Times New Roman" w:hAnsi="Times New Roman"/>
                <w:szCs w:val="24"/>
              </w:rPr>
              <w:lastRenderedPageBreak/>
              <w:t xml:space="preserve">языковых явлений на </w:t>
            </w:r>
            <w:proofErr w:type="spellStart"/>
            <w:r>
              <w:rPr>
                <w:rFonts w:ascii="Times New Roman" w:hAnsi="Times New Roman"/>
                <w:szCs w:val="24"/>
              </w:rPr>
              <w:t>межпредметном</w:t>
            </w:r>
            <w:proofErr w:type="spellEnd"/>
            <w:r>
              <w:rPr>
                <w:rFonts w:ascii="Times New Roman" w:hAnsi="Times New Roman"/>
                <w:szCs w:val="24"/>
              </w:rPr>
              <w:t xml:space="preserve"> уровне (на уроках иностранного языка, литературы и др.);</w:t>
            </w:r>
          </w:p>
          <w:p w:rsidR="00130AB4" w:rsidRDefault="00130AB4">
            <w:pPr>
              <w:jc w:val="both"/>
              <w:rPr>
                <w:rFonts w:ascii="Times New Roman" w:hAnsi="Times New Roman"/>
                <w:sz w:val="24"/>
                <w:szCs w:val="24"/>
              </w:rPr>
            </w:pPr>
            <w:r>
              <w:rPr>
                <w:rFonts w:ascii="Times New Roman" w:hAnsi="Times New Roman"/>
                <w:szCs w:val="24"/>
              </w:rPr>
              <w:t xml:space="preserve">3) </w:t>
            </w:r>
            <w:proofErr w:type="spellStart"/>
            <w:proofErr w:type="gramStart"/>
            <w:r>
              <w:rPr>
                <w:rFonts w:ascii="Times New Roman" w:hAnsi="Times New Roman"/>
                <w:szCs w:val="24"/>
              </w:rPr>
              <w:t>коммуникативно</w:t>
            </w:r>
            <w:proofErr w:type="spellEnd"/>
            <w:r>
              <w:rPr>
                <w:rFonts w:ascii="Times New Roman" w:hAnsi="Times New Roman"/>
                <w:szCs w:val="24"/>
              </w:rPr>
              <w:t xml:space="preserve"> целесообразное</w:t>
            </w:r>
            <w:proofErr w:type="gramEnd"/>
            <w:r>
              <w:rPr>
                <w:rFonts w:ascii="Times New Roman" w:hAnsi="Times New Roman"/>
                <w:szCs w:val="24"/>
              </w:rPr>
              <w:t xml:space="preserve"> взаимодействие с окружающими людьми в процессе речевого общения, совместного выполнения какого-либо задания, участия в спорах, обсуждениях актуальных тем; овладение национально-культурными нормами речевого поведения в различных ситуациях формального и неформального межличностного и межкультурного общения.</w:t>
            </w:r>
          </w:p>
        </w:tc>
      </w:tr>
      <w:tr w:rsidR="00130AB4" w:rsidTr="0021228B">
        <w:tc>
          <w:tcPr>
            <w:tcW w:w="3369" w:type="dxa"/>
            <w:tcBorders>
              <w:top w:val="single" w:sz="4" w:space="0" w:color="auto"/>
              <w:left w:val="single" w:sz="4" w:space="0" w:color="auto"/>
              <w:bottom w:val="single" w:sz="4" w:space="0" w:color="auto"/>
              <w:right w:val="single" w:sz="4" w:space="0" w:color="auto"/>
            </w:tcBorders>
            <w:noWrap/>
            <w:hideMark/>
          </w:tcPr>
          <w:p w:rsidR="00130AB4" w:rsidRDefault="00130AB4">
            <w:pPr>
              <w:jc w:val="both"/>
              <w:rPr>
                <w:rFonts w:ascii="Times New Roman" w:hAnsi="Times New Roman"/>
                <w:sz w:val="24"/>
                <w:szCs w:val="24"/>
              </w:rPr>
            </w:pPr>
            <w:r>
              <w:rPr>
                <w:rFonts w:ascii="Times New Roman" w:hAnsi="Times New Roman"/>
                <w:b/>
                <w:bCs/>
                <w:szCs w:val="24"/>
              </w:rPr>
              <w:lastRenderedPageBreak/>
              <w:t>Предметные результаты</w:t>
            </w:r>
          </w:p>
        </w:tc>
        <w:tc>
          <w:tcPr>
            <w:tcW w:w="6201" w:type="dxa"/>
            <w:tcBorders>
              <w:top w:val="single" w:sz="4" w:space="0" w:color="auto"/>
              <w:left w:val="single" w:sz="4" w:space="0" w:color="auto"/>
              <w:bottom w:val="single" w:sz="4" w:space="0" w:color="auto"/>
              <w:right w:val="single" w:sz="4" w:space="0" w:color="auto"/>
            </w:tcBorders>
            <w:noWrap/>
            <w:hideMark/>
          </w:tcPr>
          <w:p w:rsidR="00130AB4" w:rsidRDefault="00130AB4">
            <w:pPr>
              <w:jc w:val="both"/>
              <w:rPr>
                <w:rFonts w:ascii="Times New Roman" w:hAnsi="Times New Roman"/>
                <w:sz w:val="24"/>
                <w:szCs w:val="24"/>
              </w:rPr>
            </w:pPr>
            <w:r>
              <w:rPr>
                <w:rFonts w:ascii="Times New Roman" w:hAnsi="Times New Roman"/>
                <w:szCs w:val="24"/>
              </w:rPr>
              <w:t>1) представление об основных функциях языка, о роли русского языка как национального языка русского народа, как государственного языка Российской Федерации и языка межнационального общения, о связи языка и культуры народа, о роли родного языка в жизни человека и общества;</w:t>
            </w:r>
          </w:p>
          <w:p w:rsidR="00130AB4" w:rsidRDefault="00130AB4">
            <w:pPr>
              <w:jc w:val="both"/>
              <w:rPr>
                <w:rFonts w:ascii="Times New Roman" w:hAnsi="Times New Roman"/>
                <w:szCs w:val="24"/>
              </w:rPr>
            </w:pPr>
            <w:r>
              <w:rPr>
                <w:rFonts w:ascii="Times New Roman" w:hAnsi="Times New Roman"/>
                <w:szCs w:val="24"/>
              </w:rPr>
              <w:t>2) понимание места родного языка в системе гуманитарных наук и его роли в образовании в целом;</w:t>
            </w:r>
          </w:p>
          <w:p w:rsidR="00130AB4" w:rsidRDefault="00130AB4">
            <w:pPr>
              <w:jc w:val="both"/>
              <w:rPr>
                <w:rFonts w:ascii="Times New Roman" w:hAnsi="Times New Roman"/>
                <w:szCs w:val="24"/>
              </w:rPr>
            </w:pPr>
            <w:r>
              <w:rPr>
                <w:rFonts w:ascii="Times New Roman" w:hAnsi="Times New Roman"/>
                <w:szCs w:val="24"/>
              </w:rPr>
              <w:t>3) усвоение основ научных знаний о родном языке; понимание взаимосвязи его уровней и единиц;</w:t>
            </w:r>
          </w:p>
          <w:p w:rsidR="00130AB4" w:rsidRDefault="00130AB4">
            <w:pPr>
              <w:jc w:val="both"/>
              <w:rPr>
                <w:rFonts w:ascii="Times New Roman" w:hAnsi="Times New Roman"/>
                <w:szCs w:val="24"/>
              </w:rPr>
            </w:pPr>
            <w:proofErr w:type="gramStart"/>
            <w:r>
              <w:rPr>
                <w:rFonts w:ascii="Times New Roman" w:hAnsi="Times New Roman"/>
                <w:szCs w:val="24"/>
              </w:rPr>
              <w:t>4) освоение базовых понятий лингвистики: лингвистика и ее основные разделы; язык и речь, речевое общение, речь устная и письменная; монолог, диалог и их виды; ситуация речевого общения; разговорная речь, научный, публицистический, официально-деловой стили, язык художественной литературы; жанры научного, публицистического, официально-делового стилей и разговорной речи; функционально-смысловые типы речи (повествование, описание, рассуждение);</w:t>
            </w:r>
            <w:proofErr w:type="gramEnd"/>
            <w:r>
              <w:rPr>
                <w:rFonts w:ascii="Times New Roman" w:hAnsi="Times New Roman"/>
                <w:szCs w:val="24"/>
              </w:rPr>
              <w:t xml:space="preserve"> текст, типы текста; основные единицы языка, их признаки и особенности употребления в речи;</w:t>
            </w:r>
          </w:p>
          <w:p w:rsidR="00130AB4" w:rsidRDefault="00130AB4">
            <w:pPr>
              <w:jc w:val="both"/>
              <w:rPr>
                <w:rFonts w:ascii="Times New Roman" w:hAnsi="Times New Roman"/>
                <w:szCs w:val="24"/>
              </w:rPr>
            </w:pPr>
            <w:r>
              <w:rPr>
                <w:rFonts w:ascii="Times New Roman" w:hAnsi="Times New Roman"/>
                <w:szCs w:val="24"/>
              </w:rPr>
              <w:t>5) овладение основными стилистическими ресурсами лексики и фразеологии русского языка, основными нормами русского литературного языка (орфоэпическими, лексическими, грамматическими, орфографическими, пунктуационными), нормами речевого этикета и использование их в своей речевой практике при создании устных и письменных высказываний;</w:t>
            </w:r>
          </w:p>
          <w:p w:rsidR="00130AB4" w:rsidRDefault="00130AB4">
            <w:pPr>
              <w:jc w:val="both"/>
              <w:rPr>
                <w:rFonts w:ascii="Times New Roman" w:hAnsi="Times New Roman"/>
                <w:szCs w:val="24"/>
              </w:rPr>
            </w:pPr>
            <w:r>
              <w:rPr>
                <w:rFonts w:ascii="Times New Roman" w:hAnsi="Times New Roman"/>
                <w:szCs w:val="24"/>
              </w:rPr>
              <w:t>6) опознавание и анализ основных единиц языка, грамматических категорий языка, уместное употребление языковых единиц адекватно ситуации речевого общения;</w:t>
            </w:r>
          </w:p>
          <w:p w:rsidR="00130AB4" w:rsidRDefault="00130AB4">
            <w:pPr>
              <w:jc w:val="both"/>
              <w:rPr>
                <w:rFonts w:ascii="Times New Roman" w:hAnsi="Times New Roman"/>
                <w:szCs w:val="24"/>
              </w:rPr>
            </w:pPr>
            <w:r>
              <w:rPr>
                <w:rFonts w:ascii="Times New Roman" w:hAnsi="Times New Roman"/>
                <w:szCs w:val="24"/>
              </w:rPr>
              <w:t xml:space="preserve">7) проведение различных видов анализа слова (фонетический, морфемный, словообразовательный, лексический, морфологический), синтаксического анализа словосочетания и предложения, </w:t>
            </w:r>
            <w:proofErr w:type="spellStart"/>
            <w:r>
              <w:rPr>
                <w:rFonts w:ascii="Times New Roman" w:hAnsi="Times New Roman"/>
                <w:szCs w:val="24"/>
              </w:rPr>
              <w:t>многоаспектного</w:t>
            </w:r>
            <w:proofErr w:type="spellEnd"/>
            <w:r>
              <w:rPr>
                <w:rFonts w:ascii="Times New Roman" w:hAnsi="Times New Roman"/>
                <w:szCs w:val="24"/>
              </w:rPr>
              <w:t xml:space="preserve"> анализа текста с точки зрения его основных признаков и структуры, принадлежности к </w:t>
            </w:r>
            <w:r>
              <w:rPr>
                <w:rFonts w:ascii="Times New Roman" w:hAnsi="Times New Roman"/>
                <w:szCs w:val="24"/>
              </w:rPr>
              <w:br/>
              <w:t xml:space="preserve">определенным функциональным разновидностям языка, особенностей языкового оформления, использования </w:t>
            </w:r>
            <w:r>
              <w:rPr>
                <w:rFonts w:ascii="Times New Roman" w:hAnsi="Times New Roman"/>
                <w:szCs w:val="24"/>
              </w:rPr>
              <w:lastRenderedPageBreak/>
              <w:t>выразительных средств языка;</w:t>
            </w:r>
          </w:p>
          <w:p w:rsidR="00130AB4" w:rsidRDefault="00130AB4">
            <w:pPr>
              <w:jc w:val="both"/>
              <w:rPr>
                <w:rFonts w:ascii="Times New Roman" w:hAnsi="Times New Roman"/>
                <w:sz w:val="24"/>
                <w:szCs w:val="24"/>
              </w:rPr>
            </w:pPr>
            <w:r>
              <w:rPr>
                <w:rFonts w:ascii="Times New Roman" w:hAnsi="Times New Roman"/>
                <w:szCs w:val="24"/>
              </w:rPr>
              <w:t>8) понимание коммуникативно-эстетических возможностей лексической и грамматической синонимии и использование их в собственной речевой практике;</w:t>
            </w:r>
            <w:r>
              <w:rPr>
                <w:rFonts w:ascii="Times New Roman" w:hAnsi="Times New Roman"/>
                <w:szCs w:val="24"/>
              </w:rPr>
              <w:br/>
              <w:t xml:space="preserve">9) осознание эстетической функции родного языка, способность оценивать эстетическую сторону речевого высказывания при анализе текстов художественной литературы. </w:t>
            </w:r>
          </w:p>
        </w:tc>
      </w:tr>
    </w:tbl>
    <w:p w:rsidR="009C09EF" w:rsidRDefault="009C09EF" w:rsidP="009C09EF">
      <w:pPr>
        <w:pStyle w:val="ae"/>
        <w:numPr>
          <w:ilvl w:val="0"/>
          <w:numId w:val="2"/>
        </w:numPr>
        <w:spacing w:line="360" w:lineRule="auto"/>
        <w:contextualSpacing/>
        <w:jc w:val="both"/>
        <w:rPr>
          <w:rFonts w:ascii="Times New Roman" w:hAnsi="Times New Roman"/>
          <w:szCs w:val="24"/>
        </w:rPr>
      </w:pPr>
      <w:r>
        <w:rPr>
          <w:rFonts w:ascii="Times New Roman" w:hAnsi="Times New Roman"/>
          <w:szCs w:val="24"/>
        </w:rPr>
        <w:lastRenderedPageBreak/>
        <w:t xml:space="preserve">- учащиеся должны знать определения основных изучаемых в 5 классе языковых явлений, </w:t>
      </w:r>
      <w:proofErr w:type="spellStart"/>
      <w:r>
        <w:rPr>
          <w:rFonts w:ascii="Times New Roman" w:hAnsi="Times New Roman"/>
          <w:szCs w:val="24"/>
        </w:rPr>
        <w:t>речеведческих</w:t>
      </w:r>
      <w:proofErr w:type="spellEnd"/>
      <w:r>
        <w:rPr>
          <w:rFonts w:ascii="Times New Roman" w:hAnsi="Times New Roman"/>
          <w:szCs w:val="24"/>
        </w:rPr>
        <w:t xml:space="preserve"> понятий, орфографических и пунктуационных правил, обосновывать свои ответы и приводить нужные примеры;</w:t>
      </w:r>
    </w:p>
    <w:p w:rsidR="009C09EF" w:rsidRDefault="009C09EF" w:rsidP="009C09EF">
      <w:pPr>
        <w:pStyle w:val="ae"/>
        <w:numPr>
          <w:ilvl w:val="0"/>
          <w:numId w:val="2"/>
        </w:numPr>
        <w:spacing w:line="360" w:lineRule="auto"/>
        <w:contextualSpacing/>
        <w:jc w:val="both"/>
        <w:rPr>
          <w:rFonts w:ascii="Times New Roman" w:hAnsi="Times New Roman"/>
          <w:szCs w:val="24"/>
        </w:rPr>
      </w:pPr>
      <w:r>
        <w:rPr>
          <w:rFonts w:ascii="Times New Roman" w:hAnsi="Times New Roman"/>
          <w:szCs w:val="24"/>
        </w:rPr>
        <w:t>- разбирать слова фонетически, по составу и морфологически, предложения (с двумя главными членами) – синтаксически. Составлять простые и сложные предложения изученных видов;</w:t>
      </w:r>
    </w:p>
    <w:p w:rsidR="009C09EF" w:rsidRDefault="009C09EF" w:rsidP="009C09EF">
      <w:pPr>
        <w:pStyle w:val="ae"/>
        <w:numPr>
          <w:ilvl w:val="0"/>
          <w:numId w:val="2"/>
        </w:numPr>
        <w:spacing w:line="360" w:lineRule="auto"/>
        <w:contextualSpacing/>
        <w:jc w:val="both"/>
        <w:rPr>
          <w:rFonts w:ascii="Times New Roman" w:hAnsi="Times New Roman"/>
          <w:szCs w:val="24"/>
        </w:rPr>
      </w:pPr>
      <w:r>
        <w:rPr>
          <w:rFonts w:ascii="Times New Roman" w:hAnsi="Times New Roman"/>
          <w:szCs w:val="24"/>
        </w:rPr>
        <w:t>- разъяснять значения известных слов и правильно их употреблять; пользоваться орфографическими и толковыми словарями;</w:t>
      </w:r>
    </w:p>
    <w:p w:rsidR="009C09EF" w:rsidRDefault="009C09EF" w:rsidP="009C09EF">
      <w:pPr>
        <w:pStyle w:val="ae"/>
        <w:numPr>
          <w:ilvl w:val="0"/>
          <w:numId w:val="2"/>
        </w:numPr>
        <w:spacing w:line="360" w:lineRule="auto"/>
        <w:contextualSpacing/>
        <w:jc w:val="both"/>
        <w:rPr>
          <w:rFonts w:ascii="Times New Roman" w:hAnsi="Times New Roman"/>
          <w:szCs w:val="24"/>
        </w:rPr>
      </w:pPr>
      <w:r>
        <w:rPr>
          <w:rFonts w:ascii="Times New Roman" w:hAnsi="Times New Roman"/>
          <w:szCs w:val="24"/>
        </w:rPr>
        <w:t>- соблюдать произносительные нормы литературного языка в пределах изученного материала.</w:t>
      </w:r>
    </w:p>
    <w:p w:rsidR="009C09EF" w:rsidRDefault="009C09EF" w:rsidP="009C09EF">
      <w:pPr>
        <w:pStyle w:val="ae"/>
        <w:spacing w:line="360" w:lineRule="auto"/>
        <w:ind w:left="644"/>
        <w:jc w:val="both"/>
        <w:rPr>
          <w:rFonts w:ascii="Times New Roman" w:hAnsi="Times New Roman"/>
          <w:szCs w:val="24"/>
        </w:rPr>
      </w:pPr>
      <w:r>
        <w:rPr>
          <w:rFonts w:ascii="Times New Roman" w:hAnsi="Times New Roman"/>
          <w:b/>
          <w:szCs w:val="24"/>
          <w:u w:val="single"/>
        </w:rPr>
        <w:t>По орфографии:</w:t>
      </w:r>
      <w:r>
        <w:rPr>
          <w:rFonts w:ascii="Times New Roman" w:hAnsi="Times New Roman"/>
          <w:szCs w:val="24"/>
        </w:rPr>
        <w:t xml:space="preserve"> находить в словах изученные орфограммы; находить орфографические ошибки и исправлять их. Правильно писать слова с непроверяемыми орфограммами, изученными в 5 классе.</w:t>
      </w:r>
    </w:p>
    <w:p w:rsidR="009C09EF" w:rsidRDefault="009C09EF" w:rsidP="009C09EF">
      <w:pPr>
        <w:pStyle w:val="ae"/>
        <w:spacing w:line="360" w:lineRule="auto"/>
        <w:ind w:left="644"/>
        <w:jc w:val="both"/>
        <w:rPr>
          <w:rFonts w:ascii="Times New Roman" w:hAnsi="Times New Roman"/>
          <w:szCs w:val="24"/>
        </w:rPr>
      </w:pPr>
      <w:r>
        <w:rPr>
          <w:rFonts w:ascii="Times New Roman" w:hAnsi="Times New Roman"/>
          <w:b/>
          <w:szCs w:val="24"/>
          <w:u w:val="single"/>
        </w:rPr>
        <w:t>По пунктуации:</w:t>
      </w:r>
      <w:r>
        <w:rPr>
          <w:rFonts w:ascii="Times New Roman" w:hAnsi="Times New Roman"/>
          <w:szCs w:val="24"/>
        </w:rPr>
        <w:t xml:space="preserve"> находить в предложениях смысловые отрезки, которые необходимо выделить знаками препинания, обосновывать выбор знаков препинания и расставлять их в предложениях в соответствии с изученными правилами.</w:t>
      </w:r>
    </w:p>
    <w:p w:rsidR="009C09EF" w:rsidRDefault="009C09EF" w:rsidP="009C09EF">
      <w:pPr>
        <w:pStyle w:val="ae"/>
        <w:spacing w:line="360" w:lineRule="auto"/>
        <w:ind w:left="644"/>
        <w:jc w:val="both"/>
        <w:rPr>
          <w:rFonts w:ascii="Times New Roman" w:hAnsi="Times New Roman"/>
          <w:szCs w:val="24"/>
        </w:rPr>
      </w:pPr>
      <w:r>
        <w:rPr>
          <w:rFonts w:ascii="Times New Roman" w:hAnsi="Times New Roman"/>
          <w:b/>
          <w:szCs w:val="24"/>
          <w:u w:val="single"/>
        </w:rPr>
        <w:t>По связной речи:</w:t>
      </w:r>
      <w:r>
        <w:rPr>
          <w:rFonts w:ascii="Times New Roman" w:hAnsi="Times New Roman"/>
          <w:szCs w:val="24"/>
        </w:rPr>
        <w:t xml:space="preserve"> определять тему и основную мысль текста, его стиль. Подробно и сжато излагать повествовательные тексты (в том числе с элементами описания предметов, животных). Составлять простой план исходного и собственного текста. Писать сочинения повествовательного характера на заданную тему, рассказы о случаях из жизни, а также описывать отдельные предметы, животных по наблюдениям, опыту, по картине.</w:t>
      </w:r>
    </w:p>
    <w:p w:rsidR="009C09EF" w:rsidRDefault="009C09EF" w:rsidP="009C09EF">
      <w:pPr>
        <w:pStyle w:val="ae"/>
        <w:numPr>
          <w:ilvl w:val="0"/>
          <w:numId w:val="2"/>
        </w:numPr>
        <w:spacing w:line="360" w:lineRule="auto"/>
        <w:contextualSpacing/>
        <w:jc w:val="both"/>
        <w:rPr>
          <w:rFonts w:ascii="Times New Roman" w:hAnsi="Times New Roman"/>
          <w:szCs w:val="24"/>
        </w:rPr>
      </w:pPr>
      <w:r>
        <w:rPr>
          <w:rFonts w:ascii="Times New Roman" w:hAnsi="Times New Roman"/>
          <w:szCs w:val="24"/>
        </w:rPr>
        <w:t>Совершенствовать содержание и языковое оформление своего текста (в соответствии с изученным языковым материалом).</w:t>
      </w:r>
    </w:p>
    <w:p w:rsidR="009C09EF" w:rsidRDefault="009C09EF" w:rsidP="009C09EF">
      <w:pPr>
        <w:pStyle w:val="ae"/>
        <w:numPr>
          <w:ilvl w:val="0"/>
          <w:numId w:val="2"/>
        </w:numPr>
        <w:spacing w:line="360" w:lineRule="auto"/>
        <w:contextualSpacing/>
        <w:jc w:val="both"/>
        <w:rPr>
          <w:rFonts w:ascii="Times New Roman" w:hAnsi="Times New Roman"/>
          <w:szCs w:val="24"/>
        </w:rPr>
      </w:pPr>
      <w:r>
        <w:rPr>
          <w:rFonts w:ascii="Times New Roman" w:hAnsi="Times New Roman"/>
          <w:szCs w:val="24"/>
        </w:rPr>
        <w:t>Правильно в смысловом и систематическом отношении использовать языковые средства в тексте разного содержания.</w:t>
      </w:r>
    </w:p>
    <w:p w:rsidR="009C09EF" w:rsidRDefault="009C09EF" w:rsidP="009C09EF">
      <w:pPr>
        <w:pStyle w:val="ae"/>
        <w:numPr>
          <w:ilvl w:val="0"/>
          <w:numId w:val="2"/>
        </w:numPr>
        <w:spacing w:line="360" w:lineRule="auto"/>
        <w:contextualSpacing/>
        <w:jc w:val="both"/>
        <w:rPr>
          <w:rFonts w:ascii="Times New Roman" w:hAnsi="Times New Roman"/>
          <w:szCs w:val="24"/>
        </w:rPr>
      </w:pPr>
      <w:r>
        <w:rPr>
          <w:rFonts w:ascii="Times New Roman" w:hAnsi="Times New Roman"/>
          <w:szCs w:val="24"/>
        </w:rPr>
        <w:t>Грамотно пользоваться известными лексическими и грамматическими средствами в устной и письменной речи.</w:t>
      </w:r>
    </w:p>
    <w:p w:rsidR="009C09EF" w:rsidRDefault="009C09EF" w:rsidP="009C09EF">
      <w:pPr>
        <w:pStyle w:val="ae"/>
        <w:numPr>
          <w:ilvl w:val="0"/>
          <w:numId w:val="2"/>
        </w:numPr>
        <w:spacing w:line="360" w:lineRule="auto"/>
        <w:contextualSpacing/>
        <w:jc w:val="both"/>
        <w:rPr>
          <w:rFonts w:ascii="Times New Roman" w:hAnsi="Times New Roman"/>
          <w:szCs w:val="24"/>
        </w:rPr>
      </w:pPr>
      <w:r>
        <w:rPr>
          <w:rFonts w:ascii="Times New Roman" w:hAnsi="Times New Roman"/>
          <w:szCs w:val="24"/>
        </w:rPr>
        <w:lastRenderedPageBreak/>
        <w:t xml:space="preserve">Пользоваться </w:t>
      </w:r>
      <w:proofErr w:type="gramStart"/>
      <w:r>
        <w:rPr>
          <w:rFonts w:ascii="Times New Roman" w:hAnsi="Times New Roman"/>
          <w:szCs w:val="24"/>
        </w:rPr>
        <w:t>орфографическими</w:t>
      </w:r>
      <w:proofErr w:type="gramEnd"/>
      <w:r>
        <w:rPr>
          <w:rFonts w:ascii="Times New Roman" w:hAnsi="Times New Roman"/>
          <w:szCs w:val="24"/>
        </w:rPr>
        <w:t>, орфоэпическими, морфемными и толковыми словарям</w:t>
      </w:r>
    </w:p>
    <w:p w:rsidR="009C09EF" w:rsidRDefault="009C09EF" w:rsidP="009C09EF">
      <w:pPr>
        <w:pStyle w:val="ae"/>
        <w:numPr>
          <w:ilvl w:val="0"/>
          <w:numId w:val="2"/>
        </w:numPr>
        <w:spacing w:line="360" w:lineRule="auto"/>
        <w:contextualSpacing/>
        <w:jc w:val="both"/>
        <w:rPr>
          <w:rFonts w:ascii="Times New Roman" w:hAnsi="Times New Roman"/>
          <w:szCs w:val="24"/>
          <w:u w:val="single"/>
        </w:rPr>
      </w:pPr>
      <w:r>
        <w:rPr>
          <w:rFonts w:ascii="Times New Roman" w:hAnsi="Times New Roman"/>
          <w:szCs w:val="24"/>
          <w:u w:val="single"/>
        </w:rPr>
        <w:t>Общие учебные умения, навыки и способы деятельности</w:t>
      </w:r>
    </w:p>
    <w:p w:rsidR="009C09EF" w:rsidRDefault="009C09EF" w:rsidP="009C09EF">
      <w:pPr>
        <w:spacing w:line="360" w:lineRule="auto"/>
        <w:ind w:firstLine="708"/>
        <w:jc w:val="both"/>
        <w:rPr>
          <w:rFonts w:ascii="Times New Roman" w:hAnsi="Times New Roman"/>
          <w:color w:val="000000"/>
          <w:szCs w:val="24"/>
        </w:rPr>
      </w:pPr>
      <w:r>
        <w:rPr>
          <w:rFonts w:ascii="Times New Roman" w:hAnsi="Times New Roman"/>
          <w:szCs w:val="24"/>
        </w:rPr>
        <w:t xml:space="preserve">Направленность курса на интенсивное речевое и интеллектуальное развитие создает условия и для реализации </w:t>
      </w:r>
      <w:proofErr w:type="spellStart"/>
      <w:r>
        <w:rPr>
          <w:rFonts w:ascii="Times New Roman" w:hAnsi="Times New Roman"/>
          <w:szCs w:val="24"/>
        </w:rPr>
        <w:t>надпредметной</w:t>
      </w:r>
      <w:proofErr w:type="spellEnd"/>
      <w:r>
        <w:rPr>
          <w:rFonts w:ascii="Times New Roman" w:hAnsi="Times New Roman"/>
          <w:szCs w:val="24"/>
        </w:rPr>
        <w:t xml:space="preserve"> функции, которую русский язык выполняет в системе школьного образования. В процессе обучения ученик получает возможность совершенствовать </w:t>
      </w:r>
      <w:proofErr w:type="spellStart"/>
      <w:r>
        <w:rPr>
          <w:rFonts w:ascii="Times New Roman" w:hAnsi="Times New Roman"/>
          <w:szCs w:val="24"/>
        </w:rPr>
        <w:t>общеучебные</w:t>
      </w:r>
      <w:proofErr w:type="spellEnd"/>
      <w:r>
        <w:rPr>
          <w:rFonts w:ascii="Times New Roman" w:hAnsi="Times New Roman"/>
          <w:szCs w:val="24"/>
        </w:rPr>
        <w:t xml:space="preserve"> умения, навыки, способы деятельности, которые базируются на видах речевой деятельности и предполагают развитие речемыслительных способностей. </w:t>
      </w:r>
      <w:proofErr w:type="gramStart"/>
      <w:r>
        <w:rPr>
          <w:rFonts w:ascii="Times New Roman" w:hAnsi="Times New Roman"/>
          <w:szCs w:val="24"/>
        </w:rPr>
        <w:t xml:space="preserve">В процессе изучения русского языка совершенствуются и развиваются следующие </w:t>
      </w:r>
      <w:proofErr w:type="spellStart"/>
      <w:r>
        <w:rPr>
          <w:rFonts w:ascii="Times New Roman" w:hAnsi="Times New Roman"/>
          <w:szCs w:val="24"/>
        </w:rPr>
        <w:t>общеучебные</w:t>
      </w:r>
      <w:proofErr w:type="spellEnd"/>
      <w:r>
        <w:rPr>
          <w:rFonts w:ascii="Times New Roman" w:hAnsi="Times New Roman"/>
          <w:szCs w:val="24"/>
        </w:rPr>
        <w:t xml:space="preserve"> умения: коммуникативные (владение всеми видами речевой деятельности и основами культуры устной и письменной речи, базовыми умениями и навыками использования языка в жизненно важных для учащихся сферах и ситуациях общения), интеллектуальные (сравнение и сопоставление, соотнесение, синтез, обобщение, абстрагирование, оценивание и классификация), информационные (умение осуществлять библиографический поиск, извлекать информацию из различных источников</w:t>
      </w:r>
      <w:proofErr w:type="gramEnd"/>
      <w:r>
        <w:rPr>
          <w:rFonts w:ascii="Times New Roman" w:hAnsi="Times New Roman"/>
          <w:szCs w:val="24"/>
        </w:rPr>
        <w:t xml:space="preserve">, умение работать с текстом), организационные (умение формулировать цель деятельности, планировать ее, осуществлять самоконтроль, самооценку, </w:t>
      </w:r>
      <w:proofErr w:type="spellStart"/>
      <w:r>
        <w:rPr>
          <w:rFonts w:ascii="Times New Roman" w:hAnsi="Times New Roman"/>
          <w:szCs w:val="24"/>
        </w:rPr>
        <w:t>самокоррекцию</w:t>
      </w:r>
      <w:proofErr w:type="spellEnd"/>
      <w:r>
        <w:rPr>
          <w:rFonts w:ascii="Times New Roman" w:hAnsi="Times New Roman"/>
          <w:szCs w:val="24"/>
        </w:rPr>
        <w:t xml:space="preserve">). </w:t>
      </w:r>
      <w:r>
        <w:rPr>
          <w:rFonts w:ascii="Times New Roman" w:hAnsi="Times New Roman"/>
          <w:b/>
          <w:bCs/>
          <w:color w:val="000000"/>
          <w:szCs w:val="24"/>
        </w:rPr>
        <w:t>Личностные универсальные учебные</w:t>
      </w:r>
      <w:r>
        <w:rPr>
          <w:rStyle w:val="apple-converted-space"/>
          <w:rFonts w:ascii="Times New Roman" w:hAnsi="Times New Roman"/>
          <w:color w:val="000000"/>
          <w:szCs w:val="24"/>
        </w:rPr>
        <w:t> </w:t>
      </w:r>
      <w:r>
        <w:rPr>
          <w:rFonts w:ascii="Times New Roman" w:hAnsi="Times New Roman"/>
          <w:color w:val="000000"/>
          <w:szCs w:val="24"/>
        </w:rPr>
        <w:t>действия обеспечивают ценностно-смысловую ориентацию обучающихся (умение соотносить поступки и события с принятыми этическими принципами, знание моральных норм и умение выделить нравственный аспект поведения) и ориентацию в социальных ролях и межличностных отношениях.</w:t>
      </w:r>
    </w:p>
    <w:p w:rsidR="009C09EF" w:rsidRDefault="009C09EF" w:rsidP="009C09EF">
      <w:pPr>
        <w:spacing w:line="360" w:lineRule="auto"/>
        <w:ind w:firstLine="708"/>
        <w:jc w:val="both"/>
        <w:rPr>
          <w:rFonts w:ascii="Times New Roman" w:hAnsi="Times New Roman"/>
          <w:color w:val="000000"/>
          <w:szCs w:val="24"/>
        </w:rPr>
      </w:pPr>
      <w:r>
        <w:rPr>
          <w:rFonts w:ascii="Times New Roman" w:hAnsi="Times New Roman"/>
          <w:b/>
          <w:bCs/>
          <w:color w:val="000000"/>
          <w:szCs w:val="24"/>
        </w:rPr>
        <w:t>Регулятивные действия</w:t>
      </w:r>
      <w:r>
        <w:rPr>
          <w:rStyle w:val="apple-converted-space"/>
          <w:rFonts w:ascii="Times New Roman" w:hAnsi="Times New Roman"/>
          <w:color w:val="000000"/>
          <w:szCs w:val="24"/>
        </w:rPr>
        <w:t> </w:t>
      </w:r>
      <w:r>
        <w:rPr>
          <w:rFonts w:ascii="Times New Roman" w:hAnsi="Times New Roman"/>
          <w:color w:val="000000"/>
          <w:szCs w:val="24"/>
        </w:rPr>
        <w:t xml:space="preserve">обеспечивают организацию </w:t>
      </w:r>
      <w:proofErr w:type="gramStart"/>
      <w:r>
        <w:rPr>
          <w:rFonts w:ascii="Times New Roman" w:hAnsi="Times New Roman"/>
          <w:color w:val="000000"/>
          <w:szCs w:val="24"/>
        </w:rPr>
        <w:t>обучающимся</w:t>
      </w:r>
      <w:proofErr w:type="gramEnd"/>
      <w:r>
        <w:rPr>
          <w:rFonts w:ascii="Times New Roman" w:hAnsi="Times New Roman"/>
          <w:color w:val="000000"/>
          <w:szCs w:val="24"/>
        </w:rPr>
        <w:t xml:space="preserve"> своей учебной деятельности. К ним относятся</w:t>
      </w:r>
    </w:p>
    <w:p w:rsidR="009C09EF" w:rsidRDefault="009C09EF" w:rsidP="009C09EF">
      <w:pPr>
        <w:spacing w:line="360" w:lineRule="auto"/>
        <w:jc w:val="both"/>
        <w:rPr>
          <w:rFonts w:ascii="Times New Roman" w:hAnsi="Times New Roman"/>
          <w:color w:val="000000"/>
          <w:szCs w:val="24"/>
        </w:rPr>
      </w:pPr>
      <w:r>
        <w:rPr>
          <w:rFonts w:ascii="Times New Roman" w:hAnsi="Times New Roman"/>
          <w:color w:val="000000"/>
          <w:szCs w:val="24"/>
        </w:rPr>
        <w:t>- </w:t>
      </w:r>
      <w:r>
        <w:rPr>
          <w:rStyle w:val="apple-converted-space"/>
          <w:rFonts w:ascii="Times New Roman" w:hAnsi="Times New Roman"/>
          <w:color w:val="000000"/>
          <w:szCs w:val="24"/>
        </w:rPr>
        <w:t> </w:t>
      </w:r>
      <w:proofErr w:type="spellStart"/>
      <w:r>
        <w:rPr>
          <w:rFonts w:ascii="Times New Roman" w:hAnsi="Times New Roman"/>
          <w:color w:val="000000"/>
          <w:szCs w:val="24"/>
        </w:rPr>
        <w:t>целеполагание</w:t>
      </w:r>
      <w:proofErr w:type="spellEnd"/>
      <w:r>
        <w:rPr>
          <w:rFonts w:ascii="Times New Roman" w:hAnsi="Times New Roman"/>
          <w:color w:val="000000"/>
          <w:szCs w:val="24"/>
        </w:rPr>
        <w:t xml:space="preserve"> как постановка учебной задачи на основе соотнесения того, что уже известно и усвоено </w:t>
      </w:r>
      <w:proofErr w:type="gramStart"/>
      <w:r>
        <w:rPr>
          <w:rFonts w:ascii="Times New Roman" w:hAnsi="Times New Roman"/>
          <w:color w:val="000000"/>
          <w:szCs w:val="24"/>
        </w:rPr>
        <w:t>обучающимся</w:t>
      </w:r>
      <w:proofErr w:type="gramEnd"/>
      <w:r>
        <w:rPr>
          <w:rFonts w:ascii="Times New Roman" w:hAnsi="Times New Roman"/>
          <w:color w:val="000000"/>
          <w:szCs w:val="24"/>
        </w:rPr>
        <w:t>, и того, что еще неизвестно;</w:t>
      </w:r>
    </w:p>
    <w:p w:rsidR="009C09EF" w:rsidRDefault="009C09EF" w:rsidP="009C09EF">
      <w:pPr>
        <w:spacing w:line="360" w:lineRule="auto"/>
        <w:jc w:val="both"/>
        <w:rPr>
          <w:rFonts w:ascii="Times New Roman" w:hAnsi="Times New Roman"/>
          <w:color w:val="000000"/>
          <w:szCs w:val="24"/>
        </w:rPr>
      </w:pPr>
      <w:r>
        <w:rPr>
          <w:rFonts w:ascii="Times New Roman" w:hAnsi="Times New Roman"/>
          <w:color w:val="000000"/>
          <w:szCs w:val="24"/>
        </w:rPr>
        <w:t>- планирование; составление плана и последовательности действий;</w:t>
      </w:r>
    </w:p>
    <w:p w:rsidR="009C09EF" w:rsidRDefault="009C09EF" w:rsidP="009C09EF">
      <w:pPr>
        <w:spacing w:line="360" w:lineRule="auto"/>
        <w:jc w:val="both"/>
        <w:rPr>
          <w:rFonts w:ascii="Times New Roman" w:hAnsi="Times New Roman"/>
          <w:color w:val="000000"/>
          <w:szCs w:val="24"/>
        </w:rPr>
      </w:pPr>
      <w:r>
        <w:rPr>
          <w:rFonts w:ascii="Times New Roman" w:hAnsi="Times New Roman"/>
          <w:color w:val="000000"/>
          <w:szCs w:val="24"/>
        </w:rPr>
        <w:t>- </w:t>
      </w:r>
      <w:r>
        <w:rPr>
          <w:rStyle w:val="apple-converted-space"/>
          <w:rFonts w:ascii="Times New Roman" w:hAnsi="Times New Roman"/>
          <w:color w:val="000000"/>
          <w:szCs w:val="24"/>
        </w:rPr>
        <w:t> </w:t>
      </w:r>
      <w:r>
        <w:rPr>
          <w:rFonts w:ascii="Times New Roman" w:hAnsi="Times New Roman"/>
          <w:color w:val="000000"/>
          <w:szCs w:val="24"/>
        </w:rPr>
        <w:t>прогнозирование – предвосхищение результата и уровня усвоения, его временных характеристик;</w:t>
      </w:r>
    </w:p>
    <w:p w:rsidR="009C09EF" w:rsidRDefault="009C09EF" w:rsidP="009C09EF">
      <w:pPr>
        <w:spacing w:line="360" w:lineRule="auto"/>
        <w:jc w:val="both"/>
        <w:rPr>
          <w:rFonts w:ascii="Times New Roman" w:hAnsi="Times New Roman"/>
          <w:color w:val="000000"/>
          <w:szCs w:val="24"/>
        </w:rPr>
      </w:pPr>
      <w:r>
        <w:rPr>
          <w:rFonts w:ascii="Times New Roman" w:hAnsi="Times New Roman"/>
          <w:color w:val="000000"/>
          <w:szCs w:val="24"/>
        </w:rPr>
        <w:t>- контроль в форме сличения способа действия и его результата с заданным эталоном с целью обнаружения отклонений и отличий от эталона;</w:t>
      </w:r>
    </w:p>
    <w:p w:rsidR="009C09EF" w:rsidRDefault="009C09EF" w:rsidP="009C09EF">
      <w:pPr>
        <w:spacing w:line="360" w:lineRule="auto"/>
        <w:jc w:val="both"/>
        <w:rPr>
          <w:rFonts w:ascii="Times New Roman" w:hAnsi="Times New Roman"/>
          <w:color w:val="000000"/>
          <w:szCs w:val="24"/>
        </w:rPr>
      </w:pPr>
      <w:r>
        <w:rPr>
          <w:rFonts w:ascii="Times New Roman" w:hAnsi="Times New Roman"/>
          <w:color w:val="000000"/>
          <w:szCs w:val="24"/>
        </w:rPr>
        <w:t xml:space="preserve">- коррекция – внесение необходимых дополнений и корректив в </w:t>
      </w:r>
      <w:proofErr w:type="gramStart"/>
      <w:r>
        <w:rPr>
          <w:rFonts w:ascii="Times New Roman" w:hAnsi="Times New Roman"/>
          <w:color w:val="000000"/>
          <w:szCs w:val="24"/>
        </w:rPr>
        <w:t>план</w:t>
      </w:r>
      <w:proofErr w:type="gramEnd"/>
      <w:r>
        <w:rPr>
          <w:rFonts w:ascii="Times New Roman" w:hAnsi="Times New Roman"/>
          <w:color w:val="000000"/>
          <w:szCs w:val="24"/>
        </w:rPr>
        <w:t xml:space="preserve"> и способ действия в случае расхождения эталона, реального действия и его продукта;</w:t>
      </w:r>
    </w:p>
    <w:p w:rsidR="009C09EF" w:rsidRDefault="009C09EF" w:rsidP="009C09EF">
      <w:pPr>
        <w:spacing w:line="360" w:lineRule="auto"/>
        <w:jc w:val="both"/>
        <w:rPr>
          <w:rFonts w:ascii="Times New Roman" w:hAnsi="Times New Roman"/>
          <w:color w:val="000000"/>
          <w:szCs w:val="24"/>
        </w:rPr>
      </w:pPr>
      <w:r>
        <w:rPr>
          <w:rFonts w:ascii="Times New Roman" w:hAnsi="Times New Roman"/>
          <w:color w:val="000000"/>
          <w:szCs w:val="24"/>
        </w:rPr>
        <w:t>- </w:t>
      </w:r>
      <w:r>
        <w:rPr>
          <w:rStyle w:val="apple-converted-space"/>
          <w:rFonts w:ascii="Times New Roman" w:hAnsi="Times New Roman"/>
          <w:color w:val="000000"/>
          <w:szCs w:val="24"/>
        </w:rPr>
        <w:t> </w:t>
      </w:r>
      <w:r>
        <w:rPr>
          <w:rFonts w:ascii="Times New Roman" w:hAnsi="Times New Roman"/>
          <w:color w:val="000000"/>
          <w:szCs w:val="24"/>
        </w:rPr>
        <w:t xml:space="preserve">оценка – выделение и осознание </w:t>
      </w:r>
      <w:proofErr w:type="gramStart"/>
      <w:r>
        <w:rPr>
          <w:rFonts w:ascii="Times New Roman" w:hAnsi="Times New Roman"/>
          <w:color w:val="000000"/>
          <w:szCs w:val="24"/>
        </w:rPr>
        <w:t>обучающимся</w:t>
      </w:r>
      <w:proofErr w:type="gramEnd"/>
      <w:r>
        <w:rPr>
          <w:rFonts w:ascii="Times New Roman" w:hAnsi="Times New Roman"/>
          <w:color w:val="000000"/>
          <w:szCs w:val="24"/>
        </w:rPr>
        <w:t xml:space="preserve"> того, что уже усвоено и что еще подлежит усвоению, осознание качества и уровня усвоения.</w:t>
      </w:r>
    </w:p>
    <w:p w:rsidR="009C09EF" w:rsidRDefault="009C09EF" w:rsidP="009C09EF">
      <w:pPr>
        <w:spacing w:line="360" w:lineRule="auto"/>
        <w:jc w:val="both"/>
        <w:rPr>
          <w:rFonts w:ascii="Times New Roman" w:hAnsi="Times New Roman"/>
          <w:color w:val="000000"/>
          <w:szCs w:val="24"/>
        </w:rPr>
      </w:pPr>
      <w:r>
        <w:rPr>
          <w:rFonts w:ascii="Times New Roman" w:hAnsi="Times New Roman"/>
          <w:color w:val="000000"/>
          <w:szCs w:val="24"/>
        </w:rPr>
        <w:lastRenderedPageBreak/>
        <w:t>- </w:t>
      </w:r>
      <w:r>
        <w:rPr>
          <w:rStyle w:val="apple-converted-space"/>
          <w:rFonts w:ascii="Times New Roman" w:hAnsi="Times New Roman"/>
          <w:color w:val="000000"/>
          <w:szCs w:val="24"/>
        </w:rPr>
        <w:t> </w:t>
      </w:r>
      <w:r>
        <w:rPr>
          <w:rFonts w:ascii="Times New Roman" w:hAnsi="Times New Roman"/>
          <w:color w:val="000000"/>
          <w:szCs w:val="24"/>
        </w:rPr>
        <w:t xml:space="preserve">волевая </w:t>
      </w:r>
      <w:proofErr w:type="spellStart"/>
      <w:r>
        <w:rPr>
          <w:rFonts w:ascii="Times New Roman" w:hAnsi="Times New Roman"/>
          <w:color w:val="000000"/>
          <w:szCs w:val="24"/>
        </w:rPr>
        <w:t>саморегуляция</w:t>
      </w:r>
      <w:proofErr w:type="spellEnd"/>
      <w:r>
        <w:rPr>
          <w:rFonts w:ascii="Times New Roman" w:hAnsi="Times New Roman"/>
          <w:color w:val="000000"/>
          <w:szCs w:val="24"/>
        </w:rPr>
        <w:t xml:space="preserve"> как способность к мобилизации сил и энергии; способность к волевому усилию </w:t>
      </w:r>
      <w:r>
        <w:rPr>
          <w:rStyle w:val="apple-converted-space"/>
          <w:rFonts w:ascii="Times New Roman" w:hAnsi="Times New Roman"/>
          <w:color w:val="000000"/>
          <w:szCs w:val="24"/>
        </w:rPr>
        <w:t> </w:t>
      </w:r>
      <w:r>
        <w:rPr>
          <w:rFonts w:ascii="Times New Roman" w:hAnsi="Times New Roman"/>
          <w:color w:val="000000"/>
          <w:szCs w:val="24"/>
        </w:rPr>
        <w:t>- к выбору в ситуации мотивационного конфликта и </w:t>
      </w:r>
      <w:r>
        <w:rPr>
          <w:rStyle w:val="apple-converted-space"/>
          <w:rFonts w:ascii="Times New Roman" w:hAnsi="Times New Roman"/>
          <w:color w:val="000000"/>
          <w:szCs w:val="24"/>
        </w:rPr>
        <w:t> </w:t>
      </w:r>
      <w:r>
        <w:rPr>
          <w:rFonts w:ascii="Times New Roman" w:hAnsi="Times New Roman"/>
          <w:color w:val="000000"/>
          <w:szCs w:val="24"/>
        </w:rPr>
        <w:t>к преодолению препятствий.</w:t>
      </w:r>
    </w:p>
    <w:p w:rsidR="009C09EF" w:rsidRDefault="009C09EF" w:rsidP="009C09EF">
      <w:pPr>
        <w:spacing w:line="360" w:lineRule="auto"/>
        <w:ind w:firstLine="708"/>
        <w:jc w:val="both"/>
        <w:rPr>
          <w:rFonts w:ascii="Times New Roman" w:hAnsi="Times New Roman"/>
          <w:color w:val="000000"/>
          <w:szCs w:val="24"/>
        </w:rPr>
      </w:pPr>
      <w:r>
        <w:rPr>
          <w:rFonts w:ascii="Times New Roman" w:hAnsi="Times New Roman"/>
          <w:b/>
          <w:bCs/>
          <w:color w:val="000000"/>
          <w:szCs w:val="24"/>
        </w:rPr>
        <w:t>Познавательные универсальные </w:t>
      </w:r>
      <w:r>
        <w:rPr>
          <w:rStyle w:val="apple-converted-space"/>
          <w:rFonts w:ascii="Times New Roman" w:hAnsi="Times New Roman"/>
          <w:b/>
          <w:bCs/>
          <w:color w:val="000000"/>
          <w:szCs w:val="24"/>
        </w:rPr>
        <w:t> </w:t>
      </w:r>
      <w:r>
        <w:rPr>
          <w:rFonts w:ascii="Times New Roman" w:hAnsi="Times New Roman"/>
          <w:b/>
          <w:bCs/>
          <w:color w:val="000000"/>
          <w:szCs w:val="24"/>
        </w:rPr>
        <w:t>действия</w:t>
      </w:r>
      <w:r>
        <w:rPr>
          <w:rStyle w:val="apple-converted-space"/>
          <w:rFonts w:ascii="Times New Roman" w:hAnsi="Times New Roman"/>
          <w:color w:val="000000"/>
          <w:szCs w:val="24"/>
        </w:rPr>
        <w:t> </w:t>
      </w:r>
      <w:r>
        <w:rPr>
          <w:rFonts w:ascii="Times New Roman" w:hAnsi="Times New Roman"/>
          <w:color w:val="000000"/>
          <w:szCs w:val="24"/>
        </w:rPr>
        <w:t xml:space="preserve">включают </w:t>
      </w:r>
      <w:proofErr w:type="spellStart"/>
      <w:r>
        <w:rPr>
          <w:rFonts w:ascii="Times New Roman" w:hAnsi="Times New Roman"/>
          <w:color w:val="000000"/>
          <w:szCs w:val="24"/>
        </w:rPr>
        <w:t>общеучебные</w:t>
      </w:r>
      <w:proofErr w:type="spellEnd"/>
      <w:r>
        <w:rPr>
          <w:rFonts w:ascii="Times New Roman" w:hAnsi="Times New Roman"/>
          <w:color w:val="000000"/>
          <w:szCs w:val="24"/>
        </w:rPr>
        <w:t>, логические, действия постановки и решения проблем.</w:t>
      </w:r>
    </w:p>
    <w:p w:rsidR="009C09EF" w:rsidRDefault="009C09EF" w:rsidP="009C09EF">
      <w:pPr>
        <w:spacing w:line="360" w:lineRule="auto"/>
        <w:jc w:val="both"/>
        <w:rPr>
          <w:rFonts w:ascii="Times New Roman" w:hAnsi="Times New Roman"/>
          <w:color w:val="000000"/>
          <w:szCs w:val="24"/>
        </w:rPr>
      </w:pPr>
      <w:r>
        <w:rPr>
          <w:rFonts w:ascii="Times New Roman" w:hAnsi="Times New Roman"/>
          <w:color w:val="000000"/>
          <w:szCs w:val="24"/>
        </w:rPr>
        <w:t>формулирование познавательной цели; </w:t>
      </w:r>
    </w:p>
    <w:p w:rsidR="009C09EF" w:rsidRDefault="009C09EF" w:rsidP="009C09EF">
      <w:pPr>
        <w:spacing w:line="360" w:lineRule="auto"/>
        <w:jc w:val="both"/>
        <w:rPr>
          <w:rFonts w:ascii="Times New Roman" w:hAnsi="Times New Roman"/>
          <w:color w:val="000000"/>
          <w:szCs w:val="24"/>
        </w:rPr>
      </w:pPr>
      <w:r>
        <w:rPr>
          <w:rFonts w:ascii="Times New Roman" w:hAnsi="Times New Roman"/>
          <w:color w:val="000000"/>
          <w:szCs w:val="24"/>
        </w:rPr>
        <w:t>- поиск и выделение необходимой информации; применение методов информационного поиска, в том числе с помощью компьютерных средств:</w:t>
      </w:r>
    </w:p>
    <w:p w:rsidR="009C09EF" w:rsidRDefault="009C09EF" w:rsidP="009C09EF">
      <w:pPr>
        <w:spacing w:line="360" w:lineRule="auto"/>
        <w:jc w:val="both"/>
        <w:rPr>
          <w:rFonts w:ascii="Times New Roman" w:hAnsi="Times New Roman"/>
          <w:color w:val="000000"/>
          <w:szCs w:val="24"/>
        </w:rPr>
      </w:pPr>
      <w:r>
        <w:rPr>
          <w:rFonts w:ascii="Times New Roman" w:hAnsi="Times New Roman"/>
          <w:color w:val="000000"/>
          <w:szCs w:val="24"/>
        </w:rPr>
        <w:t>- знаково-символические </w:t>
      </w:r>
      <w:r>
        <w:rPr>
          <w:rStyle w:val="apple-converted-space"/>
          <w:rFonts w:ascii="Times New Roman" w:hAnsi="Times New Roman"/>
          <w:color w:val="000000"/>
          <w:szCs w:val="24"/>
        </w:rPr>
        <w:t> </w:t>
      </w:r>
      <w:r>
        <w:rPr>
          <w:rFonts w:ascii="Times New Roman" w:hAnsi="Times New Roman"/>
          <w:color w:val="000000"/>
          <w:szCs w:val="24"/>
        </w:rPr>
        <w:t>- моделирование – преобразование объекта из чувственной формы в модель, где выделены существенные характеристики объекта (пространственно-графическую или знаково-символическую) и преобразование модели с целью выявления общих законов, определяющих данную предметную область;</w:t>
      </w:r>
    </w:p>
    <w:p w:rsidR="009C09EF" w:rsidRDefault="009C09EF" w:rsidP="009C09EF">
      <w:pPr>
        <w:spacing w:line="360" w:lineRule="auto"/>
        <w:jc w:val="both"/>
        <w:rPr>
          <w:rFonts w:ascii="Times New Roman" w:hAnsi="Times New Roman"/>
          <w:color w:val="000000"/>
          <w:szCs w:val="24"/>
        </w:rPr>
      </w:pPr>
      <w:r>
        <w:rPr>
          <w:rFonts w:ascii="Times New Roman" w:hAnsi="Times New Roman"/>
          <w:color w:val="000000"/>
          <w:szCs w:val="24"/>
        </w:rPr>
        <w:t>- </w:t>
      </w:r>
      <w:r>
        <w:rPr>
          <w:rStyle w:val="apple-converted-space"/>
          <w:rFonts w:ascii="Times New Roman" w:hAnsi="Times New Roman"/>
          <w:color w:val="000000"/>
          <w:szCs w:val="24"/>
        </w:rPr>
        <w:t> </w:t>
      </w:r>
      <w:r>
        <w:rPr>
          <w:rFonts w:ascii="Times New Roman" w:hAnsi="Times New Roman"/>
          <w:color w:val="000000"/>
          <w:szCs w:val="24"/>
        </w:rPr>
        <w:t>структурирование;</w:t>
      </w:r>
    </w:p>
    <w:p w:rsidR="009C09EF" w:rsidRDefault="009C09EF" w:rsidP="009C09EF">
      <w:pPr>
        <w:spacing w:line="360" w:lineRule="auto"/>
        <w:jc w:val="both"/>
        <w:rPr>
          <w:rFonts w:ascii="Times New Roman" w:hAnsi="Times New Roman"/>
          <w:color w:val="000000"/>
          <w:szCs w:val="24"/>
        </w:rPr>
      </w:pPr>
      <w:r>
        <w:rPr>
          <w:rFonts w:ascii="Times New Roman" w:hAnsi="Times New Roman"/>
          <w:color w:val="000000"/>
          <w:szCs w:val="24"/>
        </w:rPr>
        <w:t>- построение </w:t>
      </w:r>
      <w:r>
        <w:rPr>
          <w:rStyle w:val="apple-converted-space"/>
          <w:rFonts w:ascii="Times New Roman" w:hAnsi="Times New Roman"/>
          <w:color w:val="000000"/>
          <w:szCs w:val="24"/>
        </w:rPr>
        <w:t> </w:t>
      </w:r>
      <w:r>
        <w:rPr>
          <w:rFonts w:ascii="Times New Roman" w:hAnsi="Times New Roman"/>
          <w:color w:val="000000"/>
          <w:szCs w:val="24"/>
        </w:rPr>
        <w:t>речевых </w:t>
      </w:r>
      <w:r>
        <w:rPr>
          <w:rStyle w:val="apple-converted-space"/>
          <w:rFonts w:ascii="Times New Roman" w:hAnsi="Times New Roman"/>
          <w:color w:val="000000"/>
          <w:szCs w:val="24"/>
        </w:rPr>
        <w:t> </w:t>
      </w:r>
      <w:r>
        <w:rPr>
          <w:rFonts w:ascii="Times New Roman" w:hAnsi="Times New Roman"/>
          <w:color w:val="000000"/>
          <w:szCs w:val="24"/>
        </w:rPr>
        <w:t>высказываний в устной и письменной форме;</w:t>
      </w:r>
    </w:p>
    <w:p w:rsidR="009C09EF" w:rsidRDefault="009C09EF" w:rsidP="009C09EF">
      <w:pPr>
        <w:spacing w:line="360" w:lineRule="auto"/>
        <w:jc w:val="both"/>
        <w:rPr>
          <w:rFonts w:ascii="Times New Roman" w:hAnsi="Times New Roman"/>
          <w:color w:val="000000"/>
          <w:szCs w:val="24"/>
        </w:rPr>
      </w:pPr>
      <w:r>
        <w:rPr>
          <w:rFonts w:ascii="Times New Roman" w:hAnsi="Times New Roman"/>
          <w:color w:val="000000"/>
          <w:szCs w:val="24"/>
        </w:rPr>
        <w:t>- рефлексия способов </w:t>
      </w:r>
      <w:r>
        <w:rPr>
          <w:rStyle w:val="apple-converted-space"/>
          <w:rFonts w:ascii="Times New Roman" w:hAnsi="Times New Roman"/>
          <w:color w:val="000000"/>
          <w:szCs w:val="24"/>
        </w:rPr>
        <w:t> </w:t>
      </w:r>
      <w:r>
        <w:rPr>
          <w:rFonts w:ascii="Times New Roman" w:hAnsi="Times New Roman"/>
          <w:color w:val="000000"/>
          <w:szCs w:val="24"/>
        </w:rPr>
        <w:t>и условий действия, контроль и оценка процесса и результатов деятельности;</w:t>
      </w:r>
    </w:p>
    <w:p w:rsidR="009C09EF" w:rsidRDefault="009C09EF" w:rsidP="009C09EF">
      <w:pPr>
        <w:spacing w:line="360" w:lineRule="auto"/>
        <w:jc w:val="both"/>
        <w:rPr>
          <w:rFonts w:ascii="Times New Roman" w:hAnsi="Times New Roman"/>
          <w:color w:val="000000"/>
          <w:szCs w:val="24"/>
        </w:rPr>
      </w:pPr>
      <w:r>
        <w:rPr>
          <w:rFonts w:ascii="Times New Roman" w:hAnsi="Times New Roman"/>
          <w:color w:val="000000"/>
          <w:szCs w:val="24"/>
        </w:rPr>
        <w:t>- смысловое чтение как осмысление цели чтения и выбор вида чтения в зависимости от цели; </w:t>
      </w:r>
      <w:r>
        <w:rPr>
          <w:rStyle w:val="apple-converted-space"/>
          <w:rFonts w:ascii="Times New Roman" w:hAnsi="Times New Roman"/>
          <w:color w:val="000000"/>
          <w:szCs w:val="24"/>
        </w:rPr>
        <w:t> </w:t>
      </w:r>
      <w:r>
        <w:rPr>
          <w:rFonts w:ascii="Times New Roman" w:hAnsi="Times New Roman"/>
          <w:color w:val="000000"/>
          <w:szCs w:val="24"/>
        </w:rPr>
        <w:t>извлечение необходимой информации из прослушанных текстов различных жанров; определение основной и второстепенной информации; свободная ориентация и восприятие текстов художественного, научного, публицистического и официально-делового стилей; понимание и адекватная оценка языка средств массовой информации;</w:t>
      </w:r>
    </w:p>
    <w:p w:rsidR="009C09EF" w:rsidRDefault="009C09EF" w:rsidP="009C09EF">
      <w:pPr>
        <w:spacing w:line="360" w:lineRule="auto"/>
        <w:jc w:val="both"/>
        <w:rPr>
          <w:rFonts w:ascii="Times New Roman" w:hAnsi="Times New Roman"/>
          <w:color w:val="000000"/>
          <w:szCs w:val="24"/>
        </w:rPr>
      </w:pPr>
      <w:r>
        <w:rPr>
          <w:rFonts w:ascii="Times New Roman" w:hAnsi="Times New Roman"/>
          <w:color w:val="000000"/>
          <w:szCs w:val="24"/>
        </w:rPr>
        <w:t>- </w:t>
      </w:r>
      <w:r>
        <w:rPr>
          <w:rStyle w:val="apple-converted-space"/>
          <w:rFonts w:ascii="Times New Roman" w:hAnsi="Times New Roman"/>
          <w:color w:val="000000"/>
          <w:szCs w:val="24"/>
        </w:rPr>
        <w:t> </w:t>
      </w:r>
      <w:r>
        <w:rPr>
          <w:rFonts w:ascii="Times New Roman" w:hAnsi="Times New Roman"/>
          <w:color w:val="000000"/>
          <w:szCs w:val="24"/>
        </w:rPr>
        <w:t>постановка и формулирование проблемы, самостоятельное создание алгоритмов деятельности при решении проблем творческого и поискового характера.</w:t>
      </w:r>
    </w:p>
    <w:p w:rsidR="009C09EF" w:rsidRDefault="009C09EF" w:rsidP="009C09EF">
      <w:pPr>
        <w:spacing w:line="360" w:lineRule="auto"/>
        <w:ind w:firstLine="708"/>
        <w:jc w:val="both"/>
        <w:rPr>
          <w:rFonts w:ascii="Times New Roman" w:hAnsi="Times New Roman"/>
          <w:color w:val="000000"/>
          <w:szCs w:val="24"/>
        </w:rPr>
      </w:pPr>
      <w:r>
        <w:rPr>
          <w:rFonts w:ascii="Times New Roman" w:hAnsi="Times New Roman"/>
          <w:b/>
          <w:bCs/>
          <w:color w:val="000000"/>
          <w:szCs w:val="24"/>
        </w:rPr>
        <w:t>Коммуникативные действия</w:t>
      </w:r>
      <w:r>
        <w:rPr>
          <w:rStyle w:val="apple-converted-space"/>
          <w:rFonts w:ascii="Times New Roman" w:hAnsi="Times New Roman"/>
          <w:b/>
          <w:bCs/>
          <w:color w:val="000000"/>
          <w:szCs w:val="24"/>
        </w:rPr>
        <w:t> </w:t>
      </w:r>
      <w:r>
        <w:rPr>
          <w:rFonts w:ascii="Times New Roman" w:hAnsi="Times New Roman"/>
          <w:color w:val="000000"/>
          <w:szCs w:val="24"/>
        </w:rPr>
        <w:t>обеспечивают социальную компетентность и учет </w:t>
      </w:r>
      <w:r>
        <w:rPr>
          <w:rStyle w:val="apple-converted-space"/>
          <w:rFonts w:ascii="Times New Roman" w:hAnsi="Times New Roman"/>
          <w:color w:val="000000"/>
          <w:szCs w:val="24"/>
        </w:rPr>
        <w:t> </w:t>
      </w:r>
      <w:r>
        <w:rPr>
          <w:rFonts w:ascii="Times New Roman" w:hAnsi="Times New Roman"/>
          <w:color w:val="000000"/>
          <w:szCs w:val="24"/>
        </w:rPr>
        <w:t>позиции других людей, партнера по общению или деятельности, умение слушать и вступать в диалог, участвовать в коллективном обсуждении проблем, интегрироваться в группу сверстников и строить продуктивное взаимодействие и сотрудничество со сверстниками и взрослыми.</w:t>
      </w:r>
    </w:p>
    <w:p w:rsidR="009C09EF" w:rsidRDefault="009C09EF" w:rsidP="009C09EF">
      <w:pPr>
        <w:spacing w:line="360" w:lineRule="auto"/>
        <w:jc w:val="both"/>
        <w:rPr>
          <w:rFonts w:ascii="Times New Roman" w:hAnsi="Times New Roman"/>
          <w:color w:val="000000"/>
          <w:szCs w:val="24"/>
        </w:rPr>
      </w:pPr>
      <w:r>
        <w:rPr>
          <w:rFonts w:ascii="Times New Roman" w:hAnsi="Times New Roman"/>
          <w:color w:val="000000"/>
          <w:szCs w:val="24"/>
        </w:rPr>
        <w:t>- управление поведением партнера – контроль, коррекция, оценка действий партнера;</w:t>
      </w:r>
    </w:p>
    <w:p w:rsidR="009C09EF" w:rsidRDefault="009C09EF" w:rsidP="009C09EF">
      <w:pPr>
        <w:spacing w:line="360" w:lineRule="auto"/>
        <w:jc w:val="both"/>
        <w:rPr>
          <w:rFonts w:ascii="Times New Roman" w:hAnsi="Times New Roman"/>
          <w:color w:val="000000"/>
          <w:szCs w:val="24"/>
        </w:rPr>
      </w:pPr>
      <w:r>
        <w:rPr>
          <w:rFonts w:ascii="Times New Roman" w:hAnsi="Times New Roman"/>
          <w:color w:val="000000"/>
          <w:szCs w:val="24"/>
        </w:rPr>
        <w:t>- умение с достаточно полнотой и точностью выражать свои мысли в соответствии с задачами и </w:t>
      </w:r>
      <w:r>
        <w:rPr>
          <w:rStyle w:val="apple-converted-space"/>
          <w:rFonts w:ascii="Times New Roman" w:hAnsi="Times New Roman"/>
          <w:color w:val="000000"/>
          <w:szCs w:val="24"/>
        </w:rPr>
        <w:t> </w:t>
      </w:r>
      <w:r>
        <w:rPr>
          <w:rFonts w:ascii="Times New Roman" w:hAnsi="Times New Roman"/>
          <w:color w:val="000000"/>
          <w:szCs w:val="24"/>
        </w:rPr>
        <w:t>условиями коммуникации.</w:t>
      </w:r>
    </w:p>
    <w:p w:rsidR="009C09EF" w:rsidRDefault="009C09EF" w:rsidP="009C09EF">
      <w:pPr>
        <w:spacing w:line="360" w:lineRule="auto"/>
        <w:jc w:val="both"/>
        <w:rPr>
          <w:rFonts w:ascii="Times New Roman" w:hAnsi="Times New Roman"/>
          <w:color w:val="000000"/>
          <w:szCs w:val="24"/>
        </w:rPr>
      </w:pPr>
    </w:p>
    <w:p w:rsidR="009C09EF" w:rsidRDefault="009C09EF" w:rsidP="009C09EF">
      <w:pPr>
        <w:spacing w:line="360" w:lineRule="auto"/>
        <w:jc w:val="both"/>
        <w:rPr>
          <w:rFonts w:ascii="Times New Roman" w:hAnsi="Times New Roman"/>
          <w:color w:val="000000"/>
          <w:szCs w:val="24"/>
        </w:rPr>
      </w:pPr>
    </w:p>
    <w:p w:rsidR="00130AB4" w:rsidRPr="009C09EF" w:rsidRDefault="00130AB4" w:rsidP="004A7913">
      <w:pPr>
        <w:spacing w:line="360" w:lineRule="auto"/>
        <w:jc w:val="center"/>
        <w:rPr>
          <w:rStyle w:val="FontStyle40"/>
          <w:rFonts w:ascii="Times New Roman" w:hAnsi="Times New Roman" w:cstheme="minorBidi"/>
          <w:b w:val="0"/>
          <w:bCs w:val="0"/>
          <w:color w:val="000000"/>
          <w:sz w:val="22"/>
          <w:szCs w:val="24"/>
        </w:rPr>
      </w:pPr>
      <w:r>
        <w:rPr>
          <w:rStyle w:val="FontStyle40"/>
          <w:rFonts w:ascii="Times New Roman" w:hAnsi="Times New Roman" w:cs="Times New Roman"/>
          <w:sz w:val="28"/>
          <w:szCs w:val="28"/>
        </w:rPr>
        <w:lastRenderedPageBreak/>
        <w:t>СОДЕРЖАНИЕ УЧЕБНОГО  ПРЕДМЕТА.</w:t>
      </w:r>
    </w:p>
    <w:p w:rsidR="00130AB4" w:rsidRDefault="00130AB4" w:rsidP="0021228B">
      <w:pPr>
        <w:jc w:val="center"/>
        <w:rPr>
          <w:rStyle w:val="FontStyle40"/>
          <w:rFonts w:ascii="Times New Roman" w:hAnsi="Times New Roman" w:cs="Times New Roman"/>
          <w:sz w:val="24"/>
          <w:szCs w:val="24"/>
        </w:rPr>
      </w:pPr>
      <w:r>
        <w:rPr>
          <w:rStyle w:val="FontStyle40"/>
          <w:rFonts w:ascii="Times New Roman" w:hAnsi="Times New Roman" w:cs="Times New Roman"/>
          <w:sz w:val="24"/>
          <w:szCs w:val="24"/>
        </w:rPr>
        <w:t>Русский язык. 5 класс.</w:t>
      </w:r>
    </w:p>
    <w:p w:rsidR="00130AB4" w:rsidRDefault="00130AB4" w:rsidP="00130AB4">
      <w:pPr>
        <w:ind w:firstLine="709"/>
        <w:jc w:val="both"/>
      </w:pPr>
      <w:r>
        <w:rPr>
          <w:rFonts w:ascii="Times New Roman" w:hAnsi="Times New Roman"/>
          <w:b/>
          <w:szCs w:val="24"/>
        </w:rPr>
        <w:t>Язык  и общение (3ч + 1ч)</w:t>
      </w:r>
    </w:p>
    <w:p w:rsidR="00130AB4" w:rsidRDefault="00130AB4" w:rsidP="00130AB4">
      <w:pPr>
        <w:ind w:firstLine="709"/>
        <w:jc w:val="both"/>
        <w:rPr>
          <w:rFonts w:ascii="Times New Roman" w:hAnsi="Times New Roman"/>
          <w:szCs w:val="24"/>
        </w:rPr>
      </w:pPr>
      <w:r>
        <w:rPr>
          <w:rFonts w:ascii="Times New Roman" w:hAnsi="Times New Roman"/>
          <w:szCs w:val="24"/>
        </w:rPr>
        <w:t>Язык и человек. Общение устное и письменное. Чтение и его виды. Слушание и его приёмы. Научный, художественный, разговорный стили речи.</w:t>
      </w:r>
    </w:p>
    <w:p w:rsidR="00130AB4" w:rsidRDefault="00130AB4" w:rsidP="00130AB4">
      <w:pPr>
        <w:ind w:firstLine="709"/>
        <w:jc w:val="both"/>
        <w:rPr>
          <w:rFonts w:ascii="Times New Roman" w:hAnsi="Times New Roman"/>
          <w:b/>
          <w:szCs w:val="24"/>
        </w:rPr>
      </w:pPr>
      <w:r>
        <w:rPr>
          <w:rFonts w:ascii="Times New Roman" w:hAnsi="Times New Roman"/>
          <w:b/>
          <w:szCs w:val="24"/>
        </w:rPr>
        <w:t xml:space="preserve">Повторение </w:t>
      </w:r>
      <w:proofErr w:type="gramStart"/>
      <w:r>
        <w:rPr>
          <w:rFonts w:ascii="Times New Roman" w:hAnsi="Times New Roman"/>
          <w:b/>
          <w:szCs w:val="24"/>
        </w:rPr>
        <w:t>пройденного</w:t>
      </w:r>
      <w:proofErr w:type="gramEnd"/>
      <w:r>
        <w:rPr>
          <w:rFonts w:ascii="Times New Roman" w:hAnsi="Times New Roman"/>
          <w:b/>
          <w:szCs w:val="24"/>
        </w:rPr>
        <w:t xml:space="preserve"> в 1 - 4 классах (19ч + 4ч) </w:t>
      </w:r>
    </w:p>
    <w:p w:rsidR="00130AB4" w:rsidRDefault="00130AB4" w:rsidP="00130AB4">
      <w:pPr>
        <w:ind w:firstLine="709"/>
        <w:jc w:val="both"/>
        <w:rPr>
          <w:rFonts w:ascii="Times New Roman" w:hAnsi="Times New Roman"/>
          <w:szCs w:val="24"/>
        </w:rPr>
      </w:pPr>
      <w:r>
        <w:rPr>
          <w:rFonts w:ascii="Times New Roman" w:hAnsi="Times New Roman"/>
          <w:szCs w:val="24"/>
        </w:rPr>
        <w:t xml:space="preserve">I. Части слова. Орфограмма. Место орфограмм в словах. Правописание проверяемых и непроверяемых гласных и согласных в </w:t>
      </w:r>
      <w:proofErr w:type="gramStart"/>
      <w:r>
        <w:rPr>
          <w:rFonts w:ascii="Times New Roman" w:hAnsi="Times New Roman"/>
          <w:szCs w:val="24"/>
        </w:rPr>
        <w:t>корне слова</w:t>
      </w:r>
      <w:proofErr w:type="gramEnd"/>
      <w:r>
        <w:rPr>
          <w:rFonts w:ascii="Times New Roman" w:hAnsi="Times New Roman"/>
          <w:szCs w:val="24"/>
        </w:rPr>
        <w:t xml:space="preserve">. Правописание букв и, а, у после шипящих. Разделительные </w:t>
      </w:r>
      <w:proofErr w:type="spellStart"/>
      <w:r>
        <w:rPr>
          <w:rFonts w:ascii="Times New Roman" w:hAnsi="Times New Roman"/>
          <w:szCs w:val="24"/>
        </w:rPr>
        <w:t>ъ</w:t>
      </w:r>
      <w:proofErr w:type="spellEnd"/>
      <w:r>
        <w:rPr>
          <w:rFonts w:ascii="Times New Roman" w:hAnsi="Times New Roman"/>
          <w:szCs w:val="24"/>
        </w:rPr>
        <w:t xml:space="preserve"> и </w:t>
      </w:r>
      <w:proofErr w:type="spellStart"/>
      <w:r>
        <w:rPr>
          <w:rFonts w:ascii="Times New Roman" w:hAnsi="Times New Roman"/>
          <w:szCs w:val="24"/>
        </w:rPr>
        <w:t>ь</w:t>
      </w:r>
      <w:proofErr w:type="spellEnd"/>
      <w:r>
        <w:rPr>
          <w:rFonts w:ascii="Times New Roman" w:hAnsi="Times New Roman"/>
          <w:szCs w:val="24"/>
        </w:rPr>
        <w:t>.</w:t>
      </w:r>
    </w:p>
    <w:p w:rsidR="00130AB4" w:rsidRDefault="00130AB4" w:rsidP="00130AB4">
      <w:pPr>
        <w:ind w:firstLine="709"/>
        <w:jc w:val="both"/>
        <w:rPr>
          <w:rFonts w:ascii="Times New Roman" w:hAnsi="Times New Roman"/>
          <w:szCs w:val="24"/>
        </w:rPr>
      </w:pPr>
      <w:r>
        <w:rPr>
          <w:rFonts w:ascii="Times New Roman" w:hAnsi="Times New Roman"/>
          <w:szCs w:val="24"/>
          <w:lang w:val="en-US"/>
        </w:rPr>
        <w:t>II</w:t>
      </w:r>
      <w:r>
        <w:rPr>
          <w:rFonts w:ascii="Times New Roman" w:hAnsi="Times New Roman"/>
          <w:szCs w:val="24"/>
        </w:rPr>
        <w:t xml:space="preserve">. Самостоятельные и служебные части речи. </w:t>
      </w:r>
    </w:p>
    <w:p w:rsidR="00130AB4" w:rsidRDefault="00130AB4" w:rsidP="00130AB4">
      <w:pPr>
        <w:ind w:firstLine="709"/>
        <w:jc w:val="both"/>
        <w:rPr>
          <w:rFonts w:ascii="Times New Roman" w:hAnsi="Times New Roman"/>
          <w:szCs w:val="24"/>
        </w:rPr>
      </w:pPr>
      <w:r>
        <w:rPr>
          <w:rFonts w:ascii="Times New Roman" w:hAnsi="Times New Roman"/>
          <w:szCs w:val="24"/>
        </w:rPr>
        <w:t xml:space="preserve">Имя существительное: три склонения, род, падеж, число. Правописание гласных в падежных окончаниях существительных. Буква </w:t>
      </w:r>
      <w:proofErr w:type="spellStart"/>
      <w:r>
        <w:rPr>
          <w:rFonts w:ascii="Times New Roman" w:hAnsi="Times New Roman"/>
          <w:szCs w:val="24"/>
        </w:rPr>
        <w:t>ь</w:t>
      </w:r>
      <w:proofErr w:type="spellEnd"/>
      <w:r>
        <w:rPr>
          <w:rFonts w:ascii="Times New Roman" w:hAnsi="Times New Roman"/>
          <w:szCs w:val="24"/>
        </w:rPr>
        <w:t xml:space="preserve"> на конце существительных после шипящих. </w:t>
      </w:r>
    </w:p>
    <w:p w:rsidR="00130AB4" w:rsidRDefault="00130AB4" w:rsidP="00130AB4">
      <w:pPr>
        <w:ind w:firstLine="709"/>
        <w:jc w:val="both"/>
        <w:rPr>
          <w:rFonts w:ascii="Times New Roman" w:hAnsi="Times New Roman"/>
          <w:szCs w:val="24"/>
        </w:rPr>
      </w:pPr>
      <w:r>
        <w:rPr>
          <w:rFonts w:ascii="Times New Roman" w:hAnsi="Times New Roman"/>
          <w:szCs w:val="24"/>
        </w:rPr>
        <w:t xml:space="preserve">Имя прилагательное: род, падеж, число. Правописание гласных в падежных окончаниях прилагательных. </w:t>
      </w:r>
    </w:p>
    <w:p w:rsidR="00130AB4" w:rsidRDefault="00130AB4" w:rsidP="00130AB4">
      <w:pPr>
        <w:ind w:firstLine="709"/>
        <w:jc w:val="both"/>
        <w:rPr>
          <w:rFonts w:ascii="Times New Roman" w:hAnsi="Times New Roman"/>
          <w:szCs w:val="24"/>
        </w:rPr>
      </w:pPr>
      <w:r>
        <w:rPr>
          <w:rFonts w:ascii="Times New Roman" w:hAnsi="Times New Roman"/>
          <w:szCs w:val="24"/>
        </w:rPr>
        <w:t>Местоимения 1, 2 и 3-го лица.</w:t>
      </w:r>
    </w:p>
    <w:p w:rsidR="00130AB4" w:rsidRDefault="00130AB4" w:rsidP="00130AB4">
      <w:pPr>
        <w:ind w:firstLine="709"/>
        <w:jc w:val="both"/>
        <w:rPr>
          <w:rFonts w:ascii="Times New Roman" w:hAnsi="Times New Roman"/>
          <w:szCs w:val="24"/>
        </w:rPr>
      </w:pPr>
      <w:r>
        <w:rPr>
          <w:rFonts w:ascii="Times New Roman" w:hAnsi="Times New Roman"/>
          <w:szCs w:val="24"/>
        </w:rPr>
        <w:t xml:space="preserve">Глагол: лицо, время, число, род (в прошедшем времени); правописание гласных в личных окончаниях наиболее употребительных глаголов 1 и 2 спряжения; буква </w:t>
      </w:r>
      <w:proofErr w:type="spellStart"/>
      <w:r>
        <w:rPr>
          <w:rFonts w:ascii="Times New Roman" w:hAnsi="Times New Roman"/>
          <w:szCs w:val="24"/>
        </w:rPr>
        <w:t>ь</w:t>
      </w:r>
      <w:proofErr w:type="spellEnd"/>
      <w:r>
        <w:rPr>
          <w:rFonts w:ascii="Times New Roman" w:hAnsi="Times New Roman"/>
          <w:szCs w:val="24"/>
        </w:rPr>
        <w:t xml:space="preserve"> во 2-м лице единственного числа глаголов. Правописание </w:t>
      </w:r>
      <w:proofErr w:type="spellStart"/>
      <w:r>
        <w:rPr>
          <w:rFonts w:ascii="Times New Roman" w:hAnsi="Times New Roman"/>
          <w:szCs w:val="24"/>
        </w:rPr>
        <w:t>тся</w:t>
      </w:r>
      <w:proofErr w:type="spellEnd"/>
      <w:r>
        <w:rPr>
          <w:rFonts w:ascii="Times New Roman" w:hAnsi="Times New Roman"/>
          <w:szCs w:val="24"/>
        </w:rPr>
        <w:t xml:space="preserve"> и </w:t>
      </w:r>
      <w:proofErr w:type="spellStart"/>
      <w:r>
        <w:rPr>
          <w:rFonts w:ascii="Times New Roman" w:hAnsi="Times New Roman"/>
          <w:szCs w:val="24"/>
        </w:rPr>
        <w:t>ться</w:t>
      </w:r>
      <w:proofErr w:type="spellEnd"/>
      <w:r>
        <w:rPr>
          <w:rFonts w:ascii="Times New Roman" w:hAnsi="Times New Roman"/>
          <w:szCs w:val="24"/>
        </w:rPr>
        <w:t xml:space="preserve">; раздельное написание не с глаголами. </w:t>
      </w:r>
    </w:p>
    <w:p w:rsidR="00130AB4" w:rsidRDefault="00130AB4" w:rsidP="00130AB4">
      <w:pPr>
        <w:ind w:firstLine="709"/>
        <w:jc w:val="both"/>
        <w:rPr>
          <w:rFonts w:ascii="Times New Roman" w:hAnsi="Times New Roman"/>
          <w:szCs w:val="24"/>
        </w:rPr>
      </w:pPr>
      <w:r>
        <w:rPr>
          <w:rFonts w:ascii="Times New Roman" w:hAnsi="Times New Roman"/>
          <w:szCs w:val="24"/>
        </w:rPr>
        <w:t xml:space="preserve">Наречие (ознакомление). </w:t>
      </w:r>
    </w:p>
    <w:p w:rsidR="00130AB4" w:rsidRDefault="00130AB4" w:rsidP="00130AB4">
      <w:pPr>
        <w:ind w:firstLine="709"/>
        <w:jc w:val="both"/>
        <w:rPr>
          <w:rFonts w:ascii="Times New Roman" w:hAnsi="Times New Roman"/>
          <w:szCs w:val="24"/>
        </w:rPr>
      </w:pPr>
      <w:r>
        <w:rPr>
          <w:rFonts w:ascii="Times New Roman" w:hAnsi="Times New Roman"/>
          <w:szCs w:val="24"/>
        </w:rPr>
        <w:t>Предлоги и союзы. Раздельное написание предлогов с другими словами.</w:t>
      </w:r>
    </w:p>
    <w:p w:rsidR="00130AB4" w:rsidRDefault="00130AB4" w:rsidP="00130AB4">
      <w:pPr>
        <w:ind w:firstLine="709"/>
        <w:jc w:val="both"/>
        <w:rPr>
          <w:rFonts w:ascii="Times New Roman" w:hAnsi="Times New Roman"/>
          <w:szCs w:val="24"/>
        </w:rPr>
      </w:pPr>
      <w:r>
        <w:rPr>
          <w:rFonts w:ascii="Times New Roman" w:hAnsi="Times New Roman"/>
          <w:szCs w:val="24"/>
        </w:rPr>
        <w:t>II</w:t>
      </w:r>
      <w:r>
        <w:rPr>
          <w:rFonts w:ascii="Times New Roman" w:hAnsi="Times New Roman"/>
          <w:szCs w:val="24"/>
          <w:lang w:val="en-US"/>
        </w:rPr>
        <w:t>I</w:t>
      </w:r>
      <w:r>
        <w:rPr>
          <w:rFonts w:ascii="Times New Roman" w:hAnsi="Times New Roman"/>
          <w:szCs w:val="24"/>
        </w:rPr>
        <w:t xml:space="preserve">. Текст. Тема текста, его основная мысль. Изложение подробное, по плану. Сочинение по впечатлениям. Правка текста. </w:t>
      </w:r>
    </w:p>
    <w:p w:rsidR="00130AB4" w:rsidRDefault="00130AB4" w:rsidP="00130AB4">
      <w:pPr>
        <w:ind w:firstLine="709"/>
        <w:jc w:val="both"/>
        <w:rPr>
          <w:rFonts w:ascii="Times New Roman" w:hAnsi="Times New Roman"/>
          <w:b/>
          <w:szCs w:val="24"/>
        </w:rPr>
      </w:pPr>
      <w:r>
        <w:rPr>
          <w:rFonts w:ascii="Times New Roman" w:hAnsi="Times New Roman"/>
          <w:b/>
          <w:szCs w:val="24"/>
        </w:rPr>
        <w:t>Синтаксис. Пунктуация. Культура речи. (28ч + 7ч)</w:t>
      </w:r>
    </w:p>
    <w:p w:rsidR="00130AB4" w:rsidRDefault="00130AB4" w:rsidP="00130AB4">
      <w:pPr>
        <w:ind w:firstLine="709"/>
        <w:jc w:val="both"/>
        <w:rPr>
          <w:rFonts w:ascii="Times New Roman" w:hAnsi="Times New Roman"/>
          <w:szCs w:val="24"/>
        </w:rPr>
      </w:pPr>
      <w:r>
        <w:rPr>
          <w:rFonts w:ascii="Times New Roman" w:hAnsi="Times New Roman"/>
          <w:szCs w:val="24"/>
        </w:rPr>
        <w:t xml:space="preserve">I. Основные синтаксические понятия (единицы): словосочетание, предложение, текст. </w:t>
      </w:r>
    </w:p>
    <w:p w:rsidR="00130AB4" w:rsidRDefault="00130AB4" w:rsidP="00130AB4">
      <w:pPr>
        <w:ind w:firstLine="709"/>
        <w:jc w:val="both"/>
        <w:rPr>
          <w:rFonts w:ascii="Times New Roman" w:hAnsi="Times New Roman"/>
          <w:szCs w:val="24"/>
        </w:rPr>
      </w:pPr>
      <w:r>
        <w:rPr>
          <w:rFonts w:ascii="Times New Roman" w:hAnsi="Times New Roman"/>
          <w:szCs w:val="24"/>
        </w:rPr>
        <w:t xml:space="preserve">Пунктуация как раздел науки о языке. </w:t>
      </w:r>
    </w:p>
    <w:p w:rsidR="00130AB4" w:rsidRDefault="00130AB4" w:rsidP="00130AB4">
      <w:pPr>
        <w:ind w:firstLine="709"/>
        <w:jc w:val="both"/>
        <w:rPr>
          <w:rFonts w:ascii="Times New Roman" w:hAnsi="Times New Roman"/>
          <w:szCs w:val="24"/>
        </w:rPr>
      </w:pPr>
      <w:r>
        <w:rPr>
          <w:rFonts w:ascii="Times New Roman" w:hAnsi="Times New Roman"/>
          <w:szCs w:val="24"/>
        </w:rPr>
        <w:t xml:space="preserve">Словосочетание: главное и зависимое слова в словосочетании. </w:t>
      </w:r>
    </w:p>
    <w:p w:rsidR="00130AB4" w:rsidRDefault="00130AB4" w:rsidP="00130AB4">
      <w:pPr>
        <w:ind w:firstLine="709"/>
        <w:jc w:val="both"/>
        <w:rPr>
          <w:rFonts w:ascii="Times New Roman" w:hAnsi="Times New Roman"/>
          <w:szCs w:val="24"/>
        </w:rPr>
      </w:pPr>
      <w:r>
        <w:rPr>
          <w:rFonts w:ascii="Times New Roman" w:hAnsi="Times New Roman"/>
          <w:szCs w:val="24"/>
        </w:rPr>
        <w:t xml:space="preserve">Предложение. Простое предложение; виды простых предложений по цели высказывания: повествовательные, вопросительные, побудительные. Восклицательные и невосклицательные предложения. Знаки препинания: знаки завершения (в конце предложения), выделения, разделения (повторение). </w:t>
      </w:r>
    </w:p>
    <w:p w:rsidR="00130AB4" w:rsidRDefault="00130AB4" w:rsidP="00130AB4">
      <w:pPr>
        <w:ind w:firstLine="709"/>
        <w:jc w:val="both"/>
        <w:rPr>
          <w:rFonts w:ascii="Times New Roman" w:hAnsi="Times New Roman"/>
          <w:szCs w:val="24"/>
        </w:rPr>
      </w:pPr>
      <w:r>
        <w:rPr>
          <w:rFonts w:ascii="Times New Roman" w:hAnsi="Times New Roman"/>
          <w:szCs w:val="24"/>
        </w:rPr>
        <w:t>Грамматическая основа предложения. Тире между подлежащим и сказуемым.</w:t>
      </w:r>
    </w:p>
    <w:p w:rsidR="00130AB4" w:rsidRDefault="00130AB4" w:rsidP="00130AB4">
      <w:pPr>
        <w:ind w:firstLine="709"/>
        <w:jc w:val="both"/>
        <w:rPr>
          <w:rFonts w:ascii="Times New Roman" w:hAnsi="Times New Roman"/>
          <w:szCs w:val="24"/>
        </w:rPr>
      </w:pPr>
      <w:r>
        <w:rPr>
          <w:rFonts w:ascii="Times New Roman" w:hAnsi="Times New Roman"/>
          <w:szCs w:val="24"/>
        </w:rPr>
        <w:t xml:space="preserve">Главные члены предложения, второстепенные члены предложения: дополнение, определение, обстоятельство. </w:t>
      </w:r>
    </w:p>
    <w:p w:rsidR="00130AB4" w:rsidRDefault="00130AB4" w:rsidP="00130AB4">
      <w:pPr>
        <w:ind w:firstLine="709"/>
        <w:jc w:val="both"/>
        <w:rPr>
          <w:rFonts w:ascii="Times New Roman" w:hAnsi="Times New Roman"/>
          <w:szCs w:val="24"/>
        </w:rPr>
      </w:pPr>
      <w:r>
        <w:rPr>
          <w:rFonts w:ascii="Times New Roman" w:hAnsi="Times New Roman"/>
          <w:szCs w:val="24"/>
        </w:rPr>
        <w:t xml:space="preserve">Нераспространенные и распространенные предложения (с двумя главными членами). Предложения с однородными членами, не связанными союзами, а также связанными союзами </w:t>
      </w:r>
      <w:r>
        <w:rPr>
          <w:rFonts w:ascii="Times New Roman" w:hAnsi="Times New Roman"/>
          <w:i/>
          <w:szCs w:val="24"/>
        </w:rPr>
        <w:t xml:space="preserve">а, </w:t>
      </w:r>
      <w:r>
        <w:rPr>
          <w:rFonts w:ascii="Times New Roman" w:hAnsi="Times New Roman"/>
          <w:i/>
          <w:szCs w:val="24"/>
        </w:rPr>
        <w:lastRenderedPageBreak/>
        <w:t>но</w:t>
      </w:r>
      <w:r>
        <w:rPr>
          <w:rFonts w:ascii="Times New Roman" w:hAnsi="Times New Roman"/>
          <w:szCs w:val="24"/>
        </w:rPr>
        <w:t xml:space="preserve"> и одиночным союзом </w:t>
      </w:r>
      <w:r>
        <w:rPr>
          <w:rFonts w:ascii="Times New Roman" w:hAnsi="Times New Roman"/>
          <w:i/>
          <w:szCs w:val="24"/>
        </w:rPr>
        <w:t>и</w:t>
      </w:r>
      <w:r>
        <w:rPr>
          <w:rFonts w:ascii="Times New Roman" w:hAnsi="Times New Roman"/>
          <w:szCs w:val="24"/>
        </w:rPr>
        <w:t xml:space="preserve">; запятая между однородными членами без союзов и с союзами </w:t>
      </w:r>
      <w:r>
        <w:rPr>
          <w:rFonts w:ascii="Times New Roman" w:hAnsi="Times New Roman"/>
          <w:i/>
          <w:szCs w:val="24"/>
        </w:rPr>
        <w:t>а, но, и</w:t>
      </w:r>
      <w:r>
        <w:rPr>
          <w:rFonts w:ascii="Times New Roman" w:hAnsi="Times New Roman"/>
          <w:szCs w:val="24"/>
        </w:rPr>
        <w:t>. Обобщающие слова перед однородными членами. Двоеточие после обобщающего слова.</w:t>
      </w:r>
    </w:p>
    <w:p w:rsidR="00130AB4" w:rsidRDefault="00130AB4" w:rsidP="00130AB4">
      <w:pPr>
        <w:ind w:firstLine="709"/>
        <w:jc w:val="both"/>
        <w:rPr>
          <w:rFonts w:ascii="Times New Roman" w:hAnsi="Times New Roman"/>
          <w:szCs w:val="24"/>
        </w:rPr>
      </w:pPr>
      <w:r>
        <w:rPr>
          <w:rFonts w:ascii="Times New Roman" w:hAnsi="Times New Roman"/>
          <w:szCs w:val="24"/>
        </w:rPr>
        <w:t xml:space="preserve">Синтаксический разбор словосочетания и предложения. </w:t>
      </w:r>
    </w:p>
    <w:p w:rsidR="00130AB4" w:rsidRDefault="00130AB4" w:rsidP="00130AB4">
      <w:pPr>
        <w:ind w:firstLine="709"/>
        <w:jc w:val="both"/>
        <w:rPr>
          <w:rFonts w:ascii="Times New Roman" w:hAnsi="Times New Roman"/>
          <w:szCs w:val="24"/>
        </w:rPr>
      </w:pPr>
      <w:r>
        <w:rPr>
          <w:rFonts w:ascii="Times New Roman" w:hAnsi="Times New Roman"/>
          <w:szCs w:val="24"/>
        </w:rPr>
        <w:t xml:space="preserve">Обращение, знаки препинания при обращении. Вводные слова и словосочетания. </w:t>
      </w:r>
    </w:p>
    <w:p w:rsidR="00130AB4" w:rsidRDefault="00130AB4" w:rsidP="00130AB4">
      <w:pPr>
        <w:ind w:firstLine="709"/>
        <w:jc w:val="both"/>
        <w:rPr>
          <w:rFonts w:ascii="Times New Roman" w:hAnsi="Times New Roman"/>
          <w:szCs w:val="24"/>
        </w:rPr>
      </w:pPr>
      <w:r>
        <w:rPr>
          <w:rFonts w:ascii="Times New Roman" w:hAnsi="Times New Roman"/>
          <w:szCs w:val="24"/>
        </w:rPr>
        <w:t>Сложное предложение. Наличие двух и более грамматических основ как признак сложного предложения. Сложные предложения с союзами (с двумя главными членами в каждом простом предложении).</w:t>
      </w:r>
    </w:p>
    <w:p w:rsidR="00130AB4" w:rsidRDefault="00130AB4" w:rsidP="00130AB4">
      <w:pPr>
        <w:ind w:firstLine="709"/>
        <w:jc w:val="both"/>
        <w:rPr>
          <w:rFonts w:ascii="Times New Roman" w:hAnsi="Times New Roman"/>
          <w:szCs w:val="24"/>
        </w:rPr>
      </w:pPr>
      <w:proofErr w:type="gramStart"/>
      <w:r>
        <w:rPr>
          <w:rFonts w:ascii="Times New Roman" w:hAnsi="Times New Roman"/>
          <w:szCs w:val="24"/>
        </w:rPr>
        <w:t xml:space="preserve">Запятая между простыми предложениями в сложном предложении перед </w:t>
      </w:r>
      <w:r>
        <w:rPr>
          <w:rFonts w:ascii="Times New Roman" w:hAnsi="Times New Roman"/>
          <w:i/>
          <w:szCs w:val="24"/>
        </w:rPr>
        <w:t>и, а, но, чтобы, потому что, когда, который, что, если</w:t>
      </w:r>
      <w:r>
        <w:rPr>
          <w:rFonts w:ascii="Times New Roman" w:hAnsi="Times New Roman"/>
          <w:szCs w:val="24"/>
        </w:rPr>
        <w:t>.</w:t>
      </w:r>
      <w:proofErr w:type="gramEnd"/>
    </w:p>
    <w:p w:rsidR="00130AB4" w:rsidRDefault="00130AB4" w:rsidP="00130AB4">
      <w:pPr>
        <w:ind w:firstLine="709"/>
        <w:jc w:val="both"/>
        <w:rPr>
          <w:rFonts w:ascii="Times New Roman" w:hAnsi="Times New Roman"/>
          <w:szCs w:val="24"/>
        </w:rPr>
      </w:pPr>
      <w:r>
        <w:rPr>
          <w:rFonts w:ascii="Times New Roman" w:hAnsi="Times New Roman"/>
          <w:szCs w:val="24"/>
        </w:rPr>
        <w:t xml:space="preserve">Прямая речь после слов автора и перед ними; знаки препинания при прямой речи. </w:t>
      </w:r>
    </w:p>
    <w:p w:rsidR="00130AB4" w:rsidRDefault="00130AB4" w:rsidP="00130AB4">
      <w:pPr>
        <w:ind w:firstLine="709"/>
        <w:jc w:val="both"/>
        <w:rPr>
          <w:rFonts w:ascii="Times New Roman" w:hAnsi="Times New Roman"/>
          <w:szCs w:val="24"/>
        </w:rPr>
      </w:pPr>
      <w:r>
        <w:rPr>
          <w:rFonts w:ascii="Times New Roman" w:hAnsi="Times New Roman"/>
          <w:szCs w:val="24"/>
        </w:rPr>
        <w:t>Диалог. Тире в начале реплик диалога.</w:t>
      </w:r>
    </w:p>
    <w:p w:rsidR="00130AB4" w:rsidRDefault="00130AB4" w:rsidP="00130AB4">
      <w:pPr>
        <w:ind w:firstLine="709"/>
        <w:jc w:val="both"/>
        <w:rPr>
          <w:rFonts w:ascii="Times New Roman" w:hAnsi="Times New Roman"/>
          <w:szCs w:val="24"/>
        </w:rPr>
      </w:pPr>
      <w:r>
        <w:rPr>
          <w:rFonts w:ascii="Times New Roman" w:hAnsi="Times New Roman"/>
          <w:szCs w:val="24"/>
        </w:rPr>
        <w:t>Пунктуационный разбор простого предложения.</w:t>
      </w:r>
    </w:p>
    <w:p w:rsidR="00130AB4" w:rsidRDefault="00130AB4" w:rsidP="00130AB4">
      <w:pPr>
        <w:ind w:firstLine="709"/>
        <w:jc w:val="both"/>
        <w:rPr>
          <w:rFonts w:ascii="Times New Roman" w:hAnsi="Times New Roman"/>
          <w:szCs w:val="24"/>
        </w:rPr>
      </w:pPr>
      <w:r>
        <w:rPr>
          <w:rFonts w:ascii="Times New Roman" w:hAnsi="Times New Roman"/>
          <w:szCs w:val="24"/>
        </w:rPr>
        <w:t>II. Умение соблюдать правила пунктуации в рамках изучения материала. Умение интонационно правильно произносить повествовательные, вопросительные, побудительные и восклицательные предложения, а также предложения с обобщающим словом.</w:t>
      </w:r>
    </w:p>
    <w:p w:rsidR="00130AB4" w:rsidRDefault="00130AB4" w:rsidP="00130AB4">
      <w:pPr>
        <w:ind w:firstLine="709"/>
        <w:jc w:val="both"/>
        <w:rPr>
          <w:rFonts w:ascii="Times New Roman" w:hAnsi="Times New Roman"/>
          <w:szCs w:val="24"/>
        </w:rPr>
      </w:pPr>
      <w:r>
        <w:rPr>
          <w:rFonts w:ascii="Times New Roman" w:hAnsi="Times New Roman"/>
          <w:szCs w:val="24"/>
        </w:rPr>
        <w:t>III. Речь устная и письменная; диалогическая и монологическая. Основная мысль текста. Этикетные диалоги. Письмо как одна из разновидностей текста. Устное и письменное сжатое изложение. Сочинение - повествование. Отзыв о сочинении товарища. Сочинение по картине.</w:t>
      </w:r>
    </w:p>
    <w:p w:rsidR="00130AB4" w:rsidRDefault="00130AB4" w:rsidP="00130AB4">
      <w:pPr>
        <w:ind w:firstLine="709"/>
        <w:jc w:val="both"/>
        <w:rPr>
          <w:rFonts w:ascii="Times New Roman" w:hAnsi="Times New Roman"/>
          <w:b/>
          <w:szCs w:val="24"/>
        </w:rPr>
      </w:pPr>
      <w:r>
        <w:rPr>
          <w:rFonts w:ascii="Times New Roman" w:hAnsi="Times New Roman"/>
          <w:b/>
          <w:szCs w:val="24"/>
        </w:rPr>
        <w:t xml:space="preserve">Фонетика. Орфоэпия. Графика и орфография. Культура речи </w:t>
      </w:r>
    </w:p>
    <w:p w:rsidR="00130AB4" w:rsidRDefault="00130AB4" w:rsidP="00130AB4">
      <w:pPr>
        <w:ind w:firstLine="709"/>
        <w:jc w:val="both"/>
        <w:rPr>
          <w:rFonts w:ascii="Times New Roman" w:hAnsi="Times New Roman"/>
          <w:b/>
          <w:szCs w:val="24"/>
        </w:rPr>
      </w:pPr>
      <w:r>
        <w:rPr>
          <w:rFonts w:ascii="Times New Roman" w:hAnsi="Times New Roman"/>
          <w:b/>
          <w:szCs w:val="24"/>
        </w:rPr>
        <w:t>(13 ч + 5ч)</w:t>
      </w:r>
    </w:p>
    <w:p w:rsidR="00130AB4" w:rsidRDefault="00130AB4" w:rsidP="00130AB4">
      <w:pPr>
        <w:ind w:firstLine="709"/>
        <w:jc w:val="both"/>
        <w:rPr>
          <w:rFonts w:ascii="Times New Roman" w:hAnsi="Times New Roman"/>
          <w:szCs w:val="24"/>
        </w:rPr>
      </w:pPr>
      <w:r>
        <w:rPr>
          <w:rFonts w:ascii="Times New Roman" w:hAnsi="Times New Roman"/>
          <w:szCs w:val="24"/>
        </w:rPr>
        <w:t xml:space="preserve">I. Фонетика как раздел науки о языке. Звук как единица языка. Звуки речи; гласные и согласные звуки. Ударение в слове. Гласные ударные и безударные. Твердые и мягкие согласные. Твердые и мягкие согласные, не имеющие парных звуков. Звонкие и глухие согласные. Сонорные согласные. Звонкие и глухие согласные, не имеющие парных звуков. Гласные и согласные в речи. Сильные и слабые позиции звуков. </w:t>
      </w:r>
    </w:p>
    <w:p w:rsidR="00130AB4" w:rsidRDefault="00130AB4" w:rsidP="00130AB4">
      <w:pPr>
        <w:ind w:firstLine="709"/>
        <w:jc w:val="both"/>
        <w:rPr>
          <w:rFonts w:ascii="Times New Roman" w:hAnsi="Times New Roman"/>
          <w:szCs w:val="24"/>
        </w:rPr>
      </w:pPr>
      <w:r>
        <w:rPr>
          <w:rFonts w:ascii="Times New Roman" w:hAnsi="Times New Roman"/>
          <w:szCs w:val="24"/>
        </w:rPr>
        <w:t xml:space="preserve">Фонетический разбор слова. </w:t>
      </w:r>
    </w:p>
    <w:p w:rsidR="00130AB4" w:rsidRDefault="00130AB4" w:rsidP="00130AB4">
      <w:pPr>
        <w:ind w:firstLine="709"/>
        <w:jc w:val="both"/>
        <w:rPr>
          <w:rFonts w:ascii="Times New Roman" w:hAnsi="Times New Roman"/>
          <w:szCs w:val="24"/>
        </w:rPr>
      </w:pPr>
      <w:r>
        <w:rPr>
          <w:rFonts w:ascii="Times New Roman" w:hAnsi="Times New Roman"/>
          <w:szCs w:val="24"/>
        </w:rPr>
        <w:t xml:space="preserve">Орфоэпия. Произносительные нормы литературного языка. Орфоэпические словари. </w:t>
      </w:r>
    </w:p>
    <w:p w:rsidR="00130AB4" w:rsidRDefault="00130AB4" w:rsidP="00130AB4">
      <w:pPr>
        <w:ind w:firstLine="709"/>
        <w:jc w:val="both"/>
        <w:rPr>
          <w:rFonts w:ascii="Times New Roman" w:hAnsi="Times New Roman"/>
          <w:szCs w:val="24"/>
        </w:rPr>
      </w:pPr>
      <w:r>
        <w:rPr>
          <w:rFonts w:ascii="Times New Roman" w:hAnsi="Times New Roman"/>
          <w:szCs w:val="24"/>
        </w:rPr>
        <w:t xml:space="preserve">Графика как раздел науки о языке. Обозначение звуков речи на письме; алфавит. Рукописные и печатные буквы; прописные и строчные. Каллиграфия. </w:t>
      </w:r>
    </w:p>
    <w:p w:rsidR="00130AB4" w:rsidRDefault="00130AB4" w:rsidP="00130AB4">
      <w:pPr>
        <w:ind w:firstLine="709"/>
        <w:jc w:val="both"/>
        <w:rPr>
          <w:rFonts w:ascii="Times New Roman" w:hAnsi="Times New Roman"/>
          <w:szCs w:val="24"/>
        </w:rPr>
      </w:pPr>
      <w:r>
        <w:rPr>
          <w:rFonts w:ascii="Times New Roman" w:hAnsi="Times New Roman"/>
          <w:szCs w:val="24"/>
        </w:rPr>
        <w:t xml:space="preserve">Звуковое значение букв </w:t>
      </w:r>
      <w:r>
        <w:rPr>
          <w:rFonts w:ascii="Times New Roman" w:hAnsi="Times New Roman"/>
          <w:i/>
          <w:szCs w:val="24"/>
        </w:rPr>
        <w:t xml:space="preserve">е, ё, </w:t>
      </w:r>
      <w:proofErr w:type="spellStart"/>
      <w:r>
        <w:rPr>
          <w:rFonts w:ascii="Times New Roman" w:hAnsi="Times New Roman"/>
          <w:i/>
          <w:szCs w:val="24"/>
        </w:rPr>
        <w:t>ю</w:t>
      </w:r>
      <w:proofErr w:type="spellEnd"/>
      <w:r>
        <w:rPr>
          <w:rFonts w:ascii="Times New Roman" w:hAnsi="Times New Roman"/>
          <w:i/>
          <w:szCs w:val="24"/>
        </w:rPr>
        <w:t>, я</w:t>
      </w:r>
      <w:r>
        <w:rPr>
          <w:rFonts w:ascii="Times New Roman" w:hAnsi="Times New Roman"/>
          <w:szCs w:val="24"/>
        </w:rPr>
        <w:t>. Обозначение мягкости согласных. Мягкий знак для обозначения мягкости согласных. Опознавательные признаки орфограмм.</w:t>
      </w:r>
    </w:p>
    <w:p w:rsidR="00130AB4" w:rsidRDefault="00130AB4" w:rsidP="00130AB4">
      <w:pPr>
        <w:ind w:firstLine="709"/>
        <w:jc w:val="both"/>
        <w:rPr>
          <w:rFonts w:ascii="Times New Roman" w:hAnsi="Times New Roman"/>
          <w:szCs w:val="24"/>
        </w:rPr>
      </w:pPr>
      <w:r>
        <w:rPr>
          <w:rFonts w:ascii="Times New Roman" w:hAnsi="Times New Roman"/>
          <w:szCs w:val="24"/>
        </w:rPr>
        <w:t>Орфографический разбор.</w:t>
      </w:r>
    </w:p>
    <w:p w:rsidR="00130AB4" w:rsidRDefault="00130AB4" w:rsidP="00130AB4">
      <w:pPr>
        <w:ind w:firstLine="709"/>
        <w:jc w:val="both"/>
        <w:rPr>
          <w:rFonts w:ascii="Times New Roman" w:hAnsi="Times New Roman"/>
          <w:szCs w:val="24"/>
        </w:rPr>
      </w:pPr>
      <w:r>
        <w:rPr>
          <w:rFonts w:ascii="Times New Roman" w:hAnsi="Times New Roman"/>
          <w:szCs w:val="24"/>
        </w:rPr>
        <w:t>Орфографические словари.</w:t>
      </w:r>
    </w:p>
    <w:p w:rsidR="00130AB4" w:rsidRDefault="00130AB4" w:rsidP="00130AB4">
      <w:pPr>
        <w:ind w:firstLine="709"/>
        <w:jc w:val="both"/>
        <w:rPr>
          <w:rFonts w:ascii="Times New Roman" w:hAnsi="Times New Roman"/>
          <w:szCs w:val="24"/>
        </w:rPr>
      </w:pPr>
      <w:r>
        <w:rPr>
          <w:rFonts w:ascii="Times New Roman" w:hAnsi="Times New Roman"/>
          <w:szCs w:val="24"/>
        </w:rPr>
        <w:t xml:space="preserve">II. Умение соблюдать основные правила литературного произношения в рамках требований учебника; произносить гласные и согласные перед гласным </w:t>
      </w:r>
      <w:r>
        <w:rPr>
          <w:rFonts w:ascii="Times New Roman" w:hAnsi="Times New Roman"/>
          <w:i/>
          <w:szCs w:val="24"/>
        </w:rPr>
        <w:t>е</w:t>
      </w:r>
      <w:r>
        <w:rPr>
          <w:rFonts w:ascii="Times New Roman" w:hAnsi="Times New Roman"/>
          <w:szCs w:val="24"/>
        </w:rPr>
        <w:t>.</w:t>
      </w:r>
    </w:p>
    <w:p w:rsidR="00130AB4" w:rsidRDefault="00130AB4" w:rsidP="00130AB4">
      <w:pPr>
        <w:ind w:firstLine="709"/>
        <w:jc w:val="both"/>
        <w:rPr>
          <w:rFonts w:ascii="Times New Roman" w:hAnsi="Times New Roman"/>
          <w:szCs w:val="24"/>
        </w:rPr>
      </w:pPr>
      <w:r>
        <w:rPr>
          <w:rFonts w:ascii="Times New Roman" w:hAnsi="Times New Roman"/>
          <w:szCs w:val="24"/>
        </w:rPr>
        <w:lastRenderedPageBreak/>
        <w:t>Умение находить справки о произношении слов в различных словарях (в том числе орфоэпических).</w:t>
      </w:r>
    </w:p>
    <w:p w:rsidR="00130AB4" w:rsidRDefault="00130AB4" w:rsidP="00130AB4">
      <w:pPr>
        <w:ind w:firstLine="709"/>
        <w:jc w:val="both"/>
        <w:rPr>
          <w:rFonts w:ascii="Times New Roman" w:hAnsi="Times New Roman"/>
          <w:szCs w:val="24"/>
        </w:rPr>
      </w:pPr>
      <w:r>
        <w:rPr>
          <w:rFonts w:ascii="Times New Roman" w:hAnsi="Times New Roman"/>
          <w:szCs w:val="24"/>
        </w:rPr>
        <w:t>III. Типы текстов. Повествование. Описание предмета, картины. Отбор языковых сре</w:t>
      </w:r>
      <w:proofErr w:type="gramStart"/>
      <w:r>
        <w:rPr>
          <w:rFonts w:ascii="Times New Roman" w:hAnsi="Times New Roman"/>
          <w:szCs w:val="24"/>
        </w:rPr>
        <w:t>дств в з</w:t>
      </w:r>
      <w:proofErr w:type="gramEnd"/>
      <w:r>
        <w:rPr>
          <w:rFonts w:ascii="Times New Roman" w:hAnsi="Times New Roman"/>
          <w:szCs w:val="24"/>
        </w:rPr>
        <w:t>ависимости от темы, цели, адресата высказывания. Подробное изложение повествовательного текста с описанием.</w:t>
      </w:r>
    </w:p>
    <w:p w:rsidR="00130AB4" w:rsidRDefault="00130AB4" w:rsidP="00130AB4">
      <w:pPr>
        <w:ind w:firstLine="709"/>
        <w:jc w:val="both"/>
        <w:rPr>
          <w:rFonts w:ascii="Times New Roman" w:hAnsi="Times New Roman"/>
          <w:b/>
          <w:szCs w:val="24"/>
        </w:rPr>
      </w:pPr>
      <w:r>
        <w:rPr>
          <w:rFonts w:ascii="Times New Roman" w:hAnsi="Times New Roman"/>
          <w:b/>
          <w:szCs w:val="24"/>
        </w:rPr>
        <w:t>Лексика. Культура речи (8 ч + 4 ч)</w:t>
      </w:r>
    </w:p>
    <w:p w:rsidR="00130AB4" w:rsidRDefault="00130AB4" w:rsidP="00130AB4">
      <w:pPr>
        <w:ind w:firstLine="709"/>
        <w:jc w:val="both"/>
        <w:rPr>
          <w:rFonts w:ascii="Times New Roman" w:hAnsi="Times New Roman"/>
          <w:szCs w:val="24"/>
        </w:rPr>
      </w:pPr>
      <w:r>
        <w:rPr>
          <w:rFonts w:ascii="Times New Roman" w:hAnsi="Times New Roman"/>
          <w:szCs w:val="24"/>
        </w:rPr>
        <w:t xml:space="preserve">I. Лексика как раздел науки о языке. Слово как единица языка. Слово и его лексическое значение. Многозначные и однозначные слова. Прямое и переносное значения слов. Омонимы. Синонимы. Антонимы. Толковые словари. </w:t>
      </w:r>
    </w:p>
    <w:p w:rsidR="00130AB4" w:rsidRDefault="00130AB4" w:rsidP="00130AB4">
      <w:pPr>
        <w:ind w:firstLine="709"/>
        <w:jc w:val="both"/>
        <w:rPr>
          <w:rFonts w:ascii="Times New Roman" w:hAnsi="Times New Roman"/>
          <w:szCs w:val="24"/>
        </w:rPr>
      </w:pPr>
      <w:r>
        <w:rPr>
          <w:rFonts w:ascii="Times New Roman" w:hAnsi="Times New Roman"/>
          <w:szCs w:val="24"/>
        </w:rPr>
        <w:t xml:space="preserve">II. Умение пользоваться толковым словарем, словарем антонимов и другими школьными словарями. Умение употреблять слова в свойственном им значении. </w:t>
      </w:r>
    </w:p>
    <w:p w:rsidR="00130AB4" w:rsidRDefault="00130AB4" w:rsidP="00130AB4">
      <w:pPr>
        <w:ind w:firstLine="709"/>
        <w:jc w:val="both"/>
        <w:rPr>
          <w:rFonts w:ascii="Times New Roman" w:hAnsi="Times New Roman"/>
          <w:szCs w:val="24"/>
        </w:rPr>
      </w:pPr>
      <w:r>
        <w:rPr>
          <w:rFonts w:ascii="Times New Roman" w:hAnsi="Times New Roman"/>
          <w:szCs w:val="24"/>
        </w:rPr>
        <w:t xml:space="preserve">Ш. Сочинение – рассуждение. Создание текста на основе исходного (подробное изложение от третьего лица), членение его на части. Описание </w:t>
      </w:r>
      <w:proofErr w:type="gramStart"/>
      <w:r>
        <w:rPr>
          <w:rFonts w:ascii="Times New Roman" w:hAnsi="Times New Roman"/>
          <w:szCs w:val="24"/>
        </w:rPr>
        <w:t>изображенного</w:t>
      </w:r>
      <w:proofErr w:type="gramEnd"/>
      <w:r>
        <w:rPr>
          <w:rFonts w:ascii="Times New Roman" w:hAnsi="Times New Roman"/>
          <w:szCs w:val="24"/>
        </w:rPr>
        <w:t xml:space="preserve"> на картине с использованием необходимых языковых средств.</w:t>
      </w:r>
    </w:p>
    <w:p w:rsidR="00130AB4" w:rsidRDefault="00130AB4" w:rsidP="00130AB4">
      <w:pPr>
        <w:ind w:firstLine="709"/>
        <w:jc w:val="both"/>
        <w:rPr>
          <w:rFonts w:ascii="Times New Roman" w:hAnsi="Times New Roman"/>
          <w:b/>
          <w:szCs w:val="24"/>
        </w:rPr>
      </w:pPr>
      <w:proofErr w:type="spellStart"/>
      <w:r>
        <w:rPr>
          <w:rFonts w:ascii="Times New Roman" w:hAnsi="Times New Roman"/>
          <w:b/>
          <w:szCs w:val="24"/>
        </w:rPr>
        <w:t>Морфемика</w:t>
      </w:r>
      <w:proofErr w:type="spellEnd"/>
      <w:r>
        <w:rPr>
          <w:rFonts w:ascii="Times New Roman" w:hAnsi="Times New Roman"/>
          <w:b/>
          <w:szCs w:val="24"/>
        </w:rPr>
        <w:t>. Орфография. Культура речи (21 ч + 6 ч)</w:t>
      </w:r>
    </w:p>
    <w:p w:rsidR="00130AB4" w:rsidRDefault="00130AB4" w:rsidP="00130AB4">
      <w:pPr>
        <w:ind w:firstLine="709"/>
        <w:jc w:val="both"/>
        <w:rPr>
          <w:rFonts w:ascii="Times New Roman" w:hAnsi="Times New Roman"/>
          <w:szCs w:val="24"/>
        </w:rPr>
      </w:pPr>
      <w:r>
        <w:rPr>
          <w:rFonts w:ascii="Times New Roman" w:hAnsi="Times New Roman"/>
          <w:szCs w:val="24"/>
        </w:rPr>
        <w:t xml:space="preserve">I. </w:t>
      </w:r>
      <w:proofErr w:type="spellStart"/>
      <w:r>
        <w:rPr>
          <w:rFonts w:ascii="Times New Roman" w:hAnsi="Times New Roman"/>
          <w:szCs w:val="24"/>
        </w:rPr>
        <w:t>Морфемика</w:t>
      </w:r>
      <w:proofErr w:type="spellEnd"/>
      <w:r>
        <w:rPr>
          <w:rFonts w:ascii="Times New Roman" w:hAnsi="Times New Roman"/>
          <w:szCs w:val="24"/>
        </w:rPr>
        <w:t xml:space="preserve"> как раздел науки о языке. Морфема как наименьшая значимая часть слов. Изменение и образование слов. Однокоренные слова. Основа и окончание в самостоятельных словах. Нулевое окончание. Роль окончаний в словах. Корень, суффикс, приставка; их назначение в слове. Чередование гласных и согласных в слове. Беглые гласные. Варианты морфем. Морфемный разбор слов. Морфемные словари.</w:t>
      </w:r>
    </w:p>
    <w:p w:rsidR="00130AB4" w:rsidRDefault="00130AB4" w:rsidP="00130AB4">
      <w:pPr>
        <w:ind w:firstLine="709"/>
        <w:jc w:val="both"/>
        <w:rPr>
          <w:rFonts w:ascii="Times New Roman" w:hAnsi="Times New Roman"/>
          <w:szCs w:val="24"/>
        </w:rPr>
      </w:pPr>
      <w:r>
        <w:rPr>
          <w:rFonts w:ascii="Times New Roman" w:hAnsi="Times New Roman"/>
          <w:szCs w:val="24"/>
        </w:rPr>
        <w:t xml:space="preserve">Орфография как раздел науки о языке. Орфографическое правило. </w:t>
      </w:r>
    </w:p>
    <w:p w:rsidR="00130AB4" w:rsidRDefault="00130AB4" w:rsidP="00130AB4">
      <w:pPr>
        <w:ind w:firstLine="709"/>
        <w:jc w:val="both"/>
        <w:rPr>
          <w:rFonts w:ascii="Times New Roman" w:hAnsi="Times New Roman"/>
          <w:szCs w:val="24"/>
        </w:rPr>
      </w:pPr>
      <w:r>
        <w:rPr>
          <w:rFonts w:ascii="Times New Roman" w:hAnsi="Times New Roman"/>
          <w:szCs w:val="24"/>
        </w:rPr>
        <w:t xml:space="preserve">Правописание гласных и согласных в приставках; буквы </w:t>
      </w:r>
      <w:proofErr w:type="spellStart"/>
      <w:r>
        <w:rPr>
          <w:rFonts w:ascii="Times New Roman" w:hAnsi="Times New Roman"/>
          <w:i/>
          <w:szCs w:val="24"/>
        </w:rPr>
        <w:t>з</w:t>
      </w:r>
      <w:proofErr w:type="spellEnd"/>
      <w:r>
        <w:rPr>
          <w:rFonts w:ascii="Times New Roman" w:hAnsi="Times New Roman"/>
          <w:szCs w:val="24"/>
        </w:rPr>
        <w:t xml:space="preserve"> и </w:t>
      </w:r>
      <w:proofErr w:type="gramStart"/>
      <w:r>
        <w:rPr>
          <w:rFonts w:ascii="Times New Roman" w:hAnsi="Times New Roman"/>
          <w:i/>
          <w:szCs w:val="24"/>
        </w:rPr>
        <w:t>с</w:t>
      </w:r>
      <w:proofErr w:type="gramEnd"/>
      <w:r>
        <w:rPr>
          <w:rFonts w:ascii="Times New Roman" w:hAnsi="Times New Roman"/>
          <w:szCs w:val="24"/>
        </w:rPr>
        <w:t xml:space="preserve"> </w:t>
      </w:r>
      <w:proofErr w:type="gramStart"/>
      <w:r>
        <w:rPr>
          <w:rFonts w:ascii="Times New Roman" w:hAnsi="Times New Roman"/>
          <w:szCs w:val="24"/>
        </w:rPr>
        <w:t>на</w:t>
      </w:r>
      <w:proofErr w:type="gramEnd"/>
      <w:r>
        <w:rPr>
          <w:rFonts w:ascii="Times New Roman" w:hAnsi="Times New Roman"/>
          <w:szCs w:val="24"/>
        </w:rPr>
        <w:t xml:space="preserve"> конце приставок. Правописание чередующихся гласных </w:t>
      </w:r>
      <w:r>
        <w:rPr>
          <w:rFonts w:ascii="Times New Roman" w:hAnsi="Times New Roman"/>
          <w:i/>
          <w:szCs w:val="24"/>
        </w:rPr>
        <w:t>о</w:t>
      </w:r>
      <w:r>
        <w:rPr>
          <w:rFonts w:ascii="Times New Roman" w:hAnsi="Times New Roman"/>
          <w:szCs w:val="24"/>
        </w:rPr>
        <w:t xml:space="preserve"> и </w:t>
      </w:r>
      <w:r>
        <w:rPr>
          <w:rFonts w:ascii="Times New Roman" w:hAnsi="Times New Roman"/>
          <w:i/>
          <w:szCs w:val="24"/>
        </w:rPr>
        <w:t>а</w:t>
      </w:r>
      <w:r>
        <w:rPr>
          <w:rFonts w:ascii="Times New Roman" w:hAnsi="Times New Roman"/>
          <w:szCs w:val="24"/>
        </w:rPr>
        <w:t xml:space="preserve"> в корнях </w:t>
      </w:r>
      <w:proofErr w:type="gramStart"/>
      <w:r>
        <w:rPr>
          <w:rFonts w:ascii="Times New Roman" w:hAnsi="Times New Roman"/>
          <w:i/>
          <w:szCs w:val="24"/>
        </w:rPr>
        <w:t>-л</w:t>
      </w:r>
      <w:proofErr w:type="gramEnd"/>
      <w:r>
        <w:rPr>
          <w:rFonts w:ascii="Times New Roman" w:hAnsi="Times New Roman"/>
          <w:i/>
          <w:szCs w:val="24"/>
        </w:rPr>
        <w:t>ож- - -лаг,</w:t>
      </w:r>
      <w:r>
        <w:rPr>
          <w:rFonts w:ascii="Times New Roman" w:hAnsi="Times New Roman"/>
          <w:szCs w:val="24"/>
        </w:rPr>
        <w:t xml:space="preserve"> </w:t>
      </w:r>
      <w:r>
        <w:rPr>
          <w:rFonts w:ascii="Times New Roman" w:hAnsi="Times New Roman"/>
          <w:i/>
          <w:szCs w:val="24"/>
        </w:rPr>
        <w:t>-рос- - -</w:t>
      </w:r>
      <w:proofErr w:type="spellStart"/>
      <w:r>
        <w:rPr>
          <w:rFonts w:ascii="Times New Roman" w:hAnsi="Times New Roman"/>
          <w:i/>
          <w:szCs w:val="24"/>
        </w:rPr>
        <w:t>раст</w:t>
      </w:r>
      <w:proofErr w:type="spellEnd"/>
      <w:r>
        <w:rPr>
          <w:rFonts w:ascii="Times New Roman" w:hAnsi="Times New Roman"/>
          <w:i/>
          <w:szCs w:val="24"/>
        </w:rPr>
        <w:t>-.</w:t>
      </w:r>
      <w:r>
        <w:rPr>
          <w:rFonts w:ascii="Times New Roman" w:hAnsi="Times New Roman"/>
          <w:szCs w:val="24"/>
        </w:rPr>
        <w:t xml:space="preserve"> Буквы </w:t>
      </w:r>
      <w:r>
        <w:rPr>
          <w:rFonts w:ascii="Times New Roman" w:hAnsi="Times New Roman"/>
          <w:i/>
          <w:szCs w:val="24"/>
        </w:rPr>
        <w:t>ё</w:t>
      </w:r>
      <w:r>
        <w:rPr>
          <w:rFonts w:ascii="Times New Roman" w:hAnsi="Times New Roman"/>
          <w:szCs w:val="24"/>
        </w:rPr>
        <w:t xml:space="preserve"> и </w:t>
      </w:r>
      <w:r>
        <w:rPr>
          <w:rFonts w:ascii="Times New Roman" w:hAnsi="Times New Roman"/>
          <w:i/>
          <w:szCs w:val="24"/>
        </w:rPr>
        <w:t>о</w:t>
      </w:r>
      <w:r>
        <w:rPr>
          <w:rFonts w:ascii="Times New Roman" w:hAnsi="Times New Roman"/>
          <w:szCs w:val="24"/>
        </w:rPr>
        <w:t xml:space="preserve"> после шипящих в корне. Буквы </w:t>
      </w:r>
      <w:proofErr w:type="spellStart"/>
      <w:r>
        <w:rPr>
          <w:rFonts w:ascii="Times New Roman" w:hAnsi="Times New Roman"/>
          <w:i/>
          <w:szCs w:val="24"/>
        </w:rPr>
        <w:t>ы</w:t>
      </w:r>
      <w:proofErr w:type="spellEnd"/>
      <w:r>
        <w:rPr>
          <w:rFonts w:ascii="Times New Roman" w:hAnsi="Times New Roman"/>
          <w:szCs w:val="24"/>
        </w:rPr>
        <w:t xml:space="preserve"> и </w:t>
      </w:r>
      <w:proofErr w:type="spellStart"/>
      <w:proofErr w:type="gramStart"/>
      <w:r>
        <w:rPr>
          <w:rFonts w:ascii="Times New Roman" w:hAnsi="Times New Roman"/>
          <w:i/>
          <w:szCs w:val="24"/>
        </w:rPr>
        <w:t>и</w:t>
      </w:r>
      <w:proofErr w:type="spellEnd"/>
      <w:proofErr w:type="gramEnd"/>
      <w:r>
        <w:rPr>
          <w:rFonts w:ascii="Times New Roman" w:hAnsi="Times New Roman"/>
          <w:i/>
          <w:szCs w:val="24"/>
        </w:rPr>
        <w:t xml:space="preserve"> </w:t>
      </w:r>
      <w:r>
        <w:rPr>
          <w:rFonts w:ascii="Times New Roman" w:hAnsi="Times New Roman"/>
          <w:szCs w:val="24"/>
        </w:rPr>
        <w:t xml:space="preserve">после </w:t>
      </w:r>
      <w:proofErr w:type="spellStart"/>
      <w:r>
        <w:rPr>
          <w:rFonts w:ascii="Times New Roman" w:hAnsi="Times New Roman"/>
          <w:i/>
          <w:szCs w:val="24"/>
        </w:rPr>
        <w:t>ц</w:t>
      </w:r>
      <w:proofErr w:type="spellEnd"/>
      <w:r>
        <w:rPr>
          <w:rFonts w:ascii="Times New Roman" w:hAnsi="Times New Roman"/>
          <w:szCs w:val="24"/>
        </w:rPr>
        <w:t xml:space="preserve">. </w:t>
      </w:r>
    </w:p>
    <w:p w:rsidR="00130AB4" w:rsidRDefault="00130AB4" w:rsidP="00130AB4">
      <w:pPr>
        <w:ind w:firstLine="709"/>
        <w:jc w:val="both"/>
        <w:rPr>
          <w:rFonts w:ascii="Times New Roman" w:hAnsi="Times New Roman"/>
          <w:szCs w:val="24"/>
        </w:rPr>
      </w:pPr>
      <w:r>
        <w:rPr>
          <w:rFonts w:ascii="Times New Roman" w:hAnsi="Times New Roman"/>
          <w:szCs w:val="24"/>
        </w:rPr>
        <w:t xml:space="preserve">II. Умение употреблять слова с разными приставками и суффиксами. Умение пользоваться орфографическими и морфемными словарями. </w:t>
      </w:r>
    </w:p>
    <w:p w:rsidR="00130AB4" w:rsidRDefault="00130AB4" w:rsidP="00130AB4">
      <w:pPr>
        <w:ind w:firstLine="709"/>
        <w:jc w:val="both"/>
        <w:rPr>
          <w:rFonts w:ascii="Times New Roman" w:hAnsi="Times New Roman"/>
          <w:szCs w:val="24"/>
        </w:rPr>
      </w:pPr>
      <w:r>
        <w:rPr>
          <w:rFonts w:ascii="Times New Roman" w:hAnsi="Times New Roman"/>
          <w:szCs w:val="24"/>
        </w:rPr>
        <w:t xml:space="preserve">III. Рассуждение в повествовании. Рассуждение, его структура и разновидности. Письмо – повествование. Описание картины с элементами рассуждения. Выборочное изложение. </w:t>
      </w:r>
    </w:p>
    <w:p w:rsidR="00130AB4" w:rsidRDefault="00130AB4" w:rsidP="00130AB4">
      <w:pPr>
        <w:ind w:firstLine="709"/>
        <w:jc w:val="both"/>
        <w:rPr>
          <w:rFonts w:ascii="Times New Roman" w:hAnsi="Times New Roman"/>
          <w:b/>
          <w:szCs w:val="24"/>
        </w:rPr>
      </w:pPr>
      <w:r>
        <w:rPr>
          <w:rFonts w:ascii="Times New Roman" w:hAnsi="Times New Roman"/>
          <w:b/>
          <w:szCs w:val="24"/>
        </w:rPr>
        <w:t xml:space="preserve">Морфология. Орфография. Культура речи </w:t>
      </w:r>
    </w:p>
    <w:p w:rsidR="00130AB4" w:rsidRDefault="00130AB4" w:rsidP="00130AB4">
      <w:pPr>
        <w:ind w:firstLine="709"/>
        <w:jc w:val="both"/>
        <w:rPr>
          <w:rFonts w:ascii="Times New Roman" w:hAnsi="Times New Roman"/>
          <w:b/>
          <w:szCs w:val="24"/>
        </w:rPr>
      </w:pPr>
      <w:r>
        <w:rPr>
          <w:rFonts w:ascii="Times New Roman" w:hAnsi="Times New Roman"/>
          <w:b/>
          <w:szCs w:val="24"/>
        </w:rPr>
        <w:t>Имя существительное (18 ч + 6 ч)</w:t>
      </w:r>
    </w:p>
    <w:p w:rsidR="00130AB4" w:rsidRDefault="00130AB4" w:rsidP="00130AB4">
      <w:pPr>
        <w:ind w:firstLine="709"/>
        <w:jc w:val="both"/>
        <w:rPr>
          <w:rFonts w:ascii="Times New Roman" w:hAnsi="Times New Roman"/>
          <w:szCs w:val="24"/>
        </w:rPr>
      </w:pPr>
      <w:r>
        <w:rPr>
          <w:rFonts w:ascii="Times New Roman" w:hAnsi="Times New Roman"/>
          <w:szCs w:val="24"/>
        </w:rPr>
        <w:t xml:space="preserve">I. Имя существительное как часть речи. Синтаксическая роль имени существительного в предложении. </w:t>
      </w:r>
    </w:p>
    <w:p w:rsidR="00130AB4" w:rsidRDefault="00130AB4" w:rsidP="00130AB4">
      <w:pPr>
        <w:ind w:firstLine="709"/>
        <w:jc w:val="both"/>
        <w:rPr>
          <w:rFonts w:ascii="Times New Roman" w:hAnsi="Times New Roman"/>
          <w:szCs w:val="24"/>
        </w:rPr>
      </w:pPr>
      <w:r>
        <w:rPr>
          <w:rFonts w:ascii="Times New Roman" w:hAnsi="Times New Roman"/>
          <w:szCs w:val="24"/>
        </w:rPr>
        <w:t xml:space="preserve">Существительные одушевленные и неодушевленные (повторение). Существительные собственные и нарицательные. Большая буква в </w:t>
      </w:r>
      <w:proofErr w:type="gramStart"/>
      <w:r>
        <w:rPr>
          <w:rFonts w:ascii="Times New Roman" w:hAnsi="Times New Roman"/>
          <w:szCs w:val="24"/>
        </w:rPr>
        <w:t>географическими</w:t>
      </w:r>
      <w:proofErr w:type="gramEnd"/>
      <w:r>
        <w:rPr>
          <w:rFonts w:ascii="Times New Roman" w:hAnsi="Times New Roman"/>
          <w:szCs w:val="24"/>
        </w:rPr>
        <w:t xml:space="preserve"> названиях, в названиях улиц и площадей, в названиях исторических событий. Большая буква в названиях книг, газет, журналов, картин и кинофильмов, спектаклей, литературных и музыкальных произведений; выделение этих названий кавычками. Род существительных. Три склонения имен существительных: изменение существительных по падежам и числам.</w:t>
      </w:r>
    </w:p>
    <w:p w:rsidR="00130AB4" w:rsidRDefault="00130AB4" w:rsidP="00130AB4">
      <w:pPr>
        <w:ind w:firstLine="709"/>
        <w:jc w:val="both"/>
        <w:rPr>
          <w:rFonts w:ascii="Times New Roman" w:hAnsi="Times New Roman"/>
          <w:szCs w:val="24"/>
        </w:rPr>
      </w:pPr>
      <w:r>
        <w:rPr>
          <w:rFonts w:ascii="Times New Roman" w:hAnsi="Times New Roman"/>
          <w:szCs w:val="24"/>
        </w:rPr>
        <w:lastRenderedPageBreak/>
        <w:t>Существительные, имеющие форму только единственного или только множественного числа.</w:t>
      </w:r>
    </w:p>
    <w:p w:rsidR="00130AB4" w:rsidRDefault="00130AB4" w:rsidP="00130AB4">
      <w:pPr>
        <w:ind w:firstLine="709"/>
        <w:jc w:val="both"/>
        <w:rPr>
          <w:rFonts w:ascii="Times New Roman" w:hAnsi="Times New Roman"/>
          <w:szCs w:val="24"/>
        </w:rPr>
      </w:pPr>
      <w:r>
        <w:rPr>
          <w:rFonts w:ascii="Times New Roman" w:hAnsi="Times New Roman"/>
          <w:szCs w:val="24"/>
        </w:rPr>
        <w:t xml:space="preserve">Склонение существительных на </w:t>
      </w:r>
      <w:proofErr w:type="gramStart"/>
      <w:r>
        <w:rPr>
          <w:rFonts w:ascii="Times New Roman" w:hAnsi="Times New Roman"/>
          <w:i/>
          <w:szCs w:val="24"/>
        </w:rPr>
        <w:t>-</w:t>
      </w:r>
      <w:proofErr w:type="spellStart"/>
      <w:r>
        <w:rPr>
          <w:rFonts w:ascii="Times New Roman" w:hAnsi="Times New Roman"/>
          <w:i/>
          <w:szCs w:val="24"/>
        </w:rPr>
        <w:t>и</w:t>
      </w:r>
      <w:proofErr w:type="gramEnd"/>
      <w:r>
        <w:rPr>
          <w:rFonts w:ascii="Times New Roman" w:hAnsi="Times New Roman"/>
          <w:i/>
          <w:szCs w:val="24"/>
        </w:rPr>
        <w:t>я</w:t>
      </w:r>
      <w:proofErr w:type="spellEnd"/>
      <w:r>
        <w:rPr>
          <w:rFonts w:ascii="Times New Roman" w:hAnsi="Times New Roman"/>
          <w:i/>
          <w:szCs w:val="24"/>
        </w:rPr>
        <w:t>, -</w:t>
      </w:r>
      <w:proofErr w:type="spellStart"/>
      <w:r>
        <w:rPr>
          <w:rFonts w:ascii="Times New Roman" w:hAnsi="Times New Roman"/>
          <w:i/>
          <w:szCs w:val="24"/>
        </w:rPr>
        <w:t>ий</w:t>
      </w:r>
      <w:proofErr w:type="spellEnd"/>
      <w:r>
        <w:rPr>
          <w:rFonts w:ascii="Times New Roman" w:hAnsi="Times New Roman"/>
          <w:i/>
          <w:szCs w:val="24"/>
        </w:rPr>
        <w:t>, -</w:t>
      </w:r>
      <w:proofErr w:type="spellStart"/>
      <w:r>
        <w:rPr>
          <w:rFonts w:ascii="Times New Roman" w:hAnsi="Times New Roman"/>
          <w:i/>
          <w:szCs w:val="24"/>
        </w:rPr>
        <w:t>ие</w:t>
      </w:r>
      <w:proofErr w:type="spellEnd"/>
      <w:r>
        <w:rPr>
          <w:rFonts w:ascii="Times New Roman" w:hAnsi="Times New Roman"/>
          <w:szCs w:val="24"/>
        </w:rPr>
        <w:t>. Правописание гласных в падежных окончаниях имен существительных.</w:t>
      </w:r>
    </w:p>
    <w:p w:rsidR="00130AB4" w:rsidRDefault="00130AB4" w:rsidP="00130AB4">
      <w:pPr>
        <w:ind w:firstLine="709"/>
        <w:jc w:val="both"/>
        <w:rPr>
          <w:rFonts w:ascii="Times New Roman" w:hAnsi="Times New Roman"/>
          <w:szCs w:val="24"/>
        </w:rPr>
      </w:pPr>
      <w:r>
        <w:rPr>
          <w:rFonts w:ascii="Times New Roman" w:hAnsi="Times New Roman"/>
          <w:szCs w:val="24"/>
        </w:rPr>
        <w:t xml:space="preserve">Буквы </w:t>
      </w:r>
      <w:r>
        <w:rPr>
          <w:rFonts w:ascii="Times New Roman" w:hAnsi="Times New Roman"/>
          <w:i/>
          <w:szCs w:val="24"/>
        </w:rPr>
        <w:t>о</w:t>
      </w:r>
      <w:r>
        <w:rPr>
          <w:rFonts w:ascii="Times New Roman" w:hAnsi="Times New Roman"/>
          <w:szCs w:val="24"/>
        </w:rPr>
        <w:t xml:space="preserve"> и </w:t>
      </w:r>
      <w:r>
        <w:rPr>
          <w:rFonts w:ascii="Times New Roman" w:hAnsi="Times New Roman"/>
          <w:i/>
          <w:szCs w:val="24"/>
        </w:rPr>
        <w:t>е</w:t>
      </w:r>
      <w:r>
        <w:rPr>
          <w:rFonts w:ascii="Times New Roman" w:hAnsi="Times New Roman"/>
          <w:szCs w:val="24"/>
        </w:rPr>
        <w:t xml:space="preserve"> после шипящих и </w:t>
      </w:r>
      <w:proofErr w:type="spellStart"/>
      <w:r>
        <w:rPr>
          <w:rFonts w:ascii="Times New Roman" w:hAnsi="Times New Roman"/>
          <w:i/>
          <w:szCs w:val="24"/>
        </w:rPr>
        <w:t>ц</w:t>
      </w:r>
      <w:proofErr w:type="spellEnd"/>
      <w:r>
        <w:rPr>
          <w:rFonts w:ascii="Times New Roman" w:hAnsi="Times New Roman"/>
          <w:szCs w:val="24"/>
        </w:rPr>
        <w:t xml:space="preserve"> в окончаниях существительных.</w:t>
      </w:r>
    </w:p>
    <w:p w:rsidR="00130AB4" w:rsidRDefault="00130AB4" w:rsidP="00130AB4">
      <w:pPr>
        <w:ind w:firstLine="709"/>
        <w:jc w:val="both"/>
        <w:rPr>
          <w:rFonts w:ascii="Times New Roman" w:hAnsi="Times New Roman"/>
          <w:szCs w:val="24"/>
        </w:rPr>
      </w:pPr>
      <w:r>
        <w:rPr>
          <w:rFonts w:ascii="Times New Roman" w:hAnsi="Times New Roman"/>
          <w:szCs w:val="24"/>
        </w:rPr>
        <w:t xml:space="preserve">Морфологический разбор слов. </w:t>
      </w:r>
    </w:p>
    <w:p w:rsidR="00130AB4" w:rsidRDefault="00130AB4" w:rsidP="00130AB4">
      <w:pPr>
        <w:ind w:firstLine="709"/>
        <w:jc w:val="both"/>
        <w:rPr>
          <w:rFonts w:ascii="Times New Roman" w:hAnsi="Times New Roman"/>
          <w:szCs w:val="24"/>
        </w:rPr>
      </w:pPr>
      <w:r>
        <w:rPr>
          <w:rFonts w:ascii="Times New Roman" w:hAnsi="Times New Roman"/>
          <w:szCs w:val="24"/>
        </w:rPr>
        <w:t xml:space="preserve">II. Умение согласовывать прилагательные и глаголы прошедшего времени с существительными, род которых может быть определен неверно (например, фамилия, яблоко). </w:t>
      </w:r>
    </w:p>
    <w:p w:rsidR="00130AB4" w:rsidRDefault="00130AB4" w:rsidP="00130AB4">
      <w:pPr>
        <w:ind w:firstLine="709"/>
        <w:jc w:val="both"/>
        <w:rPr>
          <w:rFonts w:ascii="Times New Roman" w:hAnsi="Times New Roman"/>
          <w:szCs w:val="24"/>
        </w:rPr>
      </w:pPr>
      <w:r>
        <w:rPr>
          <w:rFonts w:ascii="Times New Roman" w:hAnsi="Times New Roman"/>
          <w:szCs w:val="24"/>
        </w:rPr>
        <w:t xml:space="preserve">Умение правильно образовывать формы именительного (инженеры, выборы) и родительного (чулок, мест) падежей множественного числа. </w:t>
      </w:r>
    </w:p>
    <w:p w:rsidR="00130AB4" w:rsidRDefault="00130AB4" w:rsidP="00130AB4">
      <w:pPr>
        <w:ind w:firstLine="709"/>
        <w:jc w:val="both"/>
        <w:rPr>
          <w:rFonts w:ascii="Times New Roman" w:hAnsi="Times New Roman"/>
          <w:szCs w:val="24"/>
        </w:rPr>
      </w:pPr>
      <w:r>
        <w:rPr>
          <w:rFonts w:ascii="Times New Roman" w:hAnsi="Times New Roman"/>
          <w:szCs w:val="24"/>
        </w:rPr>
        <w:t xml:space="preserve">Умение использовать в речи существительные-синонимы для более точного выражения мыслей и для устранения неоправданного повтора одних и тех же слов. </w:t>
      </w:r>
    </w:p>
    <w:p w:rsidR="00130AB4" w:rsidRDefault="00130AB4" w:rsidP="00130AB4">
      <w:pPr>
        <w:ind w:firstLine="709"/>
        <w:jc w:val="both"/>
        <w:rPr>
          <w:rFonts w:ascii="Times New Roman" w:hAnsi="Times New Roman"/>
          <w:szCs w:val="24"/>
        </w:rPr>
      </w:pPr>
      <w:r>
        <w:rPr>
          <w:rFonts w:ascii="Times New Roman" w:hAnsi="Times New Roman"/>
          <w:szCs w:val="24"/>
        </w:rPr>
        <w:t>III. Доказательства и объяснения в рассуждении. Сжатое изложение – повествование. Подробное изложение с изменением лица рассказчика.</w:t>
      </w:r>
    </w:p>
    <w:p w:rsidR="00130AB4" w:rsidRDefault="00130AB4" w:rsidP="00130AB4">
      <w:pPr>
        <w:ind w:firstLine="709"/>
        <w:jc w:val="both"/>
        <w:rPr>
          <w:rFonts w:ascii="Times New Roman" w:hAnsi="Times New Roman"/>
          <w:b/>
          <w:szCs w:val="24"/>
        </w:rPr>
      </w:pPr>
      <w:r>
        <w:rPr>
          <w:rFonts w:ascii="Times New Roman" w:hAnsi="Times New Roman"/>
          <w:b/>
          <w:szCs w:val="24"/>
        </w:rPr>
        <w:t>Имя прилагательное (11 ч + 5 ч)</w:t>
      </w:r>
    </w:p>
    <w:p w:rsidR="00130AB4" w:rsidRDefault="00130AB4" w:rsidP="00130AB4">
      <w:pPr>
        <w:ind w:firstLine="709"/>
        <w:jc w:val="both"/>
        <w:rPr>
          <w:rFonts w:ascii="Times New Roman" w:hAnsi="Times New Roman"/>
          <w:szCs w:val="24"/>
        </w:rPr>
      </w:pPr>
      <w:r>
        <w:rPr>
          <w:rFonts w:ascii="Times New Roman" w:hAnsi="Times New Roman"/>
          <w:szCs w:val="24"/>
        </w:rPr>
        <w:t>I. Имя прилагательное как часть речи. Синтаксическая роль имени прилагательного в предложении.</w:t>
      </w:r>
    </w:p>
    <w:p w:rsidR="00130AB4" w:rsidRDefault="00130AB4" w:rsidP="00130AB4">
      <w:pPr>
        <w:ind w:firstLine="709"/>
        <w:jc w:val="both"/>
        <w:rPr>
          <w:rFonts w:ascii="Times New Roman" w:hAnsi="Times New Roman"/>
          <w:szCs w:val="24"/>
        </w:rPr>
      </w:pPr>
      <w:r>
        <w:rPr>
          <w:rFonts w:ascii="Times New Roman" w:hAnsi="Times New Roman"/>
          <w:szCs w:val="24"/>
        </w:rPr>
        <w:t xml:space="preserve">Правописание гласных в падежных окончаниях прилагательных с основой на шипящую. Неупотребление буквы </w:t>
      </w:r>
      <w:proofErr w:type="spellStart"/>
      <w:r>
        <w:rPr>
          <w:rFonts w:ascii="Times New Roman" w:hAnsi="Times New Roman"/>
          <w:szCs w:val="24"/>
        </w:rPr>
        <w:t>ь</w:t>
      </w:r>
      <w:proofErr w:type="spellEnd"/>
      <w:r>
        <w:rPr>
          <w:rFonts w:ascii="Times New Roman" w:hAnsi="Times New Roman"/>
          <w:szCs w:val="24"/>
        </w:rPr>
        <w:t xml:space="preserve"> на конце кратких прилагательных с основой на шипящую. </w:t>
      </w:r>
    </w:p>
    <w:p w:rsidR="00130AB4" w:rsidRDefault="00130AB4" w:rsidP="00130AB4">
      <w:pPr>
        <w:ind w:firstLine="709"/>
        <w:jc w:val="both"/>
        <w:rPr>
          <w:rFonts w:ascii="Times New Roman" w:hAnsi="Times New Roman"/>
          <w:szCs w:val="24"/>
        </w:rPr>
      </w:pPr>
      <w:r>
        <w:rPr>
          <w:rFonts w:ascii="Times New Roman" w:hAnsi="Times New Roman"/>
          <w:szCs w:val="24"/>
        </w:rPr>
        <w:t xml:space="preserve">Полные и краткие прилагательные. </w:t>
      </w:r>
    </w:p>
    <w:p w:rsidR="00130AB4" w:rsidRDefault="00130AB4" w:rsidP="00130AB4">
      <w:pPr>
        <w:ind w:firstLine="709"/>
        <w:jc w:val="both"/>
        <w:rPr>
          <w:rFonts w:ascii="Times New Roman" w:hAnsi="Times New Roman"/>
          <w:szCs w:val="24"/>
        </w:rPr>
      </w:pPr>
      <w:r>
        <w:rPr>
          <w:rFonts w:ascii="Times New Roman" w:hAnsi="Times New Roman"/>
          <w:szCs w:val="24"/>
        </w:rPr>
        <w:t xml:space="preserve">Изменение полных прилагательных по родам, падежам и числам, а кратких - по родам и числам. </w:t>
      </w:r>
    </w:p>
    <w:p w:rsidR="00130AB4" w:rsidRDefault="00130AB4" w:rsidP="00130AB4">
      <w:pPr>
        <w:ind w:firstLine="709"/>
        <w:jc w:val="both"/>
        <w:rPr>
          <w:rFonts w:ascii="Times New Roman" w:hAnsi="Times New Roman"/>
          <w:szCs w:val="24"/>
        </w:rPr>
      </w:pPr>
      <w:r>
        <w:rPr>
          <w:rFonts w:ascii="Times New Roman" w:hAnsi="Times New Roman"/>
          <w:szCs w:val="24"/>
        </w:rPr>
        <w:t>Морфологический разбор имён прилагательных.</w:t>
      </w:r>
    </w:p>
    <w:p w:rsidR="00130AB4" w:rsidRDefault="00130AB4" w:rsidP="00130AB4">
      <w:pPr>
        <w:ind w:firstLine="709"/>
        <w:jc w:val="both"/>
        <w:rPr>
          <w:rFonts w:ascii="Times New Roman" w:hAnsi="Times New Roman"/>
          <w:szCs w:val="24"/>
        </w:rPr>
      </w:pPr>
      <w:r>
        <w:rPr>
          <w:rFonts w:ascii="Times New Roman" w:hAnsi="Times New Roman"/>
          <w:szCs w:val="24"/>
        </w:rPr>
        <w:t>II. Умение правильно ставить ударение в краткой форме прилагательных (</w:t>
      </w:r>
      <w:proofErr w:type="gramStart"/>
      <w:r>
        <w:rPr>
          <w:rFonts w:ascii="Times New Roman" w:hAnsi="Times New Roman"/>
          <w:szCs w:val="24"/>
        </w:rPr>
        <w:t>труден</w:t>
      </w:r>
      <w:proofErr w:type="gramEnd"/>
      <w:r>
        <w:rPr>
          <w:rFonts w:ascii="Times New Roman" w:hAnsi="Times New Roman"/>
          <w:szCs w:val="24"/>
        </w:rPr>
        <w:t>, трудна, трудно).</w:t>
      </w:r>
    </w:p>
    <w:p w:rsidR="00130AB4" w:rsidRDefault="00130AB4" w:rsidP="00130AB4">
      <w:pPr>
        <w:ind w:firstLine="709"/>
        <w:jc w:val="both"/>
        <w:rPr>
          <w:rFonts w:ascii="Times New Roman" w:hAnsi="Times New Roman"/>
          <w:szCs w:val="24"/>
        </w:rPr>
      </w:pPr>
      <w:r>
        <w:rPr>
          <w:rFonts w:ascii="Times New Roman" w:hAnsi="Times New Roman"/>
          <w:szCs w:val="24"/>
        </w:rPr>
        <w:t xml:space="preserve">Умение пользоваться в речи прилагательными-синонимами для более точного выражения мысли и для устранения неоправданных повторений одних и тех же слов. </w:t>
      </w:r>
    </w:p>
    <w:p w:rsidR="00130AB4" w:rsidRDefault="00130AB4" w:rsidP="00130AB4">
      <w:pPr>
        <w:ind w:firstLine="709"/>
        <w:jc w:val="both"/>
        <w:rPr>
          <w:rFonts w:ascii="Times New Roman" w:hAnsi="Times New Roman"/>
          <w:szCs w:val="24"/>
        </w:rPr>
      </w:pPr>
      <w:r>
        <w:rPr>
          <w:rFonts w:ascii="Times New Roman" w:hAnsi="Times New Roman"/>
          <w:szCs w:val="24"/>
        </w:rPr>
        <w:t>III. Описание животного. Структура текста данного жанра. Стилистические разновидности этого жанра. Сочинение с описанием животного в рассказе.</w:t>
      </w:r>
    </w:p>
    <w:p w:rsidR="00130AB4" w:rsidRDefault="00130AB4" w:rsidP="00130AB4">
      <w:pPr>
        <w:ind w:firstLine="709"/>
        <w:jc w:val="both"/>
        <w:rPr>
          <w:rFonts w:ascii="Times New Roman" w:hAnsi="Times New Roman"/>
          <w:b/>
          <w:szCs w:val="24"/>
        </w:rPr>
      </w:pPr>
      <w:r>
        <w:rPr>
          <w:rFonts w:ascii="Times New Roman" w:hAnsi="Times New Roman"/>
          <w:b/>
          <w:szCs w:val="24"/>
        </w:rPr>
        <w:t>Глагол (29ч + 7ч)</w:t>
      </w:r>
    </w:p>
    <w:p w:rsidR="00130AB4" w:rsidRDefault="00130AB4" w:rsidP="00130AB4">
      <w:pPr>
        <w:ind w:firstLine="709"/>
        <w:jc w:val="both"/>
        <w:rPr>
          <w:rFonts w:ascii="Times New Roman" w:hAnsi="Times New Roman"/>
          <w:szCs w:val="24"/>
        </w:rPr>
      </w:pPr>
      <w:r>
        <w:rPr>
          <w:rFonts w:ascii="Times New Roman" w:hAnsi="Times New Roman"/>
          <w:szCs w:val="24"/>
        </w:rPr>
        <w:t>I. Глагол как часть речи. Синтаксическая роль глагола в предложении.</w:t>
      </w:r>
    </w:p>
    <w:p w:rsidR="00130AB4" w:rsidRDefault="00130AB4" w:rsidP="00130AB4">
      <w:pPr>
        <w:ind w:firstLine="709"/>
        <w:jc w:val="both"/>
        <w:rPr>
          <w:rFonts w:ascii="Times New Roman" w:hAnsi="Times New Roman"/>
          <w:szCs w:val="24"/>
        </w:rPr>
      </w:pPr>
      <w:r>
        <w:rPr>
          <w:rFonts w:ascii="Times New Roman" w:hAnsi="Times New Roman"/>
          <w:i/>
          <w:szCs w:val="24"/>
        </w:rPr>
        <w:t xml:space="preserve">Не </w:t>
      </w:r>
      <w:r>
        <w:rPr>
          <w:rFonts w:ascii="Times New Roman" w:hAnsi="Times New Roman"/>
          <w:szCs w:val="24"/>
        </w:rPr>
        <w:t>с глаголом.</w:t>
      </w:r>
    </w:p>
    <w:p w:rsidR="00130AB4" w:rsidRDefault="00130AB4" w:rsidP="00130AB4">
      <w:pPr>
        <w:ind w:firstLine="709"/>
        <w:jc w:val="both"/>
        <w:rPr>
          <w:rFonts w:ascii="Times New Roman" w:hAnsi="Times New Roman"/>
          <w:szCs w:val="24"/>
        </w:rPr>
      </w:pPr>
      <w:r>
        <w:rPr>
          <w:rFonts w:ascii="Times New Roman" w:hAnsi="Times New Roman"/>
          <w:szCs w:val="24"/>
        </w:rPr>
        <w:t xml:space="preserve">Неопределенная форма глагола (инфинитив на </w:t>
      </w:r>
      <w:proofErr w:type="gramStart"/>
      <w:r>
        <w:rPr>
          <w:rFonts w:ascii="Times New Roman" w:hAnsi="Times New Roman"/>
          <w:i/>
          <w:szCs w:val="24"/>
        </w:rPr>
        <w:t>-</w:t>
      </w:r>
      <w:proofErr w:type="spellStart"/>
      <w:r>
        <w:rPr>
          <w:rFonts w:ascii="Times New Roman" w:hAnsi="Times New Roman"/>
          <w:i/>
          <w:szCs w:val="24"/>
        </w:rPr>
        <w:t>т</w:t>
      </w:r>
      <w:proofErr w:type="gramEnd"/>
      <w:r>
        <w:rPr>
          <w:rFonts w:ascii="Times New Roman" w:hAnsi="Times New Roman"/>
          <w:i/>
          <w:szCs w:val="24"/>
        </w:rPr>
        <w:t>ь</w:t>
      </w:r>
      <w:proofErr w:type="spellEnd"/>
      <w:r>
        <w:rPr>
          <w:rFonts w:ascii="Times New Roman" w:hAnsi="Times New Roman"/>
          <w:i/>
          <w:szCs w:val="24"/>
        </w:rPr>
        <w:t xml:space="preserve"> (-</w:t>
      </w:r>
      <w:proofErr w:type="spellStart"/>
      <w:r>
        <w:rPr>
          <w:rFonts w:ascii="Times New Roman" w:hAnsi="Times New Roman"/>
          <w:i/>
          <w:szCs w:val="24"/>
        </w:rPr>
        <w:t>ться</w:t>
      </w:r>
      <w:proofErr w:type="spellEnd"/>
      <w:r>
        <w:rPr>
          <w:rFonts w:ascii="Times New Roman" w:hAnsi="Times New Roman"/>
          <w:i/>
          <w:szCs w:val="24"/>
        </w:rPr>
        <w:t>), -</w:t>
      </w:r>
      <w:proofErr w:type="spellStart"/>
      <w:r>
        <w:rPr>
          <w:rFonts w:ascii="Times New Roman" w:hAnsi="Times New Roman"/>
          <w:i/>
          <w:szCs w:val="24"/>
        </w:rPr>
        <w:t>ти</w:t>
      </w:r>
      <w:proofErr w:type="spellEnd"/>
      <w:r>
        <w:rPr>
          <w:rFonts w:ascii="Times New Roman" w:hAnsi="Times New Roman"/>
          <w:i/>
          <w:szCs w:val="24"/>
        </w:rPr>
        <w:t xml:space="preserve"> (-</w:t>
      </w:r>
      <w:proofErr w:type="spellStart"/>
      <w:r>
        <w:rPr>
          <w:rFonts w:ascii="Times New Roman" w:hAnsi="Times New Roman"/>
          <w:i/>
          <w:szCs w:val="24"/>
        </w:rPr>
        <w:t>тись</w:t>
      </w:r>
      <w:proofErr w:type="spellEnd"/>
      <w:r>
        <w:rPr>
          <w:rFonts w:ascii="Times New Roman" w:hAnsi="Times New Roman"/>
          <w:i/>
          <w:szCs w:val="24"/>
        </w:rPr>
        <w:t>), -</w:t>
      </w:r>
      <w:proofErr w:type="spellStart"/>
      <w:r>
        <w:rPr>
          <w:rFonts w:ascii="Times New Roman" w:hAnsi="Times New Roman"/>
          <w:i/>
          <w:szCs w:val="24"/>
        </w:rPr>
        <w:t>чь</w:t>
      </w:r>
      <w:proofErr w:type="spellEnd"/>
      <w:r>
        <w:rPr>
          <w:rFonts w:ascii="Times New Roman" w:hAnsi="Times New Roman"/>
          <w:i/>
          <w:szCs w:val="24"/>
        </w:rPr>
        <w:t xml:space="preserve"> (-</w:t>
      </w:r>
      <w:proofErr w:type="spellStart"/>
      <w:r>
        <w:rPr>
          <w:rFonts w:ascii="Times New Roman" w:hAnsi="Times New Roman"/>
          <w:i/>
          <w:szCs w:val="24"/>
        </w:rPr>
        <w:t>чься</w:t>
      </w:r>
      <w:proofErr w:type="spellEnd"/>
      <w:r>
        <w:rPr>
          <w:rFonts w:ascii="Times New Roman" w:hAnsi="Times New Roman"/>
          <w:i/>
          <w:szCs w:val="24"/>
        </w:rPr>
        <w:t>)</w:t>
      </w:r>
      <w:r>
        <w:rPr>
          <w:rFonts w:ascii="Times New Roman" w:hAnsi="Times New Roman"/>
          <w:szCs w:val="24"/>
        </w:rPr>
        <w:t xml:space="preserve">. Правописание </w:t>
      </w:r>
      <w:proofErr w:type="gramStart"/>
      <w:r>
        <w:rPr>
          <w:rFonts w:ascii="Times New Roman" w:hAnsi="Times New Roman"/>
          <w:i/>
          <w:szCs w:val="24"/>
        </w:rPr>
        <w:t>-</w:t>
      </w:r>
      <w:proofErr w:type="spellStart"/>
      <w:r>
        <w:rPr>
          <w:rFonts w:ascii="Times New Roman" w:hAnsi="Times New Roman"/>
          <w:i/>
          <w:szCs w:val="24"/>
        </w:rPr>
        <w:t>т</w:t>
      </w:r>
      <w:proofErr w:type="gramEnd"/>
      <w:r>
        <w:rPr>
          <w:rFonts w:ascii="Times New Roman" w:hAnsi="Times New Roman"/>
          <w:i/>
          <w:szCs w:val="24"/>
        </w:rPr>
        <w:t>ься</w:t>
      </w:r>
      <w:proofErr w:type="spellEnd"/>
      <w:r>
        <w:rPr>
          <w:rFonts w:ascii="Times New Roman" w:hAnsi="Times New Roman"/>
          <w:i/>
          <w:szCs w:val="24"/>
        </w:rPr>
        <w:t xml:space="preserve"> и -</w:t>
      </w:r>
      <w:proofErr w:type="spellStart"/>
      <w:r>
        <w:rPr>
          <w:rFonts w:ascii="Times New Roman" w:hAnsi="Times New Roman"/>
          <w:i/>
          <w:szCs w:val="24"/>
        </w:rPr>
        <w:t>чь</w:t>
      </w:r>
      <w:proofErr w:type="spellEnd"/>
      <w:r>
        <w:rPr>
          <w:rFonts w:ascii="Times New Roman" w:hAnsi="Times New Roman"/>
          <w:i/>
          <w:szCs w:val="24"/>
        </w:rPr>
        <w:t xml:space="preserve"> (-</w:t>
      </w:r>
      <w:proofErr w:type="spellStart"/>
      <w:r>
        <w:rPr>
          <w:rFonts w:ascii="Times New Roman" w:hAnsi="Times New Roman"/>
          <w:i/>
          <w:szCs w:val="24"/>
        </w:rPr>
        <w:t>чься</w:t>
      </w:r>
      <w:proofErr w:type="spellEnd"/>
      <w:r>
        <w:rPr>
          <w:rFonts w:ascii="Times New Roman" w:hAnsi="Times New Roman"/>
          <w:i/>
          <w:szCs w:val="24"/>
        </w:rPr>
        <w:t>)</w:t>
      </w:r>
      <w:r>
        <w:rPr>
          <w:rFonts w:ascii="Times New Roman" w:hAnsi="Times New Roman"/>
          <w:szCs w:val="24"/>
        </w:rPr>
        <w:t xml:space="preserve"> в неопределенной форме (повторение).</w:t>
      </w:r>
    </w:p>
    <w:p w:rsidR="00130AB4" w:rsidRDefault="00130AB4" w:rsidP="00130AB4">
      <w:pPr>
        <w:ind w:firstLine="709"/>
        <w:jc w:val="both"/>
        <w:rPr>
          <w:rFonts w:ascii="Times New Roman" w:hAnsi="Times New Roman"/>
          <w:szCs w:val="24"/>
        </w:rPr>
      </w:pPr>
      <w:r>
        <w:rPr>
          <w:rFonts w:ascii="Times New Roman" w:hAnsi="Times New Roman"/>
          <w:szCs w:val="24"/>
        </w:rPr>
        <w:lastRenderedPageBreak/>
        <w:t xml:space="preserve">Совершенный и несовершенный вид глагола; I и II спряжение. Правописание гласных в безударных личных окончаниях глаголов. </w:t>
      </w:r>
    </w:p>
    <w:p w:rsidR="00130AB4" w:rsidRDefault="00130AB4" w:rsidP="00130AB4">
      <w:pPr>
        <w:ind w:firstLine="709"/>
        <w:jc w:val="both"/>
        <w:rPr>
          <w:rFonts w:ascii="Times New Roman" w:hAnsi="Times New Roman"/>
          <w:szCs w:val="24"/>
        </w:rPr>
      </w:pPr>
      <w:r>
        <w:rPr>
          <w:rFonts w:ascii="Times New Roman" w:hAnsi="Times New Roman"/>
          <w:szCs w:val="24"/>
        </w:rPr>
        <w:t xml:space="preserve">Правописание чередующихся гласных </w:t>
      </w:r>
      <w:r>
        <w:rPr>
          <w:rFonts w:ascii="Times New Roman" w:hAnsi="Times New Roman"/>
          <w:i/>
          <w:szCs w:val="24"/>
        </w:rPr>
        <w:t>е</w:t>
      </w:r>
      <w:r>
        <w:rPr>
          <w:rFonts w:ascii="Times New Roman" w:hAnsi="Times New Roman"/>
          <w:szCs w:val="24"/>
        </w:rPr>
        <w:t xml:space="preserve"> и </w:t>
      </w:r>
      <w:proofErr w:type="spellStart"/>
      <w:proofErr w:type="gramStart"/>
      <w:r>
        <w:rPr>
          <w:rFonts w:ascii="Times New Roman" w:hAnsi="Times New Roman"/>
          <w:i/>
          <w:szCs w:val="24"/>
        </w:rPr>
        <w:t>и</w:t>
      </w:r>
      <w:proofErr w:type="spellEnd"/>
      <w:proofErr w:type="gramEnd"/>
      <w:r>
        <w:rPr>
          <w:rFonts w:ascii="Times New Roman" w:hAnsi="Times New Roman"/>
          <w:szCs w:val="24"/>
        </w:rPr>
        <w:t xml:space="preserve"> в корнях глаголов </w:t>
      </w:r>
      <w:r>
        <w:rPr>
          <w:rFonts w:ascii="Times New Roman" w:hAnsi="Times New Roman"/>
          <w:i/>
          <w:szCs w:val="24"/>
        </w:rPr>
        <w:t>-</w:t>
      </w:r>
      <w:proofErr w:type="spellStart"/>
      <w:r>
        <w:rPr>
          <w:rFonts w:ascii="Times New Roman" w:hAnsi="Times New Roman"/>
          <w:i/>
          <w:szCs w:val="24"/>
        </w:rPr>
        <w:t>бер</w:t>
      </w:r>
      <w:proofErr w:type="spellEnd"/>
      <w:r>
        <w:rPr>
          <w:rFonts w:ascii="Times New Roman" w:hAnsi="Times New Roman"/>
          <w:i/>
          <w:szCs w:val="24"/>
        </w:rPr>
        <w:t>- - -</w:t>
      </w:r>
      <w:proofErr w:type="spellStart"/>
      <w:r>
        <w:rPr>
          <w:rFonts w:ascii="Times New Roman" w:hAnsi="Times New Roman"/>
          <w:i/>
          <w:szCs w:val="24"/>
        </w:rPr>
        <w:t>бир</w:t>
      </w:r>
      <w:proofErr w:type="spellEnd"/>
      <w:r>
        <w:rPr>
          <w:rFonts w:ascii="Times New Roman" w:hAnsi="Times New Roman"/>
          <w:i/>
          <w:szCs w:val="24"/>
        </w:rPr>
        <w:t>-, -</w:t>
      </w:r>
      <w:proofErr w:type="spellStart"/>
      <w:r>
        <w:rPr>
          <w:rFonts w:ascii="Times New Roman" w:hAnsi="Times New Roman"/>
          <w:i/>
          <w:szCs w:val="24"/>
        </w:rPr>
        <w:t>дер</w:t>
      </w:r>
      <w:proofErr w:type="spellEnd"/>
      <w:r>
        <w:rPr>
          <w:rFonts w:ascii="Times New Roman" w:hAnsi="Times New Roman"/>
          <w:i/>
          <w:szCs w:val="24"/>
        </w:rPr>
        <w:t>- - -</w:t>
      </w:r>
      <w:proofErr w:type="spellStart"/>
      <w:r>
        <w:rPr>
          <w:rFonts w:ascii="Times New Roman" w:hAnsi="Times New Roman"/>
          <w:i/>
          <w:szCs w:val="24"/>
        </w:rPr>
        <w:t>дир</w:t>
      </w:r>
      <w:proofErr w:type="spellEnd"/>
      <w:r>
        <w:rPr>
          <w:rFonts w:ascii="Times New Roman" w:hAnsi="Times New Roman"/>
          <w:i/>
          <w:szCs w:val="24"/>
        </w:rPr>
        <w:t xml:space="preserve">-, -мер- - -мир-, - </w:t>
      </w:r>
      <w:proofErr w:type="spellStart"/>
      <w:r>
        <w:rPr>
          <w:rFonts w:ascii="Times New Roman" w:hAnsi="Times New Roman"/>
          <w:i/>
          <w:szCs w:val="24"/>
        </w:rPr>
        <w:t>nep</w:t>
      </w:r>
      <w:proofErr w:type="spellEnd"/>
      <w:r>
        <w:rPr>
          <w:rFonts w:ascii="Times New Roman" w:hAnsi="Times New Roman"/>
          <w:i/>
          <w:szCs w:val="24"/>
        </w:rPr>
        <w:t>- - -пир-, - тер- - - тир-, -стел- - -</w:t>
      </w:r>
      <w:proofErr w:type="spellStart"/>
      <w:r>
        <w:rPr>
          <w:rFonts w:ascii="Times New Roman" w:hAnsi="Times New Roman"/>
          <w:i/>
          <w:szCs w:val="24"/>
        </w:rPr>
        <w:t>стил</w:t>
      </w:r>
      <w:proofErr w:type="spellEnd"/>
      <w:r>
        <w:rPr>
          <w:rFonts w:ascii="Times New Roman" w:hAnsi="Times New Roman"/>
          <w:i/>
          <w:szCs w:val="24"/>
        </w:rPr>
        <w:t>-.</w:t>
      </w:r>
      <w:r>
        <w:rPr>
          <w:rFonts w:ascii="Times New Roman" w:hAnsi="Times New Roman"/>
          <w:szCs w:val="24"/>
        </w:rPr>
        <w:t xml:space="preserve"> </w:t>
      </w:r>
    </w:p>
    <w:p w:rsidR="00130AB4" w:rsidRDefault="00130AB4" w:rsidP="00130AB4">
      <w:pPr>
        <w:ind w:firstLine="709"/>
        <w:jc w:val="both"/>
        <w:rPr>
          <w:rFonts w:ascii="Times New Roman" w:hAnsi="Times New Roman"/>
          <w:szCs w:val="24"/>
        </w:rPr>
      </w:pPr>
      <w:r>
        <w:rPr>
          <w:rFonts w:ascii="Times New Roman" w:hAnsi="Times New Roman"/>
          <w:szCs w:val="24"/>
        </w:rPr>
        <w:t>Время глагола: прошедшее, настоящее и будущее.</w:t>
      </w:r>
    </w:p>
    <w:p w:rsidR="00130AB4" w:rsidRDefault="00130AB4" w:rsidP="00130AB4">
      <w:pPr>
        <w:ind w:firstLine="709"/>
        <w:jc w:val="both"/>
        <w:rPr>
          <w:rFonts w:ascii="Times New Roman" w:hAnsi="Times New Roman"/>
          <w:szCs w:val="24"/>
        </w:rPr>
      </w:pPr>
      <w:r>
        <w:rPr>
          <w:rFonts w:ascii="Times New Roman" w:hAnsi="Times New Roman"/>
          <w:szCs w:val="24"/>
        </w:rPr>
        <w:t>Морфологический разбор глагола.</w:t>
      </w:r>
    </w:p>
    <w:p w:rsidR="00130AB4" w:rsidRDefault="00130AB4" w:rsidP="00130AB4">
      <w:pPr>
        <w:ind w:firstLine="709"/>
        <w:jc w:val="both"/>
        <w:rPr>
          <w:rFonts w:ascii="Times New Roman" w:hAnsi="Times New Roman"/>
          <w:szCs w:val="24"/>
        </w:rPr>
      </w:pPr>
      <w:r>
        <w:rPr>
          <w:rFonts w:ascii="Times New Roman" w:hAnsi="Times New Roman"/>
          <w:szCs w:val="24"/>
        </w:rPr>
        <w:t xml:space="preserve">II. </w:t>
      </w:r>
      <w:proofErr w:type="gramStart"/>
      <w:r>
        <w:rPr>
          <w:rFonts w:ascii="Times New Roman" w:hAnsi="Times New Roman"/>
          <w:szCs w:val="24"/>
        </w:rPr>
        <w:t>Соблюдение правильного ударения в глаголах, при произношении которых допускаются ошибки (начать, понять; начал, понял; начала, поняла; повторит, облегчит и др.).</w:t>
      </w:r>
      <w:proofErr w:type="gramEnd"/>
    </w:p>
    <w:p w:rsidR="00130AB4" w:rsidRDefault="00130AB4" w:rsidP="00130AB4">
      <w:pPr>
        <w:ind w:firstLine="709"/>
        <w:jc w:val="both"/>
        <w:rPr>
          <w:rFonts w:ascii="Times New Roman" w:hAnsi="Times New Roman"/>
          <w:szCs w:val="24"/>
        </w:rPr>
      </w:pPr>
      <w:r>
        <w:rPr>
          <w:rFonts w:ascii="Times New Roman" w:hAnsi="Times New Roman"/>
          <w:szCs w:val="24"/>
        </w:rPr>
        <w:t>Умение согласовывать глагол-сказуемое в прошедшем времени с подлежащим, выраженным существительным среднего рода и собирательным существительным. Умение употреблять при глаголах имена существительные в нужном падеже.</w:t>
      </w:r>
    </w:p>
    <w:p w:rsidR="00130AB4" w:rsidRDefault="00130AB4" w:rsidP="00130AB4">
      <w:pPr>
        <w:ind w:firstLine="709"/>
        <w:jc w:val="both"/>
        <w:rPr>
          <w:rFonts w:ascii="Times New Roman" w:hAnsi="Times New Roman"/>
          <w:szCs w:val="24"/>
        </w:rPr>
      </w:pPr>
      <w:r>
        <w:rPr>
          <w:rFonts w:ascii="Times New Roman" w:hAnsi="Times New Roman"/>
          <w:szCs w:val="24"/>
        </w:rPr>
        <w:t xml:space="preserve">Умение использовать в речи глаголы-синонимы (например, со значением высказывания, перемещения, нахождения) для более точного выражения мысли, для устранения неоправданного повтора слов. </w:t>
      </w:r>
    </w:p>
    <w:p w:rsidR="00130AB4" w:rsidRDefault="00130AB4" w:rsidP="00130AB4">
      <w:pPr>
        <w:ind w:firstLine="709"/>
        <w:jc w:val="both"/>
        <w:rPr>
          <w:rFonts w:ascii="Times New Roman" w:hAnsi="Times New Roman"/>
          <w:szCs w:val="24"/>
        </w:rPr>
      </w:pPr>
      <w:r>
        <w:rPr>
          <w:rFonts w:ascii="Times New Roman" w:hAnsi="Times New Roman"/>
          <w:szCs w:val="24"/>
        </w:rPr>
        <w:t>III. Понятие о рассказе, об особенностях его структуры и стиля. Невыдуманный рассказ о себе. Рассказы по сюжетным картинкам. Репортаж. Устный рассказ по рисунку. Сжатое изложение рассказа. Изложение лингвистического текста.</w:t>
      </w:r>
    </w:p>
    <w:p w:rsidR="00130AB4" w:rsidRDefault="00130AB4" w:rsidP="00130AB4">
      <w:pPr>
        <w:ind w:firstLine="709"/>
        <w:jc w:val="both"/>
        <w:rPr>
          <w:rFonts w:ascii="Times New Roman" w:hAnsi="Times New Roman"/>
          <w:b/>
          <w:szCs w:val="24"/>
        </w:rPr>
      </w:pPr>
      <w:r>
        <w:rPr>
          <w:rFonts w:ascii="Times New Roman" w:hAnsi="Times New Roman"/>
          <w:b/>
          <w:szCs w:val="24"/>
        </w:rPr>
        <w:t xml:space="preserve">Повторение и систематизация </w:t>
      </w:r>
      <w:proofErr w:type="gramStart"/>
      <w:r>
        <w:rPr>
          <w:rFonts w:ascii="Times New Roman" w:hAnsi="Times New Roman"/>
          <w:b/>
          <w:szCs w:val="24"/>
        </w:rPr>
        <w:t>пройденного</w:t>
      </w:r>
      <w:proofErr w:type="gramEnd"/>
      <w:r>
        <w:rPr>
          <w:rFonts w:ascii="Times New Roman" w:hAnsi="Times New Roman"/>
          <w:b/>
          <w:szCs w:val="24"/>
        </w:rPr>
        <w:t xml:space="preserve"> в 5 классе (7ч + 8ч)</w:t>
      </w:r>
    </w:p>
    <w:p w:rsidR="00130AB4" w:rsidRDefault="00130AB4" w:rsidP="00130AB4">
      <w:pPr>
        <w:ind w:firstLine="709"/>
        <w:jc w:val="both"/>
        <w:rPr>
          <w:rFonts w:ascii="Times New Roman" w:hAnsi="Times New Roman"/>
          <w:b/>
          <w:szCs w:val="24"/>
        </w:rPr>
      </w:pPr>
    </w:p>
    <w:p w:rsidR="00130AB4" w:rsidRDefault="00130AB4" w:rsidP="00130AB4">
      <w:pPr>
        <w:ind w:firstLine="709"/>
        <w:jc w:val="both"/>
        <w:rPr>
          <w:rFonts w:ascii="Times New Roman" w:hAnsi="Times New Roman"/>
          <w:b/>
          <w:szCs w:val="24"/>
        </w:rPr>
      </w:pPr>
    </w:p>
    <w:p w:rsidR="00130AB4" w:rsidRDefault="00130AB4" w:rsidP="00130AB4">
      <w:pPr>
        <w:ind w:firstLine="709"/>
        <w:jc w:val="both"/>
        <w:rPr>
          <w:rFonts w:ascii="Times New Roman" w:hAnsi="Times New Roman"/>
          <w:b/>
          <w:szCs w:val="24"/>
        </w:rPr>
      </w:pPr>
    </w:p>
    <w:p w:rsidR="00130AB4" w:rsidRDefault="00130AB4" w:rsidP="00130AB4">
      <w:pPr>
        <w:ind w:firstLine="709"/>
        <w:jc w:val="both"/>
        <w:rPr>
          <w:rFonts w:ascii="Times New Roman" w:hAnsi="Times New Roman"/>
          <w:b/>
          <w:szCs w:val="24"/>
        </w:rPr>
      </w:pPr>
    </w:p>
    <w:p w:rsidR="00130AB4" w:rsidRDefault="00130AB4" w:rsidP="00130AB4">
      <w:pPr>
        <w:ind w:firstLine="709"/>
        <w:jc w:val="both"/>
        <w:rPr>
          <w:rFonts w:ascii="Times New Roman" w:hAnsi="Times New Roman"/>
          <w:b/>
          <w:szCs w:val="24"/>
        </w:rPr>
      </w:pPr>
    </w:p>
    <w:p w:rsidR="00130AB4" w:rsidRDefault="00130AB4" w:rsidP="00130AB4">
      <w:pPr>
        <w:ind w:firstLine="709"/>
        <w:jc w:val="both"/>
        <w:rPr>
          <w:rFonts w:ascii="Times New Roman" w:hAnsi="Times New Roman"/>
          <w:b/>
          <w:szCs w:val="24"/>
        </w:rPr>
      </w:pPr>
    </w:p>
    <w:p w:rsidR="00130AB4" w:rsidRDefault="00130AB4" w:rsidP="00130AB4">
      <w:pPr>
        <w:ind w:firstLine="709"/>
        <w:jc w:val="both"/>
        <w:rPr>
          <w:rFonts w:ascii="Times New Roman" w:hAnsi="Times New Roman"/>
          <w:b/>
          <w:szCs w:val="24"/>
        </w:rPr>
      </w:pPr>
    </w:p>
    <w:p w:rsidR="00130AB4" w:rsidRDefault="00130AB4" w:rsidP="00130AB4">
      <w:pPr>
        <w:ind w:firstLine="709"/>
        <w:jc w:val="both"/>
        <w:rPr>
          <w:rFonts w:ascii="Times New Roman" w:hAnsi="Times New Roman"/>
          <w:b/>
          <w:szCs w:val="24"/>
        </w:rPr>
      </w:pPr>
    </w:p>
    <w:p w:rsidR="00130AB4" w:rsidRDefault="00130AB4" w:rsidP="00130AB4">
      <w:pPr>
        <w:jc w:val="both"/>
        <w:rPr>
          <w:rFonts w:ascii="Times New Roman" w:hAnsi="Times New Roman"/>
          <w:b/>
          <w:szCs w:val="24"/>
        </w:rPr>
      </w:pPr>
    </w:p>
    <w:p w:rsidR="00130AB4" w:rsidRDefault="00130AB4" w:rsidP="00130AB4">
      <w:pPr>
        <w:ind w:firstLine="709"/>
        <w:jc w:val="both"/>
        <w:rPr>
          <w:rFonts w:ascii="Times New Roman" w:hAnsi="Times New Roman"/>
          <w:b/>
          <w:szCs w:val="24"/>
        </w:rPr>
      </w:pPr>
    </w:p>
    <w:p w:rsidR="00130AB4" w:rsidRDefault="00130AB4" w:rsidP="00130AB4">
      <w:pPr>
        <w:ind w:firstLine="709"/>
        <w:jc w:val="both"/>
        <w:rPr>
          <w:rFonts w:ascii="Times New Roman" w:hAnsi="Times New Roman"/>
          <w:b/>
          <w:szCs w:val="24"/>
        </w:rPr>
      </w:pPr>
    </w:p>
    <w:p w:rsidR="00130AB4" w:rsidRDefault="00130AB4" w:rsidP="00130AB4">
      <w:pPr>
        <w:ind w:firstLine="709"/>
        <w:jc w:val="both"/>
        <w:rPr>
          <w:rFonts w:ascii="Times New Roman" w:hAnsi="Times New Roman"/>
          <w:b/>
          <w:szCs w:val="24"/>
        </w:rPr>
      </w:pPr>
    </w:p>
    <w:p w:rsidR="00130AB4" w:rsidRDefault="00130AB4" w:rsidP="00130AB4">
      <w:pPr>
        <w:ind w:firstLine="709"/>
        <w:jc w:val="both"/>
        <w:rPr>
          <w:rFonts w:ascii="Times New Roman" w:hAnsi="Times New Roman"/>
          <w:b/>
          <w:szCs w:val="24"/>
        </w:rPr>
      </w:pPr>
    </w:p>
    <w:p w:rsidR="00130AB4" w:rsidRDefault="00130AB4" w:rsidP="00130AB4">
      <w:pPr>
        <w:ind w:firstLine="709"/>
        <w:jc w:val="both"/>
        <w:rPr>
          <w:rFonts w:ascii="Times New Roman" w:hAnsi="Times New Roman"/>
          <w:b/>
          <w:szCs w:val="24"/>
        </w:rPr>
      </w:pPr>
    </w:p>
    <w:p w:rsidR="00130AB4" w:rsidRDefault="00130AB4" w:rsidP="00130AB4">
      <w:pPr>
        <w:ind w:firstLine="709"/>
        <w:jc w:val="both"/>
        <w:rPr>
          <w:rFonts w:ascii="Times New Roman" w:hAnsi="Times New Roman"/>
          <w:b/>
          <w:szCs w:val="24"/>
        </w:rPr>
      </w:pPr>
    </w:p>
    <w:p w:rsidR="00130AB4" w:rsidRDefault="00130AB4" w:rsidP="00130AB4">
      <w:pPr>
        <w:sectPr w:rsidR="00130AB4">
          <w:pgSz w:w="11906" w:h="16838"/>
          <w:pgMar w:top="1134" w:right="851" w:bottom="1134" w:left="1701" w:header="709" w:footer="709" w:gutter="0"/>
          <w:cols w:space="720"/>
        </w:sectPr>
      </w:pPr>
    </w:p>
    <w:p w:rsidR="00130AB4" w:rsidRDefault="00130AB4" w:rsidP="009C09EF">
      <w:pPr>
        <w:tabs>
          <w:tab w:val="left" w:pos="13560"/>
          <w:tab w:val="left" w:pos="13680"/>
        </w:tabs>
        <w:ind w:right="496"/>
        <w:jc w:val="center"/>
        <w:rPr>
          <w:rFonts w:ascii="Times New Roman" w:hAnsi="Times New Roman"/>
          <w:b/>
          <w:sz w:val="28"/>
        </w:rPr>
      </w:pPr>
      <w:r>
        <w:rPr>
          <w:rFonts w:ascii="Times New Roman" w:hAnsi="Times New Roman"/>
          <w:b/>
          <w:sz w:val="28"/>
        </w:rPr>
        <w:lastRenderedPageBreak/>
        <w:t>КАЛЕНДАРНО-ТЕМАТИЧЕСКОЕ  ПЛАНИРОВАНИЕ</w:t>
      </w:r>
    </w:p>
    <w:tbl>
      <w:tblPr>
        <w:tblpPr w:leftFromText="180" w:rightFromText="180" w:vertAnchor="text" w:horzAnchor="margin" w:tblpXSpec="right" w:tblpY="133"/>
        <w:tblOverlap w:val="never"/>
        <w:tblW w:w="108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134"/>
        <w:gridCol w:w="3686"/>
        <w:gridCol w:w="1134"/>
        <w:gridCol w:w="4240"/>
      </w:tblGrid>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Fonts w:ascii="Times New Roman" w:hAnsi="Times New Roman" w:cs="Times New Roman"/>
                <w:sz w:val="24"/>
                <w:szCs w:val="24"/>
              </w:rPr>
            </w:pPr>
            <w:r w:rsidRPr="009C09EF">
              <w:rPr>
                <w:rStyle w:val="af3"/>
                <w:rFonts w:ascii="Times New Roman" w:hAnsi="Times New Roman" w:cs="Times New Roman"/>
                <w:sz w:val="24"/>
                <w:szCs w:val="24"/>
              </w:rPr>
              <w:t xml:space="preserve">№ </w:t>
            </w:r>
            <w:proofErr w:type="spellStart"/>
            <w:proofErr w:type="gramStart"/>
            <w:r w:rsidRPr="009C09EF">
              <w:rPr>
                <w:rStyle w:val="af3"/>
                <w:rFonts w:ascii="Times New Roman" w:hAnsi="Times New Roman" w:cs="Times New Roman"/>
                <w:sz w:val="24"/>
                <w:szCs w:val="24"/>
              </w:rPr>
              <w:t>п</w:t>
            </w:r>
            <w:proofErr w:type="spellEnd"/>
            <w:proofErr w:type="gramEnd"/>
            <w:r w:rsidRPr="009C09EF">
              <w:rPr>
                <w:rStyle w:val="af3"/>
                <w:rFonts w:ascii="Times New Roman" w:hAnsi="Times New Roman" w:cs="Times New Roman"/>
                <w:sz w:val="24"/>
                <w:szCs w:val="24"/>
              </w:rPr>
              <w:t>/</w:t>
            </w:r>
            <w:proofErr w:type="spellStart"/>
            <w:r w:rsidRPr="009C09EF">
              <w:rPr>
                <w:rStyle w:val="af3"/>
                <w:rFonts w:ascii="Times New Roman" w:hAnsi="Times New Roman" w:cs="Times New Roman"/>
                <w:sz w:val="24"/>
                <w:szCs w:val="24"/>
              </w:rPr>
              <w:t>п</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sz w:val="24"/>
                <w:szCs w:val="24"/>
              </w:rPr>
            </w:pPr>
          </w:p>
          <w:p w:rsidR="009C09EF" w:rsidRPr="009C09EF" w:rsidRDefault="009C09EF" w:rsidP="009C09EF">
            <w:pPr>
              <w:jc w:val="center"/>
              <w:rPr>
                <w:rStyle w:val="af3"/>
                <w:rFonts w:ascii="Times New Roman" w:hAnsi="Times New Roman" w:cs="Times New Roman"/>
                <w:sz w:val="24"/>
                <w:szCs w:val="24"/>
              </w:rPr>
            </w:pPr>
            <w:r w:rsidRPr="009C09EF">
              <w:rPr>
                <w:rStyle w:val="af3"/>
                <w:rFonts w:ascii="Times New Roman" w:hAnsi="Times New Roman" w:cs="Times New Roman"/>
                <w:sz w:val="24"/>
                <w:szCs w:val="24"/>
              </w:rPr>
              <w:t>Дата</w:t>
            </w:r>
          </w:p>
        </w:tc>
        <w:tc>
          <w:tcPr>
            <w:tcW w:w="3686"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sz w:val="24"/>
                <w:szCs w:val="24"/>
              </w:rPr>
            </w:pPr>
            <w:r w:rsidRPr="009C09EF">
              <w:rPr>
                <w:rStyle w:val="af3"/>
                <w:rFonts w:ascii="Times New Roman" w:hAnsi="Times New Roman" w:cs="Times New Roman"/>
                <w:sz w:val="24"/>
                <w:szCs w:val="24"/>
              </w:rPr>
              <w:t xml:space="preserve">Тема </w:t>
            </w:r>
          </w:p>
          <w:p w:rsidR="009C09EF" w:rsidRPr="009C09EF" w:rsidRDefault="009C09EF" w:rsidP="009C09EF">
            <w:pPr>
              <w:jc w:val="center"/>
              <w:rPr>
                <w:rFonts w:ascii="Times New Roman" w:hAnsi="Times New Roman" w:cs="Times New Roman"/>
                <w:sz w:val="24"/>
                <w:szCs w:val="24"/>
              </w:rPr>
            </w:pPr>
            <w:r w:rsidRPr="009C09EF">
              <w:rPr>
                <w:rStyle w:val="af3"/>
                <w:rFonts w:ascii="Times New Roman" w:hAnsi="Times New Roman" w:cs="Times New Roman"/>
                <w:sz w:val="24"/>
                <w:szCs w:val="24"/>
              </w:rPr>
              <w:t>урока</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Fonts w:ascii="Times New Roman" w:hAnsi="Times New Roman" w:cs="Times New Roman"/>
                <w:sz w:val="24"/>
                <w:szCs w:val="24"/>
              </w:rPr>
            </w:pPr>
            <w:r w:rsidRPr="009C09EF">
              <w:rPr>
                <w:rStyle w:val="af3"/>
                <w:rFonts w:ascii="Times New Roman" w:hAnsi="Times New Roman" w:cs="Times New Roman"/>
                <w:sz w:val="24"/>
                <w:szCs w:val="24"/>
              </w:rPr>
              <w:t>Кол-во часов</w:t>
            </w:r>
          </w:p>
        </w:tc>
        <w:tc>
          <w:tcPr>
            <w:tcW w:w="4240" w:type="dxa"/>
            <w:tcBorders>
              <w:top w:val="single" w:sz="4" w:space="0" w:color="auto"/>
              <w:left w:val="single" w:sz="4" w:space="0" w:color="auto"/>
              <w:bottom w:val="single" w:sz="4" w:space="0" w:color="auto"/>
              <w:right w:val="single" w:sz="4" w:space="0" w:color="auto"/>
            </w:tcBorders>
            <w:noWrap/>
          </w:tcPr>
          <w:p w:rsidR="009C09EF" w:rsidRPr="009C09EF" w:rsidRDefault="009C09EF" w:rsidP="009C09EF">
            <w:pPr>
              <w:rPr>
                <w:rStyle w:val="af3"/>
                <w:rFonts w:ascii="Times New Roman" w:hAnsi="Times New Roman" w:cs="Times New Roman"/>
                <w:sz w:val="24"/>
                <w:szCs w:val="24"/>
              </w:rPr>
            </w:pPr>
            <w:r w:rsidRPr="009C09EF">
              <w:rPr>
                <w:rStyle w:val="af3"/>
                <w:rFonts w:ascii="Times New Roman" w:hAnsi="Times New Roman" w:cs="Times New Roman"/>
                <w:sz w:val="24"/>
                <w:szCs w:val="24"/>
              </w:rPr>
              <w:t xml:space="preserve">Основные виды </w:t>
            </w:r>
          </w:p>
          <w:p w:rsidR="009C09EF" w:rsidRPr="009C09EF" w:rsidRDefault="009C09EF" w:rsidP="009C09EF">
            <w:pPr>
              <w:rPr>
                <w:rStyle w:val="af3"/>
                <w:rFonts w:ascii="Times New Roman" w:hAnsi="Times New Roman" w:cs="Times New Roman"/>
                <w:sz w:val="24"/>
                <w:szCs w:val="24"/>
              </w:rPr>
            </w:pPr>
            <w:r w:rsidRPr="009C09EF">
              <w:rPr>
                <w:rStyle w:val="af3"/>
                <w:rFonts w:ascii="Times New Roman" w:hAnsi="Times New Roman" w:cs="Times New Roman"/>
                <w:sz w:val="24"/>
                <w:szCs w:val="24"/>
              </w:rPr>
              <w:t>учебной деятельности</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01.09.</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Читаем учебник. Слушаем на уроке.</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Fonts w:ascii="Times New Roman" w:hAnsi="Times New Roman" w:cs="Times New Roman"/>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 xml:space="preserve">     Знакомство с учебником. Чтение текста, анализ его структуры, пересказ содержания, используя выделенные слова.  </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65A07">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0</w:t>
            </w:r>
            <w:r w:rsidR="00965A07">
              <w:rPr>
                <w:rStyle w:val="af3"/>
                <w:rFonts w:ascii="Times New Roman" w:hAnsi="Times New Roman" w:cs="Times New Roman"/>
                <w:b w:val="0"/>
                <w:sz w:val="24"/>
                <w:szCs w:val="24"/>
              </w:rPr>
              <w:t>4</w:t>
            </w:r>
            <w:r w:rsidRPr="009C09EF">
              <w:rPr>
                <w:rStyle w:val="af3"/>
                <w:rFonts w:ascii="Times New Roman" w:hAnsi="Times New Roman" w:cs="Times New Roman"/>
                <w:b w:val="0"/>
                <w:sz w:val="24"/>
                <w:szCs w:val="24"/>
              </w:rPr>
              <w:t>.09.</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Язык и человек.</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Fonts w:ascii="Times New Roman" w:hAnsi="Times New Roman" w:cs="Times New Roman"/>
                <w:b/>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Чтение и анализ текста; работа с текстом упражнения</w:t>
            </w:r>
            <w:proofErr w:type="gramStart"/>
            <w:r w:rsidRPr="009C09EF">
              <w:rPr>
                <w:rFonts w:ascii="Times New Roman" w:hAnsi="Times New Roman" w:cs="Times New Roman"/>
                <w:sz w:val="24"/>
                <w:szCs w:val="24"/>
              </w:rPr>
              <w:t>.</w:t>
            </w:r>
            <w:proofErr w:type="gramEnd"/>
            <w:r w:rsidRPr="009C09EF">
              <w:rPr>
                <w:rFonts w:ascii="Times New Roman" w:hAnsi="Times New Roman" w:cs="Times New Roman"/>
                <w:sz w:val="24"/>
                <w:szCs w:val="24"/>
              </w:rPr>
              <w:t xml:space="preserve"> </w:t>
            </w:r>
            <w:proofErr w:type="gramStart"/>
            <w:r w:rsidRPr="009C09EF">
              <w:rPr>
                <w:rFonts w:ascii="Times New Roman" w:hAnsi="Times New Roman" w:cs="Times New Roman"/>
                <w:sz w:val="24"/>
                <w:szCs w:val="24"/>
              </w:rPr>
              <w:t>м</w:t>
            </w:r>
            <w:proofErr w:type="gramEnd"/>
            <w:r w:rsidRPr="009C09EF">
              <w:rPr>
                <w:rFonts w:ascii="Times New Roman" w:hAnsi="Times New Roman" w:cs="Times New Roman"/>
                <w:sz w:val="24"/>
                <w:szCs w:val="24"/>
              </w:rPr>
              <w:t>ини-сочинение.</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3.</w:t>
            </w:r>
          </w:p>
        </w:tc>
        <w:tc>
          <w:tcPr>
            <w:tcW w:w="1134" w:type="dxa"/>
            <w:tcBorders>
              <w:top w:val="single" w:sz="4" w:space="0" w:color="auto"/>
              <w:left w:val="single" w:sz="4" w:space="0" w:color="auto"/>
              <w:bottom w:val="single" w:sz="4" w:space="0" w:color="auto"/>
              <w:right w:val="single" w:sz="4" w:space="0" w:color="auto"/>
            </w:tcBorders>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0</w:t>
            </w:r>
            <w:r w:rsidR="00965A07">
              <w:rPr>
                <w:rStyle w:val="af3"/>
                <w:rFonts w:ascii="Times New Roman" w:hAnsi="Times New Roman" w:cs="Times New Roman"/>
                <w:b w:val="0"/>
                <w:sz w:val="24"/>
                <w:szCs w:val="24"/>
              </w:rPr>
              <w:t>5</w:t>
            </w:r>
            <w:r w:rsidRPr="009C09EF">
              <w:rPr>
                <w:rStyle w:val="af3"/>
                <w:rFonts w:ascii="Times New Roman" w:hAnsi="Times New Roman" w:cs="Times New Roman"/>
                <w:b w:val="0"/>
                <w:sz w:val="24"/>
                <w:szCs w:val="24"/>
              </w:rPr>
              <w:t>.09.</w:t>
            </w:r>
          </w:p>
          <w:p w:rsidR="009C09EF" w:rsidRPr="009C09EF" w:rsidRDefault="009C09EF" w:rsidP="009C09EF">
            <w:pPr>
              <w:jc w:val="center"/>
              <w:rPr>
                <w:rStyle w:val="af3"/>
                <w:rFonts w:ascii="Times New Roman" w:hAnsi="Times New Roman" w:cs="Times New Roman"/>
                <w:b w:val="0"/>
                <w:sz w:val="24"/>
                <w:szCs w:val="24"/>
              </w:rPr>
            </w:pP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Общение устное и письменное.</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Fonts w:ascii="Times New Roman" w:hAnsi="Times New Roman" w:cs="Times New Roman"/>
                <w:b/>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Анализ устных и письменных высказываний с точки зрения их цели, условий общения; анализ русских пословиц и поговорок, анализ жизненных ситуаций, приводимых детьми.</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4.</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ED056C">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0</w:t>
            </w:r>
            <w:r w:rsidR="00ED056C">
              <w:rPr>
                <w:rStyle w:val="af3"/>
                <w:rFonts w:ascii="Times New Roman" w:hAnsi="Times New Roman" w:cs="Times New Roman"/>
                <w:b w:val="0"/>
                <w:sz w:val="24"/>
                <w:szCs w:val="24"/>
              </w:rPr>
              <w:t>5</w:t>
            </w:r>
            <w:r w:rsidRPr="009C09EF">
              <w:rPr>
                <w:rStyle w:val="af3"/>
                <w:rFonts w:ascii="Times New Roman" w:hAnsi="Times New Roman" w:cs="Times New Roman"/>
                <w:b w:val="0"/>
                <w:sz w:val="24"/>
                <w:szCs w:val="24"/>
              </w:rPr>
              <w:t>.09.</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b/>
                <w:sz w:val="24"/>
                <w:szCs w:val="24"/>
              </w:rPr>
              <w:t>Р. Р.</w:t>
            </w:r>
            <w:r w:rsidRPr="009C09EF">
              <w:rPr>
                <w:rFonts w:ascii="Times New Roman" w:hAnsi="Times New Roman" w:cs="Times New Roman"/>
                <w:sz w:val="24"/>
                <w:szCs w:val="24"/>
              </w:rPr>
              <w:t xml:space="preserve"> Стили речи.</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Fonts w:ascii="Times New Roman" w:hAnsi="Times New Roman" w:cs="Times New Roman"/>
                <w:b/>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 xml:space="preserve">Работа с текстом по определению принадлежности функциональной разновидности языка; дети приводят собственные примеры. </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5.</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65A07">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0</w:t>
            </w:r>
            <w:r w:rsidR="00965A07">
              <w:rPr>
                <w:rStyle w:val="af3"/>
                <w:rFonts w:ascii="Times New Roman" w:hAnsi="Times New Roman" w:cs="Times New Roman"/>
                <w:b w:val="0"/>
                <w:sz w:val="24"/>
                <w:szCs w:val="24"/>
              </w:rPr>
              <w:t>6</w:t>
            </w:r>
            <w:r w:rsidRPr="009C09EF">
              <w:rPr>
                <w:rStyle w:val="af3"/>
                <w:rFonts w:ascii="Times New Roman" w:hAnsi="Times New Roman" w:cs="Times New Roman"/>
                <w:b w:val="0"/>
                <w:sz w:val="24"/>
                <w:szCs w:val="24"/>
              </w:rPr>
              <w:t>.09.</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Звуки и буквы. Произношение и правописание.</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Fonts w:ascii="Times New Roman" w:hAnsi="Times New Roman" w:cs="Times New Roman"/>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 xml:space="preserve">Работа с текстом, упражнениями учебника. </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6.</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07.09.</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Орфограмма.</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Fonts w:ascii="Times New Roman" w:hAnsi="Times New Roman" w:cs="Times New Roman"/>
                <w:b/>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Выполнение упражнений на опознавание различных видов орфограмм, графическое выделение морфем в словах.</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7.</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08.09.</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Правописание проверяемых безударных гласных в корне.</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Fonts w:ascii="Times New Roman" w:hAnsi="Times New Roman" w:cs="Times New Roman"/>
                <w:b/>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Выполнение упражнений, отрабатывающих данное правило; диктант.</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8.</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65A07" w:rsidP="009C09EF">
            <w:pPr>
              <w:jc w:val="center"/>
              <w:rPr>
                <w:rStyle w:val="af3"/>
                <w:rFonts w:ascii="Times New Roman" w:hAnsi="Times New Roman" w:cs="Times New Roman"/>
                <w:b w:val="0"/>
                <w:sz w:val="24"/>
                <w:szCs w:val="24"/>
              </w:rPr>
            </w:pPr>
            <w:r>
              <w:rPr>
                <w:rStyle w:val="af3"/>
                <w:rFonts w:ascii="Times New Roman" w:hAnsi="Times New Roman" w:cs="Times New Roman"/>
                <w:b w:val="0"/>
                <w:sz w:val="24"/>
                <w:szCs w:val="24"/>
              </w:rPr>
              <w:t>11</w:t>
            </w:r>
            <w:r w:rsidR="009C09EF" w:rsidRPr="009C09EF">
              <w:rPr>
                <w:rStyle w:val="af3"/>
                <w:rFonts w:ascii="Times New Roman" w:hAnsi="Times New Roman" w:cs="Times New Roman"/>
                <w:b w:val="0"/>
                <w:sz w:val="24"/>
                <w:szCs w:val="24"/>
              </w:rPr>
              <w:t>.09.</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 xml:space="preserve">Правописание проверяемых согласных в </w:t>
            </w:r>
            <w:proofErr w:type="gramStart"/>
            <w:r w:rsidRPr="009C09EF">
              <w:rPr>
                <w:rFonts w:ascii="Times New Roman" w:hAnsi="Times New Roman" w:cs="Times New Roman"/>
                <w:sz w:val="24"/>
                <w:szCs w:val="24"/>
              </w:rPr>
              <w:t>корне слова</w:t>
            </w:r>
            <w:proofErr w:type="gramEnd"/>
            <w:r w:rsidRPr="009C09EF">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Fonts w:ascii="Times New Roman" w:hAnsi="Times New Roman" w:cs="Times New Roman"/>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Выполнение упражнений, отрабатывающих данное правило.</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9.</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65A07" w:rsidP="009C09EF">
            <w:pPr>
              <w:jc w:val="center"/>
              <w:rPr>
                <w:rStyle w:val="af3"/>
                <w:rFonts w:ascii="Times New Roman" w:hAnsi="Times New Roman" w:cs="Times New Roman"/>
                <w:b w:val="0"/>
                <w:sz w:val="24"/>
                <w:szCs w:val="24"/>
              </w:rPr>
            </w:pPr>
            <w:r>
              <w:rPr>
                <w:rStyle w:val="af3"/>
                <w:rFonts w:ascii="Times New Roman" w:hAnsi="Times New Roman" w:cs="Times New Roman"/>
                <w:b w:val="0"/>
                <w:sz w:val="24"/>
                <w:szCs w:val="24"/>
              </w:rPr>
              <w:t>12</w:t>
            </w:r>
            <w:r w:rsidR="009C09EF" w:rsidRPr="009C09EF">
              <w:rPr>
                <w:rStyle w:val="af3"/>
                <w:rFonts w:ascii="Times New Roman" w:hAnsi="Times New Roman" w:cs="Times New Roman"/>
                <w:b w:val="0"/>
                <w:sz w:val="24"/>
                <w:szCs w:val="24"/>
              </w:rPr>
              <w:t>.09.</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 xml:space="preserve">Правописание непроизносимых согласных в </w:t>
            </w:r>
            <w:proofErr w:type="gramStart"/>
            <w:r w:rsidRPr="009C09EF">
              <w:rPr>
                <w:rFonts w:ascii="Times New Roman" w:hAnsi="Times New Roman" w:cs="Times New Roman"/>
                <w:sz w:val="24"/>
                <w:szCs w:val="24"/>
              </w:rPr>
              <w:t>корне слова</w:t>
            </w:r>
            <w:proofErr w:type="gramEnd"/>
            <w:r w:rsidRPr="009C09EF">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Fonts w:ascii="Times New Roman" w:hAnsi="Times New Roman" w:cs="Times New Roman"/>
                <w:b/>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Выполнение упражнений, отрабатывающих данное правило.</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10.</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65A07">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w:t>
            </w:r>
            <w:r w:rsidR="00965A07">
              <w:rPr>
                <w:rStyle w:val="af3"/>
                <w:rFonts w:ascii="Times New Roman" w:hAnsi="Times New Roman" w:cs="Times New Roman"/>
                <w:b w:val="0"/>
                <w:sz w:val="24"/>
                <w:szCs w:val="24"/>
              </w:rPr>
              <w:t>2</w:t>
            </w:r>
            <w:r w:rsidRPr="009C09EF">
              <w:rPr>
                <w:rStyle w:val="af3"/>
                <w:rFonts w:ascii="Times New Roman" w:hAnsi="Times New Roman" w:cs="Times New Roman"/>
                <w:b w:val="0"/>
                <w:sz w:val="24"/>
                <w:szCs w:val="24"/>
              </w:rPr>
              <w:t>.09.</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 xml:space="preserve">Буквы </w:t>
            </w:r>
            <w:r w:rsidRPr="009C09EF">
              <w:rPr>
                <w:rFonts w:ascii="Times New Roman" w:hAnsi="Times New Roman" w:cs="Times New Roman"/>
                <w:i/>
                <w:sz w:val="24"/>
                <w:szCs w:val="24"/>
              </w:rPr>
              <w:t>и, у, а</w:t>
            </w:r>
            <w:r w:rsidRPr="009C09EF">
              <w:rPr>
                <w:rFonts w:ascii="Times New Roman" w:hAnsi="Times New Roman" w:cs="Times New Roman"/>
                <w:sz w:val="24"/>
                <w:szCs w:val="24"/>
              </w:rPr>
              <w:t xml:space="preserve"> после шипящих.</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Fonts w:ascii="Times New Roman" w:hAnsi="Times New Roman" w:cs="Times New Roman"/>
                <w:b/>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Выполнение упражнений, отрабатывающих данное правило: вставляют пропущенные буквы, составляют предложения со словами-исключениями из правила; работа со словарём.</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lastRenderedPageBreak/>
              <w:t>11.</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65A07">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w:t>
            </w:r>
            <w:r w:rsidR="00965A07">
              <w:rPr>
                <w:rStyle w:val="af3"/>
                <w:rFonts w:ascii="Times New Roman" w:hAnsi="Times New Roman" w:cs="Times New Roman"/>
                <w:b w:val="0"/>
                <w:sz w:val="24"/>
                <w:szCs w:val="24"/>
              </w:rPr>
              <w:t>3</w:t>
            </w:r>
            <w:r w:rsidRPr="009C09EF">
              <w:rPr>
                <w:rStyle w:val="af3"/>
                <w:rFonts w:ascii="Times New Roman" w:hAnsi="Times New Roman" w:cs="Times New Roman"/>
                <w:b w:val="0"/>
                <w:sz w:val="24"/>
                <w:szCs w:val="24"/>
              </w:rPr>
              <w:t>.09.</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 xml:space="preserve">Разделительные </w:t>
            </w:r>
            <w:proofErr w:type="spellStart"/>
            <w:r w:rsidRPr="009C09EF">
              <w:rPr>
                <w:rFonts w:ascii="Times New Roman" w:hAnsi="Times New Roman" w:cs="Times New Roman"/>
                <w:i/>
                <w:sz w:val="24"/>
                <w:szCs w:val="24"/>
              </w:rPr>
              <w:t>ъ</w:t>
            </w:r>
            <w:proofErr w:type="spellEnd"/>
            <w:r w:rsidRPr="009C09EF">
              <w:rPr>
                <w:rFonts w:ascii="Times New Roman" w:hAnsi="Times New Roman" w:cs="Times New Roman"/>
                <w:i/>
                <w:sz w:val="24"/>
                <w:szCs w:val="24"/>
              </w:rPr>
              <w:t xml:space="preserve"> </w:t>
            </w:r>
            <w:r w:rsidRPr="009C09EF">
              <w:rPr>
                <w:rFonts w:ascii="Times New Roman" w:hAnsi="Times New Roman" w:cs="Times New Roman"/>
                <w:sz w:val="24"/>
                <w:szCs w:val="24"/>
              </w:rPr>
              <w:t xml:space="preserve">и </w:t>
            </w:r>
            <w:proofErr w:type="spellStart"/>
            <w:r w:rsidRPr="009C09EF">
              <w:rPr>
                <w:rFonts w:ascii="Times New Roman" w:hAnsi="Times New Roman" w:cs="Times New Roman"/>
                <w:i/>
                <w:sz w:val="24"/>
                <w:szCs w:val="24"/>
              </w:rPr>
              <w:t>ь</w:t>
            </w:r>
            <w:proofErr w:type="spellEnd"/>
            <w:r w:rsidRPr="009C09EF">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Fonts w:ascii="Times New Roman" w:hAnsi="Times New Roman" w:cs="Times New Roman"/>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Выполнение упражнений, отрабатывающих данное правило.</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12.</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14.09.</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Раздельное написание предлогов с другими словами.</w:t>
            </w:r>
          </w:p>
          <w:p w:rsidR="009C09EF" w:rsidRPr="009C09EF" w:rsidRDefault="009C09EF" w:rsidP="009C09EF">
            <w:pPr>
              <w:jc w:val="both"/>
              <w:rPr>
                <w:rFonts w:ascii="Times New Roman" w:hAnsi="Times New Roman" w:cs="Times New Roman"/>
                <w:b/>
                <w:sz w:val="24"/>
                <w:szCs w:val="24"/>
              </w:rPr>
            </w:pPr>
            <w:r w:rsidRPr="009C09EF">
              <w:rPr>
                <w:rFonts w:ascii="Times New Roman" w:hAnsi="Times New Roman" w:cs="Times New Roman"/>
                <w:b/>
                <w:sz w:val="24"/>
                <w:szCs w:val="24"/>
              </w:rPr>
              <w:t>Контрольный словарный диктант.</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Fonts w:ascii="Times New Roman" w:hAnsi="Times New Roman" w:cs="Times New Roman"/>
                <w:b/>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Выполнение упражнений, отрабатывающих данное правило: работа с текстом; выделение орфограмм-букв и орфограмм-пробелов.</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13.</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65A07">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w:t>
            </w:r>
            <w:r w:rsidR="00965A07">
              <w:rPr>
                <w:rStyle w:val="af3"/>
                <w:rFonts w:ascii="Times New Roman" w:hAnsi="Times New Roman" w:cs="Times New Roman"/>
                <w:b w:val="0"/>
                <w:sz w:val="24"/>
                <w:szCs w:val="24"/>
              </w:rPr>
              <w:t>5</w:t>
            </w:r>
            <w:r w:rsidRPr="009C09EF">
              <w:rPr>
                <w:rStyle w:val="af3"/>
                <w:rFonts w:ascii="Times New Roman" w:hAnsi="Times New Roman" w:cs="Times New Roman"/>
                <w:b w:val="0"/>
                <w:sz w:val="24"/>
                <w:szCs w:val="24"/>
              </w:rPr>
              <w:t>.09.</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b/>
                <w:sz w:val="24"/>
                <w:szCs w:val="24"/>
              </w:rPr>
            </w:pPr>
            <w:r w:rsidRPr="009C09EF">
              <w:rPr>
                <w:rFonts w:ascii="Times New Roman" w:hAnsi="Times New Roman" w:cs="Times New Roman"/>
                <w:b/>
                <w:sz w:val="24"/>
                <w:szCs w:val="24"/>
              </w:rPr>
              <w:t>Входной контроль (тест)</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Fonts w:ascii="Times New Roman" w:hAnsi="Times New Roman" w:cs="Times New Roman"/>
                <w:b/>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Выполнение теста</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14 -15.</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w:t>
            </w:r>
            <w:r w:rsidR="00965A07">
              <w:rPr>
                <w:rStyle w:val="af3"/>
                <w:rFonts w:ascii="Times New Roman" w:hAnsi="Times New Roman" w:cs="Times New Roman"/>
                <w:b w:val="0"/>
                <w:sz w:val="24"/>
                <w:szCs w:val="24"/>
              </w:rPr>
              <w:t>8</w:t>
            </w:r>
            <w:r w:rsidRPr="009C09EF">
              <w:rPr>
                <w:rStyle w:val="af3"/>
                <w:rFonts w:ascii="Times New Roman" w:hAnsi="Times New Roman" w:cs="Times New Roman"/>
                <w:b w:val="0"/>
                <w:sz w:val="24"/>
                <w:szCs w:val="24"/>
              </w:rPr>
              <w:t>.09.</w:t>
            </w:r>
          </w:p>
          <w:p w:rsidR="009C09EF" w:rsidRPr="009C09EF" w:rsidRDefault="009C09EF" w:rsidP="00965A07">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w:t>
            </w:r>
            <w:r w:rsidR="00965A07">
              <w:rPr>
                <w:rStyle w:val="af3"/>
                <w:rFonts w:ascii="Times New Roman" w:hAnsi="Times New Roman" w:cs="Times New Roman"/>
                <w:b w:val="0"/>
                <w:sz w:val="24"/>
                <w:szCs w:val="24"/>
              </w:rPr>
              <w:t>9</w:t>
            </w:r>
            <w:r w:rsidRPr="009C09EF">
              <w:rPr>
                <w:rStyle w:val="af3"/>
                <w:rFonts w:ascii="Times New Roman" w:hAnsi="Times New Roman" w:cs="Times New Roman"/>
                <w:b w:val="0"/>
                <w:sz w:val="24"/>
                <w:szCs w:val="24"/>
              </w:rPr>
              <w:t>.09.</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b/>
                <w:sz w:val="24"/>
                <w:szCs w:val="24"/>
              </w:rPr>
              <w:t xml:space="preserve">Р. </w:t>
            </w:r>
            <w:proofErr w:type="gramStart"/>
            <w:r w:rsidRPr="009C09EF">
              <w:rPr>
                <w:rFonts w:ascii="Times New Roman" w:hAnsi="Times New Roman" w:cs="Times New Roman"/>
                <w:b/>
                <w:sz w:val="24"/>
                <w:szCs w:val="24"/>
              </w:rPr>
              <w:t>Р.</w:t>
            </w:r>
            <w:proofErr w:type="gramEnd"/>
            <w:r w:rsidRPr="009C09EF">
              <w:rPr>
                <w:rFonts w:ascii="Times New Roman" w:hAnsi="Times New Roman" w:cs="Times New Roman"/>
                <w:sz w:val="24"/>
                <w:szCs w:val="24"/>
              </w:rPr>
              <w:t xml:space="preserve"> Что мы знаем о тексте. Обучающее изложение (По Г. А. </w:t>
            </w:r>
            <w:proofErr w:type="spellStart"/>
            <w:r w:rsidRPr="009C09EF">
              <w:rPr>
                <w:rFonts w:ascii="Times New Roman" w:hAnsi="Times New Roman" w:cs="Times New Roman"/>
                <w:sz w:val="24"/>
                <w:szCs w:val="24"/>
              </w:rPr>
              <w:t>Скребицкому</w:t>
            </w:r>
            <w:proofErr w:type="spellEnd"/>
            <w:r w:rsidRPr="009C09EF">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 xml:space="preserve">Выполнение упражнений, направленные на анализ текстов с точки зрения смысловой цельности. </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16.</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65A07">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w:t>
            </w:r>
            <w:r w:rsidR="00965A07">
              <w:rPr>
                <w:rStyle w:val="af3"/>
                <w:rFonts w:ascii="Times New Roman" w:hAnsi="Times New Roman" w:cs="Times New Roman"/>
                <w:b w:val="0"/>
                <w:sz w:val="24"/>
                <w:szCs w:val="24"/>
              </w:rPr>
              <w:t>9</w:t>
            </w:r>
            <w:r w:rsidRPr="009C09EF">
              <w:rPr>
                <w:rStyle w:val="af3"/>
                <w:rFonts w:ascii="Times New Roman" w:hAnsi="Times New Roman" w:cs="Times New Roman"/>
                <w:b w:val="0"/>
                <w:sz w:val="24"/>
                <w:szCs w:val="24"/>
              </w:rPr>
              <w:t>.09.</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Части речи.</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Fonts w:ascii="Times New Roman" w:hAnsi="Times New Roman" w:cs="Times New Roman"/>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Выполнение упражнений: характеристика слов с точки зрения принадлежности к той или иной части речи; лингвистическая игра.</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17.</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65A07" w:rsidP="00ED056C">
            <w:pPr>
              <w:rPr>
                <w:rStyle w:val="af3"/>
                <w:rFonts w:ascii="Times New Roman" w:hAnsi="Times New Roman" w:cs="Times New Roman"/>
                <w:b w:val="0"/>
                <w:sz w:val="24"/>
                <w:szCs w:val="24"/>
              </w:rPr>
            </w:pPr>
            <w:r>
              <w:rPr>
                <w:rStyle w:val="af3"/>
                <w:rFonts w:ascii="Times New Roman" w:hAnsi="Times New Roman" w:cs="Times New Roman"/>
                <w:b w:val="0"/>
                <w:sz w:val="24"/>
                <w:szCs w:val="24"/>
              </w:rPr>
              <w:t>20</w:t>
            </w:r>
            <w:r w:rsidR="009C09EF" w:rsidRPr="009C09EF">
              <w:rPr>
                <w:rStyle w:val="af3"/>
                <w:rFonts w:ascii="Times New Roman" w:hAnsi="Times New Roman" w:cs="Times New Roman"/>
                <w:b w:val="0"/>
                <w:sz w:val="24"/>
                <w:szCs w:val="24"/>
              </w:rPr>
              <w:t>.09.</w:t>
            </w:r>
          </w:p>
        </w:tc>
        <w:tc>
          <w:tcPr>
            <w:tcW w:w="3686" w:type="dxa"/>
            <w:tcBorders>
              <w:top w:val="single" w:sz="4" w:space="0" w:color="auto"/>
              <w:left w:val="single" w:sz="4" w:space="0" w:color="auto"/>
              <w:bottom w:val="single" w:sz="4" w:space="0" w:color="auto"/>
              <w:right w:val="single" w:sz="4" w:space="0" w:color="auto"/>
            </w:tcBorders>
            <w:noWrap/>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 xml:space="preserve">Глагол. </w:t>
            </w:r>
          </w:p>
          <w:p w:rsidR="009C09EF" w:rsidRPr="009C09EF" w:rsidRDefault="009C09EF" w:rsidP="009C09EF">
            <w:pPr>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Fonts w:ascii="Times New Roman" w:hAnsi="Times New Roman" w:cs="Times New Roman"/>
                <w:b/>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Составление предложений по рисунку; определение лица и числа глаголов, приведённых в упражнении; ставят глаголы в неопределённую форму.</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18.</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21.09.</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i/>
                <w:sz w:val="24"/>
                <w:szCs w:val="24"/>
              </w:rPr>
              <w:t>-</w:t>
            </w:r>
            <w:proofErr w:type="spellStart"/>
            <w:r w:rsidRPr="009C09EF">
              <w:rPr>
                <w:rFonts w:ascii="Times New Roman" w:hAnsi="Times New Roman" w:cs="Times New Roman"/>
                <w:i/>
                <w:sz w:val="24"/>
                <w:szCs w:val="24"/>
              </w:rPr>
              <w:t>Тся</w:t>
            </w:r>
            <w:proofErr w:type="spellEnd"/>
            <w:r w:rsidRPr="009C09EF">
              <w:rPr>
                <w:rFonts w:ascii="Times New Roman" w:hAnsi="Times New Roman" w:cs="Times New Roman"/>
                <w:sz w:val="24"/>
                <w:szCs w:val="24"/>
              </w:rPr>
              <w:t xml:space="preserve"> и </w:t>
            </w:r>
            <w:proofErr w:type="gramStart"/>
            <w:r w:rsidRPr="009C09EF">
              <w:rPr>
                <w:rFonts w:ascii="Times New Roman" w:hAnsi="Times New Roman" w:cs="Times New Roman"/>
                <w:i/>
                <w:sz w:val="24"/>
                <w:szCs w:val="24"/>
              </w:rPr>
              <w:t>–</w:t>
            </w:r>
            <w:proofErr w:type="spellStart"/>
            <w:r w:rsidRPr="009C09EF">
              <w:rPr>
                <w:rFonts w:ascii="Times New Roman" w:hAnsi="Times New Roman" w:cs="Times New Roman"/>
                <w:i/>
                <w:sz w:val="24"/>
                <w:szCs w:val="24"/>
              </w:rPr>
              <w:t>т</w:t>
            </w:r>
            <w:proofErr w:type="gramEnd"/>
            <w:r w:rsidRPr="009C09EF">
              <w:rPr>
                <w:rFonts w:ascii="Times New Roman" w:hAnsi="Times New Roman" w:cs="Times New Roman"/>
                <w:i/>
                <w:sz w:val="24"/>
                <w:szCs w:val="24"/>
              </w:rPr>
              <w:t>ься</w:t>
            </w:r>
            <w:proofErr w:type="spellEnd"/>
            <w:r w:rsidRPr="009C09EF">
              <w:rPr>
                <w:rFonts w:ascii="Times New Roman" w:hAnsi="Times New Roman" w:cs="Times New Roman"/>
                <w:sz w:val="24"/>
                <w:szCs w:val="24"/>
              </w:rPr>
              <w:t xml:space="preserve"> в глаголах</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Fonts w:ascii="Times New Roman" w:hAnsi="Times New Roman" w:cs="Times New Roman"/>
                <w:b/>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Выполнение упражнений, руководствуясь правилом.</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19.</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65A07">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w:t>
            </w:r>
            <w:r w:rsidR="00965A07">
              <w:rPr>
                <w:rStyle w:val="af3"/>
                <w:rFonts w:ascii="Times New Roman" w:hAnsi="Times New Roman" w:cs="Times New Roman"/>
                <w:b w:val="0"/>
                <w:sz w:val="24"/>
                <w:szCs w:val="24"/>
              </w:rPr>
              <w:t>2</w:t>
            </w:r>
            <w:r w:rsidRPr="009C09EF">
              <w:rPr>
                <w:rStyle w:val="af3"/>
                <w:rFonts w:ascii="Times New Roman" w:hAnsi="Times New Roman" w:cs="Times New Roman"/>
                <w:b w:val="0"/>
                <w:sz w:val="24"/>
                <w:szCs w:val="24"/>
              </w:rPr>
              <w:t>.09.</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b/>
                <w:sz w:val="24"/>
                <w:szCs w:val="24"/>
              </w:rPr>
              <w:t>Р. Р.</w:t>
            </w:r>
            <w:r w:rsidRPr="009C09EF">
              <w:rPr>
                <w:rFonts w:ascii="Times New Roman" w:hAnsi="Times New Roman" w:cs="Times New Roman"/>
                <w:sz w:val="24"/>
                <w:szCs w:val="24"/>
              </w:rPr>
              <w:t xml:space="preserve"> Тема текста.</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Выполнение упражнений: анализ тем сочинений, самого сочинения, запись исправленного варианта</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20 - 21.</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Fonts w:ascii="Times New Roman" w:hAnsi="Times New Roman" w:cs="Times New Roman"/>
                <w:sz w:val="24"/>
                <w:szCs w:val="24"/>
              </w:rPr>
            </w:pPr>
            <w:r w:rsidRPr="009C09EF">
              <w:rPr>
                <w:rFonts w:ascii="Times New Roman" w:hAnsi="Times New Roman" w:cs="Times New Roman"/>
                <w:sz w:val="24"/>
                <w:szCs w:val="24"/>
              </w:rPr>
              <w:t>2</w:t>
            </w:r>
            <w:r w:rsidR="00965A07">
              <w:rPr>
                <w:rFonts w:ascii="Times New Roman" w:hAnsi="Times New Roman" w:cs="Times New Roman"/>
                <w:sz w:val="24"/>
                <w:szCs w:val="24"/>
              </w:rPr>
              <w:t>5</w:t>
            </w:r>
            <w:r w:rsidRPr="009C09EF">
              <w:rPr>
                <w:rFonts w:ascii="Times New Roman" w:hAnsi="Times New Roman" w:cs="Times New Roman"/>
                <w:sz w:val="24"/>
                <w:szCs w:val="24"/>
              </w:rPr>
              <w:t>.09.</w:t>
            </w:r>
          </w:p>
          <w:p w:rsidR="009C09EF" w:rsidRPr="009C09EF" w:rsidRDefault="009C09EF" w:rsidP="00965A07">
            <w:pPr>
              <w:jc w:val="center"/>
              <w:rPr>
                <w:rFonts w:ascii="Times New Roman" w:hAnsi="Times New Roman" w:cs="Times New Roman"/>
                <w:sz w:val="24"/>
                <w:szCs w:val="24"/>
              </w:rPr>
            </w:pPr>
            <w:r w:rsidRPr="009C09EF">
              <w:rPr>
                <w:rFonts w:ascii="Times New Roman" w:hAnsi="Times New Roman" w:cs="Times New Roman"/>
                <w:sz w:val="24"/>
                <w:szCs w:val="24"/>
              </w:rPr>
              <w:t>2</w:t>
            </w:r>
            <w:r w:rsidR="00965A07">
              <w:rPr>
                <w:rFonts w:ascii="Times New Roman" w:hAnsi="Times New Roman" w:cs="Times New Roman"/>
                <w:sz w:val="24"/>
                <w:szCs w:val="24"/>
              </w:rPr>
              <w:t>6</w:t>
            </w:r>
            <w:r w:rsidRPr="009C09EF">
              <w:rPr>
                <w:rFonts w:ascii="Times New Roman" w:hAnsi="Times New Roman" w:cs="Times New Roman"/>
                <w:sz w:val="24"/>
                <w:szCs w:val="24"/>
              </w:rPr>
              <w:t>.09.</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 xml:space="preserve">Личные окончания глаголов. </w:t>
            </w:r>
            <w:r w:rsidRPr="009C09EF">
              <w:rPr>
                <w:rFonts w:ascii="Times New Roman" w:hAnsi="Times New Roman" w:cs="Times New Roman"/>
                <w:i/>
                <w:sz w:val="24"/>
                <w:szCs w:val="24"/>
              </w:rPr>
              <w:t>Не</w:t>
            </w:r>
            <w:r w:rsidRPr="009C09EF">
              <w:rPr>
                <w:rFonts w:ascii="Times New Roman" w:hAnsi="Times New Roman" w:cs="Times New Roman"/>
                <w:sz w:val="24"/>
                <w:szCs w:val="24"/>
              </w:rPr>
              <w:t xml:space="preserve"> с глаголами.</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Работа с таблицей; работа с упражнениями: выделение окончаний, составление предложений, определение написания не с глаголами.</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22.</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65A07">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w:t>
            </w:r>
            <w:r w:rsidR="00965A07">
              <w:rPr>
                <w:rStyle w:val="af3"/>
                <w:rFonts w:ascii="Times New Roman" w:hAnsi="Times New Roman" w:cs="Times New Roman"/>
                <w:b w:val="0"/>
                <w:sz w:val="24"/>
                <w:szCs w:val="24"/>
              </w:rPr>
              <w:t>6</w:t>
            </w:r>
            <w:r w:rsidRPr="009C09EF">
              <w:rPr>
                <w:rStyle w:val="af3"/>
                <w:rFonts w:ascii="Times New Roman" w:hAnsi="Times New Roman" w:cs="Times New Roman"/>
                <w:b w:val="0"/>
                <w:sz w:val="24"/>
                <w:szCs w:val="24"/>
              </w:rPr>
              <w:t>.09.</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 xml:space="preserve">Имя существительное. </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Fonts w:ascii="Times New Roman" w:hAnsi="Times New Roman" w:cs="Times New Roman"/>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Анализ таблиц, выполнение упражнений, направленных на закрепление правила «</w:t>
            </w:r>
            <w:proofErr w:type="spellStart"/>
            <w:r w:rsidRPr="009C09EF">
              <w:rPr>
                <w:rFonts w:ascii="Times New Roman" w:hAnsi="Times New Roman" w:cs="Times New Roman"/>
                <w:sz w:val="24"/>
                <w:szCs w:val="24"/>
              </w:rPr>
              <w:t>ь</w:t>
            </w:r>
            <w:proofErr w:type="spellEnd"/>
            <w:r w:rsidRPr="009C09EF">
              <w:rPr>
                <w:rFonts w:ascii="Times New Roman" w:hAnsi="Times New Roman" w:cs="Times New Roman"/>
                <w:sz w:val="24"/>
                <w:szCs w:val="24"/>
              </w:rPr>
              <w:t xml:space="preserve"> на конце существительных»</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23.</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ED056C">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w:t>
            </w:r>
            <w:r w:rsidR="00ED056C">
              <w:rPr>
                <w:rStyle w:val="af3"/>
                <w:rFonts w:ascii="Times New Roman" w:hAnsi="Times New Roman" w:cs="Times New Roman"/>
                <w:b w:val="0"/>
                <w:sz w:val="24"/>
                <w:szCs w:val="24"/>
              </w:rPr>
              <w:t>6</w:t>
            </w:r>
            <w:r w:rsidRPr="009C09EF">
              <w:rPr>
                <w:rStyle w:val="af3"/>
                <w:rFonts w:ascii="Times New Roman" w:hAnsi="Times New Roman" w:cs="Times New Roman"/>
                <w:b w:val="0"/>
                <w:sz w:val="24"/>
                <w:szCs w:val="24"/>
              </w:rPr>
              <w:t>.09.</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Имя прилагательное.</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Fonts w:ascii="Times New Roman" w:hAnsi="Times New Roman" w:cs="Times New Roman"/>
                <w:b/>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Составление предложений с именами прилагательными, согласование прилагательных с существительными, выделение в них окончаний, их анализ, работа с репродукцией картины.</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lastRenderedPageBreak/>
              <w:t>24.</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65A07">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w:t>
            </w:r>
            <w:r w:rsidR="00965A07">
              <w:rPr>
                <w:rStyle w:val="af3"/>
                <w:rFonts w:ascii="Times New Roman" w:hAnsi="Times New Roman" w:cs="Times New Roman"/>
                <w:b w:val="0"/>
                <w:sz w:val="24"/>
                <w:szCs w:val="24"/>
              </w:rPr>
              <w:t>7</w:t>
            </w:r>
            <w:r w:rsidRPr="009C09EF">
              <w:rPr>
                <w:rStyle w:val="af3"/>
                <w:rFonts w:ascii="Times New Roman" w:hAnsi="Times New Roman" w:cs="Times New Roman"/>
                <w:b w:val="0"/>
                <w:sz w:val="24"/>
                <w:szCs w:val="24"/>
              </w:rPr>
              <w:t>.09.</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Местоимение.</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Fonts w:ascii="Times New Roman" w:hAnsi="Times New Roman" w:cs="Times New Roman"/>
                <w:b/>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Работа с текстом: выписывают местоимения, определяют его морфологические признаки.</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25.</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ED056C">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w:t>
            </w:r>
            <w:r w:rsidR="00ED056C">
              <w:rPr>
                <w:rStyle w:val="af3"/>
                <w:rFonts w:ascii="Times New Roman" w:hAnsi="Times New Roman" w:cs="Times New Roman"/>
                <w:b w:val="0"/>
                <w:sz w:val="24"/>
                <w:szCs w:val="24"/>
              </w:rPr>
              <w:t>8</w:t>
            </w:r>
            <w:r w:rsidRPr="009C09EF">
              <w:rPr>
                <w:rStyle w:val="af3"/>
                <w:rFonts w:ascii="Times New Roman" w:hAnsi="Times New Roman" w:cs="Times New Roman"/>
                <w:b w:val="0"/>
                <w:sz w:val="24"/>
                <w:szCs w:val="24"/>
              </w:rPr>
              <w:t>.09.</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b/>
                <w:sz w:val="24"/>
                <w:szCs w:val="24"/>
              </w:rPr>
              <w:t xml:space="preserve">Р. Р. </w:t>
            </w:r>
            <w:r w:rsidRPr="009C09EF">
              <w:rPr>
                <w:rFonts w:ascii="Times New Roman" w:hAnsi="Times New Roman" w:cs="Times New Roman"/>
                <w:sz w:val="24"/>
                <w:szCs w:val="24"/>
              </w:rPr>
              <w:t xml:space="preserve">Основная мысль текста. </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Style w:val="af3"/>
                <w:rFonts w:ascii="Times New Roman" w:hAnsi="Times New Roman" w:cs="Times New Roman"/>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Анализ заметки и замечаний к ней, её редакция.</w:t>
            </w:r>
          </w:p>
        </w:tc>
      </w:tr>
      <w:tr w:rsidR="009C09EF" w:rsidRPr="009C09EF" w:rsidTr="00631651">
        <w:trPr>
          <w:trHeight w:val="810"/>
        </w:trPr>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63165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26</w:t>
            </w:r>
            <w:r w:rsidR="00631651">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ED056C" w:rsidP="00631651">
            <w:pPr>
              <w:jc w:val="center"/>
              <w:rPr>
                <w:rFonts w:ascii="Times New Roman" w:hAnsi="Times New Roman" w:cs="Times New Roman"/>
                <w:sz w:val="24"/>
                <w:szCs w:val="24"/>
              </w:rPr>
            </w:pPr>
            <w:r>
              <w:rPr>
                <w:rFonts w:ascii="Times New Roman" w:hAnsi="Times New Roman" w:cs="Times New Roman"/>
                <w:sz w:val="24"/>
                <w:szCs w:val="24"/>
              </w:rPr>
              <w:t>29</w:t>
            </w:r>
            <w:r w:rsidR="009C09EF" w:rsidRPr="009C09EF">
              <w:rPr>
                <w:rFonts w:ascii="Times New Roman" w:hAnsi="Times New Roman" w:cs="Times New Roman"/>
                <w:sz w:val="24"/>
                <w:szCs w:val="24"/>
              </w:rPr>
              <w:t>.09.</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631651" w:rsidRDefault="009C09EF" w:rsidP="00ED056C">
            <w:pPr>
              <w:spacing w:line="240" w:lineRule="auto"/>
              <w:jc w:val="both"/>
              <w:rPr>
                <w:rFonts w:ascii="Times New Roman" w:hAnsi="Times New Roman" w:cs="Times New Roman"/>
                <w:sz w:val="24"/>
                <w:szCs w:val="24"/>
              </w:rPr>
            </w:pPr>
            <w:r w:rsidRPr="009C09EF">
              <w:rPr>
                <w:rFonts w:ascii="Times New Roman" w:hAnsi="Times New Roman" w:cs="Times New Roman"/>
                <w:b/>
                <w:sz w:val="24"/>
                <w:szCs w:val="24"/>
              </w:rPr>
              <w:t xml:space="preserve">Контрольный диктант </w:t>
            </w:r>
            <w:r w:rsidRPr="009C09EF">
              <w:rPr>
                <w:rFonts w:ascii="Times New Roman" w:hAnsi="Times New Roman" w:cs="Times New Roman"/>
                <w:sz w:val="24"/>
                <w:szCs w:val="24"/>
              </w:rPr>
              <w:t xml:space="preserve">с грамматическим заданием. </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631651" w:rsidP="009C09EF">
            <w:pPr>
              <w:jc w:val="center"/>
              <w:rPr>
                <w:rStyle w:val="af3"/>
                <w:rFonts w:ascii="Times New Roman" w:hAnsi="Times New Roman" w:cs="Times New Roman"/>
                <w:b w:val="0"/>
                <w:sz w:val="24"/>
                <w:szCs w:val="24"/>
              </w:rPr>
            </w:pPr>
            <w:r>
              <w:rPr>
                <w:rStyle w:val="af3"/>
                <w:rFonts w:ascii="Times New Roman" w:hAnsi="Times New Roman" w:cs="Times New Roman"/>
                <w:b w:val="0"/>
                <w:sz w:val="24"/>
                <w:szCs w:val="24"/>
              </w:rPr>
              <w:t>1</w:t>
            </w:r>
            <w:r w:rsidR="009C09EF" w:rsidRPr="009C09EF">
              <w:rPr>
                <w:rStyle w:val="af3"/>
                <w:rFonts w:ascii="Times New Roman" w:hAnsi="Times New Roman" w:cs="Times New Roman"/>
                <w:b w:val="0"/>
                <w:sz w:val="24"/>
                <w:szCs w:val="24"/>
              </w:rPr>
              <w:t xml:space="preserve"> ч.</w:t>
            </w:r>
          </w:p>
        </w:tc>
        <w:tc>
          <w:tcPr>
            <w:tcW w:w="4240" w:type="dxa"/>
            <w:tcBorders>
              <w:top w:val="single" w:sz="4" w:space="0" w:color="auto"/>
              <w:left w:val="single" w:sz="4" w:space="0" w:color="auto"/>
              <w:bottom w:val="single" w:sz="4" w:space="0" w:color="auto"/>
              <w:right w:val="single" w:sz="4" w:space="0" w:color="auto"/>
            </w:tcBorders>
            <w:noWrap/>
          </w:tcPr>
          <w:p w:rsidR="009C09EF" w:rsidRDefault="009C09EF" w:rsidP="009C09EF">
            <w:pPr>
              <w:jc w:val="both"/>
              <w:rPr>
                <w:rFonts w:ascii="Times New Roman" w:hAnsi="Times New Roman" w:cs="Times New Roman"/>
                <w:sz w:val="24"/>
                <w:szCs w:val="24"/>
              </w:rPr>
            </w:pPr>
          </w:p>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Выполнение работы над ошибками.</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9C09EF">
            <w:pPr>
              <w:jc w:val="center"/>
              <w:rPr>
                <w:rFonts w:ascii="Times New Roman" w:hAnsi="Times New Roman" w:cs="Times New Roman"/>
                <w:sz w:val="24"/>
                <w:szCs w:val="24"/>
              </w:rPr>
            </w:pPr>
            <w:r>
              <w:rPr>
                <w:rFonts w:ascii="Times New Roman" w:hAnsi="Times New Roman" w:cs="Times New Roman"/>
                <w:sz w:val="24"/>
                <w:szCs w:val="24"/>
              </w:rPr>
              <w:t>27.</w:t>
            </w:r>
          </w:p>
        </w:tc>
        <w:tc>
          <w:tcPr>
            <w:tcW w:w="1134" w:type="dxa"/>
            <w:tcBorders>
              <w:top w:val="single" w:sz="4" w:space="0" w:color="auto"/>
              <w:left w:val="single" w:sz="4" w:space="0" w:color="auto"/>
              <w:bottom w:val="single" w:sz="4" w:space="0" w:color="auto"/>
              <w:right w:val="single" w:sz="4" w:space="0" w:color="auto"/>
            </w:tcBorders>
            <w:hideMark/>
          </w:tcPr>
          <w:p w:rsidR="00631651" w:rsidRDefault="00631651" w:rsidP="009C09EF">
            <w:pPr>
              <w:jc w:val="center"/>
              <w:rPr>
                <w:rFonts w:ascii="Times New Roman" w:hAnsi="Times New Roman" w:cs="Times New Roman"/>
                <w:sz w:val="24"/>
                <w:szCs w:val="24"/>
              </w:rPr>
            </w:pPr>
            <w:r>
              <w:rPr>
                <w:rFonts w:ascii="Times New Roman" w:hAnsi="Times New Roman" w:cs="Times New Roman"/>
                <w:sz w:val="24"/>
                <w:szCs w:val="24"/>
              </w:rPr>
              <w:t>02.10</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ED056C">
            <w:pPr>
              <w:spacing w:line="240" w:lineRule="auto"/>
              <w:jc w:val="both"/>
              <w:rPr>
                <w:rFonts w:ascii="Times New Roman" w:hAnsi="Times New Roman" w:cs="Times New Roman"/>
                <w:b/>
                <w:sz w:val="24"/>
                <w:szCs w:val="24"/>
              </w:rPr>
            </w:pPr>
            <w:r w:rsidRPr="009C09EF">
              <w:rPr>
                <w:rFonts w:ascii="Times New Roman" w:hAnsi="Times New Roman" w:cs="Times New Roman"/>
                <w:sz w:val="24"/>
                <w:szCs w:val="24"/>
              </w:rPr>
              <w:t>Анализ диктанта и работа над ошибками.</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9C09EF">
            <w:pPr>
              <w:jc w:val="center"/>
              <w:rPr>
                <w:rStyle w:val="af3"/>
                <w:rFonts w:ascii="Times New Roman" w:hAnsi="Times New Roman" w:cs="Times New Roman"/>
                <w:b w:val="0"/>
                <w:sz w:val="24"/>
                <w:szCs w:val="24"/>
              </w:rPr>
            </w:pPr>
            <w:r>
              <w:rPr>
                <w:rStyle w:val="af3"/>
                <w:rFonts w:ascii="Times New Roman" w:hAnsi="Times New Roman" w:cs="Times New Roman"/>
                <w:b w:val="0"/>
                <w:sz w:val="24"/>
                <w:szCs w:val="24"/>
              </w:rPr>
              <w:t>1</w:t>
            </w:r>
            <w:r w:rsidRPr="009C09EF">
              <w:rPr>
                <w:rStyle w:val="af3"/>
                <w:rFonts w:ascii="Times New Roman" w:hAnsi="Times New Roman" w:cs="Times New Roman"/>
                <w:b w:val="0"/>
                <w:sz w:val="24"/>
                <w:szCs w:val="24"/>
              </w:rPr>
              <w:t xml:space="preserve"> ч.</w:t>
            </w:r>
          </w:p>
        </w:tc>
        <w:tc>
          <w:tcPr>
            <w:tcW w:w="4240" w:type="dxa"/>
            <w:tcBorders>
              <w:top w:val="single" w:sz="4" w:space="0" w:color="auto"/>
              <w:left w:val="single" w:sz="4" w:space="0" w:color="auto"/>
              <w:bottom w:val="single" w:sz="4" w:space="0" w:color="auto"/>
              <w:right w:val="single" w:sz="4" w:space="0" w:color="auto"/>
            </w:tcBorders>
            <w:noWrap/>
          </w:tcPr>
          <w:p w:rsidR="00631651" w:rsidRDefault="00631651" w:rsidP="009C09EF">
            <w:pPr>
              <w:jc w:val="both"/>
              <w:rPr>
                <w:rFonts w:ascii="Times New Roman" w:hAnsi="Times New Roman" w:cs="Times New Roman"/>
                <w:sz w:val="24"/>
                <w:szCs w:val="24"/>
              </w:rPr>
            </w:pP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Fonts w:ascii="Times New Roman" w:hAnsi="Times New Roman" w:cs="Times New Roman"/>
                <w:sz w:val="24"/>
                <w:szCs w:val="24"/>
              </w:rPr>
            </w:pPr>
            <w:r w:rsidRPr="009C09EF">
              <w:rPr>
                <w:rFonts w:ascii="Times New Roman" w:hAnsi="Times New Roman" w:cs="Times New Roman"/>
                <w:sz w:val="24"/>
                <w:szCs w:val="24"/>
              </w:rPr>
              <w:t>28.</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65A07">
            <w:pPr>
              <w:jc w:val="center"/>
              <w:rPr>
                <w:rFonts w:ascii="Times New Roman" w:hAnsi="Times New Roman" w:cs="Times New Roman"/>
                <w:sz w:val="24"/>
                <w:szCs w:val="24"/>
              </w:rPr>
            </w:pPr>
            <w:r w:rsidRPr="009C09EF">
              <w:rPr>
                <w:rFonts w:ascii="Times New Roman" w:hAnsi="Times New Roman" w:cs="Times New Roman"/>
                <w:sz w:val="24"/>
                <w:szCs w:val="24"/>
              </w:rPr>
              <w:t>0</w:t>
            </w:r>
            <w:r w:rsidR="00965A07">
              <w:rPr>
                <w:rFonts w:ascii="Times New Roman" w:hAnsi="Times New Roman" w:cs="Times New Roman"/>
                <w:sz w:val="24"/>
                <w:szCs w:val="24"/>
              </w:rPr>
              <w:t>3</w:t>
            </w:r>
            <w:r w:rsidRPr="009C09EF">
              <w:rPr>
                <w:rFonts w:ascii="Times New Roman" w:hAnsi="Times New Roman" w:cs="Times New Roman"/>
                <w:sz w:val="24"/>
                <w:szCs w:val="24"/>
              </w:rPr>
              <w:t>.10.</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 xml:space="preserve">Синтаксис и пунктуация. </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Fonts w:ascii="Times New Roman" w:hAnsi="Times New Roman" w:cs="Times New Roman"/>
                <w:b/>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 xml:space="preserve">Анализ текстов с точки зрения их смысла и связи слов в предложении и предложений в тексте, с точки зрения роли в них знаков препинания. </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Fonts w:ascii="Times New Roman" w:hAnsi="Times New Roman" w:cs="Times New Roman"/>
                <w:sz w:val="24"/>
                <w:szCs w:val="24"/>
              </w:rPr>
            </w:pPr>
            <w:r w:rsidRPr="009C09EF">
              <w:rPr>
                <w:rFonts w:ascii="Times New Roman" w:hAnsi="Times New Roman" w:cs="Times New Roman"/>
                <w:sz w:val="24"/>
                <w:szCs w:val="24"/>
              </w:rPr>
              <w:t>29.</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ED056C">
            <w:pPr>
              <w:jc w:val="center"/>
              <w:rPr>
                <w:rFonts w:ascii="Times New Roman" w:hAnsi="Times New Roman" w:cs="Times New Roman"/>
                <w:sz w:val="24"/>
                <w:szCs w:val="24"/>
              </w:rPr>
            </w:pPr>
            <w:r w:rsidRPr="009C09EF">
              <w:rPr>
                <w:rFonts w:ascii="Times New Roman" w:hAnsi="Times New Roman" w:cs="Times New Roman"/>
                <w:sz w:val="24"/>
                <w:szCs w:val="24"/>
              </w:rPr>
              <w:t>0</w:t>
            </w:r>
            <w:r w:rsidR="00ED056C">
              <w:rPr>
                <w:rFonts w:ascii="Times New Roman" w:hAnsi="Times New Roman" w:cs="Times New Roman"/>
                <w:sz w:val="24"/>
                <w:szCs w:val="24"/>
              </w:rPr>
              <w:t>3</w:t>
            </w:r>
            <w:r w:rsidRPr="009C09EF">
              <w:rPr>
                <w:rFonts w:ascii="Times New Roman" w:hAnsi="Times New Roman" w:cs="Times New Roman"/>
                <w:sz w:val="24"/>
                <w:szCs w:val="24"/>
              </w:rPr>
              <w:t>.10.</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Словосочетание.</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Style w:val="af3"/>
                <w:rFonts w:ascii="Times New Roman" w:hAnsi="Times New Roman" w:cs="Times New Roman"/>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Распознать словосочетания в составе предложения, определить главное и зависимые слова в словосочетании.</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Fonts w:ascii="Times New Roman" w:hAnsi="Times New Roman" w:cs="Times New Roman"/>
                <w:sz w:val="24"/>
                <w:szCs w:val="24"/>
              </w:rPr>
            </w:pPr>
            <w:r w:rsidRPr="009C09EF">
              <w:rPr>
                <w:rFonts w:ascii="Times New Roman" w:hAnsi="Times New Roman" w:cs="Times New Roman"/>
                <w:sz w:val="24"/>
                <w:szCs w:val="24"/>
              </w:rPr>
              <w:t>30.</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65A07">
            <w:pPr>
              <w:jc w:val="center"/>
              <w:rPr>
                <w:rFonts w:ascii="Times New Roman" w:hAnsi="Times New Roman" w:cs="Times New Roman"/>
                <w:sz w:val="24"/>
                <w:szCs w:val="24"/>
              </w:rPr>
            </w:pPr>
            <w:r w:rsidRPr="009C09EF">
              <w:rPr>
                <w:rFonts w:ascii="Times New Roman" w:hAnsi="Times New Roman" w:cs="Times New Roman"/>
                <w:sz w:val="24"/>
                <w:szCs w:val="24"/>
              </w:rPr>
              <w:t>0</w:t>
            </w:r>
            <w:r w:rsidR="00965A07">
              <w:rPr>
                <w:rFonts w:ascii="Times New Roman" w:hAnsi="Times New Roman" w:cs="Times New Roman"/>
                <w:sz w:val="24"/>
                <w:szCs w:val="24"/>
              </w:rPr>
              <w:t>4</w:t>
            </w:r>
            <w:r w:rsidRPr="009C09EF">
              <w:rPr>
                <w:rFonts w:ascii="Times New Roman" w:hAnsi="Times New Roman" w:cs="Times New Roman"/>
                <w:sz w:val="24"/>
                <w:szCs w:val="24"/>
              </w:rPr>
              <w:t>.10.</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 xml:space="preserve">Разбор словосочетаний. </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Fonts w:ascii="Times New Roman" w:hAnsi="Times New Roman" w:cs="Times New Roman"/>
                <w:b/>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Выполняют разборы словосочетаний. Характеризуют словосочетания по морфологическим признакам главного слова и средствам грамматической связи.</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Fonts w:ascii="Times New Roman" w:hAnsi="Times New Roman" w:cs="Times New Roman"/>
                <w:sz w:val="24"/>
                <w:szCs w:val="24"/>
              </w:rPr>
            </w:pPr>
            <w:r w:rsidRPr="009C09EF">
              <w:rPr>
                <w:rFonts w:ascii="Times New Roman" w:hAnsi="Times New Roman" w:cs="Times New Roman"/>
                <w:sz w:val="24"/>
                <w:szCs w:val="24"/>
              </w:rPr>
              <w:t>31.</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ED056C">
            <w:pPr>
              <w:jc w:val="center"/>
              <w:rPr>
                <w:rFonts w:ascii="Times New Roman" w:hAnsi="Times New Roman" w:cs="Times New Roman"/>
                <w:sz w:val="24"/>
                <w:szCs w:val="24"/>
              </w:rPr>
            </w:pPr>
            <w:r w:rsidRPr="009C09EF">
              <w:rPr>
                <w:rFonts w:ascii="Times New Roman" w:hAnsi="Times New Roman" w:cs="Times New Roman"/>
                <w:sz w:val="24"/>
                <w:szCs w:val="24"/>
              </w:rPr>
              <w:t>0</w:t>
            </w:r>
            <w:r w:rsidR="00ED056C">
              <w:rPr>
                <w:rFonts w:ascii="Times New Roman" w:hAnsi="Times New Roman" w:cs="Times New Roman"/>
                <w:sz w:val="24"/>
                <w:szCs w:val="24"/>
              </w:rPr>
              <w:t>5</w:t>
            </w:r>
            <w:r w:rsidRPr="009C09EF">
              <w:rPr>
                <w:rFonts w:ascii="Times New Roman" w:hAnsi="Times New Roman" w:cs="Times New Roman"/>
                <w:sz w:val="24"/>
                <w:szCs w:val="24"/>
              </w:rPr>
              <w:t>.10.</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 xml:space="preserve">Предложение. </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Style w:val="af3"/>
                <w:rFonts w:ascii="Times New Roman" w:hAnsi="Times New Roman" w:cs="Times New Roman"/>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 xml:space="preserve">Определение границ предложений и способов их передачи в устной и письменной речи. Анализ интонационных конструкций. Выделение грамматической основы предложения. </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Fonts w:ascii="Times New Roman" w:hAnsi="Times New Roman" w:cs="Times New Roman"/>
                <w:sz w:val="24"/>
                <w:szCs w:val="24"/>
              </w:rPr>
            </w:pPr>
            <w:r w:rsidRPr="009C09EF">
              <w:rPr>
                <w:rFonts w:ascii="Times New Roman" w:hAnsi="Times New Roman" w:cs="Times New Roman"/>
                <w:sz w:val="24"/>
                <w:szCs w:val="24"/>
              </w:rPr>
              <w:t>32 - 33.</w:t>
            </w:r>
          </w:p>
        </w:tc>
        <w:tc>
          <w:tcPr>
            <w:tcW w:w="1134" w:type="dxa"/>
            <w:tcBorders>
              <w:top w:val="single" w:sz="4" w:space="0" w:color="auto"/>
              <w:left w:val="single" w:sz="4" w:space="0" w:color="auto"/>
              <w:bottom w:val="single" w:sz="4" w:space="0" w:color="auto"/>
              <w:right w:val="single" w:sz="4" w:space="0" w:color="auto"/>
            </w:tcBorders>
            <w:hideMark/>
          </w:tcPr>
          <w:p w:rsidR="00ED056C" w:rsidRDefault="009C09EF" w:rsidP="00ED056C">
            <w:pPr>
              <w:jc w:val="center"/>
              <w:rPr>
                <w:rFonts w:ascii="Times New Roman" w:hAnsi="Times New Roman" w:cs="Times New Roman"/>
                <w:sz w:val="24"/>
                <w:szCs w:val="24"/>
              </w:rPr>
            </w:pPr>
            <w:r w:rsidRPr="009C09EF">
              <w:rPr>
                <w:rFonts w:ascii="Times New Roman" w:hAnsi="Times New Roman" w:cs="Times New Roman"/>
                <w:sz w:val="24"/>
                <w:szCs w:val="24"/>
              </w:rPr>
              <w:t>0</w:t>
            </w:r>
            <w:r w:rsidR="00ED056C">
              <w:rPr>
                <w:rFonts w:ascii="Times New Roman" w:hAnsi="Times New Roman" w:cs="Times New Roman"/>
                <w:sz w:val="24"/>
                <w:szCs w:val="24"/>
              </w:rPr>
              <w:t>6</w:t>
            </w:r>
            <w:r w:rsidRPr="009C09EF">
              <w:rPr>
                <w:rFonts w:ascii="Times New Roman" w:hAnsi="Times New Roman" w:cs="Times New Roman"/>
                <w:sz w:val="24"/>
                <w:szCs w:val="24"/>
              </w:rPr>
              <w:t>.10.</w:t>
            </w:r>
          </w:p>
          <w:p w:rsidR="009C09EF" w:rsidRPr="009C09EF" w:rsidRDefault="009C09EF" w:rsidP="00965A07">
            <w:pPr>
              <w:jc w:val="center"/>
              <w:rPr>
                <w:rFonts w:ascii="Times New Roman" w:hAnsi="Times New Roman" w:cs="Times New Roman"/>
                <w:sz w:val="24"/>
                <w:szCs w:val="24"/>
              </w:rPr>
            </w:pPr>
            <w:r w:rsidRPr="009C09EF">
              <w:rPr>
                <w:rFonts w:ascii="Times New Roman" w:hAnsi="Times New Roman" w:cs="Times New Roman"/>
                <w:sz w:val="24"/>
                <w:szCs w:val="24"/>
              </w:rPr>
              <w:t>0</w:t>
            </w:r>
            <w:r w:rsidR="00965A07">
              <w:rPr>
                <w:rFonts w:ascii="Times New Roman" w:hAnsi="Times New Roman" w:cs="Times New Roman"/>
                <w:sz w:val="24"/>
                <w:szCs w:val="24"/>
              </w:rPr>
              <w:t>9</w:t>
            </w:r>
            <w:r w:rsidRPr="009C09EF">
              <w:rPr>
                <w:rFonts w:ascii="Times New Roman" w:hAnsi="Times New Roman" w:cs="Times New Roman"/>
                <w:sz w:val="24"/>
                <w:szCs w:val="24"/>
              </w:rPr>
              <w:t>.10.</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b/>
                <w:sz w:val="24"/>
                <w:szCs w:val="24"/>
              </w:rPr>
              <w:t xml:space="preserve">Р. Р. </w:t>
            </w:r>
            <w:r w:rsidRPr="009C09EF">
              <w:rPr>
                <w:rFonts w:ascii="Times New Roman" w:hAnsi="Times New Roman" w:cs="Times New Roman"/>
                <w:sz w:val="24"/>
                <w:szCs w:val="24"/>
              </w:rPr>
              <w:t>Сжатое изложение по рассказу В. П. Катаева.</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Работа над сжатием текста.</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Fonts w:ascii="Times New Roman" w:hAnsi="Times New Roman" w:cs="Times New Roman"/>
                <w:sz w:val="24"/>
                <w:szCs w:val="24"/>
              </w:rPr>
            </w:pPr>
            <w:r w:rsidRPr="009C09EF">
              <w:rPr>
                <w:rFonts w:ascii="Times New Roman" w:hAnsi="Times New Roman" w:cs="Times New Roman"/>
                <w:sz w:val="24"/>
                <w:szCs w:val="24"/>
              </w:rPr>
              <w:t>34.</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65A07" w:rsidP="009C09EF">
            <w:pPr>
              <w:jc w:val="center"/>
              <w:rPr>
                <w:rFonts w:ascii="Times New Roman" w:hAnsi="Times New Roman" w:cs="Times New Roman"/>
                <w:sz w:val="24"/>
                <w:szCs w:val="24"/>
              </w:rPr>
            </w:pPr>
            <w:r>
              <w:rPr>
                <w:rFonts w:ascii="Times New Roman" w:hAnsi="Times New Roman" w:cs="Times New Roman"/>
                <w:sz w:val="24"/>
                <w:szCs w:val="24"/>
              </w:rPr>
              <w:t>10</w:t>
            </w:r>
            <w:r w:rsidR="009C09EF" w:rsidRPr="009C09EF">
              <w:rPr>
                <w:rFonts w:ascii="Times New Roman" w:hAnsi="Times New Roman" w:cs="Times New Roman"/>
                <w:sz w:val="24"/>
                <w:szCs w:val="24"/>
              </w:rPr>
              <w:t>.10.</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 xml:space="preserve">Виды предложений по цели высказывания. </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Fonts w:ascii="Times New Roman" w:hAnsi="Times New Roman" w:cs="Times New Roman"/>
                <w:b/>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Выполнение упражнений на определение видов предложений по цели высказывания, характеристика их смысловых и интонационных особенностей. Моделирование интонационной окраски различных по цели высказывания предложений.</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Fonts w:ascii="Times New Roman" w:hAnsi="Times New Roman" w:cs="Times New Roman"/>
                <w:sz w:val="24"/>
                <w:szCs w:val="24"/>
              </w:rPr>
            </w:pPr>
            <w:r w:rsidRPr="009C09EF">
              <w:rPr>
                <w:rFonts w:ascii="Times New Roman" w:hAnsi="Times New Roman" w:cs="Times New Roman"/>
                <w:sz w:val="24"/>
                <w:szCs w:val="24"/>
              </w:rPr>
              <w:t>35.</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ED056C" w:rsidP="009C09EF">
            <w:pPr>
              <w:jc w:val="center"/>
              <w:rPr>
                <w:rFonts w:ascii="Times New Roman" w:hAnsi="Times New Roman" w:cs="Times New Roman"/>
                <w:sz w:val="24"/>
                <w:szCs w:val="24"/>
              </w:rPr>
            </w:pPr>
            <w:r>
              <w:rPr>
                <w:rFonts w:ascii="Times New Roman" w:hAnsi="Times New Roman" w:cs="Times New Roman"/>
                <w:sz w:val="24"/>
                <w:szCs w:val="24"/>
              </w:rPr>
              <w:t>10</w:t>
            </w:r>
            <w:r w:rsidR="009C09EF" w:rsidRPr="009C09EF">
              <w:rPr>
                <w:rFonts w:ascii="Times New Roman" w:hAnsi="Times New Roman" w:cs="Times New Roman"/>
                <w:sz w:val="24"/>
                <w:szCs w:val="24"/>
              </w:rPr>
              <w:t>.10.</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Восклицательные предложения.</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Style w:val="af3"/>
                <w:rFonts w:ascii="Times New Roman" w:hAnsi="Times New Roman" w:cs="Times New Roman"/>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Распознавание предложений по эмоциональной окраске. Работа в парах.</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Fonts w:ascii="Times New Roman" w:hAnsi="Times New Roman" w:cs="Times New Roman"/>
                <w:sz w:val="24"/>
                <w:szCs w:val="24"/>
              </w:rPr>
            </w:pPr>
            <w:r w:rsidRPr="009C09EF">
              <w:rPr>
                <w:rFonts w:ascii="Times New Roman" w:hAnsi="Times New Roman" w:cs="Times New Roman"/>
                <w:sz w:val="24"/>
                <w:szCs w:val="24"/>
              </w:rPr>
              <w:lastRenderedPageBreak/>
              <w:t>36 - 37.</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Fonts w:ascii="Times New Roman" w:hAnsi="Times New Roman" w:cs="Times New Roman"/>
                <w:sz w:val="24"/>
                <w:szCs w:val="24"/>
              </w:rPr>
            </w:pPr>
            <w:r w:rsidRPr="009C09EF">
              <w:rPr>
                <w:rFonts w:ascii="Times New Roman" w:hAnsi="Times New Roman" w:cs="Times New Roman"/>
                <w:sz w:val="24"/>
                <w:szCs w:val="24"/>
              </w:rPr>
              <w:t>1</w:t>
            </w:r>
            <w:r w:rsidR="00965A07">
              <w:rPr>
                <w:rFonts w:ascii="Times New Roman" w:hAnsi="Times New Roman" w:cs="Times New Roman"/>
                <w:sz w:val="24"/>
                <w:szCs w:val="24"/>
              </w:rPr>
              <w:t>1</w:t>
            </w:r>
            <w:r w:rsidRPr="009C09EF">
              <w:rPr>
                <w:rFonts w:ascii="Times New Roman" w:hAnsi="Times New Roman" w:cs="Times New Roman"/>
                <w:sz w:val="24"/>
                <w:szCs w:val="24"/>
              </w:rPr>
              <w:t>.10.</w:t>
            </w:r>
          </w:p>
          <w:p w:rsidR="009C09EF" w:rsidRPr="009C09EF" w:rsidRDefault="009C09EF" w:rsidP="00ED056C">
            <w:pPr>
              <w:jc w:val="center"/>
              <w:rPr>
                <w:rFonts w:ascii="Times New Roman" w:hAnsi="Times New Roman" w:cs="Times New Roman"/>
                <w:sz w:val="24"/>
                <w:szCs w:val="24"/>
              </w:rPr>
            </w:pPr>
            <w:r w:rsidRPr="009C09EF">
              <w:rPr>
                <w:rFonts w:ascii="Times New Roman" w:hAnsi="Times New Roman" w:cs="Times New Roman"/>
                <w:sz w:val="24"/>
                <w:szCs w:val="24"/>
              </w:rPr>
              <w:t>1</w:t>
            </w:r>
            <w:r w:rsidR="00ED056C">
              <w:rPr>
                <w:rFonts w:ascii="Times New Roman" w:hAnsi="Times New Roman" w:cs="Times New Roman"/>
                <w:sz w:val="24"/>
                <w:szCs w:val="24"/>
              </w:rPr>
              <w:t>2</w:t>
            </w:r>
            <w:r w:rsidRPr="009C09EF">
              <w:rPr>
                <w:rFonts w:ascii="Times New Roman" w:hAnsi="Times New Roman" w:cs="Times New Roman"/>
                <w:sz w:val="24"/>
                <w:szCs w:val="24"/>
              </w:rPr>
              <w:t>.10.</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b/>
                <w:sz w:val="24"/>
                <w:szCs w:val="24"/>
              </w:rPr>
              <w:t xml:space="preserve">Р. Р. </w:t>
            </w:r>
            <w:r w:rsidRPr="009C09EF">
              <w:rPr>
                <w:rFonts w:ascii="Times New Roman" w:hAnsi="Times New Roman" w:cs="Times New Roman"/>
                <w:sz w:val="24"/>
                <w:szCs w:val="24"/>
              </w:rPr>
              <w:t>Сочинение на свободную тему.</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 xml:space="preserve">Краткое вступительное слово учителя. Работа с материалами учебника. Фронтальная беседа. </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Fonts w:ascii="Times New Roman" w:hAnsi="Times New Roman" w:cs="Times New Roman"/>
                <w:sz w:val="24"/>
                <w:szCs w:val="24"/>
              </w:rPr>
            </w:pPr>
            <w:r w:rsidRPr="009C09EF">
              <w:rPr>
                <w:rFonts w:ascii="Times New Roman" w:hAnsi="Times New Roman" w:cs="Times New Roman"/>
                <w:sz w:val="24"/>
                <w:szCs w:val="24"/>
              </w:rPr>
              <w:t>38.</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ED056C">
            <w:pPr>
              <w:jc w:val="center"/>
              <w:rPr>
                <w:rFonts w:ascii="Times New Roman" w:hAnsi="Times New Roman" w:cs="Times New Roman"/>
                <w:sz w:val="24"/>
                <w:szCs w:val="24"/>
              </w:rPr>
            </w:pPr>
            <w:r w:rsidRPr="009C09EF">
              <w:rPr>
                <w:rFonts w:ascii="Times New Roman" w:hAnsi="Times New Roman" w:cs="Times New Roman"/>
                <w:sz w:val="24"/>
                <w:szCs w:val="24"/>
              </w:rPr>
              <w:t>1</w:t>
            </w:r>
            <w:r w:rsidR="00ED056C">
              <w:rPr>
                <w:rFonts w:ascii="Times New Roman" w:hAnsi="Times New Roman" w:cs="Times New Roman"/>
                <w:sz w:val="24"/>
                <w:szCs w:val="24"/>
              </w:rPr>
              <w:t>3</w:t>
            </w:r>
            <w:r w:rsidRPr="009C09EF">
              <w:rPr>
                <w:rFonts w:ascii="Times New Roman" w:hAnsi="Times New Roman" w:cs="Times New Roman"/>
                <w:sz w:val="24"/>
                <w:szCs w:val="24"/>
              </w:rPr>
              <w:t>.10.</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Члены предложения. Главные члены предложения. Подлежащее.</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Fonts w:ascii="Times New Roman" w:hAnsi="Times New Roman" w:cs="Times New Roman"/>
                <w:b/>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Выполнение упражнений, направленных на отработку определения главных и второстепенных членов предложений, выделение грамматической основы, определение признаков и способов выражения подлежащего и его связи со сказуемым.</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Fonts w:ascii="Times New Roman" w:hAnsi="Times New Roman" w:cs="Times New Roman"/>
                <w:sz w:val="24"/>
                <w:szCs w:val="24"/>
              </w:rPr>
            </w:pPr>
            <w:r w:rsidRPr="009C09EF">
              <w:rPr>
                <w:rFonts w:ascii="Times New Roman" w:hAnsi="Times New Roman" w:cs="Times New Roman"/>
                <w:sz w:val="24"/>
                <w:szCs w:val="24"/>
              </w:rPr>
              <w:t>39.</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65A07">
            <w:pPr>
              <w:jc w:val="center"/>
              <w:rPr>
                <w:rFonts w:ascii="Times New Roman" w:hAnsi="Times New Roman" w:cs="Times New Roman"/>
                <w:sz w:val="24"/>
                <w:szCs w:val="24"/>
              </w:rPr>
            </w:pPr>
            <w:r w:rsidRPr="009C09EF">
              <w:rPr>
                <w:rFonts w:ascii="Times New Roman" w:hAnsi="Times New Roman" w:cs="Times New Roman"/>
                <w:sz w:val="24"/>
                <w:szCs w:val="24"/>
              </w:rPr>
              <w:t>1</w:t>
            </w:r>
            <w:r w:rsidR="00965A07">
              <w:rPr>
                <w:rFonts w:ascii="Times New Roman" w:hAnsi="Times New Roman" w:cs="Times New Roman"/>
                <w:sz w:val="24"/>
                <w:szCs w:val="24"/>
              </w:rPr>
              <w:t>6</w:t>
            </w:r>
            <w:r w:rsidRPr="009C09EF">
              <w:rPr>
                <w:rFonts w:ascii="Times New Roman" w:hAnsi="Times New Roman" w:cs="Times New Roman"/>
                <w:sz w:val="24"/>
                <w:szCs w:val="24"/>
              </w:rPr>
              <w:t>.10.</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Сказуемое.</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Style w:val="af3"/>
                <w:rFonts w:ascii="Times New Roman" w:hAnsi="Times New Roman" w:cs="Times New Roman"/>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Определение видов сказуемого и способов его выражения. Написание сочинения-миниатюры, используя глаголы-сказуемые. Описание действий человека при помощи глаголов-сказуемых.</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Fonts w:ascii="Times New Roman" w:hAnsi="Times New Roman" w:cs="Times New Roman"/>
                <w:sz w:val="24"/>
                <w:szCs w:val="24"/>
              </w:rPr>
            </w:pPr>
            <w:r w:rsidRPr="009C09EF">
              <w:rPr>
                <w:rFonts w:ascii="Times New Roman" w:hAnsi="Times New Roman" w:cs="Times New Roman"/>
                <w:sz w:val="24"/>
                <w:szCs w:val="24"/>
              </w:rPr>
              <w:t>40.</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65A07">
            <w:pPr>
              <w:jc w:val="center"/>
              <w:rPr>
                <w:rFonts w:ascii="Times New Roman" w:hAnsi="Times New Roman" w:cs="Times New Roman"/>
                <w:sz w:val="24"/>
                <w:szCs w:val="24"/>
              </w:rPr>
            </w:pPr>
            <w:r w:rsidRPr="009C09EF">
              <w:rPr>
                <w:rFonts w:ascii="Times New Roman" w:hAnsi="Times New Roman" w:cs="Times New Roman"/>
                <w:sz w:val="24"/>
                <w:szCs w:val="24"/>
              </w:rPr>
              <w:t>1</w:t>
            </w:r>
            <w:r w:rsidR="00965A07">
              <w:rPr>
                <w:rFonts w:ascii="Times New Roman" w:hAnsi="Times New Roman" w:cs="Times New Roman"/>
                <w:sz w:val="24"/>
                <w:szCs w:val="24"/>
              </w:rPr>
              <w:t>7</w:t>
            </w:r>
            <w:r w:rsidRPr="009C09EF">
              <w:rPr>
                <w:rFonts w:ascii="Times New Roman" w:hAnsi="Times New Roman" w:cs="Times New Roman"/>
                <w:sz w:val="24"/>
                <w:szCs w:val="24"/>
              </w:rPr>
              <w:t>.10.</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Тире между подлежащим и сказуемым.</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Fonts w:ascii="Times New Roman" w:hAnsi="Times New Roman" w:cs="Times New Roman"/>
                <w:b/>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Выполнение упражнений, направленных на отработку навыка определения главных членов предложения и постановки тире между ними.</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Fonts w:ascii="Times New Roman" w:hAnsi="Times New Roman" w:cs="Times New Roman"/>
                <w:sz w:val="24"/>
                <w:szCs w:val="24"/>
              </w:rPr>
            </w:pPr>
            <w:r w:rsidRPr="009C09EF">
              <w:rPr>
                <w:rFonts w:ascii="Times New Roman" w:hAnsi="Times New Roman" w:cs="Times New Roman"/>
                <w:sz w:val="24"/>
                <w:szCs w:val="24"/>
              </w:rPr>
              <w:t>41.</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ED056C">
            <w:pPr>
              <w:jc w:val="center"/>
              <w:rPr>
                <w:rFonts w:ascii="Times New Roman" w:hAnsi="Times New Roman" w:cs="Times New Roman"/>
                <w:sz w:val="24"/>
                <w:szCs w:val="24"/>
              </w:rPr>
            </w:pPr>
            <w:r w:rsidRPr="009C09EF">
              <w:rPr>
                <w:rFonts w:ascii="Times New Roman" w:hAnsi="Times New Roman" w:cs="Times New Roman"/>
                <w:sz w:val="24"/>
                <w:szCs w:val="24"/>
              </w:rPr>
              <w:t>1</w:t>
            </w:r>
            <w:r w:rsidR="00ED056C">
              <w:rPr>
                <w:rFonts w:ascii="Times New Roman" w:hAnsi="Times New Roman" w:cs="Times New Roman"/>
                <w:sz w:val="24"/>
                <w:szCs w:val="24"/>
              </w:rPr>
              <w:t>7</w:t>
            </w:r>
            <w:r w:rsidRPr="009C09EF">
              <w:rPr>
                <w:rFonts w:ascii="Times New Roman" w:hAnsi="Times New Roman" w:cs="Times New Roman"/>
                <w:sz w:val="24"/>
                <w:szCs w:val="24"/>
              </w:rPr>
              <w:t>.10.</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 xml:space="preserve">Нераспространенные и распространенные предложения. </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Style w:val="af3"/>
                <w:rFonts w:ascii="Times New Roman" w:hAnsi="Times New Roman" w:cs="Times New Roman"/>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Различать распространённые и нераспространенные предложения, составлять нераспространенные предложения и распространять их однородными членами.</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Fonts w:ascii="Times New Roman" w:hAnsi="Times New Roman" w:cs="Times New Roman"/>
                <w:sz w:val="24"/>
                <w:szCs w:val="24"/>
              </w:rPr>
            </w:pPr>
            <w:r w:rsidRPr="009C09EF">
              <w:rPr>
                <w:rFonts w:ascii="Times New Roman" w:hAnsi="Times New Roman" w:cs="Times New Roman"/>
                <w:sz w:val="24"/>
                <w:szCs w:val="24"/>
              </w:rPr>
              <w:t>42.</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65A07">
            <w:pPr>
              <w:jc w:val="center"/>
              <w:rPr>
                <w:rFonts w:ascii="Times New Roman" w:hAnsi="Times New Roman" w:cs="Times New Roman"/>
                <w:sz w:val="24"/>
                <w:szCs w:val="24"/>
              </w:rPr>
            </w:pPr>
            <w:r w:rsidRPr="009C09EF">
              <w:rPr>
                <w:rFonts w:ascii="Times New Roman" w:hAnsi="Times New Roman" w:cs="Times New Roman"/>
                <w:sz w:val="24"/>
                <w:szCs w:val="24"/>
              </w:rPr>
              <w:t>1</w:t>
            </w:r>
            <w:r w:rsidR="00965A07">
              <w:rPr>
                <w:rFonts w:ascii="Times New Roman" w:hAnsi="Times New Roman" w:cs="Times New Roman"/>
                <w:sz w:val="24"/>
                <w:szCs w:val="24"/>
              </w:rPr>
              <w:t>8</w:t>
            </w:r>
            <w:r w:rsidRPr="009C09EF">
              <w:rPr>
                <w:rFonts w:ascii="Times New Roman" w:hAnsi="Times New Roman" w:cs="Times New Roman"/>
                <w:sz w:val="24"/>
                <w:szCs w:val="24"/>
              </w:rPr>
              <w:t>.10.</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Второстепенные члены предложения.</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Fonts w:ascii="Times New Roman" w:hAnsi="Times New Roman" w:cs="Times New Roman"/>
                <w:b/>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Распознать виды второстепенных членов предложения, анализ схемы, иллюстрирующей связь между главными и второстепенными членами предложения.</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Fonts w:ascii="Times New Roman" w:hAnsi="Times New Roman" w:cs="Times New Roman"/>
                <w:sz w:val="24"/>
                <w:szCs w:val="24"/>
              </w:rPr>
            </w:pPr>
            <w:r w:rsidRPr="009C09EF">
              <w:rPr>
                <w:rFonts w:ascii="Times New Roman" w:hAnsi="Times New Roman" w:cs="Times New Roman"/>
                <w:sz w:val="24"/>
                <w:szCs w:val="24"/>
              </w:rPr>
              <w:t>43.</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ED056C" w:rsidP="009C09EF">
            <w:pPr>
              <w:jc w:val="center"/>
              <w:rPr>
                <w:rFonts w:ascii="Times New Roman" w:hAnsi="Times New Roman" w:cs="Times New Roman"/>
                <w:sz w:val="24"/>
                <w:szCs w:val="24"/>
              </w:rPr>
            </w:pPr>
            <w:r>
              <w:rPr>
                <w:rFonts w:ascii="Times New Roman" w:hAnsi="Times New Roman" w:cs="Times New Roman"/>
                <w:sz w:val="24"/>
                <w:szCs w:val="24"/>
              </w:rPr>
              <w:t>19</w:t>
            </w:r>
            <w:r w:rsidR="009C09EF" w:rsidRPr="009C09EF">
              <w:rPr>
                <w:rFonts w:ascii="Times New Roman" w:hAnsi="Times New Roman" w:cs="Times New Roman"/>
                <w:sz w:val="24"/>
                <w:szCs w:val="24"/>
              </w:rPr>
              <w:t>.10.</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 xml:space="preserve">Дополнение. </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Style w:val="af3"/>
                <w:rFonts w:ascii="Times New Roman" w:hAnsi="Times New Roman" w:cs="Times New Roman"/>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Выполнение упражнений, связанных с отработкой нахождения дополнений в предложении, выделение их графически.</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Fonts w:ascii="Times New Roman" w:hAnsi="Times New Roman" w:cs="Times New Roman"/>
                <w:sz w:val="24"/>
                <w:szCs w:val="24"/>
              </w:rPr>
            </w:pPr>
            <w:r w:rsidRPr="009C09EF">
              <w:rPr>
                <w:rFonts w:ascii="Times New Roman" w:hAnsi="Times New Roman" w:cs="Times New Roman"/>
                <w:sz w:val="24"/>
                <w:szCs w:val="24"/>
              </w:rPr>
              <w:t>44.</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ED056C">
            <w:pPr>
              <w:jc w:val="center"/>
              <w:rPr>
                <w:rFonts w:ascii="Times New Roman" w:hAnsi="Times New Roman" w:cs="Times New Roman"/>
                <w:sz w:val="24"/>
                <w:szCs w:val="24"/>
              </w:rPr>
            </w:pPr>
            <w:r w:rsidRPr="009C09EF">
              <w:rPr>
                <w:rFonts w:ascii="Times New Roman" w:hAnsi="Times New Roman" w:cs="Times New Roman"/>
                <w:sz w:val="24"/>
                <w:szCs w:val="24"/>
              </w:rPr>
              <w:t>2</w:t>
            </w:r>
            <w:r w:rsidR="00ED056C">
              <w:rPr>
                <w:rFonts w:ascii="Times New Roman" w:hAnsi="Times New Roman" w:cs="Times New Roman"/>
                <w:sz w:val="24"/>
                <w:szCs w:val="24"/>
              </w:rPr>
              <w:t>0</w:t>
            </w:r>
            <w:r w:rsidRPr="009C09EF">
              <w:rPr>
                <w:rFonts w:ascii="Times New Roman" w:hAnsi="Times New Roman" w:cs="Times New Roman"/>
                <w:sz w:val="24"/>
                <w:szCs w:val="24"/>
              </w:rPr>
              <w:t>.10.</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Определение.</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Fonts w:ascii="Times New Roman" w:hAnsi="Times New Roman" w:cs="Times New Roman"/>
                <w:b/>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Выполнение упражнений, связанных с отработкой нахождения определений в предложении, выделение их графически.</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Fonts w:ascii="Times New Roman" w:hAnsi="Times New Roman" w:cs="Times New Roman"/>
                <w:sz w:val="24"/>
                <w:szCs w:val="24"/>
              </w:rPr>
            </w:pPr>
            <w:r w:rsidRPr="009C09EF">
              <w:rPr>
                <w:rFonts w:ascii="Times New Roman" w:hAnsi="Times New Roman" w:cs="Times New Roman"/>
                <w:sz w:val="24"/>
                <w:szCs w:val="24"/>
              </w:rPr>
              <w:t>45.</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65A07">
            <w:pPr>
              <w:jc w:val="center"/>
              <w:rPr>
                <w:rFonts w:ascii="Times New Roman" w:hAnsi="Times New Roman" w:cs="Times New Roman"/>
                <w:sz w:val="24"/>
                <w:szCs w:val="24"/>
              </w:rPr>
            </w:pPr>
            <w:r w:rsidRPr="009C09EF">
              <w:rPr>
                <w:rFonts w:ascii="Times New Roman" w:hAnsi="Times New Roman" w:cs="Times New Roman"/>
                <w:sz w:val="24"/>
                <w:szCs w:val="24"/>
              </w:rPr>
              <w:t>2</w:t>
            </w:r>
            <w:r w:rsidR="00965A07">
              <w:rPr>
                <w:rFonts w:ascii="Times New Roman" w:hAnsi="Times New Roman" w:cs="Times New Roman"/>
                <w:sz w:val="24"/>
                <w:szCs w:val="24"/>
              </w:rPr>
              <w:t>3</w:t>
            </w:r>
            <w:r w:rsidRPr="009C09EF">
              <w:rPr>
                <w:rFonts w:ascii="Times New Roman" w:hAnsi="Times New Roman" w:cs="Times New Roman"/>
                <w:sz w:val="24"/>
                <w:szCs w:val="24"/>
              </w:rPr>
              <w:t>.10.</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Обстоятельство.</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Style w:val="af3"/>
                <w:rFonts w:ascii="Times New Roman" w:hAnsi="Times New Roman" w:cs="Times New Roman"/>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Выполнение упражнений, связанных с отработкой нахождения обстоятель</w:t>
            </w:r>
            <w:proofErr w:type="gramStart"/>
            <w:r w:rsidRPr="009C09EF">
              <w:rPr>
                <w:rFonts w:ascii="Times New Roman" w:hAnsi="Times New Roman" w:cs="Times New Roman"/>
                <w:sz w:val="24"/>
                <w:szCs w:val="24"/>
              </w:rPr>
              <w:t xml:space="preserve">ств </w:t>
            </w:r>
            <w:r w:rsidRPr="009C09EF">
              <w:rPr>
                <w:rFonts w:ascii="Times New Roman" w:hAnsi="Times New Roman" w:cs="Times New Roman"/>
                <w:sz w:val="24"/>
                <w:szCs w:val="24"/>
              </w:rPr>
              <w:lastRenderedPageBreak/>
              <w:t>в пр</w:t>
            </w:r>
            <w:proofErr w:type="gramEnd"/>
            <w:r w:rsidRPr="009C09EF">
              <w:rPr>
                <w:rFonts w:ascii="Times New Roman" w:hAnsi="Times New Roman" w:cs="Times New Roman"/>
                <w:sz w:val="24"/>
                <w:szCs w:val="24"/>
              </w:rPr>
              <w:t xml:space="preserve">едложении, выделение их графически. </w:t>
            </w:r>
          </w:p>
        </w:tc>
      </w:tr>
      <w:tr w:rsidR="009C09EF" w:rsidRPr="009C09EF" w:rsidTr="001F79AC">
        <w:tc>
          <w:tcPr>
            <w:tcW w:w="675"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Fonts w:ascii="Times New Roman" w:hAnsi="Times New Roman" w:cs="Times New Roman"/>
                <w:sz w:val="24"/>
                <w:szCs w:val="24"/>
              </w:rPr>
            </w:pPr>
            <w:r w:rsidRPr="009C09EF">
              <w:rPr>
                <w:rFonts w:ascii="Times New Roman" w:hAnsi="Times New Roman" w:cs="Times New Roman"/>
                <w:sz w:val="24"/>
                <w:szCs w:val="24"/>
              </w:rPr>
              <w:lastRenderedPageBreak/>
              <w:t>46 - 48.</w:t>
            </w:r>
          </w:p>
        </w:tc>
        <w:tc>
          <w:tcPr>
            <w:tcW w:w="1134" w:type="dxa"/>
            <w:tcBorders>
              <w:top w:val="single" w:sz="4" w:space="0" w:color="auto"/>
              <w:left w:val="single" w:sz="4" w:space="0" w:color="auto"/>
              <w:bottom w:val="single" w:sz="4" w:space="0" w:color="auto"/>
              <w:right w:val="single" w:sz="4" w:space="0" w:color="auto"/>
            </w:tcBorders>
            <w:hideMark/>
          </w:tcPr>
          <w:p w:rsidR="009C09EF" w:rsidRPr="009C09EF" w:rsidRDefault="009C09EF" w:rsidP="009C09EF">
            <w:pPr>
              <w:jc w:val="center"/>
              <w:rPr>
                <w:rFonts w:ascii="Times New Roman" w:hAnsi="Times New Roman" w:cs="Times New Roman"/>
                <w:sz w:val="24"/>
                <w:szCs w:val="24"/>
              </w:rPr>
            </w:pPr>
            <w:r w:rsidRPr="009C09EF">
              <w:rPr>
                <w:rFonts w:ascii="Times New Roman" w:hAnsi="Times New Roman" w:cs="Times New Roman"/>
                <w:sz w:val="24"/>
                <w:szCs w:val="24"/>
              </w:rPr>
              <w:t>2</w:t>
            </w:r>
            <w:r w:rsidR="00965A07">
              <w:rPr>
                <w:rFonts w:ascii="Times New Roman" w:hAnsi="Times New Roman" w:cs="Times New Roman"/>
                <w:sz w:val="24"/>
                <w:szCs w:val="24"/>
              </w:rPr>
              <w:t>4</w:t>
            </w:r>
            <w:r w:rsidRPr="009C09EF">
              <w:rPr>
                <w:rFonts w:ascii="Times New Roman" w:hAnsi="Times New Roman" w:cs="Times New Roman"/>
                <w:sz w:val="24"/>
                <w:szCs w:val="24"/>
              </w:rPr>
              <w:t>.10.</w:t>
            </w:r>
          </w:p>
          <w:p w:rsidR="009C09EF" w:rsidRDefault="009C09EF" w:rsidP="00ED056C">
            <w:pPr>
              <w:jc w:val="center"/>
              <w:rPr>
                <w:rFonts w:ascii="Times New Roman" w:hAnsi="Times New Roman" w:cs="Times New Roman"/>
                <w:sz w:val="24"/>
                <w:szCs w:val="24"/>
              </w:rPr>
            </w:pPr>
            <w:r w:rsidRPr="009C09EF">
              <w:rPr>
                <w:rFonts w:ascii="Times New Roman" w:hAnsi="Times New Roman" w:cs="Times New Roman"/>
                <w:sz w:val="24"/>
                <w:szCs w:val="24"/>
              </w:rPr>
              <w:t>2</w:t>
            </w:r>
            <w:r w:rsidR="00ED056C">
              <w:rPr>
                <w:rFonts w:ascii="Times New Roman" w:hAnsi="Times New Roman" w:cs="Times New Roman"/>
                <w:sz w:val="24"/>
                <w:szCs w:val="24"/>
              </w:rPr>
              <w:t>4</w:t>
            </w:r>
            <w:r w:rsidRPr="009C09EF">
              <w:rPr>
                <w:rFonts w:ascii="Times New Roman" w:hAnsi="Times New Roman" w:cs="Times New Roman"/>
                <w:sz w:val="24"/>
                <w:szCs w:val="24"/>
              </w:rPr>
              <w:t>.10.</w:t>
            </w:r>
          </w:p>
          <w:p w:rsidR="00631651" w:rsidRPr="009C09EF" w:rsidRDefault="00631651" w:rsidP="00ED056C">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5</w:t>
            </w:r>
            <w:r w:rsidRPr="009C09EF">
              <w:rPr>
                <w:rFonts w:ascii="Times New Roman" w:hAnsi="Times New Roman" w:cs="Times New Roman"/>
                <w:sz w:val="24"/>
                <w:szCs w:val="24"/>
              </w:rPr>
              <w:t>.10.</w:t>
            </w:r>
          </w:p>
        </w:tc>
        <w:tc>
          <w:tcPr>
            <w:tcW w:w="3686"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Предложения с однородными членами и знаки препинания при них. Обобщающие слова при однородных членах.</w:t>
            </w:r>
          </w:p>
        </w:tc>
        <w:tc>
          <w:tcPr>
            <w:tcW w:w="1134"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3 ч.</w:t>
            </w:r>
          </w:p>
        </w:tc>
        <w:tc>
          <w:tcPr>
            <w:tcW w:w="4240" w:type="dxa"/>
            <w:tcBorders>
              <w:top w:val="single" w:sz="4" w:space="0" w:color="auto"/>
              <w:left w:val="single" w:sz="4" w:space="0" w:color="auto"/>
              <w:bottom w:val="single" w:sz="4" w:space="0" w:color="auto"/>
              <w:right w:val="single" w:sz="4" w:space="0" w:color="auto"/>
            </w:tcBorders>
            <w:noWrap/>
            <w:hideMark/>
          </w:tcPr>
          <w:p w:rsidR="009C09EF" w:rsidRPr="009C09EF" w:rsidRDefault="009C09EF" w:rsidP="009C09EF">
            <w:pPr>
              <w:jc w:val="both"/>
              <w:rPr>
                <w:rFonts w:ascii="Times New Roman" w:hAnsi="Times New Roman" w:cs="Times New Roman"/>
                <w:sz w:val="24"/>
                <w:szCs w:val="24"/>
              </w:rPr>
            </w:pPr>
            <w:r w:rsidRPr="009C09EF">
              <w:rPr>
                <w:rFonts w:ascii="Times New Roman" w:hAnsi="Times New Roman" w:cs="Times New Roman"/>
                <w:sz w:val="24"/>
                <w:szCs w:val="24"/>
              </w:rPr>
              <w:t>Характеристика предложений с однородными членами. Определение интонационных и пунктуационных особенностей предложений с однородными членами. Определение обобщающих слов перед однородными членами предложения и знак препинания (двоеточие) после обобщающего слова.</w:t>
            </w:r>
          </w:p>
        </w:tc>
      </w:tr>
      <w:tr w:rsidR="00631651" w:rsidRPr="009C09EF" w:rsidTr="001F79AC">
        <w:trPr>
          <w:trHeight w:val="532"/>
        </w:trPr>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 xml:space="preserve"> 49.</w:t>
            </w:r>
          </w:p>
        </w:tc>
        <w:tc>
          <w:tcPr>
            <w:tcW w:w="1134"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6</w:t>
            </w:r>
            <w:r w:rsidRPr="009C09EF">
              <w:rPr>
                <w:rFonts w:ascii="Times New Roman" w:hAnsi="Times New Roman" w:cs="Times New Roman"/>
                <w:sz w:val="24"/>
                <w:szCs w:val="24"/>
              </w:rPr>
              <w:t>.10.</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Предложения с обращениями</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 xml:space="preserve">Опознают и правильно интонируют предложения с обращениями, выбирая уместный тон обращения. </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7.</w:t>
            </w:r>
            <w:r w:rsidRPr="009C09EF">
              <w:rPr>
                <w:rFonts w:ascii="Times New Roman" w:hAnsi="Times New Roman" w:cs="Times New Roman"/>
                <w:sz w:val="24"/>
                <w:szCs w:val="24"/>
              </w:rPr>
              <w:t>10.</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b/>
                <w:sz w:val="24"/>
                <w:szCs w:val="24"/>
              </w:rPr>
              <w:t xml:space="preserve">Р. Р. </w:t>
            </w:r>
            <w:r w:rsidRPr="009C09EF">
              <w:rPr>
                <w:rFonts w:ascii="Times New Roman" w:hAnsi="Times New Roman" w:cs="Times New Roman"/>
                <w:sz w:val="24"/>
                <w:szCs w:val="24"/>
              </w:rPr>
              <w:t xml:space="preserve">Письмо. </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Fonts w:ascii="Times New Roman" w:hAnsi="Times New Roman" w:cs="Times New Roman"/>
                <w:b/>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 xml:space="preserve">Работа с жанром письма. </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51.</w:t>
            </w:r>
          </w:p>
        </w:tc>
        <w:tc>
          <w:tcPr>
            <w:tcW w:w="1134" w:type="dxa"/>
            <w:tcBorders>
              <w:top w:val="single" w:sz="4" w:space="0" w:color="auto"/>
              <w:left w:val="single" w:sz="4" w:space="0" w:color="auto"/>
              <w:bottom w:val="single" w:sz="4" w:space="0" w:color="auto"/>
              <w:right w:val="single" w:sz="4" w:space="0" w:color="auto"/>
            </w:tcBorders>
          </w:tcPr>
          <w:p w:rsidR="00631651" w:rsidRPr="009C09EF" w:rsidRDefault="00631651" w:rsidP="00631651">
            <w:pPr>
              <w:jc w:val="center"/>
              <w:rPr>
                <w:rFonts w:ascii="Times New Roman" w:hAnsi="Times New Roman" w:cs="Times New Roman"/>
                <w:sz w:val="24"/>
                <w:szCs w:val="24"/>
              </w:rPr>
            </w:pPr>
            <w:r>
              <w:rPr>
                <w:rFonts w:ascii="Times New Roman" w:hAnsi="Times New Roman" w:cs="Times New Roman"/>
                <w:sz w:val="24"/>
                <w:szCs w:val="24"/>
              </w:rPr>
              <w:t>30</w:t>
            </w:r>
            <w:r w:rsidRPr="009C09EF">
              <w:rPr>
                <w:rFonts w:ascii="Times New Roman" w:hAnsi="Times New Roman" w:cs="Times New Roman"/>
                <w:sz w:val="24"/>
                <w:szCs w:val="24"/>
              </w:rPr>
              <w:t>.10.</w:t>
            </w:r>
          </w:p>
          <w:p w:rsidR="00631651" w:rsidRPr="009C09EF" w:rsidRDefault="00631651" w:rsidP="00631651">
            <w:pPr>
              <w:jc w:val="center"/>
              <w:rPr>
                <w:rFonts w:ascii="Times New Roman"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Синтаксический разбор простого предложения.</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Выполнение устного и письменного синтаксического разбора простого предложения.</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52 53.</w:t>
            </w:r>
          </w:p>
        </w:tc>
        <w:tc>
          <w:tcPr>
            <w:tcW w:w="1134" w:type="dxa"/>
            <w:tcBorders>
              <w:top w:val="single" w:sz="4" w:space="0" w:color="auto"/>
              <w:left w:val="single" w:sz="4" w:space="0" w:color="auto"/>
              <w:bottom w:val="single" w:sz="4" w:space="0" w:color="auto"/>
              <w:right w:val="single" w:sz="4" w:space="0" w:color="auto"/>
            </w:tcBorders>
            <w:hideMark/>
          </w:tcPr>
          <w:p w:rsidR="00631651" w:rsidRDefault="00631651" w:rsidP="00631651">
            <w:pPr>
              <w:jc w:val="center"/>
              <w:rPr>
                <w:rFonts w:ascii="Times New Roman" w:hAnsi="Times New Roman" w:cs="Times New Roman"/>
                <w:sz w:val="24"/>
                <w:szCs w:val="24"/>
              </w:rPr>
            </w:pPr>
            <w:r>
              <w:rPr>
                <w:rFonts w:ascii="Times New Roman" w:hAnsi="Times New Roman" w:cs="Times New Roman"/>
                <w:sz w:val="24"/>
                <w:szCs w:val="24"/>
              </w:rPr>
              <w:t>31</w:t>
            </w:r>
            <w:r w:rsidRPr="009C09EF">
              <w:rPr>
                <w:rFonts w:ascii="Times New Roman" w:hAnsi="Times New Roman" w:cs="Times New Roman"/>
                <w:sz w:val="24"/>
                <w:szCs w:val="24"/>
              </w:rPr>
              <w:t>.10.</w:t>
            </w:r>
          </w:p>
          <w:p w:rsidR="00631651" w:rsidRPr="009C09EF" w:rsidRDefault="00631651" w:rsidP="00631651">
            <w:pPr>
              <w:jc w:val="center"/>
              <w:rPr>
                <w:rFonts w:ascii="Times New Roman" w:hAnsi="Times New Roman" w:cs="Times New Roman"/>
                <w:sz w:val="24"/>
                <w:szCs w:val="24"/>
              </w:rPr>
            </w:pPr>
            <w:r>
              <w:rPr>
                <w:rFonts w:ascii="Times New Roman" w:hAnsi="Times New Roman" w:cs="Times New Roman"/>
                <w:sz w:val="24"/>
                <w:szCs w:val="24"/>
              </w:rPr>
              <w:t>31.10</w:t>
            </w:r>
            <w:r w:rsidRPr="009C09EF">
              <w:rPr>
                <w:rFonts w:ascii="Times New Roman" w:hAnsi="Times New Roman" w:cs="Times New Roman"/>
                <w:sz w:val="24"/>
                <w:szCs w:val="24"/>
              </w:rPr>
              <w:t>.</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b/>
                <w:sz w:val="24"/>
                <w:szCs w:val="24"/>
              </w:rPr>
              <w:t xml:space="preserve">Р. Р. </w:t>
            </w:r>
            <w:r w:rsidRPr="009C09EF">
              <w:rPr>
                <w:rFonts w:ascii="Times New Roman" w:hAnsi="Times New Roman" w:cs="Times New Roman"/>
                <w:sz w:val="24"/>
                <w:szCs w:val="24"/>
              </w:rPr>
              <w:t>Сочинение по картине Ф. П. Решетникова «Мальчишки».</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Подготовка к сочинению.</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54.</w:t>
            </w:r>
          </w:p>
        </w:tc>
        <w:tc>
          <w:tcPr>
            <w:tcW w:w="1134"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0</w:t>
            </w:r>
            <w:r>
              <w:rPr>
                <w:rFonts w:ascii="Times New Roman" w:hAnsi="Times New Roman" w:cs="Times New Roman"/>
                <w:sz w:val="24"/>
                <w:szCs w:val="24"/>
              </w:rPr>
              <w:t>1</w:t>
            </w:r>
            <w:r w:rsidRPr="009C09EF">
              <w:rPr>
                <w:rFonts w:ascii="Times New Roman" w:hAnsi="Times New Roman" w:cs="Times New Roman"/>
                <w:sz w:val="24"/>
                <w:szCs w:val="24"/>
              </w:rPr>
              <w:t>.11.</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 xml:space="preserve">Пунктуационный разбор простого предложения. </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Fonts w:ascii="Times New Roman" w:hAnsi="Times New Roman" w:cs="Times New Roman"/>
                <w:b/>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Выполнение устного и письменного пунктуационного разбора простого предложения.</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55.</w:t>
            </w:r>
          </w:p>
        </w:tc>
        <w:tc>
          <w:tcPr>
            <w:tcW w:w="1134"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Pr>
                <w:rFonts w:ascii="Times New Roman" w:hAnsi="Times New Roman" w:cs="Times New Roman"/>
                <w:sz w:val="24"/>
                <w:szCs w:val="24"/>
              </w:rPr>
              <w:t>02</w:t>
            </w:r>
            <w:r w:rsidRPr="009C09EF">
              <w:rPr>
                <w:rFonts w:ascii="Times New Roman" w:hAnsi="Times New Roman" w:cs="Times New Roman"/>
                <w:sz w:val="24"/>
                <w:szCs w:val="24"/>
              </w:rPr>
              <w:t>.11.</w:t>
            </w:r>
          </w:p>
          <w:p w:rsidR="00631651" w:rsidRPr="009C09EF" w:rsidRDefault="00631651" w:rsidP="00631651">
            <w:pPr>
              <w:jc w:val="center"/>
              <w:rPr>
                <w:rFonts w:ascii="Times New Roman"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 xml:space="preserve">Простые и сложные предложения. </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Различать простые и сложные предложения в тексте, читать их схемы, определять границы частей в сложном предложении, составлять предложения по указанным схемам.</w:t>
            </w:r>
          </w:p>
        </w:tc>
      </w:tr>
      <w:tr w:rsidR="00631651" w:rsidRPr="009C09EF" w:rsidTr="00631651">
        <w:trPr>
          <w:trHeight w:val="864"/>
        </w:trPr>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56 - 57.</w:t>
            </w:r>
          </w:p>
        </w:tc>
        <w:tc>
          <w:tcPr>
            <w:tcW w:w="1134" w:type="dxa"/>
            <w:tcBorders>
              <w:top w:val="single" w:sz="4" w:space="0" w:color="auto"/>
              <w:left w:val="single" w:sz="4" w:space="0" w:color="auto"/>
              <w:bottom w:val="single" w:sz="4" w:space="0" w:color="auto"/>
              <w:right w:val="single" w:sz="4" w:space="0" w:color="auto"/>
            </w:tcBorders>
          </w:tcPr>
          <w:p w:rsidR="00631651"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3</w:t>
            </w:r>
            <w:r w:rsidRPr="009C09EF">
              <w:rPr>
                <w:rFonts w:ascii="Times New Roman" w:hAnsi="Times New Roman" w:cs="Times New Roman"/>
                <w:sz w:val="24"/>
                <w:szCs w:val="24"/>
              </w:rPr>
              <w:t>.11.</w:t>
            </w:r>
          </w:p>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4</w:t>
            </w:r>
            <w:r w:rsidRPr="009C09EF">
              <w:rPr>
                <w:rFonts w:ascii="Times New Roman" w:hAnsi="Times New Roman" w:cs="Times New Roman"/>
                <w:sz w:val="24"/>
                <w:szCs w:val="24"/>
              </w:rPr>
              <w:t>.11.</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Синтаксический разбор сложного предложения.</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Выполнение устного и письменного разбора сложного предложения.</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58.</w:t>
            </w:r>
          </w:p>
        </w:tc>
        <w:tc>
          <w:tcPr>
            <w:tcW w:w="1134"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4</w:t>
            </w:r>
            <w:r w:rsidRPr="009C09EF">
              <w:rPr>
                <w:rFonts w:ascii="Times New Roman" w:hAnsi="Times New Roman" w:cs="Times New Roman"/>
                <w:sz w:val="24"/>
                <w:szCs w:val="24"/>
              </w:rPr>
              <w:t>.11.</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Предложения с прямой речью.</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 xml:space="preserve">Выделение в предложениях прямой речи после слов автора и пред ними, объяснение знаков препинания. </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59.</w:t>
            </w:r>
          </w:p>
        </w:tc>
        <w:tc>
          <w:tcPr>
            <w:tcW w:w="1134"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5</w:t>
            </w:r>
            <w:r w:rsidRPr="009C09EF">
              <w:rPr>
                <w:rFonts w:ascii="Times New Roman" w:hAnsi="Times New Roman" w:cs="Times New Roman"/>
                <w:sz w:val="24"/>
                <w:szCs w:val="24"/>
              </w:rPr>
              <w:t>.11.</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Диалог.</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Fonts w:ascii="Times New Roman" w:hAnsi="Times New Roman" w:cs="Times New Roman"/>
                <w:b/>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 xml:space="preserve">Различение предложений с прямой речью и диалог. Оформление диалога в письменной речи. Работа в группе. </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60.</w:t>
            </w:r>
          </w:p>
        </w:tc>
        <w:tc>
          <w:tcPr>
            <w:tcW w:w="1134"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16.11.</w:t>
            </w:r>
          </w:p>
          <w:p w:rsidR="00631651" w:rsidRPr="009C09EF" w:rsidRDefault="00631651" w:rsidP="00631651">
            <w:pPr>
              <w:jc w:val="center"/>
              <w:rPr>
                <w:rFonts w:ascii="Times New Roman"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lastRenderedPageBreak/>
              <w:t xml:space="preserve">Повторение и систематизация знаний по теме «Синтаксис и </w:t>
            </w:r>
            <w:r w:rsidRPr="009C09EF">
              <w:rPr>
                <w:rFonts w:ascii="Times New Roman" w:hAnsi="Times New Roman" w:cs="Times New Roman"/>
                <w:sz w:val="24"/>
                <w:szCs w:val="24"/>
              </w:rPr>
              <w:lastRenderedPageBreak/>
              <w:t>пунктуация».</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sz w:val="24"/>
                <w:szCs w:val="24"/>
              </w:rPr>
            </w:pPr>
            <w:r w:rsidRPr="009C09EF">
              <w:rPr>
                <w:rFonts w:ascii="Times New Roman" w:hAnsi="Times New Roman" w:cs="Times New Roman"/>
                <w:sz w:val="24"/>
                <w:szCs w:val="24"/>
              </w:rPr>
              <w:lastRenderedPageBreak/>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 xml:space="preserve"> Выполнение заданий по теме раздела.</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lastRenderedPageBreak/>
              <w:t>61 - 62.</w:t>
            </w:r>
          </w:p>
        </w:tc>
        <w:tc>
          <w:tcPr>
            <w:tcW w:w="1134" w:type="dxa"/>
            <w:tcBorders>
              <w:top w:val="single" w:sz="4" w:space="0" w:color="auto"/>
              <w:left w:val="single" w:sz="4" w:space="0" w:color="auto"/>
              <w:bottom w:val="single" w:sz="4" w:space="0" w:color="auto"/>
              <w:right w:val="single" w:sz="4" w:space="0" w:color="auto"/>
            </w:tcBorders>
            <w:hideMark/>
          </w:tcPr>
          <w:p w:rsidR="00631651" w:rsidRDefault="00631651" w:rsidP="00631651">
            <w:pP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7</w:t>
            </w:r>
            <w:r w:rsidRPr="009C09EF">
              <w:rPr>
                <w:rFonts w:ascii="Times New Roman" w:hAnsi="Times New Roman" w:cs="Times New Roman"/>
                <w:sz w:val="24"/>
                <w:szCs w:val="24"/>
              </w:rPr>
              <w:t>.11.</w:t>
            </w:r>
          </w:p>
          <w:p w:rsidR="00631651" w:rsidRPr="009C09EF" w:rsidRDefault="00631651" w:rsidP="00631651">
            <w:pPr>
              <w:rPr>
                <w:rFonts w:ascii="Times New Roman" w:hAnsi="Times New Roman" w:cs="Times New Roman"/>
                <w:sz w:val="24"/>
                <w:szCs w:val="24"/>
              </w:rPr>
            </w:pPr>
            <w:r>
              <w:rPr>
                <w:rFonts w:ascii="Times New Roman" w:hAnsi="Times New Roman" w:cs="Times New Roman"/>
                <w:sz w:val="24"/>
                <w:szCs w:val="24"/>
              </w:rPr>
              <w:t>20</w:t>
            </w:r>
            <w:r w:rsidRPr="009C09EF">
              <w:rPr>
                <w:rFonts w:ascii="Times New Roman" w:hAnsi="Times New Roman" w:cs="Times New Roman"/>
                <w:sz w:val="24"/>
                <w:szCs w:val="24"/>
              </w:rPr>
              <w:t>.11.</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b/>
                <w:sz w:val="24"/>
                <w:szCs w:val="24"/>
              </w:rPr>
              <w:t xml:space="preserve">Контрольный диктант </w:t>
            </w:r>
            <w:r w:rsidRPr="009C09EF">
              <w:rPr>
                <w:rFonts w:ascii="Times New Roman" w:hAnsi="Times New Roman" w:cs="Times New Roman"/>
                <w:sz w:val="24"/>
                <w:szCs w:val="24"/>
              </w:rPr>
              <w:t xml:space="preserve">с грамматическим заданием. </w:t>
            </w:r>
          </w:p>
          <w:p w:rsidR="00631651" w:rsidRPr="009C09EF" w:rsidRDefault="00631651" w:rsidP="00631651">
            <w:pPr>
              <w:jc w:val="both"/>
              <w:rPr>
                <w:rFonts w:ascii="Times New Roman" w:hAnsi="Times New Roman" w:cs="Times New Roman"/>
                <w:b/>
                <w:sz w:val="24"/>
                <w:szCs w:val="24"/>
              </w:rPr>
            </w:pPr>
            <w:r w:rsidRPr="009C09EF">
              <w:rPr>
                <w:rFonts w:ascii="Times New Roman" w:hAnsi="Times New Roman" w:cs="Times New Roman"/>
                <w:sz w:val="24"/>
                <w:szCs w:val="24"/>
              </w:rPr>
              <w:t>Анализ диктанта и работа над ошибками.</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 xml:space="preserve"> Выполнение работы над ошибками.</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63.</w:t>
            </w:r>
          </w:p>
        </w:tc>
        <w:tc>
          <w:tcPr>
            <w:tcW w:w="1134"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Pr>
                <w:rFonts w:ascii="Times New Roman" w:hAnsi="Times New Roman" w:cs="Times New Roman"/>
                <w:sz w:val="24"/>
                <w:szCs w:val="24"/>
              </w:rPr>
              <w:t>21</w:t>
            </w:r>
            <w:r w:rsidRPr="009C09EF">
              <w:rPr>
                <w:rFonts w:ascii="Times New Roman" w:hAnsi="Times New Roman" w:cs="Times New Roman"/>
                <w:sz w:val="24"/>
                <w:szCs w:val="24"/>
              </w:rPr>
              <w:t>.11.</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 xml:space="preserve">Фонетика. </w:t>
            </w:r>
          </w:p>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Гласные звуки.</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 xml:space="preserve">Анализ схемы, демонстрирующей группы звуков речи в русском языке. </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64.</w:t>
            </w:r>
          </w:p>
        </w:tc>
        <w:tc>
          <w:tcPr>
            <w:tcW w:w="1134"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Pr>
                <w:rFonts w:ascii="Times New Roman" w:hAnsi="Times New Roman" w:cs="Times New Roman"/>
                <w:sz w:val="24"/>
                <w:szCs w:val="24"/>
              </w:rPr>
              <w:t>21</w:t>
            </w:r>
            <w:r w:rsidRPr="009C09EF">
              <w:rPr>
                <w:rFonts w:ascii="Times New Roman" w:hAnsi="Times New Roman" w:cs="Times New Roman"/>
                <w:sz w:val="24"/>
                <w:szCs w:val="24"/>
              </w:rPr>
              <w:t>.11.</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Согласные звуки.</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Fonts w:ascii="Times New Roman" w:hAnsi="Times New Roman" w:cs="Times New Roman"/>
                <w:b/>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 xml:space="preserve">Выполнение упражнений на распознавание звуков. </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65.</w:t>
            </w:r>
          </w:p>
        </w:tc>
        <w:tc>
          <w:tcPr>
            <w:tcW w:w="1134"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2</w:t>
            </w:r>
            <w:r w:rsidRPr="009C09EF">
              <w:rPr>
                <w:rFonts w:ascii="Times New Roman" w:hAnsi="Times New Roman" w:cs="Times New Roman"/>
                <w:sz w:val="24"/>
                <w:szCs w:val="24"/>
              </w:rPr>
              <w:t>.11.</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Изменение звуков в потоке речи.</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 xml:space="preserve">Анализ и применение правила проверки безударной гласной и проверяемых согласных в </w:t>
            </w:r>
            <w:proofErr w:type="gramStart"/>
            <w:r w:rsidRPr="009C09EF">
              <w:rPr>
                <w:rFonts w:ascii="Times New Roman" w:hAnsi="Times New Roman" w:cs="Times New Roman"/>
                <w:sz w:val="24"/>
                <w:szCs w:val="24"/>
              </w:rPr>
              <w:t>корне слова</w:t>
            </w:r>
            <w:proofErr w:type="gramEnd"/>
            <w:r w:rsidRPr="009C09EF">
              <w:rPr>
                <w:rFonts w:ascii="Times New Roman" w:hAnsi="Times New Roman" w:cs="Times New Roman"/>
                <w:sz w:val="24"/>
                <w:szCs w:val="24"/>
              </w:rPr>
              <w:t xml:space="preserve"> с точки зрения позиционного чередования.</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66.</w:t>
            </w:r>
          </w:p>
        </w:tc>
        <w:tc>
          <w:tcPr>
            <w:tcW w:w="1134"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23.11.</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Согласные твердые и мягкие.</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Выполнение упражнений, связанных с анализом смыслового различия слов, отличающихся твёрдостью/мягкостью.</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67.</w:t>
            </w:r>
          </w:p>
        </w:tc>
        <w:tc>
          <w:tcPr>
            <w:tcW w:w="1134"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4</w:t>
            </w:r>
            <w:r w:rsidRPr="009C09EF">
              <w:rPr>
                <w:rFonts w:ascii="Times New Roman" w:hAnsi="Times New Roman" w:cs="Times New Roman"/>
                <w:sz w:val="24"/>
                <w:szCs w:val="24"/>
              </w:rPr>
              <w:t>.11.</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b/>
                <w:sz w:val="24"/>
                <w:szCs w:val="24"/>
              </w:rPr>
              <w:t xml:space="preserve">Р. Р. </w:t>
            </w:r>
            <w:r w:rsidRPr="009C09EF">
              <w:rPr>
                <w:rFonts w:ascii="Times New Roman" w:hAnsi="Times New Roman" w:cs="Times New Roman"/>
                <w:sz w:val="24"/>
                <w:szCs w:val="24"/>
              </w:rPr>
              <w:t>Повествование. Обучающее изложение с элементами описания (по рассказу К. Г. Паустовского «Шкатулка»).</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Fonts w:ascii="Times New Roman" w:hAnsi="Times New Roman" w:cs="Times New Roman"/>
                <w:b/>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Знакомство с повествованием как функционально-смысловым типом.</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68.</w:t>
            </w:r>
          </w:p>
        </w:tc>
        <w:tc>
          <w:tcPr>
            <w:tcW w:w="1134"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7</w:t>
            </w:r>
            <w:r w:rsidRPr="009C09EF">
              <w:rPr>
                <w:rFonts w:ascii="Times New Roman" w:hAnsi="Times New Roman" w:cs="Times New Roman"/>
                <w:sz w:val="24"/>
                <w:szCs w:val="24"/>
              </w:rPr>
              <w:t>.11.</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Согласные звонкие и глухие.</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 xml:space="preserve">Характеристика согласных звуков. Выполнение упражнений на повторение пунктуации и орфографии. </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8</w:t>
            </w:r>
            <w:r w:rsidRPr="009C09EF">
              <w:rPr>
                <w:rFonts w:ascii="Times New Roman" w:hAnsi="Times New Roman" w:cs="Times New Roman"/>
                <w:sz w:val="24"/>
                <w:szCs w:val="24"/>
              </w:rPr>
              <w:t>.11.</w:t>
            </w:r>
          </w:p>
        </w:tc>
        <w:tc>
          <w:tcPr>
            <w:tcW w:w="3686" w:type="dxa"/>
            <w:tcBorders>
              <w:top w:val="single" w:sz="4" w:space="0" w:color="auto"/>
              <w:left w:val="single" w:sz="4" w:space="0" w:color="auto"/>
              <w:bottom w:val="single" w:sz="4" w:space="0" w:color="auto"/>
              <w:right w:val="single" w:sz="4" w:space="0" w:color="auto"/>
            </w:tcBorders>
            <w:noWrap/>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 xml:space="preserve">Графика. </w:t>
            </w:r>
          </w:p>
          <w:p w:rsidR="00631651" w:rsidRPr="009C09EF" w:rsidRDefault="00631651" w:rsidP="00631651">
            <w:pPr>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Анализ и объяснение важности графики и каллиграфии.</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70.</w:t>
            </w:r>
          </w:p>
        </w:tc>
        <w:tc>
          <w:tcPr>
            <w:tcW w:w="1134"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8</w:t>
            </w:r>
            <w:r w:rsidRPr="009C09EF">
              <w:rPr>
                <w:rFonts w:ascii="Times New Roman" w:hAnsi="Times New Roman" w:cs="Times New Roman"/>
                <w:sz w:val="24"/>
                <w:szCs w:val="24"/>
              </w:rPr>
              <w:t>.11.</w:t>
            </w:r>
          </w:p>
          <w:p w:rsidR="00631651" w:rsidRPr="009C09EF" w:rsidRDefault="00631651" w:rsidP="00631651">
            <w:pPr>
              <w:jc w:val="center"/>
              <w:rPr>
                <w:rFonts w:ascii="Times New Roman"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Алфавит.</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 xml:space="preserve">Сопоставление и анализ звукового и буквенного состава слов. Расположение слов в алфавитном порядке, отработка навыка поиска слов в словаре. </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71 - 72.</w:t>
            </w:r>
          </w:p>
        </w:tc>
        <w:tc>
          <w:tcPr>
            <w:tcW w:w="1134" w:type="dxa"/>
            <w:tcBorders>
              <w:top w:val="single" w:sz="4" w:space="0" w:color="auto"/>
              <w:left w:val="single" w:sz="4" w:space="0" w:color="auto"/>
              <w:bottom w:val="single" w:sz="4" w:space="0" w:color="auto"/>
              <w:right w:val="single" w:sz="4" w:space="0" w:color="auto"/>
            </w:tcBorders>
            <w:hideMark/>
          </w:tcPr>
          <w:p w:rsidR="00631651"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9</w:t>
            </w:r>
            <w:r w:rsidRPr="009C09EF">
              <w:rPr>
                <w:rFonts w:ascii="Times New Roman" w:hAnsi="Times New Roman" w:cs="Times New Roman"/>
                <w:sz w:val="24"/>
                <w:szCs w:val="24"/>
              </w:rPr>
              <w:t>.11.</w:t>
            </w:r>
          </w:p>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30.11.</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b/>
                <w:sz w:val="24"/>
                <w:szCs w:val="24"/>
              </w:rPr>
              <w:t xml:space="preserve">Р. Р. </w:t>
            </w:r>
            <w:r w:rsidRPr="009C09EF">
              <w:rPr>
                <w:rFonts w:ascii="Times New Roman" w:hAnsi="Times New Roman" w:cs="Times New Roman"/>
                <w:sz w:val="24"/>
                <w:szCs w:val="24"/>
              </w:rPr>
              <w:t>Описание предмета в художественном стиле. Сочинение-описание предмета.</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 xml:space="preserve">Знакомство с описанием как функционально-смысловым типом речи. </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73.</w:t>
            </w:r>
          </w:p>
        </w:tc>
        <w:tc>
          <w:tcPr>
            <w:tcW w:w="1134"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Pr>
                <w:rFonts w:ascii="Times New Roman" w:hAnsi="Times New Roman" w:cs="Times New Roman"/>
                <w:sz w:val="24"/>
                <w:szCs w:val="24"/>
              </w:rPr>
              <w:t>01.12.</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Обозначение мягкости согласных с помощью мягкого знака.</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 xml:space="preserve">Анализ орфографических правил, связанных с употреблением мягкого знака. Распределить слова на группы </w:t>
            </w:r>
            <w:r w:rsidRPr="009C09EF">
              <w:rPr>
                <w:rFonts w:ascii="Times New Roman" w:hAnsi="Times New Roman" w:cs="Times New Roman"/>
                <w:sz w:val="24"/>
                <w:szCs w:val="24"/>
              </w:rPr>
              <w:lastRenderedPageBreak/>
              <w:t>согласно виду орфограммы.</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lastRenderedPageBreak/>
              <w:t>74.</w:t>
            </w:r>
          </w:p>
        </w:tc>
        <w:tc>
          <w:tcPr>
            <w:tcW w:w="1134"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0</w:t>
            </w:r>
            <w:r>
              <w:rPr>
                <w:rFonts w:ascii="Times New Roman" w:hAnsi="Times New Roman" w:cs="Times New Roman"/>
                <w:sz w:val="24"/>
                <w:szCs w:val="24"/>
              </w:rPr>
              <w:t>4</w:t>
            </w:r>
            <w:r w:rsidRPr="009C09EF">
              <w:rPr>
                <w:rFonts w:ascii="Times New Roman" w:hAnsi="Times New Roman" w:cs="Times New Roman"/>
                <w:sz w:val="24"/>
                <w:szCs w:val="24"/>
              </w:rPr>
              <w:t>.12.</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 xml:space="preserve">Двойная роль букв </w:t>
            </w:r>
            <w:r w:rsidRPr="009C09EF">
              <w:rPr>
                <w:rFonts w:ascii="Times New Roman" w:hAnsi="Times New Roman" w:cs="Times New Roman"/>
                <w:i/>
                <w:sz w:val="24"/>
                <w:szCs w:val="24"/>
              </w:rPr>
              <w:t xml:space="preserve">е, ё, </w:t>
            </w:r>
            <w:proofErr w:type="spellStart"/>
            <w:r w:rsidRPr="009C09EF">
              <w:rPr>
                <w:rFonts w:ascii="Times New Roman" w:hAnsi="Times New Roman" w:cs="Times New Roman"/>
                <w:i/>
                <w:sz w:val="24"/>
                <w:szCs w:val="24"/>
              </w:rPr>
              <w:t>ю</w:t>
            </w:r>
            <w:proofErr w:type="spellEnd"/>
            <w:r w:rsidRPr="009C09EF">
              <w:rPr>
                <w:rFonts w:ascii="Times New Roman" w:hAnsi="Times New Roman" w:cs="Times New Roman"/>
                <w:i/>
                <w:sz w:val="24"/>
                <w:szCs w:val="24"/>
              </w:rPr>
              <w:t>, я.</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 xml:space="preserve">Фонетический анализ слов, в которых буквы </w:t>
            </w:r>
            <w:r w:rsidRPr="009C09EF">
              <w:rPr>
                <w:rFonts w:ascii="Times New Roman" w:hAnsi="Times New Roman" w:cs="Times New Roman"/>
                <w:i/>
                <w:sz w:val="24"/>
                <w:szCs w:val="24"/>
              </w:rPr>
              <w:t xml:space="preserve">е, ё, </w:t>
            </w:r>
            <w:proofErr w:type="spellStart"/>
            <w:r w:rsidRPr="009C09EF">
              <w:rPr>
                <w:rFonts w:ascii="Times New Roman" w:hAnsi="Times New Roman" w:cs="Times New Roman"/>
                <w:i/>
                <w:sz w:val="24"/>
                <w:szCs w:val="24"/>
              </w:rPr>
              <w:t>ю</w:t>
            </w:r>
            <w:proofErr w:type="spellEnd"/>
            <w:r w:rsidRPr="009C09EF">
              <w:rPr>
                <w:rFonts w:ascii="Times New Roman" w:hAnsi="Times New Roman" w:cs="Times New Roman"/>
                <w:i/>
                <w:sz w:val="24"/>
                <w:szCs w:val="24"/>
              </w:rPr>
              <w:t>, я</w:t>
            </w:r>
            <w:r w:rsidRPr="009C09EF">
              <w:rPr>
                <w:rFonts w:ascii="Times New Roman" w:hAnsi="Times New Roman" w:cs="Times New Roman"/>
                <w:sz w:val="24"/>
                <w:szCs w:val="24"/>
              </w:rPr>
              <w:t xml:space="preserve"> обозначают два звука или мягкость предыдущего согласного.</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75.</w:t>
            </w:r>
          </w:p>
        </w:tc>
        <w:tc>
          <w:tcPr>
            <w:tcW w:w="1134"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0</w:t>
            </w:r>
            <w:r>
              <w:rPr>
                <w:rFonts w:ascii="Times New Roman" w:hAnsi="Times New Roman" w:cs="Times New Roman"/>
                <w:sz w:val="24"/>
                <w:szCs w:val="24"/>
              </w:rPr>
              <w:t>5</w:t>
            </w:r>
            <w:r w:rsidRPr="009C09EF">
              <w:rPr>
                <w:rFonts w:ascii="Times New Roman" w:hAnsi="Times New Roman" w:cs="Times New Roman"/>
                <w:sz w:val="24"/>
                <w:szCs w:val="24"/>
              </w:rPr>
              <w:t>.12.</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Орфоэпия.</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Анализ и оценивание речи с орфоэпической точки зрения, исправление произносительных и орфографических ошибок.</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76.</w:t>
            </w:r>
          </w:p>
        </w:tc>
        <w:tc>
          <w:tcPr>
            <w:tcW w:w="1134"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0</w:t>
            </w:r>
            <w:r>
              <w:rPr>
                <w:rFonts w:ascii="Times New Roman" w:hAnsi="Times New Roman" w:cs="Times New Roman"/>
                <w:sz w:val="24"/>
                <w:szCs w:val="24"/>
              </w:rPr>
              <w:t>5</w:t>
            </w:r>
            <w:r w:rsidRPr="009C09EF">
              <w:rPr>
                <w:rFonts w:ascii="Times New Roman" w:hAnsi="Times New Roman" w:cs="Times New Roman"/>
                <w:sz w:val="24"/>
                <w:szCs w:val="24"/>
              </w:rPr>
              <w:t>.12.</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Фонетический разбор слова.</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Фонетический разбор.</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77.</w:t>
            </w:r>
          </w:p>
        </w:tc>
        <w:tc>
          <w:tcPr>
            <w:tcW w:w="1134"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0</w:t>
            </w:r>
            <w:r>
              <w:rPr>
                <w:rFonts w:ascii="Times New Roman" w:hAnsi="Times New Roman" w:cs="Times New Roman"/>
                <w:sz w:val="24"/>
                <w:szCs w:val="24"/>
              </w:rPr>
              <w:t>6</w:t>
            </w:r>
            <w:r w:rsidRPr="009C09EF">
              <w:rPr>
                <w:rFonts w:ascii="Times New Roman" w:hAnsi="Times New Roman" w:cs="Times New Roman"/>
                <w:sz w:val="24"/>
                <w:szCs w:val="24"/>
              </w:rPr>
              <w:t>.12.</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Повторение изученного в разделе «Фонетика и графика».</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 xml:space="preserve"> Выполнение заданий по темам раздела.</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78.</w:t>
            </w:r>
          </w:p>
        </w:tc>
        <w:tc>
          <w:tcPr>
            <w:tcW w:w="1134"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07.12.</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b/>
                <w:sz w:val="24"/>
                <w:szCs w:val="24"/>
              </w:rPr>
            </w:pPr>
            <w:r w:rsidRPr="009C09EF">
              <w:rPr>
                <w:rFonts w:ascii="Times New Roman" w:hAnsi="Times New Roman" w:cs="Times New Roman"/>
                <w:b/>
                <w:sz w:val="24"/>
                <w:szCs w:val="24"/>
              </w:rPr>
              <w:t>Рубежное тестирование за 1 полугодие</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Написание теста</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79 – 80.</w:t>
            </w:r>
          </w:p>
        </w:tc>
        <w:tc>
          <w:tcPr>
            <w:tcW w:w="1134" w:type="dxa"/>
            <w:tcBorders>
              <w:top w:val="single" w:sz="4" w:space="0" w:color="auto"/>
              <w:left w:val="single" w:sz="4" w:space="0" w:color="auto"/>
              <w:bottom w:val="single" w:sz="4" w:space="0" w:color="auto"/>
              <w:right w:val="single" w:sz="4" w:space="0" w:color="auto"/>
            </w:tcBorders>
            <w:hideMark/>
          </w:tcPr>
          <w:p w:rsidR="00631651"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0</w:t>
            </w:r>
            <w:r>
              <w:rPr>
                <w:rFonts w:ascii="Times New Roman" w:hAnsi="Times New Roman" w:cs="Times New Roman"/>
                <w:sz w:val="24"/>
                <w:szCs w:val="24"/>
              </w:rPr>
              <w:t>8</w:t>
            </w:r>
            <w:r w:rsidRPr="009C09EF">
              <w:rPr>
                <w:rFonts w:ascii="Times New Roman" w:hAnsi="Times New Roman" w:cs="Times New Roman"/>
                <w:sz w:val="24"/>
                <w:szCs w:val="24"/>
              </w:rPr>
              <w:t>.12.</w:t>
            </w:r>
          </w:p>
          <w:p w:rsidR="00631651" w:rsidRPr="009C09EF" w:rsidRDefault="00631651" w:rsidP="00631651">
            <w:pPr>
              <w:jc w:val="center"/>
              <w:rPr>
                <w:rFonts w:ascii="Times New Roman" w:hAnsi="Times New Roman" w:cs="Times New Roman"/>
                <w:sz w:val="24"/>
                <w:szCs w:val="24"/>
              </w:rPr>
            </w:pPr>
            <w:r>
              <w:rPr>
                <w:rFonts w:ascii="Times New Roman" w:hAnsi="Times New Roman" w:cs="Times New Roman"/>
                <w:sz w:val="24"/>
                <w:szCs w:val="24"/>
              </w:rPr>
              <w:t>11</w:t>
            </w:r>
            <w:r w:rsidRPr="009C09EF">
              <w:rPr>
                <w:rFonts w:ascii="Times New Roman" w:hAnsi="Times New Roman" w:cs="Times New Roman"/>
                <w:sz w:val="24"/>
                <w:szCs w:val="24"/>
              </w:rPr>
              <w:t>.12.</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b/>
                <w:sz w:val="24"/>
                <w:szCs w:val="24"/>
              </w:rPr>
              <w:t xml:space="preserve">Р. Р. </w:t>
            </w:r>
            <w:r w:rsidRPr="009C09EF">
              <w:rPr>
                <w:rFonts w:ascii="Times New Roman" w:hAnsi="Times New Roman" w:cs="Times New Roman"/>
                <w:sz w:val="24"/>
                <w:szCs w:val="24"/>
              </w:rPr>
              <w:t>Описание предметов, изображенных на картине (Ф. Толстой «Цветы, фрукты, птицы»).</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Подготовка к сочинению.</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81.</w:t>
            </w:r>
          </w:p>
        </w:tc>
        <w:tc>
          <w:tcPr>
            <w:tcW w:w="1134"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Pr>
                <w:rFonts w:ascii="Times New Roman" w:hAnsi="Times New Roman" w:cs="Times New Roman"/>
                <w:sz w:val="24"/>
                <w:szCs w:val="24"/>
              </w:rPr>
              <w:t>12</w:t>
            </w:r>
            <w:r w:rsidRPr="009C09EF">
              <w:rPr>
                <w:rFonts w:ascii="Times New Roman" w:hAnsi="Times New Roman" w:cs="Times New Roman"/>
                <w:sz w:val="24"/>
                <w:szCs w:val="24"/>
              </w:rPr>
              <w:t>.12.</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Слово и его лексическое значение.</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 xml:space="preserve">Работа со словами, с их лексическим и грамматическим значением, использование толковых словарей. </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2</w:t>
            </w:r>
            <w:r w:rsidRPr="009C09EF">
              <w:rPr>
                <w:rFonts w:ascii="Times New Roman" w:hAnsi="Times New Roman" w:cs="Times New Roman"/>
                <w:sz w:val="24"/>
                <w:szCs w:val="24"/>
              </w:rPr>
              <w:t>.12.</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Однозначные и многозначные слова.</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 xml:space="preserve">Составить словосочетания с многозначными словами, используя разные значения. </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83.</w:t>
            </w:r>
          </w:p>
        </w:tc>
        <w:tc>
          <w:tcPr>
            <w:tcW w:w="1134"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3</w:t>
            </w:r>
            <w:r w:rsidRPr="009C09EF">
              <w:rPr>
                <w:rFonts w:ascii="Times New Roman" w:hAnsi="Times New Roman" w:cs="Times New Roman"/>
                <w:sz w:val="24"/>
                <w:szCs w:val="24"/>
              </w:rPr>
              <w:t>.12.</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Прямое и переносное значение слов.</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Работа с толковыми словарями: выбрать слова, имеющие переносное и прямое значение.</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84.</w:t>
            </w:r>
          </w:p>
        </w:tc>
        <w:tc>
          <w:tcPr>
            <w:tcW w:w="1134"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14.12.</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Омонимы.</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 xml:space="preserve">Работа с толковыми словарями. Составить и проанализировать словосочетания и предложения с омонимами. </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85.</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5</w:t>
            </w:r>
            <w:r w:rsidRPr="009C09EF">
              <w:rPr>
                <w:rFonts w:ascii="Times New Roman" w:hAnsi="Times New Roman" w:cs="Times New Roman"/>
                <w:sz w:val="24"/>
                <w:szCs w:val="24"/>
              </w:rPr>
              <w:t>.12.</w:t>
            </w:r>
          </w:p>
          <w:p w:rsidR="00631651" w:rsidRPr="009C09EF" w:rsidRDefault="00631651" w:rsidP="00631651">
            <w:pPr>
              <w:jc w:val="center"/>
              <w:rPr>
                <w:rFonts w:ascii="Times New Roman"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Синонимы.</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Выполнение упражнений: подобрать синонимы к данным в упражнении словам, составить словосочетания с синонимами.</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86 - 87.</w:t>
            </w:r>
          </w:p>
        </w:tc>
        <w:tc>
          <w:tcPr>
            <w:tcW w:w="1134" w:type="dxa"/>
            <w:tcBorders>
              <w:top w:val="single" w:sz="4" w:space="0" w:color="auto"/>
              <w:left w:val="single" w:sz="4" w:space="0" w:color="auto"/>
              <w:bottom w:val="single" w:sz="4" w:space="0" w:color="auto"/>
              <w:right w:val="single" w:sz="4" w:space="0" w:color="auto"/>
            </w:tcBorders>
            <w:hideMark/>
          </w:tcPr>
          <w:p w:rsidR="00631651"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8</w:t>
            </w:r>
            <w:r w:rsidRPr="009C09EF">
              <w:rPr>
                <w:rFonts w:ascii="Times New Roman" w:hAnsi="Times New Roman" w:cs="Times New Roman"/>
                <w:sz w:val="24"/>
                <w:szCs w:val="24"/>
              </w:rPr>
              <w:t>.12.</w:t>
            </w:r>
          </w:p>
          <w:p w:rsidR="00DA1171" w:rsidRPr="009C09EF" w:rsidRDefault="00DA1171" w:rsidP="00631651">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9</w:t>
            </w:r>
            <w:r w:rsidRPr="009C09EF">
              <w:rPr>
                <w:rFonts w:ascii="Times New Roman" w:hAnsi="Times New Roman" w:cs="Times New Roman"/>
                <w:sz w:val="24"/>
                <w:szCs w:val="24"/>
              </w:rPr>
              <w:t>.12.</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b/>
                <w:sz w:val="24"/>
                <w:szCs w:val="24"/>
              </w:rPr>
            </w:pPr>
            <w:proofErr w:type="gramStart"/>
            <w:r w:rsidRPr="009C09EF">
              <w:rPr>
                <w:rFonts w:ascii="Times New Roman" w:hAnsi="Times New Roman" w:cs="Times New Roman"/>
                <w:b/>
                <w:sz w:val="24"/>
                <w:szCs w:val="24"/>
              </w:rPr>
              <w:t>Р. Р. Контрольное сочинение</w:t>
            </w:r>
            <w:r w:rsidRPr="009C09EF">
              <w:rPr>
                <w:rFonts w:ascii="Times New Roman" w:hAnsi="Times New Roman" w:cs="Times New Roman"/>
                <w:sz w:val="24"/>
                <w:szCs w:val="24"/>
              </w:rPr>
              <w:t xml:space="preserve"> по картине (И. Э. Грабарь.</w:t>
            </w:r>
            <w:proofErr w:type="gramEnd"/>
            <w:r w:rsidRPr="009C09EF">
              <w:rPr>
                <w:rFonts w:ascii="Times New Roman" w:hAnsi="Times New Roman" w:cs="Times New Roman"/>
                <w:sz w:val="24"/>
                <w:szCs w:val="24"/>
              </w:rPr>
              <w:t xml:space="preserve"> </w:t>
            </w:r>
            <w:proofErr w:type="gramStart"/>
            <w:r w:rsidRPr="009C09EF">
              <w:rPr>
                <w:rFonts w:ascii="Times New Roman" w:hAnsi="Times New Roman" w:cs="Times New Roman"/>
                <w:sz w:val="24"/>
                <w:szCs w:val="24"/>
              </w:rPr>
              <w:t>«Февральская лазурь»).</w:t>
            </w:r>
            <w:r w:rsidRPr="009C09EF">
              <w:rPr>
                <w:rFonts w:ascii="Times New Roman" w:hAnsi="Times New Roman" w:cs="Times New Roman"/>
                <w:b/>
                <w:sz w:val="24"/>
                <w:szCs w:val="24"/>
              </w:rPr>
              <w:t xml:space="preserve"> </w:t>
            </w:r>
            <w:proofErr w:type="gramEnd"/>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Подготовка к сочинению.</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lastRenderedPageBreak/>
              <w:t>88.</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9</w:t>
            </w:r>
            <w:r w:rsidRPr="009C09EF">
              <w:rPr>
                <w:rFonts w:ascii="Times New Roman" w:hAnsi="Times New Roman" w:cs="Times New Roman"/>
                <w:sz w:val="24"/>
                <w:szCs w:val="24"/>
              </w:rPr>
              <w:t>.12.</w:t>
            </w:r>
          </w:p>
          <w:p w:rsidR="00631651" w:rsidRPr="009C09EF" w:rsidRDefault="00631651" w:rsidP="00631651">
            <w:pPr>
              <w:jc w:val="center"/>
              <w:rPr>
                <w:rFonts w:ascii="Times New Roman"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Антонимы.</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 xml:space="preserve">Описать с помощью антонимов происходящее на рисунке. Охарактеризовать названных в упражнении животных с помощью антонимов. </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89 - 90.</w:t>
            </w:r>
          </w:p>
        </w:tc>
        <w:tc>
          <w:tcPr>
            <w:tcW w:w="1134" w:type="dxa"/>
            <w:tcBorders>
              <w:top w:val="single" w:sz="4" w:space="0" w:color="auto"/>
              <w:left w:val="single" w:sz="4" w:space="0" w:color="auto"/>
              <w:bottom w:val="single" w:sz="4" w:space="0" w:color="auto"/>
              <w:right w:val="single" w:sz="4" w:space="0" w:color="auto"/>
            </w:tcBorders>
            <w:hideMark/>
          </w:tcPr>
          <w:p w:rsidR="00631651" w:rsidRDefault="00631651" w:rsidP="00631651">
            <w:pPr>
              <w:jc w:val="center"/>
              <w:rPr>
                <w:rFonts w:ascii="Times New Roman" w:hAnsi="Times New Roman" w:cs="Times New Roman"/>
                <w:sz w:val="24"/>
                <w:szCs w:val="24"/>
              </w:rPr>
            </w:pPr>
            <w:r>
              <w:rPr>
                <w:rFonts w:ascii="Times New Roman" w:hAnsi="Times New Roman" w:cs="Times New Roman"/>
                <w:sz w:val="24"/>
                <w:szCs w:val="24"/>
              </w:rPr>
              <w:t>20</w:t>
            </w:r>
            <w:r w:rsidRPr="009C09EF">
              <w:rPr>
                <w:rFonts w:ascii="Times New Roman" w:hAnsi="Times New Roman" w:cs="Times New Roman"/>
                <w:sz w:val="24"/>
                <w:szCs w:val="24"/>
              </w:rPr>
              <w:t>.12.</w:t>
            </w:r>
          </w:p>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21.12.</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Повторение изученного в разделе «Лексика».</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Контрольный опрос и выполнений заданий по темам раздела.</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91 – 92.</w:t>
            </w:r>
          </w:p>
        </w:tc>
        <w:tc>
          <w:tcPr>
            <w:tcW w:w="1134" w:type="dxa"/>
            <w:tcBorders>
              <w:top w:val="single" w:sz="4" w:space="0" w:color="auto"/>
              <w:left w:val="single" w:sz="4" w:space="0" w:color="auto"/>
              <w:bottom w:val="single" w:sz="4" w:space="0" w:color="auto"/>
              <w:right w:val="single" w:sz="4" w:space="0" w:color="auto"/>
            </w:tcBorders>
            <w:hideMark/>
          </w:tcPr>
          <w:p w:rsidR="00631651"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1</w:t>
            </w:r>
            <w:r w:rsidRPr="009C09EF">
              <w:rPr>
                <w:rFonts w:ascii="Times New Roman" w:hAnsi="Times New Roman" w:cs="Times New Roman"/>
                <w:sz w:val="24"/>
                <w:szCs w:val="24"/>
              </w:rPr>
              <w:t>.12.</w:t>
            </w:r>
          </w:p>
          <w:p w:rsidR="00DA1171" w:rsidRPr="009C09EF" w:rsidRDefault="00DA1171" w:rsidP="00631651">
            <w:pPr>
              <w:jc w:val="center"/>
              <w:rPr>
                <w:rFonts w:ascii="Times New Roman" w:hAnsi="Times New Roman" w:cs="Times New Roman"/>
                <w:sz w:val="24"/>
                <w:szCs w:val="24"/>
              </w:rPr>
            </w:pPr>
            <w:r>
              <w:rPr>
                <w:rFonts w:ascii="Times New Roman" w:hAnsi="Times New Roman" w:cs="Times New Roman"/>
                <w:sz w:val="24"/>
                <w:szCs w:val="24"/>
              </w:rPr>
              <w:t>22.12</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b/>
                <w:sz w:val="24"/>
                <w:szCs w:val="24"/>
              </w:rPr>
              <w:t xml:space="preserve">Р. Р. Контрольное изложение </w:t>
            </w:r>
            <w:r w:rsidRPr="009C09EF">
              <w:rPr>
                <w:rFonts w:ascii="Times New Roman" w:hAnsi="Times New Roman" w:cs="Times New Roman"/>
                <w:sz w:val="24"/>
                <w:szCs w:val="24"/>
              </w:rPr>
              <w:t>(по рассказу К. Г. Паустовского «Первый снег»).</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Подготовка к изложению.</w:t>
            </w:r>
          </w:p>
        </w:tc>
      </w:tr>
      <w:tr w:rsidR="0063165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631651" w:rsidRPr="009C09EF" w:rsidRDefault="00631651" w:rsidP="00631651">
            <w:pPr>
              <w:jc w:val="center"/>
              <w:rPr>
                <w:rFonts w:ascii="Times New Roman" w:hAnsi="Times New Roman" w:cs="Times New Roman"/>
                <w:sz w:val="24"/>
                <w:szCs w:val="24"/>
              </w:rPr>
            </w:pPr>
            <w:r w:rsidRPr="009C09EF">
              <w:rPr>
                <w:rFonts w:ascii="Times New Roman" w:hAnsi="Times New Roman" w:cs="Times New Roman"/>
                <w:sz w:val="24"/>
                <w:szCs w:val="24"/>
              </w:rPr>
              <w:t>93.</w:t>
            </w:r>
          </w:p>
        </w:tc>
        <w:tc>
          <w:tcPr>
            <w:tcW w:w="1134" w:type="dxa"/>
            <w:tcBorders>
              <w:top w:val="single" w:sz="4" w:space="0" w:color="auto"/>
              <w:left w:val="single" w:sz="4" w:space="0" w:color="auto"/>
              <w:bottom w:val="single" w:sz="4" w:space="0" w:color="auto"/>
              <w:right w:val="single" w:sz="4" w:space="0" w:color="auto"/>
            </w:tcBorders>
            <w:hideMark/>
          </w:tcPr>
          <w:p w:rsidR="00631651" w:rsidRPr="009C09EF" w:rsidRDefault="00DA1171" w:rsidP="00631651">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5</w:t>
            </w:r>
            <w:r w:rsidRPr="009C09EF">
              <w:rPr>
                <w:rFonts w:ascii="Times New Roman" w:hAnsi="Times New Roman" w:cs="Times New Roman"/>
                <w:sz w:val="24"/>
                <w:szCs w:val="24"/>
              </w:rPr>
              <w:t>.12.</w:t>
            </w:r>
          </w:p>
        </w:tc>
        <w:tc>
          <w:tcPr>
            <w:tcW w:w="3686"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Морфема - наименьшая значимая часть слова.</w:t>
            </w:r>
          </w:p>
        </w:tc>
        <w:tc>
          <w:tcPr>
            <w:tcW w:w="1134"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631651" w:rsidRPr="009C09EF" w:rsidRDefault="00631651" w:rsidP="00631651">
            <w:pPr>
              <w:jc w:val="both"/>
              <w:rPr>
                <w:rFonts w:ascii="Times New Roman" w:hAnsi="Times New Roman" w:cs="Times New Roman"/>
                <w:sz w:val="24"/>
                <w:szCs w:val="24"/>
              </w:rPr>
            </w:pPr>
            <w:r w:rsidRPr="009C09EF">
              <w:rPr>
                <w:rFonts w:ascii="Times New Roman" w:hAnsi="Times New Roman" w:cs="Times New Roman"/>
                <w:sz w:val="24"/>
                <w:szCs w:val="24"/>
              </w:rPr>
              <w:t>Морфемный анализ слов.</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94.</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6</w:t>
            </w:r>
            <w:r w:rsidRPr="009C09EF">
              <w:rPr>
                <w:rFonts w:ascii="Times New Roman" w:hAnsi="Times New Roman" w:cs="Times New Roman"/>
                <w:sz w:val="24"/>
                <w:szCs w:val="24"/>
              </w:rPr>
              <w:t>.12.</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Изменение и образование слов.</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Выполнение упражнений: делят слова на группы (формы слова/однокоренные слова), морфемный и словообразовательный анализ слов.</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95.</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6</w:t>
            </w:r>
            <w:r w:rsidRPr="009C09EF">
              <w:rPr>
                <w:rFonts w:ascii="Times New Roman" w:hAnsi="Times New Roman" w:cs="Times New Roman"/>
                <w:sz w:val="24"/>
                <w:szCs w:val="24"/>
              </w:rPr>
              <w:t>.12.</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 xml:space="preserve">Окончание. </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Анализ таблицы. Выделение в словах окончания и определение его грамматического значения.</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96.</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7</w:t>
            </w:r>
            <w:r w:rsidRPr="009C09EF">
              <w:rPr>
                <w:rFonts w:ascii="Times New Roman" w:hAnsi="Times New Roman" w:cs="Times New Roman"/>
                <w:sz w:val="24"/>
                <w:szCs w:val="24"/>
              </w:rPr>
              <w:t>.12.</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b/>
                <w:sz w:val="24"/>
                <w:szCs w:val="24"/>
              </w:rPr>
              <w:t xml:space="preserve">Р. Р. </w:t>
            </w:r>
            <w:r w:rsidRPr="009C09EF">
              <w:rPr>
                <w:rFonts w:ascii="Times New Roman" w:hAnsi="Times New Roman" w:cs="Times New Roman"/>
                <w:sz w:val="24"/>
                <w:szCs w:val="24"/>
              </w:rPr>
              <w:t>Сочинение по личным впечатлениям.</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Подготовка к сочинению.</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97.</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Pr>
                <w:rFonts w:ascii="Times New Roman" w:hAnsi="Times New Roman" w:cs="Times New Roman"/>
                <w:sz w:val="24"/>
                <w:szCs w:val="24"/>
              </w:rPr>
              <w:t>28.</w:t>
            </w:r>
            <w:r w:rsidRPr="009C09EF">
              <w:rPr>
                <w:rFonts w:ascii="Times New Roman" w:hAnsi="Times New Roman" w:cs="Times New Roman"/>
                <w:sz w:val="24"/>
                <w:szCs w:val="24"/>
              </w:rPr>
              <w:t>1</w:t>
            </w:r>
            <w:r>
              <w:rPr>
                <w:rFonts w:ascii="Times New Roman" w:hAnsi="Times New Roman" w:cs="Times New Roman"/>
                <w:sz w:val="24"/>
                <w:szCs w:val="24"/>
              </w:rPr>
              <w:t>2</w:t>
            </w:r>
            <w:r w:rsidRPr="009C09EF">
              <w:rPr>
                <w:rFonts w:ascii="Times New Roman" w:hAnsi="Times New Roman" w:cs="Times New Roman"/>
                <w:sz w:val="24"/>
                <w:szCs w:val="24"/>
              </w:rPr>
              <w:t>.</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Основа слова.</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Работа с текстом: определить стиль, выделить основы у слов различных частей речи, расставить знаки препинания.</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98.</w:t>
            </w:r>
          </w:p>
        </w:tc>
        <w:tc>
          <w:tcPr>
            <w:tcW w:w="1134" w:type="dxa"/>
            <w:tcBorders>
              <w:top w:val="single" w:sz="4" w:space="0" w:color="auto"/>
              <w:left w:val="single" w:sz="4" w:space="0" w:color="auto"/>
              <w:bottom w:val="single" w:sz="4" w:space="0" w:color="auto"/>
              <w:right w:val="single" w:sz="4" w:space="0" w:color="auto"/>
            </w:tcBorders>
            <w:hideMark/>
          </w:tcPr>
          <w:p w:rsidR="00DA1171" w:rsidRDefault="00DA1171" w:rsidP="00DA1171">
            <w:pPr>
              <w:jc w:val="center"/>
              <w:rPr>
                <w:rFonts w:ascii="Times New Roman" w:hAnsi="Times New Roman" w:cs="Times New Roman"/>
                <w:sz w:val="24"/>
                <w:szCs w:val="24"/>
              </w:rPr>
            </w:pPr>
            <w:r>
              <w:rPr>
                <w:rFonts w:ascii="Times New Roman" w:hAnsi="Times New Roman" w:cs="Times New Roman"/>
                <w:sz w:val="24"/>
                <w:szCs w:val="24"/>
              </w:rPr>
              <w:t>29.12</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Корень слова.</w:t>
            </w:r>
          </w:p>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b/>
                <w:sz w:val="24"/>
                <w:szCs w:val="24"/>
              </w:rPr>
              <w:t>Контрольный словарный диктант.</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Выделить корни в словах. Сформировать группы однокоренных слов. Исправить ошибки в подборе однокоренных слов.</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99 - 100</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Pr>
                <w:rFonts w:ascii="Times New Roman" w:hAnsi="Times New Roman" w:cs="Times New Roman"/>
                <w:sz w:val="24"/>
                <w:szCs w:val="24"/>
              </w:rPr>
              <w:t>09</w:t>
            </w:r>
            <w:r w:rsidRPr="009C09EF">
              <w:rPr>
                <w:rFonts w:ascii="Times New Roman" w:hAnsi="Times New Roman" w:cs="Times New Roman"/>
                <w:sz w:val="24"/>
                <w:szCs w:val="24"/>
              </w:rPr>
              <w:t>.01.</w:t>
            </w:r>
          </w:p>
          <w:p w:rsidR="00DA1171" w:rsidRPr="009C09EF" w:rsidRDefault="00DA1171" w:rsidP="00DA1171">
            <w:pPr>
              <w:jc w:val="center"/>
              <w:rPr>
                <w:rFonts w:ascii="Times New Roman" w:hAnsi="Times New Roman" w:cs="Times New Roman"/>
                <w:sz w:val="24"/>
                <w:szCs w:val="24"/>
              </w:rPr>
            </w:pPr>
            <w:r>
              <w:rPr>
                <w:rFonts w:ascii="Times New Roman" w:hAnsi="Times New Roman" w:cs="Times New Roman"/>
                <w:sz w:val="24"/>
                <w:szCs w:val="24"/>
              </w:rPr>
              <w:t>09</w:t>
            </w:r>
            <w:r w:rsidRPr="009C09EF">
              <w:rPr>
                <w:rFonts w:ascii="Times New Roman" w:hAnsi="Times New Roman" w:cs="Times New Roman"/>
                <w:sz w:val="24"/>
                <w:szCs w:val="24"/>
              </w:rPr>
              <w:t>.01.</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b/>
                <w:sz w:val="24"/>
                <w:szCs w:val="24"/>
              </w:rPr>
              <w:t xml:space="preserve">Р. Р. </w:t>
            </w:r>
            <w:r w:rsidRPr="009C09EF">
              <w:rPr>
                <w:rFonts w:ascii="Times New Roman" w:hAnsi="Times New Roman" w:cs="Times New Roman"/>
                <w:sz w:val="24"/>
                <w:szCs w:val="24"/>
              </w:rPr>
              <w:t>Рассуждение. Сочинение – рассуждение.</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Подготовка к сочинению.</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101</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0</w:t>
            </w:r>
            <w:r w:rsidRPr="009C09EF">
              <w:rPr>
                <w:rFonts w:ascii="Times New Roman" w:hAnsi="Times New Roman" w:cs="Times New Roman"/>
                <w:sz w:val="24"/>
                <w:szCs w:val="24"/>
              </w:rPr>
              <w:t>.01</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Суффикс.</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Обозначить суффиксы в словах, подобрать ряды однокоренных слов, образованных суффиксальным способом.</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102</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1</w:t>
            </w:r>
            <w:r w:rsidRPr="009C09EF">
              <w:rPr>
                <w:rFonts w:ascii="Times New Roman" w:hAnsi="Times New Roman" w:cs="Times New Roman"/>
                <w:sz w:val="24"/>
                <w:szCs w:val="24"/>
              </w:rPr>
              <w:t>.01.</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Приставка.</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 xml:space="preserve">Обозначить приставки в словах, подобрать ряды однокоренных слов, образованных приставочным </w:t>
            </w:r>
            <w:r w:rsidRPr="009C09EF">
              <w:rPr>
                <w:rFonts w:ascii="Times New Roman" w:hAnsi="Times New Roman" w:cs="Times New Roman"/>
                <w:sz w:val="24"/>
                <w:szCs w:val="24"/>
              </w:rPr>
              <w:lastRenderedPageBreak/>
              <w:t>способом, охарактеризовать морфемный состав слов.</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lastRenderedPageBreak/>
              <w:t>103</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2</w:t>
            </w:r>
            <w:r w:rsidRPr="009C09EF">
              <w:rPr>
                <w:rFonts w:ascii="Times New Roman" w:hAnsi="Times New Roman" w:cs="Times New Roman"/>
                <w:sz w:val="24"/>
                <w:szCs w:val="24"/>
              </w:rPr>
              <w:t>.01.</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b/>
                <w:sz w:val="24"/>
                <w:szCs w:val="24"/>
              </w:rPr>
              <w:t xml:space="preserve">Р. Р. </w:t>
            </w:r>
            <w:r w:rsidRPr="009C09EF">
              <w:rPr>
                <w:rFonts w:ascii="Times New Roman" w:hAnsi="Times New Roman" w:cs="Times New Roman"/>
                <w:sz w:val="24"/>
                <w:szCs w:val="24"/>
              </w:rPr>
              <w:t>Выборочное изложение с изменением лица.</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Подготовка к изложению.</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104 - 105</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5</w:t>
            </w:r>
            <w:r w:rsidRPr="009C09EF">
              <w:rPr>
                <w:rFonts w:ascii="Times New Roman" w:hAnsi="Times New Roman" w:cs="Times New Roman"/>
                <w:sz w:val="24"/>
                <w:szCs w:val="24"/>
              </w:rPr>
              <w:t>.01.</w:t>
            </w:r>
          </w:p>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6</w:t>
            </w:r>
            <w:r w:rsidRPr="009C09EF">
              <w:rPr>
                <w:rFonts w:ascii="Times New Roman" w:hAnsi="Times New Roman" w:cs="Times New Roman"/>
                <w:sz w:val="24"/>
                <w:szCs w:val="24"/>
              </w:rPr>
              <w:t>.01.</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Чередование звуков. Беглые гласные.</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Подобрать слова с чередующимися согласными и гласными; определить, при каких условиях происходит чередование (при образовании слов/при изменении слов). Выделить части слов с беглыми гласными, записать слова.</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106 - 107</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Pr>
                <w:rFonts w:ascii="Times New Roman" w:hAnsi="Times New Roman" w:cs="Times New Roman"/>
                <w:sz w:val="24"/>
                <w:szCs w:val="24"/>
              </w:rPr>
              <w:t>16</w:t>
            </w:r>
            <w:r w:rsidRPr="009C09EF">
              <w:rPr>
                <w:rFonts w:ascii="Times New Roman" w:hAnsi="Times New Roman" w:cs="Times New Roman"/>
                <w:sz w:val="24"/>
                <w:szCs w:val="24"/>
              </w:rPr>
              <w:t>.01.</w:t>
            </w:r>
          </w:p>
          <w:p w:rsidR="00DA1171" w:rsidRPr="009C09EF" w:rsidRDefault="00DA1171" w:rsidP="00DA1171">
            <w:pPr>
              <w:jc w:val="center"/>
              <w:rPr>
                <w:rFonts w:ascii="Times New Roman" w:hAnsi="Times New Roman" w:cs="Times New Roman"/>
                <w:sz w:val="24"/>
                <w:szCs w:val="24"/>
              </w:rPr>
            </w:pPr>
            <w:r>
              <w:rPr>
                <w:rFonts w:ascii="Times New Roman" w:hAnsi="Times New Roman" w:cs="Times New Roman"/>
                <w:sz w:val="24"/>
                <w:szCs w:val="24"/>
              </w:rPr>
              <w:t>17</w:t>
            </w:r>
            <w:r w:rsidRPr="009C09EF">
              <w:rPr>
                <w:rFonts w:ascii="Times New Roman" w:hAnsi="Times New Roman" w:cs="Times New Roman"/>
                <w:sz w:val="24"/>
                <w:szCs w:val="24"/>
              </w:rPr>
              <w:t>.01.</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Варианты морфем. Морфемный разбор.</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Работа с однокоренными словами.</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108</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8</w:t>
            </w:r>
            <w:r w:rsidRPr="009C09EF">
              <w:rPr>
                <w:rFonts w:ascii="Times New Roman" w:hAnsi="Times New Roman" w:cs="Times New Roman"/>
                <w:sz w:val="24"/>
                <w:szCs w:val="24"/>
              </w:rPr>
              <w:t>.01.</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Правописание гласных и согласных  в приставках.</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Обозначить приставки в словах</w:t>
            </w:r>
            <w:proofErr w:type="gramStart"/>
            <w:r w:rsidRPr="009C09EF">
              <w:rPr>
                <w:rFonts w:ascii="Times New Roman" w:hAnsi="Times New Roman" w:cs="Times New Roman"/>
                <w:sz w:val="24"/>
                <w:szCs w:val="24"/>
              </w:rPr>
              <w:t xml:space="preserve"> ,</w:t>
            </w:r>
            <w:proofErr w:type="gramEnd"/>
            <w:r w:rsidRPr="009C09EF">
              <w:rPr>
                <w:rFonts w:ascii="Times New Roman" w:hAnsi="Times New Roman" w:cs="Times New Roman"/>
                <w:sz w:val="24"/>
                <w:szCs w:val="24"/>
              </w:rPr>
              <w:t xml:space="preserve"> проанализировать разницу между произношением и написанием приставок. Подобрать слова с беглыми гласными в приставках. </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109</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Pr>
                <w:rFonts w:ascii="Times New Roman" w:hAnsi="Times New Roman" w:cs="Times New Roman"/>
                <w:sz w:val="24"/>
                <w:szCs w:val="24"/>
              </w:rPr>
              <w:t>19</w:t>
            </w:r>
            <w:r w:rsidRPr="009C09EF">
              <w:rPr>
                <w:rFonts w:ascii="Times New Roman" w:hAnsi="Times New Roman" w:cs="Times New Roman"/>
                <w:sz w:val="24"/>
                <w:szCs w:val="24"/>
              </w:rPr>
              <w:t>.01.</w:t>
            </w:r>
          </w:p>
        </w:tc>
        <w:tc>
          <w:tcPr>
            <w:tcW w:w="3686" w:type="dxa"/>
            <w:tcBorders>
              <w:top w:val="single" w:sz="4" w:space="0" w:color="auto"/>
              <w:left w:val="single" w:sz="4" w:space="0" w:color="auto"/>
              <w:bottom w:val="single" w:sz="4" w:space="0" w:color="auto"/>
              <w:right w:val="single" w:sz="4" w:space="0" w:color="auto"/>
            </w:tcBorders>
            <w:noWrap/>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Буквы З и</w:t>
            </w:r>
            <w:proofErr w:type="gramStart"/>
            <w:r w:rsidRPr="009C09EF">
              <w:rPr>
                <w:rFonts w:ascii="Times New Roman" w:hAnsi="Times New Roman" w:cs="Times New Roman"/>
                <w:sz w:val="24"/>
                <w:szCs w:val="24"/>
              </w:rPr>
              <w:t xml:space="preserve"> С</w:t>
            </w:r>
            <w:proofErr w:type="gramEnd"/>
            <w:r w:rsidRPr="009C09EF">
              <w:rPr>
                <w:rFonts w:ascii="Times New Roman" w:hAnsi="Times New Roman" w:cs="Times New Roman"/>
                <w:sz w:val="24"/>
                <w:szCs w:val="24"/>
              </w:rPr>
              <w:t xml:space="preserve"> на конце приставок.</w:t>
            </w:r>
          </w:p>
          <w:p w:rsidR="00DA1171" w:rsidRPr="009C09EF" w:rsidRDefault="00DA1171" w:rsidP="00DA1171">
            <w:pPr>
              <w:jc w:val="both"/>
              <w:rPr>
                <w:rFonts w:ascii="Times New Roman" w:hAnsi="Times New Roman" w:cs="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Выполнение упражнений на изучаемое орфографическое правило.</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110</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2</w:t>
            </w:r>
            <w:r w:rsidRPr="009C09EF">
              <w:rPr>
                <w:rFonts w:ascii="Times New Roman" w:hAnsi="Times New Roman" w:cs="Times New Roman"/>
                <w:sz w:val="24"/>
                <w:szCs w:val="24"/>
              </w:rPr>
              <w:t>.01.</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 xml:space="preserve">Буквы а – о в корнях </w:t>
            </w:r>
            <w:proofErr w:type="gramStart"/>
            <w:r w:rsidRPr="009C09EF">
              <w:rPr>
                <w:rFonts w:ascii="Times New Roman" w:hAnsi="Times New Roman" w:cs="Times New Roman"/>
                <w:sz w:val="24"/>
                <w:szCs w:val="24"/>
              </w:rPr>
              <w:t>–л</w:t>
            </w:r>
            <w:proofErr w:type="gramEnd"/>
            <w:r w:rsidRPr="009C09EF">
              <w:rPr>
                <w:rFonts w:ascii="Times New Roman" w:hAnsi="Times New Roman" w:cs="Times New Roman"/>
                <w:sz w:val="24"/>
                <w:szCs w:val="24"/>
              </w:rPr>
              <w:t xml:space="preserve">аг-  -  -лож-.    </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Выполнение упражнений на изучаемое орфографическое правило.</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3</w:t>
            </w:r>
            <w:r w:rsidRPr="009C09EF">
              <w:rPr>
                <w:rFonts w:ascii="Times New Roman" w:hAnsi="Times New Roman" w:cs="Times New Roman"/>
                <w:sz w:val="24"/>
                <w:szCs w:val="24"/>
              </w:rPr>
              <w:t>.01.</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 xml:space="preserve">Буквы а – о в корнях </w:t>
            </w:r>
            <w:proofErr w:type="gramStart"/>
            <w:r w:rsidRPr="009C09EF">
              <w:rPr>
                <w:rFonts w:ascii="Times New Roman" w:hAnsi="Times New Roman" w:cs="Times New Roman"/>
                <w:sz w:val="24"/>
                <w:szCs w:val="24"/>
              </w:rPr>
              <w:t>–</w:t>
            </w:r>
            <w:proofErr w:type="spellStart"/>
            <w:r w:rsidRPr="009C09EF">
              <w:rPr>
                <w:rFonts w:ascii="Times New Roman" w:hAnsi="Times New Roman" w:cs="Times New Roman"/>
                <w:sz w:val="24"/>
                <w:szCs w:val="24"/>
              </w:rPr>
              <w:t>р</w:t>
            </w:r>
            <w:proofErr w:type="gramEnd"/>
            <w:r w:rsidRPr="009C09EF">
              <w:rPr>
                <w:rFonts w:ascii="Times New Roman" w:hAnsi="Times New Roman" w:cs="Times New Roman"/>
                <w:sz w:val="24"/>
                <w:szCs w:val="24"/>
              </w:rPr>
              <w:t>аст</w:t>
            </w:r>
            <w:proofErr w:type="spellEnd"/>
            <w:r w:rsidRPr="009C09EF">
              <w:rPr>
                <w:rFonts w:ascii="Times New Roman" w:hAnsi="Times New Roman" w:cs="Times New Roman"/>
                <w:sz w:val="24"/>
                <w:szCs w:val="24"/>
              </w:rPr>
              <w:t>, -рос-,  -</w:t>
            </w:r>
            <w:proofErr w:type="spellStart"/>
            <w:r w:rsidRPr="009C09EF">
              <w:rPr>
                <w:rFonts w:ascii="Times New Roman" w:hAnsi="Times New Roman" w:cs="Times New Roman"/>
                <w:sz w:val="24"/>
                <w:szCs w:val="24"/>
              </w:rPr>
              <w:t>ращ</w:t>
            </w:r>
            <w:proofErr w:type="spellEnd"/>
            <w:r w:rsidRPr="009C09EF">
              <w:rPr>
                <w:rFonts w:ascii="Times New Roman" w:hAnsi="Times New Roman" w:cs="Times New Roman"/>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Выполнение упражнений на изучаемое орфографическое правило.</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112</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3</w:t>
            </w:r>
            <w:r w:rsidRPr="009C09EF">
              <w:rPr>
                <w:rFonts w:ascii="Times New Roman" w:hAnsi="Times New Roman" w:cs="Times New Roman"/>
                <w:sz w:val="24"/>
                <w:szCs w:val="24"/>
              </w:rPr>
              <w:t>.01.</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Буквы</w:t>
            </w:r>
            <w:proofErr w:type="gramStart"/>
            <w:r w:rsidRPr="009C09EF">
              <w:rPr>
                <w:rFonts w:ascii="Times New Roman" w:hAnsi="Times New Roman" w:cs="Times New Roman"/>
                <w:sz w:val="24"/>
                <w:szCs w:val="24"/>
              </w:rPr>
              <w:t xml:space="preserve"> О</w:t>
            </w:r>
            <w:proofErr w:type="gramEnd"/>
            <w:r w:rsidRPr="009C09EF">
              <w:rPr>
                <w:rFonts w:ascii="Times New Roman" w:hAnsi="Times New Roman" w:cs="Times New Roman"/>
                <w:sz w:val="24"/>
                <w:szCs w:val="24"/>
              </w:rPr>
              <w:t xml:space="preserve"> – Ё после шипящих в корне.</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Выполнение упражнений на изучаемое орфографическое правило.</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113</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4</w:t>
            </w:r>
            <w:r w:rsidRPr="009C09EF">
              <w:rPr>
                <w:rFonts w:ascii="Times New Roman" w:hAnsi="Times New Roman" w:cs="Times New Roman"/>
                <w:sz w:val="24"/>
                <w:szCs w:val="24"/>
              </w:rPr>
              <w:t>.01.</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 xml:space="preserve">Буквы И – </w:t>
            </w:r>
            <w:proofErr w:type="gramStart"/>
            <w:r w:rsidRPr="009C09EF">
              <w:rPr>
                <w:rFonts w:ascii="Times New Roman" w:hAnsi="Times New Roman" w:cs="Times New Roman"/>
                <w:sz w:val="24"/>
                <w:szCs w:val="24"/>
              </w:rPr>
              <w:t>Ы</w:t>
            </w:r>
            <w:proofErr w:type="gramEnd"/>
            <w:r w:rsidRPr="009C09EF">
              <w:rPr>
                <w:rFonts w:ascii="Times New Roman" w:hAnsi="Times New Roman" w:cs="Times New Roman"/>
                <w:sz w:val="24"/>
                <w:szCs w:val="24"/>
              </w:rPr>
              <w:t xml:space="preserve"> после Ц.</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Выполнение упражнений на изучаемое орфографическое правило.</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114-115</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5</w:t>
            </w:r>
            <w:r w:rsidRPr="009C09EF">
              <w:rPr>
                <w:rFonts w:ascii="Times New Roman" w:hAnsi="Times New Roman" w:cs="Times New Roman"/>
                <w:sz w:val="24"/>
                <w:szCs w:val="24"/>
              </w:rPr>
              <w:t>.01.</w:t>
            </w:r>
          </w:p>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6</w:t>
            </w:r>
            <w:r w:rsidRPr="009C09EF">
              <w:rPr>
                <w:rFonts w:ascii="Times New Roman" w:hAnsi="Times New Roman" w:cs="Times New Roman"/>
                <w:sz w:val="24"/>
                <w:szCs w:val="24"/>
              </w:rPr>
              <w:t>.01.</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 xml:space="preserve">Повторение </w:t>
            </w:r>
            <w:proofErr w:type="gramStart"/>
            <w:r w:rsidRPr="009C09EF">
              <w:rPr>
                <w:rFonts w:ascii="Times New Roman" w:hAnsi="Times New Roman" w:cs="Times New Roman"/>
                <w:sz w:val="24"/>
                <w:szCs w:val="24"/>
              </w:rPr>
              <w:t>изученного</w:t>
            </w:r>
            <w:proofErr w:type="gramEnd"/>
            <w:r w:rsidRPr="009C09EF">
              <w:rPr>
                <w:rFonts w:ascii="Times New Roman" w:hAnsi="Times New Roman" w:cs="Times New Roman"/>
                <w:sz w:val="24"/>
                <w:szCs w:val="24"/>
              </w:rPr>
              <w:t xml:space="preserve"> в разделе «</w:t>
            </w:r>
            <w:proofErr w:type="spellStart"/>
            <w:r w:rsidRPr="009C09EF">
              <w:rPr>
                <w:rFonts w:ascii="Times New Roman" w:hAnsi="Times New Roman" w:cs="Times New Roman"/>
                <w:sz w:val="24"/>
                <w:szCs w:val="24"/>
              </w:rPr>
              <w:t>Морфемика</w:t>
            </w:r>
            <w:proofErr w:type="spellEnd"/>
            <w:r w:rsidRPr="009C09EF">
              <w:rPr>
                <w:rFonts w:ascii="Times New Roman" w:hAnsi="Times New Roman" w:cs="Times New Roman"/>
                <w:sz w:val="24"/>
                <w:szCs w:val="24"/>
              </w:rPr>
              <w:t>. Орфография».</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Контрольный опрос и выполнений заданий по темам раздела.</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116 - 117</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Pr>
                <w:rFonts w:ascii="Times New Roman" w:hAnsi="Times New Roman" w:cs="Times New Roman"/>
                <w:sz w:val="24"/>
                <w:szCs w:val="24"/>
              </w:rPr>
              <w:t>29.01</w:t>
            </w:r>
            <w:r w:rsidRPr="009C09EF">
              <w:rPr>
                <w:rFonts w:ascii="Times New Roman" w:hAnsi="Times New Roman" w:cs="Times New Roman"/>
                <w:sz w:val="24"/>
                <w:szCs w:val="24"/>
              </w:rPr>
              <w:t>.</w:t>
            </w:r>
          </w:p>
          <w:p w:rsidR="00DA1171" w:rsidRPr="009C09EF" w:rsidRDefault="00DA1171" w:rsidP="00DA1171">
            <w:pPr>
              <w:jc w:val="center"/>
              <w:rPr>
                <w:rFonts w:ascii="Times New Roman" w:hAnsi="Times New Roman" w:cs="Times New Roman"/>
                <w:sz w:val="24"/>
                <w:szCs w:val="24"/>
              </w:rPr>
            </w:pPr>
            <w:r>
              <w:rPr>
                <w:rFonts w:ascii="Times New Roman" w:hAnsi="Times New Roman" w:cs="Times New Roman"/>
                <w:sz w:val="24"/>
                <w:szCs w:val="24"/>
              </w:rPr>
              <w:t>30.01</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b/>
                <w:sz w:val="24"/>
                <w:szCs w:val="24"/>
              </w:rPr>
              <w:t xml:space="preserve">Контрольный диктант </w:t>
            </w:r>
            <w:r w:rsidRPr="009C09EF">
              <w:rPr>
                <w:rFonts w:ascii="Times New Roman" w:hAnsi="Times New Roman" w:cs="Times New Roman"/>
                <w:sz w:val="24"/>
                <w:szCs w:val="24"/>
              </w:rPr>
              <w:t xml:space="preserve">с грамматическим заданием. </w:t>
            </w:r>
          </w:p>
          <w:p w:rsidR="00DA1171" w:rsidRPr="009C09EF" w:rsidRDefault="00DA1171" w:rsidP="00DA1171">
            <w:pPr>
              <w:jc w:val="both"/>
              <w:rPr>
                <w:rFonts w:ascii="Times New Roman" w:hAnsi="Times New Roman" w:cs="Times New Roman"/>
                <w:b/>
                <w:sz w:val="24"/>
                <w:szCs w:val="24"/>
              </w:rPr>
            </w:pPr>
            <w:r w:rsidRPr="009C09EF">
              <w:rPr>
                <w:rFonts w:ascii="Times New Roman" w:hAnsi="Times New Roman" w:cs="Times New Roman"/>
                <w:sz w:val="24"/>
                <w:szCs w:val="24"/>
              </w:rPr>
              <w:t>Анализ диктанта и работа над ошибками.</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Выполнение работы над ошибками</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 xml:space="preserve">118 - </w:t>
            </w:r>
            <w:r w:rsidRPr="009C09EF">
              <w:rPr>
                <w:rFonts w:ascii="Times New Roman" w:hAnsi="Times New Roman" w:cs="Times New Roman"/>
                <w:sz w:val="24"/>
                <w:szCs w:val="24"/>
              </w:rPr>
              <w:lastRenderedPageBreak/>
              <w:t>119</w:t>
            </w:r>
          </w:p>
        </w:tc>
        <w:tc>
          <w:tcPr>
            <w:tcW w:w="1134" w:type="dxa"/>
            <w:tcBorders>
              <w:top w:val="single" w:sz="4" w:space="0" w:color="auto"/>
              <w:left w:val="single" w:sz="4" w:space="0" w:color="auto"/>
              <w:bottom w:val="single" w:sz="4" w:space="0" w:color="auto"/>
              <w:right w:val="single" w:sz="4" w:space="0" w:color="auto"/>
            </w:tcBorders>
            <w:hideMark/>
          </w:tcPr>
          <w:p w:rsidR="00DA1171" w:rsidRDefault="00DA1171" w:rsidP="00DA1171">
            <w:pPr>
              <w:jc w:val="center"/>
              <w:rPr>
                <w:rFonts w:ascii="Times New Roman" w:hAnsi="Times New Roman" w:cs="Times New Roman"/>
                <w:sz w:val="24"/>
                <w:szCs w:val="24"/>
              </w:rPr>
            </w:pPr>
            <w:r>
              <w:rPr>
                <w:rFonts w:ascii="Times New Roman" w:hAnsi="Times New Roman" w:cs="Times New Roman"/>
                <w:sz w:val="24"/>
                <w:szCs w:val="24"/>
              </w:rPr>
              <w:lastRenderedPageBreak/>
              <w:t>30.01</w:t>
            </w:r>
          </w:p>
          <w:p w:rsidR="00DA1171" w:rsidRPr="009C09EF" w:rsidRDefault="00DA1171" w:rsidP="00DA1171">
            <w:pPr>
              <w:jc w:val="center"/>
              <w:rPr>
                <w:rFonts w:ascii="Times New Roman" w:hAnsi="Times New Roman" w:cs="Times New Roman"/>
                <w:sz w:val="24"/>
                <w:szCs w:val="24"/>
              </w:rPr>
            </w:pPr>
            <w:r>
              <w:rPr>
                <w:rFonts w:ascii="Times New Roman" w:hAnsi="Times New Roman" w:cs="Times New Roman"/>
                <w:sz w:val="24"/>
                <w:szCs w:val="24"/>
              </w:rPr>
              <w:lastRenderedPageBreak/>
              <w:t>31.01</w:t>
            </w:r>
            <w:r w:rsidRPr="009C09EF">
              <w:rPr>
                <w:rFonts w:ascii="Times New Roman" w:hAnsi="Times New Roman" w:cs="Times New Roman"/>
                <w:sz w:val="24"/>
                <w:szCs w:val="24"/>
              </w:rPr>
              <w:t>.</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proofErr w:type="gramStart"/>
            <w:r w:rsidRPr="009C09EF">
              <w:rPr>
                <w:rFonts w:ascii="Times New Roman" w:hAnsi="Times New Roman" w:cs="Times New Roman"/>
                <w:b/>
                <w:sz w:val="24"/>
                <w:szCs w:val="24"/>
              </w:rPr>
              <w:lastRenderedPageBreak/>
              <w:t xml:space="preserve">Р. Р. </w:t>
            </w:r>
            <w:r w:rsidRPr="009C09EF">
              <w:rPr>
                <w:rFonts w:ascii="Times New Roman" w:hAnsi="Times New Roman" w:cs="Times New Roman"/>
                <w:sz w:val="24"/>
                <w:szCs w:val="24"/>
              </w:rPr>
              <w:t xml:space="preserve">Сочинение – описание изображенного по картине (П. П. </w:t>
            </w:r>
            <w:proofErr w:type="spellStart"/>
            <w:r w:rsidRPr="009C09EF">
              <w:rPr>
                <w:rFonts w:ascii="Times New Roman" w:hAnsi="Times New Roman" w:cs="Times New Roman"/>
                <w:sz w:val="24"/>
                <w:szCs w:val="24"/>
              </w:rPr>
              <w:lastRenderedPageBreak/>
              <w:t>Кончаловский</w:t>
            </w:r>
            <w:proofErr w:type="spellEnd"/>
            <w:r w:rsidRPr="009C09EF">
              <w:rPr>
                <w:rFonts w:ascii="Times New Roman" w:hAnsi="Times New Roman" w:cs="Times New Roman"/>
                <w:sz w:val="24"/>
                <w:szCs w:val="24"/>
              </w:rPr>
              <w:t>.</w:t>
            </w:r>
            <w:proofErr w:type="gramEnd"/>
            <w:r w:rsidRPr="009C09EF">
              <w:rPr>
                <w:rFonts w:ascii="Times New Roman" w:hAnsi="Times New Roman" w:cs="Times New Roman"/>
                <w:sz w:val="24"/>
                <w:szCs w:val="24"/>
              </w:rPr>
              <w:t xml:space="preserve"> </w:t>
            </w:r>
            <w:proofErr w:type="gramStart"/>
            <w:r w:rsidRPr="009C09EF">
              <w:rPr>
                <w:rFonts w:ascii="Times New Roman" w:hAnsi="Times New Roman" w:cs="Times New Roman"/>
                <w:sz w:val="24"/>
                <w:szCs w:val="24"/>
              </w:rPr>
              <w:t>«Сирень в корзине»).</w:t>
            </w:r>
            <w:proofErr w:type="gramEnd"/>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lastRenderedPageBreak/>
              <w:t>2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Подготовка к сочинению.</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lastRenderedPageBreak/>
              <w:t>120</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0</w:t>
            </w:r>
            <w:r>
              <w:rPr>
                <w:rFonts w:ascii="Times New Roman" w:hAnsi="Times New Roman" w:cs="Times New Roman"/>
                <w:sz w:val="24"/>
                <w:szCs w:val="24"/>
              </w:rPr>
              <w:t>1</w:t>
            </w:r>
            <w:r w:rsidRPr="009C09EF">
              <w:rPr>
                <w:rFonts w:ascii="Times New Roman" w:hAnsi="Times New Roman" w:cs="Times New Roman"/>
                <w:sz w:val="24"/>
                <w:szCs w:val="24"/>
              </w:rPr>
              <w:t>.02.</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Имя существительное как часть речи.</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 xml:space="preserve">Работа с текстами упражнений: установить, какой частью речи являются слова; определить род, склонение, падеж имён существительных. </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0</w:t>
            </w:r>
            <w:r>
              <w:rPr>
                <w:rFonts w:ascii="Times New Roman" w:hAnsi="Times New Roman" w:cs="Times New Roman"/>
                <w:sz w:val="24"/>
                <w:szCs w:val="24"/>
              </w:rPr>
              <w:t>2</w:t>
            </w:r>
            <w:r w:rsidRPr="009C09EF">
              <w:rPr>
                <w:rFonts w:ascii="Times New Roman" w:hAnsi="Times New Roman" w:cs="Times New Roman"/>
                <w:sz w:val="24"/>
                <w:szCs w:val="24"/>
              </w:rPr>
              <w:t>.02.</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b/>
                <w:sz w:val="24"/>
                <w:szCs w:val="24"/>
              </w:rPr>
              <w:t xml:space="preserve">Р. Р. </w:t>
            </w:r>
            <w:r w:rsidRPr="009C09EF">
              <w:rPr>
                <w:rFonts w:ascii="Times New Roman" w:hAnsi="Times New Roman" w:cs="Times New Roman"/>
                <w:sz w:val="24"/>
                <w:szCs w:val="24"/>
              </w:rPr>
              <w:t>Доказательства в рассуждении.</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 xml:space="preserve">Анализ текста: выделить его структурные части: тезис, доказательство и вывод. </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122</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0</w:t>
            </w:r>
            <w:r>
              <w:rPr>
                <w:rFonts w:ascii="Times New Roman" w:hAnsi="Times New Roman" w:cs="Times New Roman"/>
                <w:sz w:val="24"/>
                <w:szCs w:val="24"/>
              </w:rPr>
              <w:t>5</w:t>
            </w:r>
            <w:r w:rsidRPr="009C09EF">
              <w:rPr>
                <w:rFonts w:ascii="Times New Roman" w:hAnsi="Times New Roman" w:cs="Times New Roman"/>
                <w:sz w:val="24"/>
                <w:szCs w:val="24"/>
              </w:rPr>
              <w:t>.02.</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Имена существительные одушевленные и неодушевленные.</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Написание диктанта, выделив одушевлённые имена существительные как члены предложения. Составление словосочетаний и предложений.</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123</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0</w:t>
            </w:r>
            <w:r>
              <w:rPr>
                <w:rFonts w:ascii="Times New Roman" w:hAnsi="Times New Roman" w:cs="Times New Roman"/>
                <w:sz w:val="24"/>
                <w:szCs w:val="24"/>
              </w:rPr>
              <w:t>6</w:t>
            </w:r>
            <w:r w:rsidRPr="009C09EF">
              <w:rPr>
                <w:rFonts w:ascii="Times New Roman" w:hAnsi="Times New Roman" w:cs="Times New Roman"/>
                <w:sz w:val="24"/>
                <w:szCs w:val="24"/>
              </w:rPr>
              <w:t>.02.</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Имена существительные собственные и нарицательные.</w:t>
            </w:r>
          </w:p>
          <w:p w:rsidR="00DA1171" w:rsidRPr="009C09EF" w:rsidRDefault="00DA1171" w:rsidP="00DA1171">
            <w:pPr>
              <w:jc w:val="both"/>
              <w:rPr>
                <w:rFonts w:ascii="Times New Roman" w:hAnsi="Times New Roman" w:cs="Times New Roman"/>
                <w:b/>
                <w:sz w:val="24"/>
                <w:szCs w:val="24"/>
              </w:rPr>
            </w:pPr>
            <w:r w:rsidRPr="009C09EF">
              <w:rPr>
                <w:rFonts w:ascii="Times New Roman" w:hAnsi="Times New Roman" w:cs="Times New Roman"/>
                <w:b/>
                <w:sz w:val="24"/>
                <w:szCs w:val="24"/>
              </w:rPr>
              <w:t>Контрольный словарный диктант.</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 xml:space="preserve">Выполнение упражнений: распознать имена существительные нарицательные и собственные, привести свои примеры. Составление диалога, используя имена собственные. </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124</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Pr>
                <w:rFonts w:ascii="Times New Roman" w:hAnsi="Times New Roman" w:cs="Times New Roman"/>
                <w:sz w:val="24"/>
                <w:szCs w:val="24"/>
              </w:rPr>
              <w:t>06</w:t>
            </w:r>
            <w:r w:rsidRPr="009C09EF">
              <w:rPr>
                <w:rFonts w:ascii="Times New Roman" w:hAnsi="Times New Roman" w:cs="Times New Roman"/>
                <w:sz w:val="24"/>
                <w:szCs w:val="24"/>
              </w:rPr>
              <w:t>.02.</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Род имен существительных.</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Работа с таблицей учебника: заполнение примерами существительных, у которых определение рода вызывает затруднения.</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125</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Pr>
                <w:rFonts w:ascii="Times New Roman" w:hAnsi="Times New Roman" w:cs="Times New Roman"/>
                <w:sz w:val="24"/>
                <w:szCs w:val="24"/>
              </w:rPr>
              <w:t>07</w:t>
            </w:r>
            <w:r w:rsidRPr="009C09EF">
              <w:rPr>
                <w:rFonts w:ascii="Times New Roman" w:hAnsi="Times New Roman" w:cs="Times New Roman"/>
                <w:sz w:val="24"/>
                <w:szCs w:val="24"/>
              </w:rPr>
              <w:t>.02.</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Имена существительные, которые имеют только форму множественного числа.</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 xml:space="preserve">Работа с текстами упражнений: выделение существительных, имеющих только форму множественного числа, составление с ними диалога. </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126-127</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Pr>
                <w:rFonts w:ascii="Times New Roman" w:hAnsi="Times New Roman" w:cs="Times New Roman"/>
                <w:sz w:val="24"/>
                <w:szCs w:val="24"/>
              </w:rPr>
              <w:t>08</w:t>
            </w:r>
            <w:r w:rsidRPr="009C09EF">
              <w:rPr>
                <w:rFonts w:ascii="Times New Roman" w:hAnsi="Times New Roman" w:cs="Times New Roman"/>
                <w:sz w:val="24"/>
                <w:szCs w:val="24"/>
              </w:rPr>
              <w:t>.02.</w:t>
            </w:r>
          </w:p>
          <w:p w:rsidR="00DA1171" w:rsidRPr="009C09EF" w:rsidRDefault="00DA1171" w:rsidP="00DA1171">
            <w:pPr>
              <w:jc w:val="center"/>
              <w:rPr>
                <w:rFonts w:ascii="Times New Roman" w:hAnsi="Times New Roman" w:cs="Times New Roman"/>
                <w:sz w:val="24"/>
                <w:szCs w:val="24"/>
              </w:rPr>
            </w:pPr>
            <w:r>
              <w:rPr>
                <w:rFonts w:ascii="Times New Roman" w:hAnsi="Times New Roman" w:cs="Times New Roman"/>
                <w:sz w:val="24"/>
                <w:szCs w:val="24"/>
              </w:rPr>
              <w:t>09</w:t>
            </w:r>
            <w:r w:rsidRPr="009C09EF">
              <w:rPr>
                <w:rFonts w:ascii="Times New Roman" w:hAnsi="Times New Roman" w:cs="Times New Roman"/>
                <w:sz w:val="24"/>
                <w:szCs w:val="24"/>
              </w:rPr>
              <w:t>.02.</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b/>
                <w:sz w:val="24"/>
                <w:szCs w:val="24"/>
              </w:rPr>
              <w:t xml:space="preserve">Р. Р. </w:t>
            </w:r>
            <w:r w:rsidRPr="009C09EF">
              <w:rPr>
                <w:rFonts w:ascii="Times New Roman" w:hAnsi="Times New Roman" w:cs="Times New Roman"/>
                <w:sz w:val="24"/>
                <w:szCs w:val="24"/>
              </w:rPr>
              <w:t xml:space="preserve">Элементы рассуждения в повествовании. </w:t>
            </w:r>
            <w:proofErr w:type="gramStart"/>
            <w:r w:rsidRPr="009C09EF">
              <w:rPr>
                <w:rFonts w:ascii="Times New Roman" w:hAnsi="Times New Roman" w:cs="Times New Roman"/>
                <w:sz w:val="24"/>
                <w:szCs w:val="24"/>
              </w:rPr>
              <w:t>Сжатое изложение (Е. Пермяк.</w:t>
            </w:r>
            <w:proofErr w:type="gramEnd"/>
            <w:r w:rsidRPr="009C09EF">
              <w:rPr>
                <w:rFonts w:ascii="Times New Roman" w:hAnsi="Times New Roman" w:cs="Times New Roman"/>
                <w:sz w:val="24"/>
                <w:szCs w:val="24"/>
              </w:rPr>
              <w:t xml:space="preserve"> </w:t>
            </w:r>
            <w:proofErr w:type="gramStart"/>
            <w:r w:rsidRPr="009C09EF">
              <w:rPr>
                <w:rFonts w:ascii="Times New Roman" w:hAnsi="Times New Roman" w:cs="Times New Roman"/>
                <w:sz w:val="24"/>
                <w:szCs w:val="24"/>
              </w:rPr>
              <w:t xml:space="preserve">«Перо и чернильница»). </w:t>
            </w:r>
            <w:proofErr w:type="gramEnd"/>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Подготовка к изложению.</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128</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2</w:t>
            </w:r>
            <w:r w:rsidRPr="009C09EF">
              <w:rPr>
                <w:rFonts w:ascii="Times New Roman" w:hAnsi="Times New Roman" w:cs="Times New Roman"/>
                <w:sz w:val="24"/>
                <w:szCs w:val="24"/>
              </w:rPr>
              <w:t>.02.</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Имена существительные, которые имеют только форму единственного числа.</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 xml:space="preserve">Работа с текстами упражнений: выделение существительных, имеющих только форму единственного числа. Составление таблицы для слов, данных в упражнении, распределяя их по группам в соответствии с тем, на </w:t>
            </w:r>
            <w:r w:rsidRPr="009C09EF">
              <w:rPr>
                <w:rFonts w:ascii="Times New Roman" w:hAnsi="Times New Roman" w:cs="Times New Roman"/>
                <w:sz w:val="24"/>
                <w:szCs w:val="24"/>
              </w:rPr>
              <w:lastRenderedPageBreak/>
              <w:t>какой слог падает ударение.</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lastRenderedPageBreak/>
              <w:t>129</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3</w:t>
            </w:r>
            <w:r w:rsidRPr="009C09EF">
              <w:rPr>
                <w:rFonts w:ascii="Times New Roman" w:hAnsi="Times New Roman" w:cs="Times New Roman"/>
                <w:sz w:val="24"/>
                <w:szCs w:val="24"/>
              </w:rPr>
              <w:t>.02.</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 xml:space="preserve">Три склонения имен существительных. </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Склонение имён существительных. На основе полученных новых знаний составляют таблицу «Склонение имён существительных»</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130-131</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3</w:t>
            </w:r>
            <w:r w:rsidRPr="009C09EF">
              <w:rPr>
                <w:rFonts w:ascii="Times New Roman" w:hAnsi="Times New Roman" w:cs="Times New Roman"/>
                <w:sz w:val="24"/>
                <w:szCs w:val="24"/>
              </w:rPr>
              <w:t>.02.</w:t>
            </w:r>
          </w:p>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4</w:t>
            </w:r>
            <w:r w:rsidRPr="009C09EF">
              <w:rPr>
                <w:rFonts w:ascii="Times New Roman" w:hAnsi="Times New Roman" w:cs="Times New Roman"/>
                <w:sz w:val="24"/>
                <w:szCs w:val="24"/>
              </w:rPr>
              <w:t>.02.</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Падежи имен существительных.</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Определение падежей имён существительных, выделение падежных окончаний и относящимся к существительным предлогам. Составление словосочетаний с именами существительными в родительном падеже</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132 – 133</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5</w:t>
            </w:r>
            <w:r w:rsidRPr="009C09EF">
              <w:rPr>
                <w:rFonts w:ascii="Times New Roman" w:hAnsi="Times New Roman" w:cs="Times New Roman"/>
                <w:sz w:val="24"/>
                <w:szCs w:val="24"/>
              </w:rPr>
              <w:t>.02.</w:t>
            </w:r>
          </w:p>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6</w:t>
            </w:r>
            <w:r w:rsidRPr="009C09EF">
              <w:rPr>
                <w:rFonts w:ascii="Times New Roman" w:hAnsi="Times New Roman" w:cs="Times New Roman"/>
                <w:sz w:val="24"/>
                <w:szCs w:val="24"/>
              </w:rPr>
              <w:t>.02.</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Правописание гласных в падежных окончаниях существительных в единственном числе.</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Применение изученного правила при выполнении упражнений: составляют словосочетания с зависимыми и главными именами существительными, склоняют имена существительные по падежам.</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134 - 135</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rPr>
                <w:rFonts w:ascii="Times New Roman" w:hAnsi="Times New Roman" w:cs="Times New Roman"/>
                <w:sz w:val="24"/>
                <w:szCs w:val="24"/>
              </w:rPr>
            </w:pPr>
            <w:r>
              <w:rPr>
                <w:rFonts w:ascii="Times New Roman" w:hAnsi="Times New Roman" w:cs="Times New Roman"/>
                <w:sz w:val="24"/>
                <w:szCs w:val="24"/>
              </w:rPr>
              <w:t>19</w:t>
            </w:r>
            <w:r w:rsidRPr="009C09EF">
              <w:rPr>
                <w:rFonts w:ascii="Times New Roman" w:hAnsi="Times New Roman" w:cs="Times New Roman"/>
                <w:sz w:val="24"/>
                <w:szCs w:val="24"/>
              </w:rPr>
              <w:t>.02.</w:t>
            </w:r>
          </w:p>
          <w:p w:rsidR="00DA1171" w:rsidRPr="009C09EF" w:rsidRDefault="00DA1171" w:rsidP="00DA1171">
            <w:pP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0</w:t>
            </w:r>
            <w:r w:rsidRPr="009C09EF">
              <w:rPr>
                <w:rFonts w:ascii="Times New Roman" w:hAnsi="Times New Roman" w:cs="Times New Roman"/>
                <w:sz w:val="24"/>
                <w:szCs w:val="24"/>
              </w:rPr>
              <w:t>.02.</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b/>
                <w:sz w:val="24"/>
                <w:szCs w:val="24"/>
              </w:rPr>
              <w:t xml:space="preserve">Р. Р. </w:t>
            </w:r>
            <w:r w:rsidRPr="009C09EF">
              <w:rPr>
                <w:rFonts w:ascii="Times New Roman" w:hAnsi="Times New Roman" w:cs="Times New Roman"/>
                <w:sz w:val="24"/>
                <w:szCs w:val="24"/>
              </w:rPr>
              <w:t>Подробное изложение с изменением лица.</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Подготовка к изложению.</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136</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0</w:t>
            </w:r>
            <w:r w:rsidRPr="009C09EF">
              <w:rPr>
                <w:rFonts w:ascii="Times New Roman" w:hAnsi="Times New Roman" w:cs="Times New Roman"/>
                <w:sz w:val="24"/>
                <w:szCs w:val="24"/>
              </w:rPr>
              <w:t>.02.</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 xml:space="preserve">Множественное число имен существительных. </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 xml:space="preserve">Склонение имён существительных во множественном числе по падежам. Работа с рисунками. Работа с орфограммой «Ь на конце существительных после шипящих на конце слова» </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137</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1</w:t>
            </w:r>
            <w:r w:rsidRPr="009C09EF">
              <w:rPr>
                <w:rFonts w:ascii="Times New Roman" w:hAnsi="Times New Roman" w:cs="Times New Roman"/>
                <w:sz w:val="24"/>
                <w:szCs w:val="24"/>
              </w:rPr>
              <w:t>.02.</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 xml:space="preserve">Правописание О – Е после шипящих и </w:t>
            </w:r>
            <w:proofErr w:type="gramStart"/>
            <w:r w:rsidRPr="009C09EF">
              <w:rPr>
                <w:rFonts w:ascii="Times New Roman" w:hAnsi="Times New Roman" w:cs="Times New Roman"/>
                <w:sz w:val="24"/>
                <w:szCs w:val="24"/>
              </w:rPr>
              <w:t>Ц</w:t>
            </w:r>
            <w:proofErr w:type="gramEnd"/>
            <w:r w:rsidRPr="009C09EF">
              <w:rPr>
                <w:rFonts w:ascii="Times New Roman" w:hAnsi="Times New Roman" w:cs="Times New Roman"/>
                <w:sz w:val="24"/>
                <w:szCs w:val="24"/>
              </w:rPr>
              <w:t xml:space="preserve"> в окончаниях существительных.</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Применение усвоенного правила при выполнении упражнений.</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138</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2</w:t>
            </w:r>
            <w:r w:rsidRPr="009C09EF">
              <w:rPr>
                <w:rFonts w:ascii="Times New Roman" w:hAnsi="Times New Roman" w:cs="Times New Roman"/>
                <w:sz w:val="24"/>
                <w:szCs w:val="24"/>
              </w:rPr>
              <w:t>.02.</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b/>
                <w:sz w:val="24"/>
                <w:szCs w:val="24"/>
              </w:rPr>
            </w:pPr>
            <w:r w:rsidRPr="009C09EF">
              <w:rPr>
                <w:rFonts w:ascii="Times New Roman" w:hAnsi="Times New Roman" w:cs="Times New Roman"/>
                <w:sz w:val="24"/>
                <w:szCs w:val="24"/>
              </w:rPr>
              <w:t xml:space="preserve">Морфологический разбор имени существительного. </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Выполнение устного и письменного морфологического разбора имени существительного.</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139-140</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6</w:t>
            </w:r>
            <w:r w:rsidRPr="009C09EF">
              <w:rPr>
                <w:rFonts w:ascii="Times New Roman" w:hAnsi="Times New Roman" w:cs="Times New Roman"/>
                <w:sz w:val="24"/>
                <w:szCs w:val="24"/>
              </w:rPr>
              <w:t>.02.</w:t>
            </w:r>
          </w:p>
          <w:p w:rsidR="00DA1171" w:rsidRPr="009C09EF" w:rsidRDefault="00DA1171" w:rsidP="00DA1171">
            <w:pPr>
              <w:jc w:val="center"/>
              <w:rPr>
                <w:rFonts w:ascii="Times New Roman" w:hAnsi="Times New Roman" w:cs="Times New Roman"/>
                <w:sz w:val="24"/>
                <w:szCs w:val="24"/>
              </w:rPr>
            </w:pPr>
            <w:r>
              <w:rPr>
                <w:rFonts w:ascii="Times New Roman" w:hAnsi="Times New Roman" w:cs="Times New Roman"/>
                <w:sz w:val="24"/>
                <w:szCs w:val="24"/>
              </w:rPr>
              <w:t>27.02</w:t>
            </w:r>
            <w:r w:rsidRPr="009C09EF">
              <w:rPr>
                <w:rFonts w:ascii="Times New Roman" w:hAnsi="Times New Roman" w:cs="Times New Roman"/>
                <w:sz w:val="24"/>
                <w:szCs w:val="24"/>
              </w:rPr>
              <w:t>.</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 xml:space="preserve">Повторение </w:t>
            </w:r>
            <w:proofErr w:type="gramStart"/>
            <w:r w:rsidRPr="009C09EF">
              <w:rPr>
                <w:rFonts w:ascii="Times New Roman" w:hAnsi="Times New Roman" w:cs="Times New Roman"/>
                <w:sz w:val="24"/>
                <w:szCs w:val="24"/>
              </w:rPr>
              <w:t>изученного</w:t>
            </w:r>
            <w:proofErr w:type="gramEnd"/>
            <w:r w:rsidRPr="009C09EF">
              <w:rPr>
                <w:rFonts w:ascii="Times New Roman" w:hAnsi="Times New Roman" w:cs="Times New Roman"/>
                <w:sz w:val="24"/>
                <w:szCs w:val="24"/>
              </w:rPr>
              <w:t xml:space="preserve"> по теме «Имя существительное».</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 xml:space="preserve"> Выполнение заданий по темам раздела.</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141</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Pr>
                <w:rFonts w:ascii="Times New Roman" w:hAnsi="Times New Roman" w:cs="Times New Roman"/>
                <w:sz w:val="24"/>
                <w:szCs w:val="24"/>
              </w:rPr>
              <w:t>27.02</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proofErr w:type="gramStart"/>
            <w:r w:rsidRPr="009C09EF">
              <w:rPr>
                <w:rFonts w:ascii="Times New Roman" w:hAnsi="Times New Roman" w:cs="Times New Roman"/>
                <w:b/>
                <w:sz w:val="24"/>
                <w:szCs w:val="24"/>
              </w:rPr>
              <w:t xml:space="preserve">Р. Р. </w:t>
            </w:r>
            <w:r w:rsidRPr="009C09EF">
              <w:rPr>
                <w:rFonts w:ascii="Times New Roman" w:hAnsi="Times New Roman" w:cs="Times New Roman"/>
                <w:sz w:val="24"/>
                <w:szCs w:val="24"/>
              </w:rPr>
              <w:t xml:space="preserve">Устное сочинение по картине (Г. Г. </w:t>
            </w:r>
            <w:proofErr w:type="spellStart"/>
            <w:r w:rsidRPr="009C09EF">
              <w:rPr>
                <w:rFonts w:ascii="Times New Roman" w:hAnsi="Times New Roman" w:cs="Times New Roman"/>
                <w:sz w:val="24"/>
                <w:szCs w:val="24"/>
              </w:rPr>
              <w:t>Нисский</w:t>
            </w:r>
            <w:proofErr w:type="spellEnd"/>
            <w:r w:rsidRPr="009C09EF">
              <w:rPr>
                <w:rFonts w:ascii="Times New Roman" w:hAnsi="Times New Roman" w:cs="Times New Roman"/>
                <w:sz w:val="24"/>
                <w:szCs w:val="24"/>
              </w:rPr>
              <w:t>.</w:t>
            </w:r>
            <w:proofErr w:type="gramEnd"/>
            <w:r w:rsidRPr="009C09EF">
              <w:rPr>
                <w:rFonts w:ascii="Times New Roman" w:hAnsi="Times New Roman" w:cs="Times New Roman"/>
                <w:sz w:val="24"/>
                <w:szCs w:val="24"/>
              </w:rPr>
              <w:t xml:space="preserve"> «Февраль. </w:t>
            </w:r>
            <w:proofErr w:type="gramStart"/>
            <w:r w:rsidRPr="009C09EF">
              <w:rPr>
                <w:rFonts w:ascii="Times New Roman" w:hAnsi="Times New Roman" w:cs="Times New Roman"/>
                <w:sz w:val="24"/>
                <w:szCs w:val="24"/>
              </w:rPr>
              <w:t>Подмосковье»).</w:t>
            </w:r>
            <w:proofErr w:type="gramEnd"/>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Составление устного описания картины, отзыва.</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 xml:space="preserve">142 - </w:t>
            </w:r>
            <w:r w:rsidRPr="009C09EF">
              <w:rPr>
                <w:rFonts w:ascii="Times New Roman" w:hAnsi="Times New Roman" w:cs="Times New Roman"/>
                <w:sz w:val="24"/>
                <w:szCs w:val="24"/>
              </w:rPr>
              <w:lastRenderedPageBreak/>
              <w:t>143</w:t>
            </w:r>
          </w:p>
        </w:tc>
        <w:tc>
          <w:tcPr>
            <w:tcW w:w="1134" w:type="dxa"/>
            <w:tcBorders>
              <w:top w:val="single" w:sz="4" w:space="0" w:color="auto"/>
              <w:left w:val="single" w:sz="4" w:space="0" w:color="auto"/>
              <w:bottom w:val="single" w:sz="4" w:space="0" w:color="auto"/>
              <w:right w:val="single" w:sz="4" w:space="0" w:color="auto"/>
            </w:tcBorders>
            <w:hideMark/>
          </w:tcPr>
          <w:p w:rsidR="00DA1171" w:rsidRDefault="00DA1171" w:rsidP="00DA1171">
            <w:pPr>
              <w:jc w:val="center"/>
              <w:rPr>
                <w:rFonts w:ascii="Times New Roman" w:hAnsi="Times New Roman" w:cs="Times New Roman"/>
                <w:sz w:val="24"/>
                <w:szCs w:val="24"/>
              </w:rPr>
            </w:pPr>
            <w:r>
              <w:rPr>
                <w:rFonts w:ascii="Times New Roman" w:hAnsi="Times New Roman" w:cs="Times New Roman"/>
                <w:sz w:val="24"/>
                <w:szCs w:val="24"/>
              </w:rPr>
              <w:lastRenderedPageBreak/>
              <w:t>28.02</w:t>
            </w:r>
          </w:p>
          <w:p w:rsidR="00DA1171" w:rsidRPr="009C09EF" w:rsidRDefault="00DA1171" w:rsidP="00DA1171">
            <w:pPr>
              <w:rPr>
                <w:rFonts w:ascii="Times New Roman" w:hAnsi="Times New Roman" w:cs="Times New Roman"/>
                <w:sz w:val="24"/>
                <w:szCs w:val="24"/>
              </w:rPr>
            </w:pPr>
            <w:r w:rsidRPr="009C09EF">
              <w:rPr>
                <w:rFonts w:ascii="Times New Roman" w:hAnsi="Times New Roman" w:cs="Times New Roman"/>
                <w:sz w:val="24"/>
                <w:szCs w:val="24"/>
              </w:rPr>
              <w:lastRenderedPageBreak/>
              <w:t>0</w:t>
            </w:r>
            <w:r>
              <w:rPr>
                <w:rFonts w:ascii="Times New Roman" w:hAnsi="Times New Roman" w:cs="Times New Roman"/>
                <w:sz w:val="24"/>
                <w:szCs w:val="24"/>
              </w:rPr>
              <w:t>1</w:t>
            </w:r>
            <w:r w:rsidRPr="009C09EF">
              <w:rPr>
                <w:rFonts w:ascii="Times New Roman" w:hAnsi="Times New Roman" w:cs="Times New Roman"/>
                <w:sz w:val="24"/>
                <w:szCs w:val="24"/>
              </w:rPr>
              <w:t>.03.</w:t>
            </w:r>
          </w:p>
          <w:p w:rsidR="00DA1171" w:rsidRPr="009C09EF" w:rsidRDefault="00DA1171" w:rsidP="00DA1171">
            <w:pPr>
              <w:jc w:val="center"/>
              <w:rPr>
                <w:rFonts w:ascii="Times New Roman"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b/>
                <w:sz w:val="24"/>
                <w:szCs w:val="24"/>
              </w:rPr>
              <w:lastRenderedPageBreak/>
              <w:t xml:space="preserve">Контрольный диктант </w:t>
            </w:r>
            <w:r w:rsidRPr="009C09EF">
              <w:rPr>
                <w:rFonts w:ascii="Times New Roman" w:hAnsi="Times New Roman" w:cs="Times New Roman"/>
                <w:sz w:val="24"/>
                <w:szCs w:val="24"/>
              </w:rPr>
              <w:t xml:space="preserve">с </w:t>
            </w:r>
            <w:r w:rsidRPr="009C09EF">
              <w:rPr>
                <w:rFonts w:ascii="Times New Roman" w:hAnsi="Times New Roman" w:cs="Times New Roman"/>
                <w:sz w:val="24"/>
                <w:szCs w:val="24"/>
              </w:rPr>
              <w:lastRenderedPageBreak/>
              <w:t xml:space="preserve">грамматическим заданием. </w:t>
            </w:r>
          </w:p>
          <w:p w:rsidR="00DA1171" w:rsidRPr="009C09EF" w:rsidRDefault="00DA1171" w:rsidP="00DA1171">
            <w:pPr>
              <w:jc w:val="both"/>
              <w:rPr>
                <w:rFonts w:ascii="Times New Roman" w:hAnsi="Times New Roman" w:cs="Times New Roman"/>
                <w:b/>
                <w:sz w:val="24"/>
                <w:szCs w:val="24"/>
              </w:rPr>
            </w:pPr>
            <w:r w:rsidRPr="009C09EF">
              <w:rPr>
                <w:rFonts w:ascii="Times New Roman" w:hAnsi="Times New Roman" w:cs="Times New Roman"/>
                <w:sz w:val="24"/>
                <w:szCs w:val="24"/>
              </w:rPr>
              <w:t>Анализ диктанта и работа над ошибками.</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lastRenderedPageBreak/>
              <w:t>2 ч.</w:t>
            </w:r>
          </w:p>
        </w:tc>
        <w:tc>
          <w:tcPr>
            <w:tcW w:w="4240" w:type="dxa"/>
            <w:tcBorders>
              <w:top w:val="single" w:sz="4" w:space="0" w:color="auto"/>
              <w:left w:val="single" w:sz="4" w:space="0" w:color="auto"/>
              <w:bottom w:val="single" w:sz="4" w:space="0" w:color="auto"/>
              <w:right w:val="single" w:sz="4" w:space="0" w:color="auto"/>
            </w:tcBorders>
            <w:noWrap/>
          </w:tcPr>
          <w:p w:rsidR="00DA1171" w:rsidRPr="009C09EF" w:rsidRDefault="00DA1171" w:rsidP="00DA1171">
            <w:pPr>
              <w:jc w:val="both"/>
              <w:rPr>
                <w:rFonts w:ascii="Times New Roman" w:hAnsi="Times New Roman" w:cs="Times New Roman"/>
                <w:sz w:val="24"/>
                <w:szCs w:val="24"/>
              </w:rPr>
            </w:pPr>
          </w:p>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lastRenderedPageBreak/>
              <w:t>Выполнение работы над ошибками.</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lastRenderedPageBreak/>
              <w:t>144</w:t>
            </w:r>
          </w:p>
        </w:tc>
        <w:tc>
          <w:tcPr>
            <w:tcW w:w="1134" w:type="dxa"/>
            <w:tcBorders>
              <w:top w:val="single" w:sz="4" w:space="0" w:color="auto"/>
              <w:left w:val="single" w:sz="4" w:space="0" w:color="auto"/>
              <w:bottom w:val="single" w:sz="4" w:space="0" w:color="auto"/>
              <w:right w:val="single" w:sz="4" w:space="0" w:color="auto"/>
            </w:tcBorders>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0</w:t>
            </w:r>
            <w:r>
              <w:rPr>
                <w:rFonts w:ascii="Times New Roman" w:hAnsi="Times New Roman" w:cs="Times New Roman"/>
                <w:sz w:val="24"/>
                <w:szCs w:val="24"/>
              </w:rPr>
              <w:t>2</w:t>
            </w:r>
            <w:r w:rsidRPr="009C09EF">
              <w:rPr>
                <w:rFonts w:ascii="Times New Roman" w:hAnsi="Times New Roman" w:cs="Times New Roman"/>
                <w:sz w:val="24"/>
                <w:szCs w:val="24"/>
              </w:rPr>
              <w:t>.03.</w:t>
            </w:r>
          </w:p>
          <w:p w:rsidR="00DA1171" w:rsidRPr="009C09EF" w:rsidRDefault="00DA1171" w:rsidP="00DA1171">
            <w:pPr>
              <w:jc w:val="center"/>
              <w:rPr>
                <w:rFonts w:ascii="Times New Roman"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Имя прилагательное как часть речи.</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Анализ словосочетаний, предложений и текстов с именами прилагательными. Составление предложений с именами прилагательными. Устный рассказ об имени прилагательном как о части речи.</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145-146</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0</w:t>
            </w:r>
            <w:r>
              <w:rPr>
                <w:rFonts w:ascii="Times New Roman" w:hAnsi="Times New Roman" w:cs="Times New Roman"/>
                <w:sz w:val="24"/>
                <w:szCs w:val="24"/>
              </w:rPr>
              <w:t>5</w:t>
            </w:r>
            <w:r w:rsidRPr="009C09EF">
              <w:rPr>
                <w:rFonts w:ascii="Times New Roman" w:hAnsi="Times New Roman" w:cs="Times New Roman"/>
                <w:sz w:val="24"/>
                <w:szCs w:val="24"/>
              </w:rPr>
              <w:t>.03.</w:t>
            </w:r>
          </w:p>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0</w:t>
            </w:r>
            <w:r>
              <w:rPr>
                <w:rFonts w:ascii="Times New Roman" w:hAnsi="Times New Roman" w:cs="Times New Roman"/>
                <w:sz w:val="24"/>
                <w:szCs w:val="24"/>
              </w:rPr>
              <w:t>6</w:t>
            </w:r>
            <w:r w:rsidRPr="009C09EF">
              <w:rPr>
                <w:rFonts w:ascii="Times New Roman" w:hAnsi="Times New Roman" w:cs="Times New Roman"/>
                <w:sz w:val="24"/>
                <w:szCs w:val="24"/>
              </w:rPr>
              <w:t>.03.</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Правописание гласных в падежных окончаниях имен прилагательных.</w:t>
            </w:r>
            <w:r w:rsidRPr="009C09EF">
              <w:rPr>
                <w:rFonts w:ascii="Times New Roman" w:hAnsi="Times New Roman" w:cs="Times New Roman"/>
                <w:b/>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Применение усвоенного правила при выполнении упражнений</w:t>
            </w:r>
            <w:proofErr w:type="gramStart"/>
            <w:r w:rsidRPr="009C09EF">
              <w:rPr>
                <w:rFonts w:ascii="Times New Roman" w:hAnsi="Times New Roman" w:cs="Times New Roman"/>
                <w:sz w:val="24"/>
                <w:szCs w:val="24"/>
              </w:rPr>
              <w:t xml:space="preserve"> .</w:t>
            </w:r>
            <w:proofErr w:type="gramEnd"/>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147</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Pr>
                <w:rFonts w:ascii="Times New Roman" w:hAnsi="Times New Roman" w:cs="Times New Roman"/>
                <w:sz w:val="24"/>
                <w:szCs w:val="24"/>
              </w:rPr>
              <w:t>06</w:t>
            </w:r>
            <w:r w:rsidRPr="009C09EF">
              <w:rPr>
                <w:rFonts w:ascii="Times New Roman" w:hAnsi="Times New Roman" w:cs="Times New Roman"/>
                <w:sz w:val="24"/>
                <w:szCs w:val="24"/>
              </w:rPr>
              <w:t>.03.</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b/>
                <w:sz w:val="24"/>
                <w:szCs w:val="24"/>
              </w:rPr>
              <w:t xml:space="preserve">Р. Р. </w:t>
            </w:r>
            <w:r w:rsidRPr="009C09EF">
              <w:rPr>
                <w:rFonts w:ascii="Times New Roman" w:hAnsi="Times New Roman" w:cs="Times New Roman"/>
                <w:sz w:val="24"/>
                <w:szCs w:val="24"/>
              </w:rPr>
              <w:t>Описание животного.</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Подготовка к изложению.</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148-149</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Pr>
                <w:rFonts w:ascii="Times New Roman" w:hAnsi="Times New Roman" w:cs="Times New Roman"/>
                <w:sz w:val="24"/>
                <w:szCs w:val="24"/>
              </w:rPr>
              <w:t>07</w:t>
            </w:r>
            <w:r w:rsidRPr="009C09EF">
              <w:rPr>
                <w:rFonts w:ascii="Times New Roman" w:hAnsi="Times New Roman" w:cs="Times New Roman"/>
                <w:sz w:val="24"/>
                <w:szCs w:val="24"/>
              </w:rPr>
              <w:t>.03.</w:t>
            </w:r>
          </w:p>
          <w:p w:rsidR="00DA1171" w:rsidRPr="009C09EF" w:rsidRDefault="00DA1171" w:rsidP="00DA1171">
            <w:pPr>
              <w:jc w:val="center"/>
              <w:rPr>
                <w:rFonts w:ascii="Times New Roman" w:hAnsi="Times New Roman" w:cs="Times New Roman"/>
                <w:sz w:val="24"/>
                <w:szCs w:val="24"/>
              </w:rPr>
            </w:pPr>
            <w:r>
              <w:rPr>
                <w:rFonts w:ascii="Times New Roman" w:hAnsi="Times New Roman" w:cs="Times New Roman"/>
                <w:sz w:val="24"/>
                <w:szCs w:val="24"/>
              </w:rPr>
              <w:t>09</w:t>
            </w:r>
            <w:r w:rsidRPr="009C09EF">
              <w:rPr>
                <w:rFonts w:ascii="Times New Roman" w:hAnsi="Times New Roman" w:cs="Times New Roman"/>
                <w:sz w:val="24"/>
                <w:szCs w:val="24"/>
              </w:rPr>
              <w:t>.03.</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 xml:space="preserve">Прилагательные полные и краткие. </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 xml:space="preserve">Образование кратких форм прилагательного; в предложениях выделение сказуемых, выраженных краткими прилагательными; составление словосочетаний и предложений с краткими прилагательными. </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150-151</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2</w:t>
            </w:r>
            <w:r w:rsidRPr="009C09EF">
              <w:rPr>
                <w:rFonts w:ascii="Times New Roman" w:hAnsi="Times New Roman" w:cs="Times New Roman"/>
                <w:sz w:val="24"/>
                <w:szCs w:val="24"/>
              </w:rPr>
              <w:t>.03.</w:t>
            </w:r>
          </w:p>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3</w:t>
            </w:r>
            <w:r w:rsidRPr="009C09EF">
              <w:rPr>
                <w:rFonts w:ascii="Times New Roman" w:hAnsi="Times New Roman" w:cs="Times New Roman"/>
                <w:sz w:val="24"/>
                <w:szCs w:val="24"/>
              </w:rPr>
              <w:t>.03.</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b/>
                <w:sz w:val="24"/>
                <w:szCs w:val="24"/>
              </w:rPr>
            </w:pPr>
            <w:r w:rsidRPr="009C09EF">
              <w:rPr>
                <w:rFonts w:ascii="Times New Roman" w:hAnsi="Times New Roman" w:cs="Times New Roman"/>
                <w:b/>
                <w:sz w:val="24"/>
                <w:szCs w:val="24"/>
              </w:rPr>
              <w:t>Р. Р. Контрольное сочинение</w:t>
            </w:r>
            <w:r w:rsidRPr="009C09EF">
              <w:rPr>
                <w:rFonts w:ascii="Times New Roman" w:hAnsi="Times New Roman" w:cs="Times New Roman"/>
                <w:sz w:val="24"/>
                <w:szCs w:val="24"/>
              </w:rPr>
              <w:t xml:space="preserve"> Описание животного на основе изображенного. </w:t>
            </w:r>
            <w:proofErr w:type="gramStart"/>
            <w:r w:rsidRPr="009C09EF">
              <w:rPr>
                <w:rFonts w:ascii="Times New Roman" w:hAnsi="Times New Roman" w:cs="Times New Roman"/>
                <w:sz w:val="24"/>
                <w:szCs w:val="24"/>
              </w:rPr>
              <w:t>Сочинение по картине (А. Н. Комаров.</w:t>
            </w:r>
            <w:proofErr w:type="gramEnd"/>
            <w:r w:rsidRPr="009C09EF">
              <w:rPr>
                <w:rFonts w:ascii="Times New Roman" w:hAnsi="Times New Roman" w:cs="Times New Roman"/>
                <w:sz w:val="24"/>
                <w:szCs w:val="24"/>
              </w:rPr>
              <w:t xml:space="preserve"> </w:t>
            </w:r>
            <w:proofErr w:type="gramStart"/>
            <w:r w:rsidRPr="009C09EF">
              <w:rPr>
                <w:rFonts w:ascii="Times New Roman" w:hAnsi="Times New Roman" w:cs="Times New Roman"/>
                <w:sz w:val="24"/>
                <w:szCs w:val="24"/>
              </w:rPr>
              <w:t>«Наводнение»).</w:t>
            </w:r>
            <w:proofErr w:type="gramEnd"/>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 xml:space="preserve">Подготовка к сочинению. </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152</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3</w:t>
            </w:r>
            <w:r w:rsidRPr="009C09EF">
              <w:rPr>
                <w:rFonts w:ascii="Times New Roman" w:hAnsi="Times New Roman" w:cs="Times New Roman"/>
                <w:sz w:val="24"/>
                <w:szCs w:val="24"/>
              </w:rPr>
              <w:t>.03.</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b/>
                <w:sz w:val="24"/>
                <w:szCs w:val="24"/>
              </w:rPr>
            </w:pPr>
            <w:r w:rsidRPr="009C09EF">
              <w:rPr>
                <w:rFonts w:ascii="Times New Roman" w:hAnsi="Times New Roman" w:cs="Times New Roman"/>
                <w:sz w:val="24"/>
                <w:szCs w:val="24"/>
              </w:rPr>
              <w:t>Морфологический разбор имени прилагательного.</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Устный и письменный морфологически разбор имени прилагательного.</w:t>
            </w:r>
          </w:p>
        </w:tc>
      </w:tr>
      <w:tr w:rsidR="00DA1171" w:rsidRPr="009C09EF" w:rsidTr="001F79AC">
        <w:trPr>
          <w:trHeight w:val="995"/>
        </w:trPr>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153-154</w:t>
            </w:r>
          </w:p>
        </w:tc>
        <w:tc>
          <w:tcPr>
            <w:tcW w:w="1134" w:type="dxa"/>
            <w:tcBorders>
              <w:top w:val="single" w:sz="4" w:space="0" w:color="auto"/>
              <w:left w:val="single" w:sz="4" w:space="0" w:color="auto"/>
              <w:bottom w:val="single" w:sz="4" w:space="0" w:color="auto"/>
              <w:right w:val="single" w:sz="4" w:space="0" w:color="auto"/>
            </w:tcBorders>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4</w:t>
            </w:r>
            <w:r w:rsidRPr="009C09EF">
              <w:rPr>
                <w:rFonts w:ascii="Times New Roman" w:hAnsi="Times New Roman" w:cs="Times New Roman"/>
                <w:sz w:val="24"/>
                <w:szCs w:val="24"/>
              </w:rPr>
              <w:t>.03.</w:t>
            </w:r>
          </w:p>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5</w:t>
            </w:r>
            <w:r w:rsidRPr="009C09EF">
              <w:rPr>
                <w:rFonts w:ascii="Times New Roman" w:hAnsi="Times New Roman" w:cs="Times New Roman"/>
                <w:sz w:val="24"/>
                <w:szCs w:val="24"/>
              </w:rPr>
              <w:t>.03.</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b/>
                <w:sz w:val="24"/>
                <w:szCs w:val="24"/>
              </w:rPr>
              <w:t xml:space="preserve">Р. Р. Контрольное изложение. </w:t>
            </w:r>
            <w:r w:rsidRPr="009C09EF">
              <w:rPr>
                <w:rFonts w:ascii="Times New Roman" w:hAnsi="Times New Roman" w:cs="Times New Roman"/>
                <w:sz w:val="24"/>
                <w:szCs w:val="24"/>
              </w:rPr>
              <w:t>Описание животного (отрывок из повести И. С. Тургенева «</w:t>
            </w:r>
            <w:proofErr w:type="spellStart"/>
            <w:r w:rsidRPr="009C09EF">
              <w:rPr>
                <w:rFonts w:ascii="Times New Roman" w:hAnsi="Times New Roman" w:cs="Times New Roman"/>
                <w:sz w:val="24"/>
                <w:szCs w:val="24"/>
              </w:rPr>
              <w:t>Муму</w:t>
            </w:r>
            <w:proofErr w:type="spellEnd"/>
            <w:r w:rsidRPr="009C09EF">
              <w:rPr>
                <w:rFonts w:ascii="Times New Roman" w:hAnsi="Times New Roman" w:cs="Times New Roman"/>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Подготовка к изложению.</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155-156</w:t>
            </w:r>
          </w:p>
        </w:tc>
        <w:tc>
          <w:tcPr>
            <w:tcW w:w="1134"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Pr>
                <w:rFonts w:ascii="Times New Roman" w:hAnsi="Times New Roman" w:cs="Times New Roman"/>
                <w:sz w:val="24"/>
                <w:szCs w:val="24"/>
              </w:rPr>
              <w:t>16</w:t>
            </w:r>
            <w:r w:rsidRPr="009C09EF">
              <w:rPr>
                <w:rFonts w:ascii="Times New Roman" w:hAnsi="Times New Roman" w:cs="Times New Roman"/>
                <w:sz w:val="24"/>
                <w:szCs w:val="24"/>
              </w:rPr>
              <w:t>.03.</w:t>
            </w:r>
          </w:p>
          <w:p w:rsidR="00DA1171" w:rsidRPr="009C09EF" w:rsidRDefault="00DA1171" w:rsidP="00DA1171">
            <w:pPr>
              <w:jc w:val="center"/>
              <w:rPr>
                <w:rFonts w:ascii="Times New Roman" w:hAnsi="Times New Roman" w:cs="Times New Roman"/>
                <w:sz w:val="24"/>
                <w:szCs w:val="24"/>
              </w:rPr>
            </w:pPr>
            <w:r>
              <w:rPr>
                <w:rFonts w:ascii="Times New Roman" w:hAnsi="Times New Roman" w:cs="Times New Roman"/>
                <w:sz w:val="24"/>
                <w:szCs w:val="24"/>
              </w:rPr>
              <w:t>19</w:t>
            </w:r>
            <w:r w:rsidRPr="009C09EF">
              <w:rPr>
                <w:rFonts w:ascii="Times New Roman" w:hAnsi="Times New Roman" w:cs="Times New Roman"/>
                <w:sz w:val="24"/>
                <w:szCs w:val="24"/>
              </w:rPr>
              <w:t>.03.</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 xml:space="preserve">Повторение </w:t>
            </w:r>
            <w:proofErr w:type="gramStart"/>
            <w:r w:rsidRPr="009C09EF">
              <w:rPr>
                <w:rFonts w:ascii="Times New Roman" w:hAnsi="Times New Roman" w:cs="Times New Roman"/>
                <w:sz w:val="24"/>
                <w:szCs w:val="24"/>
              </w:rPr>
              <w:t>изученного</w:t>
            </w:r>
            <w:proofErr w:type="gramEnd"/>
            <w:r w:rsidRPr="009C09EF">
              <w:rPr>
                <w:rFonts w:ascii="Times New Roman" w:hAnsi="Times New Roman" w:cs="Times New Roman"/>
                <w:sz w:val="24"/>
                <w:szCs w:val="24"/>
              </w:rPr>
              <w:t xml:space="preserve"> по теме «Имя прилагательное».</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 xml:space="preserve"> Выполнение заданий по темам раздела.</w:t>
            </w:r>
          </w:p>
        </w:tc>
      </w:tr>
      <w:tr w:rsidR="00DA1171" w:rsidRPr="009C09EF" w:rsidTr="001F79AC">
        <w:tc>
          <w:tcPr>
            <w:tcW w:w="675" w:type="dxa"/>
            <w:tcBorders>
              <w:top w:val="single" w:sz="4" w:space="0" w:color="auto"/>
              <w:left w:val="single" w:sz="4" w:space="0" w:color="auto"/>
              <w:bottom w:val="single" w:sz="4" w:space="0" w:color="auto"/>
              <w:right w:val="single" w:sz="4" w:space="0" w:color="auto"/>
            </w:tcBorders>
            <w:hideMark/>
          </w:tcPr>
          <w:p w:rsidR="00DA1171" w:rsidRPr="009C09EF"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157-158</w:t>
            </w:r>
          </w:p>
        </w:tc>
        <w:tc>
          <w:tcPr>
            <w:tcW w:w="1134" w:type="dxa"/>
            <w:tcBorders>
              <w:top w:val="single" w:sz="4" w:space="0" w:color="auto"/>
              <w:left w:val="single" w:sz="4" w:space="0" w:color="auto"/>
              <w:bottom w:val="single" w:sz="4" w:space="0" w:color="auto"/>
              <w:right w:val="single" w:sz="4" w:space="0" w:color="auto"/>
            </w:tcBorders>
            <w:hideMark/>
          </w:tcPr>
          <w:p w:rsidR="00DA1171" w:rsidRDefault="00DA1171" w:rsidP="00DA1171">
            <w:pPr>
              <w:jc w:val="center"/>
              <w:rPr>
                <w:rFonts w:ascii="Times New Roman" w:hAnsi="Times New Roman" w:cs="Times New Roman"/>
                <w:sz w:val="24"/>
                <w:szCs w:val="24"/>
              </w:rPr>
            </w:pPr>
            <w:r w:rsidRPr="009C09EF">
              <w:rPr>
                <w:rFonts w:ascii="Times New Roman" w:hAnsi="Times New Roman" w:cs="Times New Roman"/>
                <w:sz w:val="24"/>
                <w:szCs w:val="24"/>
              </w:rPr>
              <w:t>0</w:t>
            </w:r>
            <w:r>
              <w:rPr>
                <w:rFonts w:ascii="Times New Roman" w:hAnsi="Times New Roman" w:cs="Times New Roman"/>
                <w:sz w:val="24"/>
                <w:szCs w:val="24"/>
              </w:rPr>
              <w:t>2</w:t>
            </w:r>
            <w:r w:rsidRPr="009C09EF">
              <w:rPr>
                <w:rFonts w:ascii="Times New Roman" w:hAnsi="Times New Roman" w:cs="Times New Roman"/>
                <w:sz w:val="24"/>
                <w:szCs w:val="24"/>
              </w:rPr>
              <w:t>.04.</w:t>
            </w:r>
          </w:p>
          <w:p w:rsidR="007713F8" w:rsidRPr="009C09EF" w:rsidRDefault="007713F8" w:rsidP="00DA1171">
            <w:pPr>
              <w:jc w:val="center"/>
              <w:rPr>
                <w:rFonts w:ascii="Times New Roman" w:hAnsi="Times New Roman" w:cs="Times New Roman"/>
                <w:sz w:val="24"/>
                <w:szCs w:val="24"/>
              </w:rPr>
            </w:pPr>
            <w:r w:rsidRPr="009C09EF">
              <w:rPr>
                <w:rFonts w:ascii="Times New Roman" w:hAnsi="Times New Roman" w:cs="Times New Roman"/>
                <w:sz w:val="24"/>
                <w:szCs w:val="24"/>
              </w:rPr>
              <w:t>0</w:t>
            </w:r>
            <w:r>
              <w:rPr>
                <w:rFonts w:ascii="Times New Roman" w:hAnsi="Times New Roman" w:cs="Times New Roman"/>
                <w:sz w:val="24"/>
                <w:szCs w:val="24"/>
              </w:rPr>
              <w:t>3</w:t>
            </w:r>
            <w:r w:rsidRPr="009C09EF">
              <w:rPr>
                <w:rFonts w:ascii="Times New Roman" w:hAnsi="Times New Roman" w:cs="Times New Roman"/>
                <w:sz w:val="24"/>
                <w:szCs w:val="24"/>
              </w:rPr>
              <w:t>.04.</w:t>
            </w:r>
          </w:p>
        </w:tc>
        <w:tc>
          <w:tcPr>
            <w:tcW w:w="3686"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b/>
                <w:sz w:val="24"/>
                <w:szCs w:val="24"/>
              </w:rPr>
              <w:t xml:space="preserve">Контрольный диктант </w:t>
            </w:r>
            <w:r w:rsidRPr="009C09EF">
              <w:rPr>
                <w:rFonts w:ascii="Times New Roman" w:hAnsi="Times New Roman" w:cs="Times New Roman"/>
                <w:sz w:val="24"/>
                <w:szCs w:val="24"/>
              </w:rPr>
              <w:t xml:space="preserve">с грамматическим заданием. </w:t>
            </w:r>
          </w:p>
          <w:p w:rsidR="00DA1171" w:rsidRPr="009C09EF" w:rsidRDefault="00DA1171" w:rsidP="00DA1171">
            <w:pPr>
              <w:jc w:val="both"/>
              <w:rPr>
                <w:rFonts w:ascii="Times New Roman" w:hAnsi="Times New Roman" w:cs="Times New Roman"/>
                <w:b/>
                <w:sz w:val="24"/>
                <w:szCs w:val="24"/>
              </w:rPr>
            </w:pPr>
            <w:r w:rsidRPr="009C09EF">
              <w:rPr>
                <w:rFonts w:ascii="Times New Roman" w:hAnsi="Times New Roman" w:cs="Times New Roman"/>
                <w:sz w:val="24"/>
                <w:szCs w:val="24"/>
              </w:rPr>
              <w:t>Анализ диктанта и работа над ошибками.</w:t>
            </w:r>
          </w:p>
        </w:tc>
        <w:tc>
          <w:tcPr>
            <w:tcW w:w="1134"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DA1171" w:rsidRPr="009C09EF" w:rsidRDefault="00DA1171" w:rsidP="00DA1171">
            <w:pPr>
              <w:jc w:val="both"/>
              <w:rPr>
                <w:rFonts w:ascii="Times New Roman" w:hAnsi="Times New Roman" w:cs="Times New Roman"/>
                <w:sz w:val="24"/>
                <w:szCs w:val="24"/>
              </w:rPr>
            </w:pPr>
            <w:r w:rsidRPr="009C09EF">
              <w:rPr>
                <w:rFonts w:ascii="Times New Roman" w:hAnsi="Times New Roman" w:cs="Times New Roman"/>
                <w:sz w:val="24"/>
                <w:szCs w:val="24"/>
              </w:rPr>
              <w:t>Выполнение работы над ошибками</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lastRenderedPageBreak/>
              <w:t>159.</w:t>
            </w:r>
          </w:p>
        </w:tc>
        <w:tc>
          <w:tcPr>
            <w:tcW w:w="1134"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0</w:t>
            </w:r>
            <w:r>
              <w:rPr>
                <w:rFonts w:ascii="Times New Roman" w:hAnsi="Times New Roman" w:cs="Times New Roman"/>
                <w:sz w:val="24"/>
                <w:szCs w:val="24"/>
              </w:rPr>
              <w:t>3</w:t>
            </w:r>
            <w:r w:rsidRPr="009C09EF">
              <w:rPr>
                <w:rFonts w:ascii="Times New Roman" w:hAnsi="Times New Roman" w:cs="Times New Roman"/>
                <w:sz w:val="24"/>
                <w:szCs w:val="24"/>
              </w:rPr>
              <w:t>.04.</w:t>
            </w:r>
          </w:p>
        </w:tc>
        <w:tc>
          <w:tcPr>
            <w:tcW w:w="3686" w:type="dxa"/>
            <w:tcBorders>
              <w:top w:val="single" w:sz="4" w:space="0" w:color="auto"/>
              <w:left w:val="single" w:sz="4" w:space="0" w:color="auto"/>
              <w:bottom w:val="single" w:sz="4" w:space="0" w:color="auto"/>
              <w:right w:val="single" w:sz="4" w:space="0" w:color="auto"/>
            </w:tcBorders>
            <w:noWrap/>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Глагол как часть речи.</w:t>
            </w:r>
          </w:p>
          <w:p w:rsidR="007713F8" w:rsidRPr="009C09EF" w:rsidRDefault="007713F8" w:rsidP="007713F8">
            <w:pPr>
              <w:jc w:val="both"/>
              <w:rPr>
                <w:rFonts w:ascii="Times New Roman" w:hAnsi="Times New Roman" w:cs="Times New Roman"/>
                <w:b/>
                <w:sz w:val="24"/>
                <w:szCs w:val="24"/>
              </w:rPr>
            </w:pPr>
          </w:p>
          <w:p w:rsidR="007713F8" w:rsidRPr="009C09EF" w:rsidRDefault="007713F8" w:rsidP="007713F8">
            <w:pPr>
              <w:jc w:val="both"/>
              <w:rPr>
                <w:rFonts w:ascii="Times New Roman" w:hAnsi="Times New Roman" w:cs="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Определить глаголы-сказуемые в предложении, охарактеризовать их по времени, лицу, числу. Указать, как согласуются сказуемые с подлежащим.</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160</w:t>
            </w:r>
          </w:p>
        </w:tc>
        <w:tc>
          <w:tcPr>
            <w:tcW w:w="1134"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0</w:t>
            </w:r>
            <w:r>
              <w:rPr>
                <w:rFonts w:ascii="Times New Roman" w:hAnsi="Times New Roman" w:cs="Times New Roman"/>
                <w:sz w:val="24"/>
                <w:szCs w:val="24"/>
              </w:rPr>
              <w:t>4</w:t>
            </w:r>
            <w:r w:rsidRPr="009C09EF">
              <w:rPr>
                <w:rFonts w:ascii="Times New Roman" w:hAnsi="Times New Roman" w:cs="Times New Roman"/>
                <w:sz w:val="24"/>
                <w:szCs w:val="24"/>
              </w:rPr>
              <w:t>.04.</w:t>
            </w:r>
          </w:p>
        </w:tc>
        <w:tc>
          <w:tcPr>
            <w:tcW w:w="3686"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Не с глаголами.</w:t>
            </w: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Выполнение упражнений, руководствуясь усвоенным правилом.</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161</w:t>
            </w:r>
          </w:p>
        </w:tc>
        <w:tc>
          <w:tcPr>
            <w:tcW w:w="1134"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0</w:t>
            </w:r>
            <w:r>
              <w:rPr>
                <w:rFonts w:ascii="Times New Roman" w:hAnsi="Times New Roman" w:cs="Times New Roman"/>
                <w:sz w:val="24"/>
                <w:szCs w:val="24"/>
              </w:rPr>
              <w:t>5</w:t>
            </w:r>
            <w:r w:rsidRPr="009C09EF">
              <w:rPr>
                <w:rFonts w:ascii="Times New Roman" w:hAnsi="Times New Roman" w:cs="Times New Roman"/>
                <w:sz w:val="24"/>
                <w:szCs w:val="24"/>
              </w:rPr>
              <w:t>.04.</w:t>
            </w:r>
          </w:p>
          <w:p w:rsidR="007713F8" w:rsidRPr="009C09EF" w:rsidRDefault="007713F8" w:rsidP="007713F8">
            <w:pPr>
              <w:jc w:val="center"/>
              <w:rPr>
                <w:rFonts w:ascii="Times New Roman"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b/>
                <w:sz w:val="24"/>
                <w:szCs w:val="24"/>
              </w:rPr>
              <w:t xml:space="preserve">Р. Р. </w:t>
            </w:r>
            <w:r w:rsidRPr="009C09EF">
              <w:rPr>
                <w:rFonts w:ascii="Times New Roman" w:hAnsi="Times New Roman" w:cs="Times New Roman"/>
                <w:sz w:val="24"/>
                <w:szCs w:val="24"/>
              </w:rPr>
              <w:t>Рассказ.</w:t>
            </w: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Создание устного рассказа по иллюстрациям</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162-163</w:t>
            </w:r>
          </w:p>
        </w:tc>
        <w:tc>
          <w:tcPr>
            <w:tcW w:w="1134" w:type="dxa"/>
            <w:tcBorders>
              <w:top w:val="single" w:sz="4" w:space="0" w:color="auto"/>
              <w:left w:val="single" w:sz="4" w:space="0" w:color="auto"/>
              <w:bottom w:val="single" w:sz="4" w:space="0" w:color="auto"/>
              <w:right w:val="single" w:sz="4" w:space="0" w:color="auto"/>
            </w:tcBorders>
            <w:hideMark/>
          </w:tcPr>
          <w:p w:rsidR="007713F8"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0</w:t>
            </w:r>
            <w:r>
              <w:rPr>
                <w:rFonts w:ascii="Times New Roman" w:hAnsi="Times New Roman" w:cs="Times New Roman"/>
                <w:sz w:val="24"/>
                <w:szCs w:val="24"/>
              </w:rPr>
              <w:t>6</w:t>
            </w:r>
            <w:r w:rsidRPr="009C09EF">
              <w:rPr>
                <w:rFonts w:ascii="Times New Roman" w:hAnsi="Times New Roman" w:cs="Times New Roman"/>
                <w:sz w:val="24"/>
                <w:szCs w:val="24"/>
              </w:rPr>
              <w:t>.04.</w:t>
            </w:r>
          </w:p>
          <w:p w:rsidR="007713F8" w:rsidRPr="009C09EF" w:rsidRDefault="007713F8" w:rsidP="007713F8">
            <w:pPr>
              <w:jc w:val="center"/>
              <w:rPr>
                <w:rFonts w:ascii="Times New Roman" w:hAnsi="Times New Roman" w:cs="Times New Roman"/>
                <w:sz w:val="24"/>
                <w:szCs w:val="24"/>
              </w:rPr>
            </w:pPr>
            <w:r>
              <w:rPr>
                <w:rFonts w:ascii="Times New Roman" w:hAnsi="Times New Roman" w:cs="Times New Roman"/>
                <w:sz w:val="24"/>
                <w:szCs w:val="24"/>
              </w:rPr>
              <w:t>09</w:t>
            </w:r>
            <w:r w:rsidRPr="009C09EF">
              <w:rPr>
                <w:rFonts w:ascii="Times New Roman" w:hAnsi="Times New Roman" w:cs="Times New Roman"/>
                <w:sz w:val="24"/>
                <w:szCs w:val="24"/>
              </w:rPr>
              <w:t>.04.</w:t>
            </w:r>
          </w:p>
        </w:tc>
        <w:tc>
          <w:tcPr>
            <w:tcW w:w="3686"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 xml:space="preserve">Неопределенная форма глагола. </w:t>
            </w:r>
            <w:r w:rsidRPr="009C09EF">
              <w:rPr>
                <w:rFonts w:ascii="Times New Roman" w:hAnsi="Times New Roman" w:cs="Times New Roman"/>
                <w:b/>
                <w:sz w:val="24"/>
                <w:szCs w:val="24"/>
              </w:rPr>
              <w:t>Контрольный словарный диктант.</w:t>
            </w: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Образовать глаголы в неопределенной форме. Составление памятки, устное сообщение о неопределённой форме глагола.</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164</w:t>
            </w:r>
          </w:p>
        </w:tc>
        <w:tc>
          <w:tcPr>
            <w:tcW w:w="1134"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0</w:t>
            </w:r>
            <w:r w:rsidRPr="009C09EF">
              <w:rPr>
                <w:rFonts w:ascii="Times New Roman" w:hAnsi="Times New Roman" w:cs="Times New Roman"/>
                <w:sz w:val="24"/>
                <w:szCs w:val="24"/>
              </w:rPr>
              <w:t>.04.</w:t>
            </w:r>
          </w:p>
          <w:p w:rsidR="007713F8" w:rsidRPr="009C09EF" w:rsidRDefault="007713F8" w:rsidP="007713F8">
            <w:pPr>
              <w:jc w:val="center"/>
              <w:rPr>
                <w:rFonts w:ascii="Times New Roman"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 xml:space="preserve">Правописание </w:t>
            </w:r>
            <w:proofErr w:type="gramStart"/>
            <w:r w:rsidRPr="009C09EF">
              <w:rPr>
                <w:rFonts w:ascii="Times New Roman" w:hAnsi="Times New Roman" w:cs="Times New Roman"/>
                <w:sz w:val="24"/>
                <w:szCs w:val="24"/>
              </w:rPr>
              <w:t>-</w:t>
            </w:r>
            <w:proofErr w:type="spellStart"/>
            <w:r w:rsidRPr="009C09EF">
              <w:rPr>
                <w:rFonts w:ascii="Times New Roman" w:hAnsi="Times New Roman" w:cs="Times New Roman"/>
                <w:sz w:val="24"/>
                <w:szCs w:val="24"/>
              </w:rPr>
              <w:t>т</w:t>
            </w:r>
            <w:proofErr w:type="gramEnd"/>
            <w:r w:rsidRPr="009C09EF">
              <w:rPr>
                <w:rFonts w:ascii="Times New Roman" w:hAnsi="Times New Roman" w:cs="Times New Roman"/>
                <w:sz w:val="24"/>
                <w:szCs w:val="24"/>
              </w:rPr>
              <w:t>ься</w:t>
            </w:r>
            <w:proofErr w:type="spellEnd"/>
            <w:r w:rsidRPr="009C09EF">
              <w:rPr>
                <w:rFonts w:ascii="Times New Roman" w:hAnsi="Times New Roman" w:cs="Times New Roman"/>
                <w:sz w:val="24"/>
                <w:szCs w:val="24"/>
              </w:rPr>
              <w:t xml:space="preserve"> и –</w:t>
            </w:r>
            <w:proofErr w:type="spellStart"/>
            <w:r w:rsidRPr="009C09EF">
              <w:rPr>
                <w:rFonts w:ascii="Times New Roman" w:hAnsi="Times New Roman" w:cs="Times New Roman"/>
                <w:sz w:val="24"/>
                <w:szCs w:val="24"/>
              </w:rPr>
              <w:t>тся</w:t>
            </w:r>
            <w:proofErr w:type="spellEnd"/>
            <w:r w:rsidRPr="009C09EF">
              <w:rPr>
                <w:rFonts w:ascii="Times New Roman" w:hAnsi="Times New Roman" w:cs="Times New Roman"/>
                <w:sz w:val="24"/>
                <w:szCs w:val="24"/>
              </w:rPr>
              <w:t xml:space="preserve"> в глаголах.</w:t>
            </w: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Выполнение упражнений, руководствуясь усвоенным правилом.</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165-166</w:t>
            </w:r>
          </w:p>
        </w:tc>
        <w:tc>
          <w:tcPr>
            <w:tcW w:w="1134" w:type="dxa"/>
            <w:tcBorders>
              <w:top w:val="single" w:sz="4" w:space="0" w:color="auto"/>
              <w:left w:val="single" w:sz="4" w:space="0" w:color="auto"/>
              <w:bottom w:val="single" w:sz="4" w:space="0" w:color="auto"/>
              <w:right w:val="single" w:sz="4" w:space="0" w:color="auto"/>
            </w:tcBorders>
            <w:hideMark/>
          </w:tcPr>
          <w:p w:rsidR="007713F8"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0</w:t>
            </w:r>
            <w:r w:rsidRPr="009C09EF">
              <w:rPr>
                <w:rFonts w:ascii="Times New Roman" w:hAnsi="Times New Roman" w:cs="Times New Roman"/>
                <w:sz w:val="24"/>
                <w:szCs w:val="24"/>
              </w:rPr>
              <w:t>.04.</w:t>
            </w:r>
          </w:p>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1</w:t>
            </w:r>
            <w:r w:rsidRPr="009C09EF">
              <w:rPr>
                <w:rFonts w:ascii="Times New Roman" w:hAnsi="Times New Roman" w:cs="Times New Roman"/>
                <w:sz w:val="24"/>
                <w:szCs w:val="24"/>
              </w:rPr>
              <w:t>.04.</w:t>
            </w:r>
          </w:p>
        </w:tc>
        <w:tc>
          <w:tcPr>
            <w:tcW w:w="3686"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 xml:space="preserve">Виды глагола. </w:t>
            </w: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 xml:space="preserve">Образование от данных глаголов другого вида. Работа с орфографическими словарями. </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167-168</w:t>
            </w:r>
          </w:p>
        </w:tc>
        <w:tc>
          <w:tcPr>
            <w:tcW w:w="1134" w:type="dxa"/>
            <w:tcBorders>
              <w:top w:val="single" w:sz="4" w:space="0" w:color="auto"/>
              <w:left w:val="single" w:sz="4" w:space="0" w:color="auto"/>
              <w:bottom w:val="single" w:sz="4" w:space="0" w:color="auto"/>
              <w:right w:val="single" w:sz="4" w:space="0" w:color="auto"/>
            </w:tcBorders>
            <w:hideMark/>
          </w:tcPr>
          <w:p w:rsidR="007713F8"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2</w:t>
            </w:r>
            <w:r w:rsidRPr="009C09EF">
              <w:rPr>
                <w:rFonts w:ascii="Times New Roman" w:hAnsi="Times New Roman" w:cs="Times New Roman"/>
                <w:sz w:val="24"/>
                <w:szCs w:val="24"/>
              </w:rPr>
              <w:t>.04</w:t>
            </w:r>
            <w:r>
              <w:rPr>
                <w:rFonts w:ascii="Times New Roman" w:hAnsi="Times New Roman" w:cs="Times New Roman"/>
                <w:sz w:val="24"/>
                <w:szCs w:val="24"/>
              </w:rPr>
              <w:t>.</w:t>
            </w:r>
          </w:p>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3</w:t>
            </w:r>
            <w:r w:rsidRPr="009C09EF">
              <w:rPr>
                <w:rFonts w:ascii="Times New Roman" w:hAnsi="Times New Roman" w:cs="Times New Roman"/>
                <w:sz w:val="24"/>
                <w:szCs w:val="24"/>
              </w:rPr>
              <w:t>.04.</w:t>
            </w:r>
          </w:p>
        </w:tc>
        <w:tc>
          <w:tcPr>
            <w:tcW w:w="3686"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 xml:space="preserve">Правописание букв </w:t>
            </w:r>
            <w:r w:rsidRPr="009C09EF">
              <w:rPr>
                <w:rFonts w:ascii="Times New Roman" w:hAnsi="Times New Roman" w:cs="Times New Roman"/>
                <w:i/>
                <w:sz w:val="24"/>
                <w:szCs w:val="24"/>
              </w:rPr>
              <w:t xml:space="preserve">е – и </w:t>
            </w:r>
            <w:r w:rsidRPr="009C09EF">
              <w:rPr>
                <w:rFonts w:ascii="Times New Roman" w:hAnsi="Times New Roman" w:cs="Times New Roman"/>
                <w:sz w:val="24"/>
                <w:szCs w:val="24"/>
              </w:rPr>
              <w:t>в корнях с чередованием.</w:t>
            </w: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Выполнение упражнений, руководствуясь усвоенным правилом.</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169</w:t>
            </w:r>
          </w:p>
        </w:tc>
        <w:tc>
          <w:tcPr>
            <w:tcW w:w="1134"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6</w:t>
            </w:r>
            <w:r w:rsidRPr="009C09EF">
              <w:rPr>
                <w:rFonts w:ascii="Times New Roman" w:hAnsi="Times New Roman" w:cs="Times New Roman"/>
                <w:sz w:val="24"/>
                <w:szCs w:val="24"/>
              </w:rPr>
              <w:t>.04.</w:t>
            </w:r>
          </w:p>
        </w:tc>
        <w:tc>
          <w:tcPr>
            <w:tcW w:w="3686"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b/>
                <w:sz w:val="24"/>
                <w:szCs w:val="24"/>
              </w:rPr>
              <w:t xml:space="preserve">Р. Р. </w:t>
            </w:r>
            <w:r w:rsidRPr="009C09EF">
              <w:rPr>
                <w:rFonts w:ascii="Times New Roman" w:hAnsi="Times New Roman" w:cs="Times New Roman"/>
                <w:sz w:val="24"/>
                <w:szCs w:val="24"/>
              </w:rPr>
              <w:t>Невыдуманный рассказ (о себе).</w:t>
            </w: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 xml:space="preserve">Самостоятельное составление устного рассказа о себе.  </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lang w:val="en-US"/>
              </w:rPr>
              <w:t>1</w:t>
            </w:r>
            <w:r w:rsidRPr="009C09EF">
              <w:rPr>
                <w:rFonts w:ascii="Times New Roman" w:hAnsi="Times New Roman" w:cs="Times New Roman"/>
                <w:sz w:val="24"/>
                <w:szCs w:val="24"/>
              </w:rPr>
              <w:t>70</w:t>
            </w:r>
          </w:p>
        </w:tc>
        <w:tc>
          <w:tcPr>
            <w:tcW w:w="1134"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7.</w:t>
            </w:r>
            <w:r w:rsidRPr="009C09EF">
              <w:rPr>
                <w:rFonts w:ascii="Times New Roman" w:hAnsi="Times New Roman" w:cs="Times New Roman"/>
                <w:sz w:val="24"/>
                <w:szCs w:val="24"/>
              </w:rPr>
              <w:t>04.</w:t>
            </w:r>
          </w:p>
          <w:p w:rsidR="007713F8" w:rsidRPr="009C09EF" w:rsidRDefault="007713F8" w:rsidP="007713F8">
            <w:pPr>
              <w:jc w:val="center"/>
              <w:rPr>
                <w:rFonts w:ascii="Times New Roman"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Время глагола.</w:t>
            </w: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Описать происходящее в классе в прошедшем, настоящем и будущем времени. Определить вид и время глаголов.</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171-172</w:t>
            </w:r>
          </w:p>
        </w:tc>
        <w:tc>
          <w:tcPr>
            <w:tcW w:w="1134" w:type="dxa"/>
            <w:tcBorders>
              <w:top w:val="single" w:sz="4" w:space="0" w:color="auto"/>
              <w:left w:val="single" w:sz="4" w:space="0" w:color="auto"/>
              <w:bottom w:val="single" w:sz="4" w:space="0" w:color="auto"/>
              <w:right w:val="single" w:sz="4" w:space="0" w:color="auto"/>
            </w:tcBorders>
            <w:hideMark/>
          </w:tcPr>
          <w:p w:rsidR="007713F8"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7</w:t>
            </w:r>
            <w:r w:rsidRPr="009C09EF">
              <w:rPr>
                <w:rFonts w:ascii="Times New Roman" w:hAnsi="Times New Roman" w:cs="Times New Roman"/>
                <w:sz w:val="24"/>
                <w:szCs w:val="24"/>
              </w:rPr>
              <w:t>.04.</w:t>
            </w:r>
          </w:p>
          <w:p w:rsidR="007713F8" w:rsidRPr="009C09EF" w:rsidRDefault="007713F8" w:rsidP="007713F8">
            <w:pPr>
              <w:jc w:val="center"/>
              <w:rPr>
                <w:rFonts w:ascii="Times New Roman" w:hAnsi="Times New Roman" w:cs="Times New Roman"/>
                <w:sz w:val="24"/>
                <w:szCs w:val="24"/>
              </w:rPr>
            </w:pPr>
            <w:r>
              <w:rPr>
                <w:rFonts w:ascii="Times New Roman" w:hAnsi="Times New Roman" w:cs="Times New Roman"/>
                <w:sz w:val="24"/>
                <w:szCs w:val="24"/>
              </w:rPr>
              <w:t>18</w:t>
            </w:r>
            <w:r w:rsidRPr="009C09EF">
              <w:rPr>
                <w:rFonts w:ascii="Times New Roman" w:hAnsi="Times New Roman" w:cs="Times New Roman"/>
                <w:sz w:val="24"/>
                <w:szCs w:val="24"/>
              </w:rPr>
              <w:t>.04.</w:t>
            </w:r>
          </w:p>
          <w:p w:rsidR="007713F8" w:rsidRPr="009C09EF" w:rsidRDefault="007713F8" w:rsidP="007713F8">
            <w:pPr>
              <w:jc w:val="center"/>
              <w:rPr>
                <w:rFonts w:ascii="Times New Roman"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Прошедшее время глагола.</w:t>
            </w: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 xml:space="preserve">Образовать глаголы прошедшего времени от неопределенной формы, составить с ними словосочетания. Выделить суффиксы в глаголах прошедшего времени. </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173-174</w:t>
            </w:r>
          </w:p>
        </w:tc>
        <w:tc>
          <w:tcPr>
            <w:tcW w:w="1134" w:type="dxa"/>
            <w:tcBorders>
              <w:top w:val="single" w:sz="4" w:space="0" w:color="auto"/>
              <w:left w:val="single" w:sz="4" w:space="0" w:color="auto"/>
              <w:bottom w:val="single" w:sz="4" w:space="0" w:color="auto"/>
              <w:right w:val="single" w:sz="4" w:space="0" w:color="auto"/>
            </w:tcBorders>
            <w:hideMark/>
          </w:tcPr>
          <w:p w:rsidR="007713F8" w:rsidRDefault="007713F8" w:rsidP="007713F8">
            <w:pPr>
              <w:jc w:val="center"/>
              <w:rPr>
                <w:rFonts w:ascii="Times New Roman" w:hAnsi="Times New Roman" w:cs="Times New Roman"/>
                <w:sz w:val="24"/>
                <w:szCs w:val="24"/>
              </w:rPr>
            </w:pPr>
            <w:r>
              <w:rPr>
                <w:rFonts w:ascii="Times New Roman" w:hAnsi="Times New Roman" w:cs="Times New Roman"/>
                <w:sz w:val="24"/>
                <w:szCs w:val="24"/>
              </w:rPr>
              <w:t>19</w:t>
            </w:r>
            <w:r w:rsidRPr="009C09EF">
              <w:rPr>
                <w:rFonts w:ascii="Times New Roman" w:hAnsi="Times New Roman" w:cs="Times New Roman"/>
                <w:sz w:val="24"/>
                <w:szCs w:val="24"/>
              </w:rPr>
              <w:t>.04.</w:t>
            </w:r>
          </w:p>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0</w:t>
            </w:r>
            <w:r w:rsidRPr="009C09EF">
              <w:rPr>
                <w:rFonts w:ascii="Times New Roman" w:hAnsi="Times New Roman" w:cs="Times New Roman"/>
                <w:sz w:val="24"/>
                <w:szCs w:val="24"/>
              </w:rPr>
              <w:t>.04.</w:t>
            </w:r>
          </w:p>
          <w:p w:rsidR="007713F8" w:rsidRPr="009C09EF" w:rsidRDefault="007713F8" w:rsidP="007713F8">
            <w:pPr>
              <w:jc w:val="center"/>
              <w:rPr>
                <w:rFonts w:ascii="Times New Roman"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Настоящее время глагола.</w:t>
            </w: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Составить связный текст «Сегодня на улице…» или «Новости дня». Составить словосочетания с глаголами настоящего времени. Орфоэпическая работа.</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175-</w:t>
            </w:r>
            <w:r w:rsidRPr="009C09EF">
              <w:rPr>
                <w:rFonts w:ascii="Times New Roman" w:hAnsi="Times New Roman" w:cs="Times New Roman"/>
                <w:sz w:val="24"/>
                <w:szCs w:val="24"/>
              </w:rPr>
              <w:lastRenderedPageBreak/>
              <w:t>176</w:t>
            </w:r>
          </w:p>
        </w:tc>
        <w:tc>
          <w:tcPr>
            <w:tcW w:w="1134" w:type="dxa"/>
            <w:tcBorders>
              <w:top w:val="single" w:sz="4" w:space="0" w:color="auto"/>
              <w:left w:val="single" w:sz="4" w:space="0" w:color="auto"/>
              <w:bottom w:val="single" w:sz="4" w:space="0" w:color="auto"/>
              <w:right w:val="single" w:sz="4" w:space="0" w:color="auto"/>
            </w:tcBorders>
            <w:hideMark/>
          </w:tcPr>
          <w:p w:rsidR="007713F8"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lastRenderedPageBreak/>
              <w:t>2</w:t>
            </w:r>
            <w:r>
              <w:rPr>
                <w:rFonts w:ascii="Times New Roman" w:hAnsi="Times New Roman" w:cs="Times New Roman"/>
                <w:sz w:val="24"/>
                <w:szCs w:val="24"/>
              </w:rPr>
              <w:t>3</w:t>
            </w:r>
            <w:r w:rsidRPr="009C09EF">
              <w:rPr>
                <w:rFonts w:ascii="Times New Roman" w:hAnsi="Times New Roman" w:cs="Times New Roman"/>
                <w:sz w:val="24"/>
                <w:szCs w:val="24"/>
              </w:rPr>
              <w:t>.04.</w:t>
            </w:r>
          </w:p>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lastRenderedPageBreak/>
              <w:t>2</w:t>
            </w:r>
            <w:r>
              <w:rPr>
                <w:rFonts w:ascii="Times New Roman" w:hAnsi="Times New Roman" w:cs="Times New Roman"/>
                <w:sz w:val="24"/>
                <w:szCs w:val="24"/>
              </w:rPr>
              <w:t>4</w:t>
            </w:r>
            <w:r w:rsidRPr="009C09EF">
              <w:rPr>
                <w:rFonts w:ascii="Times New Roman" w:hAnsi="Times New Roman" w:cs="Times New Roman"/>
                <w:sz w:val="24"/>
                <w:szCs w:val="24"/>
              </w:rPr>
              <w:t>.04.</w:t>
            </w:r>
          </w:p>
        </w:tc>
        <w:tc>
          <w:tcPr>
            <w:tcW w:w="3686" w:type="dxa"/>
            <w:tcBorders>
              <w:top w:val="single" w:sz="4" w:space="0" w:color="auto"/>
              <w:left w:val="single" w:sz="4" w:space="0" w:color="auto"/>
              <w:bottom w:val="single" w:sz="4" w:space="0" w:color="auto"/>
              <w:right w:val="single" w:sz="4" w:space="0" w:color="auto"/>
            </w:tcBorders>
            <w:noWrap/>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lastRenderedPageBreak/>
              <w:t>Будущее время глаголов.</w:t>
            </w:r>
          </w:p>
          <w:p w:rsidR="007713F8" w:rsidRPr="009C09EF" w:rsidRDefault="007713F8" w:rsidP="007713F8">
            <w:pPr>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lastRenderedPageBreak/>
              <w:t>2 ч.</w:t>
            </w:r>
          </w:p>
        </w:tc>
        <w:tc>
          <w:tcPr>
            <w:tcW w:w="4240"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 xml:space="preserve">Устный рассказ «Кто рано встал, тот не потерял». Сочинение о том, как </w:t>
            </w:r>
            <w:r w:rsidRPr="009C09EF">
              <w:rPr>
                <w:rFonts w:ascii="Times New Roman" w:hAnsi="Times New Roman" w:cs="Times New Roman"/>
                <w:sz w:val="24"/>
                <w:szCs w:val="24"/>
              </w:rPr>
              <w:lastRenderedPageBreak/>
              <w:t>измениться мир в будущем. Подобрать слова на тему «Спорт».</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lastRenderedPageBreak/>
              <w:t>177</w:t>
            </w:r>
          </w:p>
        </w:tc>
        <w:tc>
          <w:tcPr>
            <w:tcW w:w="1134"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4</w:t>
            </w:r>
            <w:r w:rsidRPr="009C09EF">
              <w:rPr>
                <w:rFonts w:ascii="Times New Roman" w:hAnsi="Times New Roman" w:cs="Times New Roman"/>
                <w:sz w:val="24"/>
                <w:szCs w:val="24"/>
              </w:rPr>
              <w:t>.04.</w:t>
            </w:r>
          </w:p>
          <w:p w:rsidR="007713F8" w:rsidRPr="009C09EF" w:rsidRDefault="007713F8" w:rsidP="007713F8">
            <w:pPr>
              <w:jc w:val="center"/>
              <w:rPr>
                <w:rFonts w:ascii="Times New Roman"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Спряжение глаголов.</w:t>
            </w: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Определение типов спряжения. Спряжение глаголов с ударными окончаниями, составление с ними словосочетаний и предложений.</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178-180</w:t>
            </w:r>
          </w:p>
        </w:tc>
        <w:tc>
          <w:tcPr>
            <w:tcW w:w="1134"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5</w:t>
            </w:r>
            <w:r w:rsidRPr="009C09EF">
              <w:rPr>
                <w:rFonts w:ascii="Times New Roman" w:hAnsi="Times New Roman" w:cs="Times New Roman"/>
                <w:sz w:val="24"/>
                <w:szCs w:val="24"/>
              </w:rPr>
              <w:t>.04.</w:t>
            </w:r>
          </w:p>
          <w:p w:rsidR="007713F8"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6</w:t>
            </w:r>
            <w:r w:rsidRPr="009C09EF">
              <w:rPr>
                <w:rFonts w:ascii="Times New Roman" w:hAnsi="Times New Roman" w:cs="Times New Roman"/>
                <w:sz w:val="24"/>
                <w:szCs w:val="24"/>
              </w:rPr>
              <w:t>.04.</w:t>
            </w:r>
          </w:p>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7</w:t>
            </w:r>
            <w:r w:rsidRPr="009C09EF">
              <w:rPr>
                <w:rFonts w:ascii="Times New Roman" w:hAnsi="Times New Roman" w:cs="Times New Roman"/>
                <w:sz w:val="24"/>
                <w:szCs w:val="24"/>
              </w:rPr>
              <w:t>.04.</w:t>
            </w:r>
          </w:p>
        </w:tc>
        <w:tc>
          <w:tcPr>
            <w:tcW w:w="3686"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Правописание безударных личных окончаний глаголов.</w:t>
            </w: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3 ч.</w:t>
            </w:r>
          </w:p>
        </w:tc>
        <w:tc>
          <w:tcPr>
            <w:tcW w:w="4240"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Усвоение правила определения спряжения глаголов с безударными личными окончаниями. Выполнение упражнений, руководствуясь усвоенным правилом.</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181</w:t>
            </w:r>
          </w:p>
        </w:tc>
        <w:tc>
          <w:tcPr>
            <w:tcW w:w="1134"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Pr>
                <w:rFonts w:ascii="Times New Roman" w:hAnsi="Times New Roman" w:cs="Times New Roman"/>
                <w:sz w:val="24"/>
                <w:szCs w:val="24"/>
              </w:rPr>
              <w:t>30</w:t>
            </w:r>
            <w:r w:rsidRPr="009C09EF">
              <w:rPr>
                <w:rFonts w:ascii="Times New Roman" w:hAnsi="Times New Roman" w:cs="Times New Roman"/>
                <w:sz w:val="24"/>
                <w:szCs w:val="24"/>
              </w:rPr>
              <w:t>.04.</w:t>
            </w:r>
          </w:p>
          <w:p w:rsidR="007713F8" w:rsidRPr="009C09EF" w:rsidRDefault="007713F8" w:rsidP="007713F8">
            <w:pPr>
              <w:jc w:val="center"/>
              <w:rPr>
                <w:rFonts w:ascii="Times New Roman"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Морфологический разбор глагола.</w:t>
            </w: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Устный и письменный морфологически разбор имени прилагательного.</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182-183</w:t>
            </w:r>
          </w:p>
        </w:tc>
        <w:tc>
          <w:tcPr>
            <w:tcW w:w="1134"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0</w:t>
            </w:r>
            <w:r>
              <w:rPr>
                <w:rFonts w:ascii="Times New Roman" w:hAnsi="Times New Roman" w:cs="Times New Roman"/>
                <w:sz w:val="24"/>
                <w:szCs w:val="24"/>
              </w:rPr>
              <w:t>2</w:t>
            </w:r>
            <w:r w:rsidRPr="009C09EF">
              <w:rPr>
                <w:rFonts w:ascii="Times New Roman" w:hAnsi="Times New Roman" w:cs="Times New Roman"/>
                <w:sz w:val="24"/>
                <w:szCs w:val="24"/>
              </w:rPr>
              <w:t>.05.</w:t>
            </w:r>
          </w:p>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0</w:t>
            </w:r>
            <w:r>
              <w:rPr>
                <w:rFonts w:ascii="Times New Roman" w:hAnsi="Times New Roman" w:cs="Times New Roman"/>
                <w:sz w:val="24"/>
                <w:szCs w:val="24"/>
              </w:rPr>
              <w:t>3</w:t>
            </w:r>
            <w:r w:rsidRPr="009C09EF">
              <w:rPr>
                <w:rFonts w:ascii="Times New Roman" w:hAnsi="Times New Roman" w:cs="Times New Roman"/>
                <w:sz w:val="24"/>
                <w:szCs w:val="24"/>
              </w:rPr>
              <w:t>.05.</w:t>
            </w:r>
          </w:p>
        </w:tc>
        <w:tc>
          <w:tcPr>
            <w:tcW w:w="3686"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proofErr w:type="gramStart"/>
            <w:r w:rsidRPr="009C09EF">
              <w:rPr>
                <w:rFonts w:ascii="Times New Roman" w:hAnsi="Times New Roman" w:cs="Times New Roman"/>
                <w:b/>
                <w:sz w:val="24"/>
                <w:szCs w:val="24"/>
              </w:rPr>
              <w:t xml:space="preserve">Р. Р. </w:t>
            </w:r>
            <w:r w:rsidRPr="009C09EF">
              <w:rPr>
                <w:rFonts w:ascii="Times New Roman" w:hAnsi="Times New Roman" w:cs="Times New Roman"/>
                <w:sz w:val="24"/>
                <w:szCs w:val="24"/>
              </w:rPr>
              <w:t>Сжатое изложение с изменением формы лица (А. Ф. Савчук.</w:t>
            </w:r>
            <w:proofErr w:type="gramEnd"/>
            <w:r w:rsidRPr="009C09EF">
              <w:rPr>
                <w:rFonts w:ascii="Times New Roman" w:hAnsi="Times New Roman" w:cs="Times New Roman"/>
                <w:sz w:val="24"/>
                <w:szCs w:val="24"/>
              </w:rPr>
              <w:t xml:space="preserve"> </w:t>
            </w:r>
            <w:proofErr w:type="gramStart"/>
            <w:r w:rsidRPr="009C09EF">
              <w:rPr>
                <w:rFonts w:ascii="Times New Roman" w:hAnsi="Times New Roman" w:cs="Times New Roman"/>
                <w:sz w:val="24"/>
                <w:szCs w:val="24"/>
              </w:rPr>
              <w:t>«Шоколадный торт»).</w:t>
            </w:r>
            <w:proofErr w:type="gramEnd"/>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Подготовка к изложению.</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184-185</w:t>
            </w:r>
          </w:p>
        </w:tc>
        <w:tc>
          <w:tcPr>
            <w:tcW w:w="1134" w:type="dxa"/>
            <w:tcBorders>
              <w:top w:val="single" w:sz="4" w:space="0" w:color="auto"/>
              <w:left w:val="single" w:sz="4" w:space="0" w:color="auto"/>
              <w:bottom w:val="single" w:sz="4" w:space="0" w:color="auto"/>
              <w:right w:val="single" w:sz="4" w:space="0" w:color="auto"/>
            </w:tcBorders>
            <w:hideMark/>
          </w:tcPr>
          <w:p w:rsidR="007713F8"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0</w:t>
            </w:r>
            <w:r>
              <w:rPr>
                <w:rFonts w:ascii="Times New Roman" w:hAnsi="Times New Roman" w:cs="Times New Roman"/>
                <w:sz w:val="24"/>
                <w:szCs w:val="24"/>
              </w:rPr>
              <w:t>4</w:t>
            </w:r>
            <w:r w:rsidRPr="009C09EF">
              <w:rPr>
                <w:rFonts w:ascii="Times New Roman" w:hAnsi="Times New Roman" w:cs="Times New Roman"/>
                <w:sz w:val="24"/>
                <w:szCs w:val="24"/>
              </w:rPr>
              <w:t>.05.</w:t>
            </w:r>
          </w:p>
          <w:p w:rsidR="007713F8" w:rsidRPr="009C09EF" w:rsidRDefault="007713F8" w:rsidP="007713F8">
            <w:pPr>
              <w:jc w:val="center"/>
              <w:rPr>
                <w:rFonts w:ascii="Times New Roman" w:hAnsi="Times New Roman" w:cs="Times New Roman"/>
                <w:sz w:val="24"/>
                <w:szCs w:val="24"/>
              </w:rPr>
            </w:pPr>
            <w:r>
              <w:rPr>
                <w:rFonts w:ascii="Times New Roman" w:hAnsi="Times New Roman" w:cs="Times New Roman"/>
                <w:sz w:val="24"/>
                <w:szCs w:val="24"/>
              </w:rPr>
              <w:t>07</w:t>
            </w:r>
            <w:r w:rsidRPr="009C09EF">
              <w:rPr>
                <w:rFonts w:ascii="Times New Roman" w:hAnsi="Times New Roman" w:cs="Times New Roman"/>
                <w:sz w:val="24"/>
                <w:szCs w:val="24"/>
              </w:rPr>
              <w:t>.05.</w:t>
            </w:r>
          </w:p>
        </w:tc>
        <w:tc>
          <w:tcPr>
            <w:tcW w:w="3686"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Мягкий знак после шипящих в глаголах второго лица единственного числа.</w:t>
            </w: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Усвоение правила написания Ь после шипящих в глаголах 2 лица единственного числа. Выполнение упражнений, руководствуясь усвоенным правилом.</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186</w:t>
            </w:r>
          </w:p>
        </w:tc>
        <w:tc>
          <w:tcPr>
            <w:tcW w:w="1134"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Pr>
                <w:rFonts w:ascii="Times New Roman" w:hAnsi="Times New Roman" w:cs="Times New Roman"/>
                <w:sz w:val="24"/>
                <w:szCs w:val="24"/>
              </w:rPr>
              <w:t>08</w:t>
            </w:r>
            <w:r w:rsidRPr="009C09EF">
              <w:rPr>
                <w:rFonts w:ascii="Times New Roman" w:hAnsi="Times New Roman" w:cs="Times New Roman"/>
                <w:sz w:val="24"/>
                <w:szCs w:val="24"/>
              </w:rPr>
              <w:t>.05.</w:t>
            </w:r>
          </w:p>
          <w:p w:rsidR="007713F8" w:rsidRPr="009C09EF" w:rsidRDefault="007713F8" w:rsidP="007713F8">
            <w:pPr>
              <w:jc w:val="center"/>
              <w:rPr>
                <w:rFonts w:ascii="Times New Roman"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Употребление времен.</w:t>
            </w: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 xml:space="preserve">Составление рассказа, используя глаголы в прошедшем, настоящем и будущем времени. Устное продолжение рассказа, употребляя глаголы в настоящем и будущем времени. </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187</w:t>
            </w:r>
          </w:p>
        </w:tc>
        <w:tc>
          <w:tcPr>
            <w:tcW w:w="1134"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Pr>
                <w:rFonts w:ascii="Times New Roman" w:hAnsi="Times New Roman" w:cs="Times New Roman"/>
                <w:sz w:val="24"/>
                <w:szCs w:val="24"/>
              </w:rPr>
              <w:t>08</w:t>
            </w:r>
            <w:r w:rsidRPr="009C09EF">
              <w:rPr>
                <w:rFonts w:ascii="Times New Roman" w:hAnsi="Times New Roman" w:cs="Times New Roman"/>
                <w:sz w:val="24"/>
                <w:szCs w:val="24"/>
              </w:rPr>
              <w:t>.05.</w:t>
            </w:r>
          </w:p>
        </w:tc>
        <w:tc>
          <w:tcPr>
            <w:tcW w:w="3686"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b/>
                <w:sz w:val="24"/>
                <w:szCs w:val="24"/>
              </w:rPr>
              <w:t xml:space="preserve">Р. Р. </w:t>
            </w:r>
            <w:r w:rsidRPr="009C09EF">
              <w:rPr>
                <w:rFonts w:ascii="Times New Roman" w:hAnsi="Times New Roman" w:cs="Times New Roman"/>
                <w:sz w:val="24"/>
                <w:szCs w:val="24"/>
              </w:rPr>
              <w:t>Употребление «живописного настоящего» в повествовании.</w:t>
            </w: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 xml:space="preserve">Составление устного рассказа по сюжетным картинкам (коллективно и самостоятельно). </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188-189</w:t>
            </w:r>
          </w:p>
        </w:tc>
        <w:tc>
          <w:tcPr>
            <w:tcW w:w="1134"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0</w:t>
            </w:r>
            <w:r w:rsidRPr="009C09EF">
              <w:rPr>
                <w:rFonts w:ascii="Times New Roman" w:hAnsi="Times New Roman" w:cs="Times New Roman"/>
                <w:sz w:val="24"/>
                <w:szCs w:val="24"/>
              </w:rPr>
              <w:t>.05.</w:t>
            </w:r>
          </w:p>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1</w:t>
            </w:r>
            <w:r w:rsidRPr="009C09EF">
              <w:rPr>
                <w:rFonts w:ascii="Times New Roman" w:hAnsi="Times New Roman" w:cs="Times New Roman"/>
                <w:sz w:val="24"/>
                <w:szCs w:val="24"/>
              </w:rPr>
              <w:t>.05.</w:t>
            </w:r>
          </w:p>
        </w:tc>
        <w:tc>
          <w:tcPr>
            <w:tcW w:w="3686"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Повторение изученного по теме «Глагол».</w:t>
            </w: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3 ч.</w:t>
            </w:r>
          </w:p>
        </w:tc>
        <w:tc>
          <w:tcPr>
            <w:tcW w:w="4240"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 xml:space="preserve"> Выполнение заданий по темам раздела.</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190-191</w:t>
            </w:r>
          </w:p>
        </w:tc>
        <w:tc>
          <w:tcPr>
            <w:tcW w:w="1134"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4</w:t>
            </w:r>
            <w:r w:rsidRPr="009C09EF">
              <w:rPr>
                <w:rFonts w:ascii="Times New Roman" w:hAnsi="Times New Roman" w:cs="Times New Roman"/>
                <w:sz w:val="24"/>
                <w:szCs w:val="24"/>
              </w:rPr>
              <w:t>.05.</w:t>
            </w:r>
          </w:p>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5</w:t>
            </w:r>
            <w:r w:rsidRPr="009C09EF">
              <w:rPr>
                <w:rFonts w:ascii="Times New Roman" w:hAnsi="Times New Roman" w:cs="Times New Roman"/>
                <w:sz w:val="24"/>
                <w:szCs w:val="24"/>
              </w:rPr>
              <w:t>.05.</w:t>
            </w:r>
          </w:p>
        </w:tc>
        <w:tc>
          <w:tcPr>
            <w:tcW w:w="3686"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b/>
                <w:sz w:val="24"/>
                <w:szCs w:val="24"/>
              </w:rPr>
              <w:t xml:space="preserve">Итоговый контрольный диктант </w:t>
            </w:r>
            <w:r w:rsidRPr="009C09EF">
              <w:rPr>
                <w:rFonts w:ascii="Times New Roman" w:hAnsi="Times New Roman" w:cs="Times New Roman"/>
                <w:sz w:val="24"/>
                <w:szCs w:val="24"/>
              </w:rPr>
              <w:t xml:space="preserve">с грамматическим заданием. </w:t>
            </w:r>
          </w:p>
          <w:p w:rsidR="007713F8" w:rsidRPr="009C09EF" w:rsidRDefault="007713F8" w:rsidP="007713F8">
            <w:pPr>
              <w:jc w:val="both"/>
              <w:rPr>
                <w:rFonts w:ascii="Times New Roman" w:hAnsi="Times New Roman" w:cs="Times New Roman"/>
                <w:b/>
                <w:sz w:val="24"/>
                <w:szCs w:val="24"/>
              </w:rPr>
            </w:pPr>
            <w:r w:rsidRPr="009C09EF">
              <w:rPr>
                <w:rFonts w:ascii="Times New Roman" w:hAnsi="Times New Roman" w:cs="Times New Roman"/>
                <w:sz w:val="24"/>
                <w:szCs w:val="24"/>
              </w:rPr>
              <w:t>Анализ диктанта и работа над ошибками.</w:t>
            </w: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2 ч.</w:t>
            </w:r>
          </w:p>
        </w:tc>
        <w:tc>
          <w:tcPr>
            <w:tcW w:w="4240" w:type="dxa"/>
            <w:tcBorders>
              <w:top w:val="single" w:sz="4" w:space="0" w:color="auto"/>
              <w:left w:val="single" w:sz="4" w:space="0" w:color="auto"/>
              <w:bottom w:val="single" w:sz="4" w:space="0" w:color="auto"/>
              <w:right w:val="single" w:sz="4" w:space="0" w:color="auto"/>
            </w:tcBorders>
            <w:noWrap/>
          </w:tcPr>
          <w:p w:rsidR="007713F8" w:rsidRPr="009C09EF" w:rsidRDefault="007713F8" w:rsidP="007713F8">
            <w:pPr>
              <w:jc w:val="both"/>
              <w:rPr>
                <w:rFonts w:ascii="Times New Roman" w:hAnsi="Times New Roman" w:cs="Times New Roman"/>
                <w:sz w:val="24"/>
                <w:szCs w:val="24"/>
              </w:rPr>
            </w:pPr>
          </w:p>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Выполнение работы над ошибками.</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192-</w:t>
            </w:r>
            <w:r w:rsidRPr="009C09EF">
              <w:rPr>
                <w:rFonts w:ascii="Times New Roman" w:hAnsi="Times New Roman" w:cs="Times New Roman"/>
                <w:sz w:val="24"/>
                <w:szCs w:val="24"/>
              </w:rPr>
              <w:lastRenderedPageBreak/>
              <w:t>193</w:t>
            </w:r>
          </w:p>
        </w:tc>
        <w:tc>
          <w:tcPr>
            <w:tcW w:w="1134" w:type="dxa"/>
            <w:tcBorders>
              <w:top w:val="single" w:sz="4" w:space="0" w:color="auto"/>
              <w:left w:val="single" w:sz="4" w:space="0" w:color="auto"/>
              <w:bottom w:val="single" w:sz="4" w:space="0" w:color="auto"/>
              <w:right w:val="single" w:sz="4" w:space="0" w:color="auto"/>
            </w:tcBorders>
            <w:hideMark/>
          </w:tcPr>
          <w:p w:rsidR="007713F8"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lastRenderedPageBreak/>
              <w:t>1</w:t>
            </w:r>
            <w:r>
              <w:rPr>
                <w:rFonts w:ascii="Times New Roman" w:hAnsi="Times New Roman" w:cs="Times New Roman"/>
                <w:sz w:val="24"/>
                <w:szCs w:val="24"/>
              </w:rPr>
              <w:t>5</w:t>
            </w:r>
            <w:r w:rsidRPr="009C09EF">
              <w:rPr>
                <w:rFonts w:ascii="Times New Roman" w:hAnsi="Times New Roman" w:cs="Times New Roman"/>
                <w:sz w:val="24"/>
                <w:szCs w:val="24"/>
              </w:rPr>
              <w:t>.05</w:t>
            </w:r>
          </w:p>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lastRenderedPageBreak/>
              <w:t>1</w:t>
            </w:r>
            <w:r>
              <w:rPr>
                <w:rFonts w:ascii="Times New Roman" w:hAnsi="Times New Roman" w:cs="Times New Roman"/>
                <w:sz w:val="24"/>
                <w:szCs w:val="24"/>
              </w:rPr>
              <w:t>6</w:t>
            </w:r>
            <w:r w:rsidRPr="009C09EF">
              <w:rPr>
                <w:rFonts w:ascii="Times New Roman" w:hAnsi="Times New Roman" w:cs="Times New Roman"/>
                <w:sz w:val="24"/>
                <w:szCs w:val="24"/>
              </w:rPr>
              <w:t>.05.</w:t>
            </w:r>
          </w:p>
          <w:p w:rsidR="007713F8" w:rsidRPr="009C09EF" w:rsidRDefault="007713F8" w:rsidP="007713F8">
            <w:pPr>
              <w:jc w:val="center"/>
              <w:rPr>
                <w:rFonts w:ascii="Times New Roman" w:hAnsi="Times New Roman" w:cs="Times New Roman"/>
                <w:sz w:val="24"/>
                <w:szCs w:val="24"/>
              </w:rPr>
            </w:pPr>
          </w:p>
        </w:tc>
        <w:tc>
          <w:tcPr>
            <w:tcW w:w="3686"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proofErr w:type="gramStart"/>
            <w:r w:rsidRPr="009C09EF">
              <w:rPr>
                <w:rFonts w:ascii="Times New Roman" w:hAnsi="Times New Roman" w:cs="Times New Roman"/>
                <w:b/>
                <w:sz w:val="24"/>
                <w:szCs w:val="24"/>
              </w:rPr>
              <w:lastRenderedPageBreak/>
              <w:t xml:space="preserve">Р. Р. </w:t>
            </w:r>
            <w:r w:rsidRPr="009C09EF">
              <w:rPr>
                <w:rFonts w:ascii="Times New Roman" w:hAnsi="Times New Roman" w:cs="Times New Roman"/>
                <w:sz w:val="24"/>
                <w:szCs w:val="24"/>
              </w:rPr>
              <w:t xml:space="preserve">Сочинение-рассказ по </w:t>
            </w:r>
            <w:r w:rsidRPr="009C09EF">
              <w:rPr>
                <w:rFonts w:ascii="Times New Roman" w:hAnsi="Times New Roman" w:cs="Times New Roman"/>
                <w:sz w:val="24"/>
                <w:szCs w:val="24"/>
              </w:rPr>
              <w:lastRenderedPageBreak/>
              <w:t>рисунку (О. Попович.</w:t>
            </w:r>
            <w:proofErr w:type="gramEnd"/>
            <w:r w:rsidRPr="009C09EF">
              <w:rPr>
                <w:rFonts w:ascii="Times New Roman" w:hAnsi="Times New Roman" w:cs="Times New Roman"/>
                <w:sz w:val="24"/>
                <w:szCs w:val="24"/>
              </w:rPr>
              <w:t xml:space="preserve"> </w:t>
            </w:r>
            <w:proofErr w:type="gramStart"/>
            <w:r w:rsidRPr="009C09EF">
              <w:rPr>
                <w:rFonts w:ascii="Times New Roman" w:hAnsi="Times New Roman" w:cs="Times New Roman"/>
                <w:sz w:val="24"/>
                <w:szCs w:val="24"/>
              </w:rPr>
              <w:t>«Не взяли на рыбалку»).</w:t>
            </w:r>
            <w:proofErr w:type="gramEnd"/>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lastRenderedPageBreak/>
              <w:t>2 ч.</w:t>
            </w:r>
          </w:p>
        </w:tc>
        <w:tc>
          <w:tcPr>
            <w:tcW w:w="4240" w:type="dxa"/>
            <w:tcBorders>
              <w:top w:val="single" w:sz="4" w:space="0" w:color="auto"/>
              <w:left w:val="single" w:sz="4" w:space="0" w:color="auto"/>
              <w:bottom w:val="single" w:sz="4" w:space="0" w:color="auto"/>
              <w:right w:val="single" w:sz="4" w:space="0" w:color="auto"/>
            </w:tcBorders>
            <w:noWrap/>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Подготовка к сочинению</w:t>
            </w:r>
          </w:p>
          <w:p w:rsidR="007713F8" w:rsidRPr="009C09EF" w:rsidRDefault="007713F8" w:rsidP="007713F8">
            <w:pPr>
              <w:jc w:val="both"/>
              <w:rPr>
                <w:rFonts w:ascii="Times New Roman" w:hAnsi="Times New Roman" w:cs="Times New Roman"/>
                <w:sz w:val="24"/>
                <w:szCs w:val="24"/>
              </w:rPr>
            </w:pP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lastRenderedPageBreak/>
              <w:t>194</w:t>
            </w:r>
          </w:p>
        </w:tc>
        <w:tc>
          <w:tcPr>
            <w:tcW w:w="1134"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w:t>
            </w:r>
            <w:r>
              <w:rPr>
                <w:rFonts w:ascii="Times New Roman" w:hAnsi="Times New Roman" w:cs="Times New Roman"/>
                <w:sz w:val="24"/>
                <w:szCs w:val="24"/>
              </w:rPr>
              <w:t>7</w:t>
            </w:r>
            <w:r w:rsidRPr="009C09EF">
              <w:rPr>
                <w:rFonts w:ascii="Times New Roman" w:hAnsi="Times New Roman" w:cs="Times New Roman"/>
                <w:sz w:val="24"/>
                <w:szCs w:val="24"/>
              </w:rPr>
              <w:t>.05.</w:t>
            </w:r>
          </w:p>
        </w:tc>
        <w:tc>
          <w:tcPr>
            <w:tcW w:w="3686" w:type="dxa"/>
            <w:tcBorders>
              <w:top w:val="single" w:sz="4" w:space="0" w:color="auto"/>
              <w:left w:val="single" w:sz="4" w:space="0" w:color="auto"/>
              <w:bottom w:val="single" w:sz="4" w:space="0" w:color="auto"/>
              <w:right w:val="single" w:sz="4" w:space="0" w:color="auto"/>
            </w:tcBorders>
            <w:noWrap/>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Разделы науки о языке.</w:t>
            </w:r>
          </w:p>
          <w:p w:rsidR="007713F8" w:rsidRPr="009C09EF" w:rsidRDefault="007713F8" w:rsidP="007713F8">
            <w:pPr>
              <w:jc w:val="both"/>
              <w:rPr>
                <w:rFonts w:ascii="Times New Roman" w:hAnsi="Times New Roman" w:cs="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Составление и  анализ обобщающей таблицы. Сообщение «Изучайте русский язык» по составленному плану.</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195-196</w:t>
            </w:r>
          </w:p>
        </w:tc>
        <w:tc>
          <w:tcPr>
            <w:tcW w:w="1134"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Pr>
                <w:rFonts w:ascii="Times New Roman" w:hAnsi="Times New Roman" w:cs="Times New Roman"/>
                <w:sz w:val="24"/>
                <w:szCs w:val="24"/>
              </w:rPr>
              <w:t>18</w:t>
            </w:r>
            <w:r w:rsidRPr="009C09EF">
              <w:rPr>
                <w:rFonts w:ascii="Times New Roman" w:hAnsi="Times New Roman" w:cs="Times New Roman"/>
                <w:sz w:val="24"/>
                <w:szCs w:val="24"/>
              </w:rPr>
              <w:t>.05.</w:t>
            </w:r>
          </w:p>
          <w:p w:rsidR="007713F8" w:rsidRPr="009C09EF" w:rsidRDefault="007713F8" w:rsidP="007713F8">
            <w:pPr>
              <w:jc w:val="center"/>
              <w:rPr>
                <w:rFonts w:ascii="Times New Roman" w:hAnsi="Times New Roman" w:cs="Times New Roman"/>
                <w:sz w:val="24"/>
                <w:szCs w:val="24"/>
              </w:rPr>
            </w:pPr>
            <w:r>
              <w:rPr>
                <w:rFonts w:ascii="Times New Roman" w:hAnsi="Times New Roman" w:cs="Times New Roman"/>
                <w:sz w:val="24"/>
                <w:szCs w:val="24"/>
              </w:rPr>
              <w:t>21</w:t>
            </w:r>
            <w:r w:rsidRPr="009C09EF">
              <w:rPr>
                <w:rFonts w:ascii="Times New Roman" w:hAnsi="Times New Roman" w:cs="Times New Roman"/>
                <w:sz w:val="24"/>
                <w:szCs w:val="24"/>
              </w:rPr>
              <w:t>.05.</w:t>
            </w:r>
          </w:p>
        </w:tc>
        <w:tc>
          <w:tcPr>
            <w:tcW w:w="3686"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b/>
                <w:sz w:val="24"/>
                <w:szCs w:val="24"/>
              </w:rPr>
              <w:t xml:space="preserve">Р. Р. Контрольное сочинение </w:t>
            </w:r>
            <w:r w:rsidRPr="009C09EF">
              <w:rPr>
                <w:rFonts w:ascii="Times New Roman" w:hAnsi="Times New Roman" w:cs="Times New Roman"/>
                <w:sz w:val="24"/>
                <w:szCs w:val="24"/>
              </w:rPr>
              <w:t>на одну из тем по выбору.</w:t>
            </w: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Подготовка к сочинению.</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197-198</w:t>
            </w:r>
          </w:p>
        </w:tc>
        <w:tc>
          <w:tcPr>
            <w:tcW w:w="1134"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2</w:t>
            </w:r>
            <w:r w:rsidRPr="009C09EF">
              <w:rPr>
                <w:rFonts w:ascii="Times New Roman" w:hAnsi="Times New Roman" w:cs="Times New Roman"/>
                <w:sz w:val="24"/>
                <w:szCs w:val="24"/>
              </w:rPr>
              <w:t>.05.</w:t>
            </w:r>
          </w:p>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2</w:t>
            </w:r>
            <w:r w:rsidRPr="009C09EF">
              <w:rPr>
                <w:rFonts w:ascii="Times New Roman" w:hAnsi="Times New Roman" w:cs="Times New Roman"/>
                <w:sz w:val="24"/>
                <w:szCs w:val="24"/>
              </w:rPr>
              <w:t>.05.</w:t>
            </w:r>
          </w:p>
        </w:tc>
        <w:tc>
          <w:tcPr>
            <w:tcW w:w="3686"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Орфограммы в приставках и  корнях слов.</w:t>
            </w: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2ч.</w:t>
            </w:r>
          </w:p>
        </w:tc>
        <w:tc>
          <w:tcPr>
            <w:tcW w:w="4240"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Составление и  анализ обобщающей таблицы. Работа с текстами упражнений.</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199 – 200</w:t>
            </w:r>
          </w:p>
        </w:tc>
        <w:tc>
          <w:tcPr>
            <w:tcW w:w="1134" w:type="dxa"/>
            <w:tcBorders>
              <w:top w:val="single" w:sz="4" w:space="0" w:color="auto"/>
              <w:left w:val="single" w:sz="4" w:space="0" w:color="auto"/>
              <w:bottom w:val="single" w:sz="4" w:space="0" w:color="auto"/>
              <w:right w:val="single" w:sz="4" w:space="0" w:color="auto"/>
            </w:tcBorders>
            <w:hideMark/>
          </w:tcPr>
          <w:p w:rsidR="007713F8"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3</w:t>
            </w:r>
            <w:r w:rsidRPr="009C09EF">
              <w:rPr>
                <w:rFonts w:ascii="Times New Roman" w:hAnsi="Times New Roman" w:cs="Times New Roman"/>
                <w:sz w:val="24"/>
                <w:szCs w:val="24"/>
              </w:rPr>
              <w:t>.05.</w:t>
            </w:r>
          </w:p>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4</w:t>
            </w:r>
            <w:r w:rsidRPr="009C09EF">
              <w:rPr>
                <w:rFonts w:ascii="Times New Roman" w:hAnsi="Times New Roman" w:cs="Times New Roman"/>
                <w:sz w:val="24"/>
                <w:szCs w:val="24"/>
              </w:rPr>
              <w:t>.05.</w:t>
            </w:r>
          </w:p>
        </w:tc>
        <w:tc>
          <w:tcPr>
            <w:tcW w:w="3686"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Орфограммы в окончаниях слов.</w:t>
            </w: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 xml:space="preserve"> Выполнение упражнений, руководствуясь усвоенными правилами.</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201</w:t>
            </w:r>
          </w:p>
        </w:tc>
        <w:tc>
          <w:tcPr>
            <w:tcW w:w="1134"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2</w:t>
            </w:r>
            <w:r>
              <w:rPr>
                <w:rFonts w:ascii="Times New Roman" w:hAnsi="Times New Roman" w:cs="Times New Roman"/>
                <w:sz w:val="24"/>
                <w:szCs w:val="24"/>
              </w:rPr>
              <w:t>5</w:t>
            </w:r>
            <w:r w:rsidRPr="009C09EF">
              <w:rPr>
                <w:rFonts w:ascii="Times New Roman" w:hAnsi="Times New Roman" w:cs="Times New Roman"/>
                <w:sz w:val="24"/>
                <w:szCs w:val="24"/>
              </w:rPr>
              <w:t>.05.</w:t>
            </w:r>
          </w:p>
        </w:tc>
        <w:tc>
          <w:tcPr>
            <w:tcW w:w="3686"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Употребление букв Ъ и Ь. Раздельные написания.</w:t>
            </w: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1 ч.</w:t>
            </w:r>
          </w:p>
        </w:tc>
        <w:tc>
          <w:tcPr>
            <w:tcW w:w="4240"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 xml:space="preserve"> Выполнение упражнений, руководствуясь усвоенными правилами.</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 xml:space="preserve">202 - 203  </w:t>
            </w:r>
          </w:p>
        </w:tc>
        <w:tc>
          <w:tcPr>
            <w:tcW w:w="1134"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Pr>
                <w:rFonts w:ascii="Times New Roman" w:hAnsi="Times New Roman" w:cs="Times New Roman"/>
                <w:sz w:val="24"/>
                <w:szCs w:val="24"/>
              </w:rPr>
              <w:t>28</w:t>
            </w:r>
            <w:r w:rsidRPr="009C09EF">
              <w:rPr>
                <w:rFonts w:ascii="Times New Roman" w:hAnsi="Times New Roman" w:cs="Times New Roman"/>
                <w:sz w:val="24"/>
                <w:szCs w:val="24"/>
              </w:rPr>
              <w:t>.05</w:t>
            </w:r>
          </w:p>
          <w:p w:rsidR="007713F8" w:rsidRPr="009C09EF" w:rsidRDefault="007713F8" w:rsidP="007713F8">
            <w:pPr>
              <w:jc w:val="center"/>
              <w:rPr>
                <w:rFonts w:ascii="Times New Roman" w:hAnsi="Times New Roman" w:cs="Times New Roman"/>
                <w:sz w:val="24"/>
                <w:szCs w:val="24"/>
              </w:rPr>
            </w:pPr>
            <w:r>
              <w:rPr>
                <w:rFonts w:ascii="Times New Roman" w:hAnsi="Times New Roman" w:cs="Times New Roman"/>
                <w:sz w:val="24"/>
                <w:szCs w:val="24"/>
              </w:rPr>
              <w:t>29</w:t>
            </w:r>
            <w:r w:rsidRPr="009C09EF">
              <w:rPr>
                <w:rFonts w:ascii="Times New Roman" w:hAnsi="Times New Roman" w:cs="Times New Roman"/>
                <w:sz w:val="24"/>
                <w:szCs w:val="24"/>
              </w:rPr>
              <w:t>.05</w:t>
            </w:r>
          </w:p>
        </w:tc>
        <w:tc>
          <w:tcPr>
            <w:tcW w:w="3686"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Знаки препинания в простом и сложном предложении.</w:t>
            </w: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Style w:val="af3"/>
                <w:rFonts w:ascii="Times New Roman" w:hAnsi="Times New Roman" w:cs="Times New Roman"/>
                <w:b w:val="0"/>
                <w:sz w:val="24"/>
                <w:szCs w:val="24"/>
              </w:rPr>
              <w:t>2 ч.</w:t>
            </w:r>
          </w:p>
        </w:tc>
        <w:tc>
          <w:tcPr>
            <w:tcW w:w="4240"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 xml:space="preserve"> Выполнение упражнений, руководствуясь усвоенными правилами.</w:t>
            </w: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sidRPr="009C09EF">
              <w:rPr>
                <w:rFonts w:ascii="Times New Roman" w:hAnsi="Times New Roman" w:cs="Times New Roman"/>
                <w:sz w:val="24"/>
                <w:szCs w:val="24"/>
              </w:rPr>
              <w:t>204 -205</w:t>
            </w:r>
          </w:p>
        </w:tc>
        <w:tc>
          <w:tcPr>
            <w:tcW w:w="1134" w:type="dxa"/>
            <w:tcBorders>
              <w:top w:val="single" w:sz="4" w:space="0" w:color="auto"/>
              <w:left w:val="single" w:sz="4" w:space="0" w:color="auto"/>
              <w:bottom w:val="single" w:sz="4" w:space="0" w:color="auto"/>
              <w:right w:val="single" w:sz="4" w:space="0" w:color="auto"/>
            </w:tcBorders>
            <w:hideMark/>
          </w:tcPr>
          <w:p w:rsidR="007713F8" w:rsidRDefault="007713F8" w:rsidP="007713F8">
            <w:pPr>
              <w:jc w:val="center"/>
              <w:rPr>
                <w:rFonts w:ascii="Times New Roman" w:hAnsi="Times New Roman" w:cs="Times New Roman"/>
                <w:sz w:val="24"/>
                <w:szCs w:val="24"/>
              </w:rPr>
            </w:pPr>
            <w:r>
              <w:rPr>
                <w:rFonts w:ascii="Times New Roman" w:hAnsi="Times New Roman" w:cs="Times New Roman"/>
                <w:sz w:val="24"/>
                <w:szCs w:val="24"/>
              </w:rPr>
              <w:t>29.05</w:t>
            </w:r>
          </w:p>
          <w:p w:rsidR="007713F8" w:rsidRPr="009C09EF" w:rsidRDefault="007713F8" w:rsidP="007713F8">
            <w:pPr>
              <w:jc w:val="center"/>
              <w:rPr>
                <w:rFonts w:ascii="Times New Roman" w:hAnsi="Times New Roman" w:cs="Times New Roman"/>
                <w:sz w:val="24"/>
                <w:szCs w:val="24"/>
              </w:rPr>
            </w:pPr>
            <w:r>
              <w:rPr>
                <w:rFonts w:ascii="Times New Roman" w:hAnsi="Times New Roman" w:cs="Times New Roman"/>
                <w:sz w:val="24"/>
                <w:szCs w:val="24"/>
              </w:rPr>
              <w:t>30.05</w:t>
            </w:r>
          </w:p>
        </w:tc>
        <w:tc>
          <w:tcPr>
            <w:tcW w:w="3686"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b/>
                <w:sz w:val="24"/>
                <w:szCs w:val="24"/>
              </w:rPr>
              <w:t>Итоговое тестирование</w:t>
            </w:r>
            <w:r w:rsidRPr="009C09EF">
              <w:rPr>
                <w:rFonts w:ascii="Times New Roman" w:hAnsi="Times New Roman" w:cs="Times New Roman"/>
                <w:sz w:val="24"/>
                <w:szCs w:val="24"/>
              </w:rPr>
              <w:t xml:space="preserve">. </w:t>
            </w:r>
          </w:p>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Анализ работы.</w:t>
            </w: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center"/>
              <w:rPr>
                <w:rStyle w:val="af3"/>
                <w:rFonts w:ascii="Times New Roman" w:hAnsi="Times New Roman" w:cs="Times New Roman"/>
                <w:b w:val="0"/>
                <w:sz w:val="24"/>
                <w:szCs w:val="24"/>
              </w:rPr>
            </w:pPr>
            <w:r w:rsidRPr="009C09EF">
              <w:rPr>
                <w:rFonts w:ascii="Times New Roman" w:hAnsi="Times New Roman" w:cs="Times New Roman"/>
                <w:sz w:val="24"/>
                <w:szCs w:val="24"/>
              </w:rPr>
              <w:t>2 ч.</w:t>
            </w:r>
          </w:p>
        </w:tc>
        <w:tc>
          <w:tcPr>
            <w:tcW w:w="4240" w:type="dxa"/>
            <w:tcBorders>
              <w:top w:val="single" w:sz="4" w:space="0" w:color="auto"/>
              <w:left w:val="single" w:sz="4" w:space="0" w:color="auto"/>
              <w:bottom w:val="single" w:sz="4" w:space="0" w:color="auto"/>
              <w:right w:val="single" w:sz="4" w:space="0" w:color="auto"/>
            </w:tcBorders>
            <w:noWrap/>
          </w:tcPr>
          <w:p w:rsidR="007713F8" w:rsidRPr="009C09EF" w:rsidRDefault="007713F8" w:rsidP="007713F8">
            <w:pPr>
              <w:jc w:val="both"/>
              <w:rPr>
                <w:rFonts w:ascii="Times New Roman" w:hAnsi="Times New Roman" w:cs="Times New Roman"/>
                <w:sz w:val="24"/>
                <w:szCs w:val="24"/>
              </w:rPr>
            </w:pPr>
            <w:r w:rsidRPr="009C09EF">
              <w:rPr>
                <w:rFonts w:ascii="Times New Roman" w:hAnsi="Times New Roman" w:cs="Times New Roman"/>
                <w:sz w:val="24"/>
                <w:szCs w:val="24"/>
              </w:rPr>
              <w:t>Написание теста</w:t>
            </w:r>
          </w:p>
          <w:p w:rsidR="007713F8" w:rsidRPr="009C09EF" w:rsidRDefault="007713F8" w:rsidP="007713F8">
            <w:pPr>
              <w:jc w:val="both"/>
              <w:rPr>
                <w:rFonts w:ascii="Times New Roman" w:hAnsi="Times New Roman" w:cs="Times New Roman"/>
                <w:sz w:val="24"/>
                <w:szCs w:val="24"/>
              </w:rPr>
            </w:pPr>
          </w:p>
        </w:tc>
      </w:tr>
      <w:tr w:rsidR="007713F8" w:rsidRPr="009C09EF" w:rsidTr="001F79AC">
        <w:tc>
          <w:tcPr>
            <w:tcW w:w="675" w:type="dxa"/>
            <w:tcBorders>
              <w:top w:val="single" w:sz="4" w:space="0" w:color="auto"/>
              <w:left w:val="single" w:sz="4" w:space="0" w:color="auto"/>
              <w:bottom w:val="single" w:sz="4" w:space="0" w:color="auto"/>
              <w:right w:val="single" w:sz="4" w:space="0" w:color="auto"/>
            </w:tcBorders>
            <w:hideMark/>
          </w:tcPr>
          <w:p w:rsidR="007713F8" w:rsidRPr="009C09EF" w:rsidRDefault="007713F8" w:rsidP="007713F8">
            <w:pPr>
              <w:jc w:val="center"/>
              <w:rPr>
                <w:rFonts w:ascii="Times New Roman" w:hAnsi="Times New Roman" w:cs="Times New Roman"/>
                <w:sz w:val="24"/>
                <w:szCs w:val="24"/>
              </w:rPr>
            </w:pPr>
            <w:r>
              <w:rPr>
                <w:rFonts w:ascii="Times New Roman" w:hAnsi="Times New Roman" w:cs="Times New Roman"/>
                <w:sz w:val="24"/>
                <w:szCs w:val="24"/>
              </w:rPr>
              <w:t>206</w:t>
            </w:r>
          </w:p>
        </w:tc>
        <w:tc>
          <w:tcPr>
            <w:tcW w:w="1134" w:type="dxa"/>
            <w:tcBorders>
              <w:top w:val="single" w:sz="4" w:space="0" w:color="auto"/>
              <w:left w:val="single" w:sz="4" w:space="0" w:color="auto"/>
              <w:bottom w:val="single" w:sz="4" w:space="0" w:color="auto"/>
              <w:right w:val="single" w:sz="4" w:space="0" w:color="auto"/>
            </w:tcBorders>
            <w:hideMark/>
          </w:tcPr>
          <w:p w:rsidR="007713F8" w:rsidRDefault="007713F8" w:rsidP="007713F8">
            <w:pPr>
              <w:jc w:val="center"/>
              <w:rPr>
                <w:rFonts w:ascii="Times New Roman" w:hAnsi="Times New Roman" w:cs="Times New Roman"/>
                <w:sz w:val="24"/>
                <w:szCs w:val="24"/>
              </w:rPr>
            </w:pPr>
            <w:r>
              <w:rPr>
                <w:rFonts w:ascii="Times New Roman" w:hAnsi="Times New Roman" w:cs="Times New Roman"/>
                <w:sz w:val="24"/>
                <w:szCs w:val="24"/>
              </w:rPr>
              <w:t>31.05</w:t>
            </w:r>
          </w:p>
        </w:tc>
        <w:tc>
          <w:tcPr>
            <w:tcW w:w="3686" w:type="dxa"/>
            <w:tcBorders>
              <w:top w:val="single" w:sz="4" w:space="0" w:color="auto"/>
              <w:left w:val="single" w:sz="4" w:space="0" w:color="auto"/>
              <w:bottom w:val="single" w:sz="4" w:space="0" w:color="auto"/>
              <w:right w:val="single" w:sz="4" w:space="0" w:color="auto"/>
            </w:tcBorders>
            <w:noWrap/>
            <w:hideMark/>
          </w:tcPr>
          <w:p w:rsidR="007713F8" w:rsidRPr="009C09EF" w:rsidRDefault="007713F8" w:rsidP="007713F8">
            <w:pPr>
              <w:jc w:val="both"/>
              <w:rPr>
                <w:rFonts w:ascii="Times New Roman" w:hAnsi="Times New Roman" w:cs="Times New Roman"/>
                <w:b/>
                <w:sz w:val="24"/>
                <w:szCs w:val="24"/>
              </w:rPr>
            </w:pPr>
            <w:r>
              <w:rPr>
                <w:rFonts w:ascii="Times New Roman" w:hAnsi="Times New Roman" w:cs="Times New Roman"/>
                <w:b/>
                <w:sz w:val="24"/>
                <w:szCs w:val="24"/>
              </w:rPr>
              <w:t>Резервные уроки</w:t>
            </w:r>
          </w:p>
        </w:tc>
        <w:tc>
          <w:tcPr>
            <w:tcW w:w="1134" w:type="dxa"/>
            <w:tcBorders>
              <w:top w:val="single" w:sz="4" w:space="0" w:color="auto"/>
              <w:left w:val="single" w:sz="4" w:space="0" w:color="auto"/>
              <w:bottom w:val="single" w:sz="4" w:space="0" w:color="auto"/>
              <w:right w:val="single" w:sz="4" w:space="0" w:color="auto"/>
            </w:tcBorders>
            <w:noWrap/>
            <w:hideMark/>
          </w:tcPr>
          <w:p w:rsidR="007713F8" w:rsidRPr="009C09EF" w:rsidRDefault="00E0590B" w:rsidP="007713F8">
            <w:pPr>
              <w:jc w:val="center"/>
              <w:rPr>
                <w:rFonts w:ascii="Times New Roman" w:hAnsi="Times New Roman" w:cs="Times New Roman"/>
                <w:sz w:val="24"/>
                <w:szCs w:val="24"/>
              </w:rPr>
            </w:pPr>
            <w:r>
              <w:rPr>
                <w:rFonts w:ascii="Times New Roman" w:hAnsi="Times New Roman" w:cs="Times New Roman"/>
                <w:sz w:val="24"/>
                <w:szCs w:val="24"/>
              </w:rPr>
              <w:t>1</w:t>
            </w:r>
            <w:r w:rsidR="007713F8">
              <w:rPr>
                <w:rFonts w:ascii="Times New Roman" w:hAnsi="Times New Roman" w:cs="Times New Roman"/>
                <w:sz w:val="24"/>
                <w:szCs w:val="24"/>
              </w:rPr>
              <w:t>ч.</w:t>
            </w:r>
          </w:p>
        </w:tc>
        <w:tc>
          <w:tcPr>
            <w:tcW w:w="4240" w:type="dxa"/>
            <w:tcBorders>
              <w:top w:val="single" w:sz="4" w:space="0" w:color="auto"/>
              <w:left w:val="single" w:sz="4" w:space="0" w:color="auto"/>
              <w:bottom w:val="single" w:sz="4" w:space="0" w:color="auto"/>
              <w:right w:val="single" w:sz="4" w:space="0" w:color="auto"/>
            </w:tcBorders>
            <w:noWrap/>
          </w:tcPr>
          <w:p w:rsidR="007713F8" w:rsidRPr="009C09EF" w:rsidRDefault="007713F8" w:rsidP="007713F8">
            <w:pPr>
              <w:jc w:val="both"/>
              <w:rPr>
                <w:rFonts w:ascii="Times New Roman" w:hAnsi="Times New Roman" w:cs="Times New Roman"/>
                <w:sz w:val="24"/>
                <w:szCs w:val="24"/>
              </w:rPr>
            </w:pPr>
          </w:p>
        </w:tc>
      </w:tr>
    </w:tbl>
    <w:p w:rsidR="004A7913" w:rsidRDefault="004A7913" w:rsidP="004A7913">
      <w:pPr>
        <w:spacing w:after="0"/>
        <w:rPr>
          <w:rFonts w:ascii="Times New Roman" w:hAnsi="Times New Roman"/>
        </w:rPr>
      </w:pPr>
    </w:p>
    <w:p w:rsidR="00543536" w:rsidRDefault="00543536" w:rsidP="004A7913">
      <w:pPr>
        <w:spacing w:after="0"/>
        <w:rPr>
          <w:rFonts w:ascii="Times New Roman" w:hAnsi="Times New Roman"/>
        </w:rPr>
      </w:pPr>
    </w:p>
    <w:p w:rsidR="00543536" w:rsidRDefault="00543536" w:rsidP="004A7913">
      <w:pPr>
        <w:spacing w:after="0"/>
        <w:rPr>
          <w:rFonts w:ascii="Times New Roman" w:hAnsi="Times New Roman"/>
        </w:rPr>
      </w:pPr>
    </w:p>
    <w:p w:rsidR="00543536" w:rsidRDefault="00543536" w:rsidP="004A7913">
      <w:pPr>
        <w:spacing w:after="0"/>
        <w:rPr>
          <w:rFonts w:ascii="Times New Roman" w:hAnsi="Times New Roman"/>
        </w:rPr>
      </w:pPr>
    </w:p>
    <w:p w:rsidR="00543536" w:rsidRDefault="00543536" w:rsidP="004A7913">
      <w:pPr>
        <w:spacing w:after="0"/>
        <w:rPr>
          <w:rFonts w:ascii="Times New Roman" w:hAnsi="Times New Roman"/>
        </w:rPr>
      </w:pPr>
    </w:p>
    <w:p w:rsidR="00543536" w:rsidRDefault="00543536" w:rsidP="004A7913">
      <w:pPr>
        <w:spacing w:after="0"/>
        <w:rPr>
          <w:rFonts w:ascii="Times New Roman" w:hAnsi="Times New Roman"/>
        </w:rPr>
      </w:pPr>
    </w:p>
    <w:p w:rsidR="00543536" w:rsidRDefault="00543536" w:rsidP="004A7913">
      <w:pPr>
        <w:spacing w:after="0"/>
        <w:rPr>
          <w:rFonts w:ascii="Times New Roman" w:hAnsi="Times New Roman"/>
        </w:rPr>
      </w:pPr>
    </w:p>
    <w:p w:rsidR="00543536" w:rsidRDefault="00543536" w:rsidP="004A7913">
      <w:pPr>
        <w:spacing w:after="0"/>
        <w:rPr>
          <w:rFonts w:ascii="Times New Roman" w:hAnsi="Times New Roman"/>
        </w:rPr>
      </w:pPr>
    </w:p>
    <w:p w:rsidR="00543536" w:rsidRDefault="00543536" w:rsidP="004A7913">
      <w:pPr>
        <w:spacing w:after="0"/>
        <w:rPr>
          <w:rFonts w:ascii="Times New Roman" w:hAnsi="Times New Roman"/>
        </w:rPr>
      </w:pPr>
    </w:p>
    <w:p w:rsidR="00543536" w:rsidRDefault="00543536" w:rsidP="004A7913">
      <w:pPr>
        <w:spacing w:after="0"/>
        <w:rPr>
          <w:rFonts w:ascii="Times New Roman" w:hAnsi="Times New Roman"/>
        </w:rPr>
      </w:pPr>
    </w:p>
    <w:p w:rsidR="00543536" w:rsidRDefault="00543536" w:rsidP="004A7913">
      <w:pPr>
        <w:spacing w:after="0"/>
        <w:rPr>
          <w:rFonts w:ascii="Times New Roman" w:hAnsi="Times New Roman"/>
        </w:rPr>
      </w:pPr>
    </w:p>
    <w:p w:rsidR="00543536" w:rsidRDefault="00543536" w:rsidP="004A7913">
      <w:pPr>
        <w:spacing w:after="0"/>
        <w:rPr>
          <w:rFonts w:ascii="Times New Roman" w:hAnsi="Times New Roman"/>
        </w:rPr>
      </w:pPr>
    </w:p>
    <w:p w:rsidR="00543536" w:rsidRDefault="00543536" w:rsidP="004A7913">
      <w:pPr>
        <w:spacing w:after="0"/>
        <w:rPr>
          <w:rFonts w:ascii="Times New Roman" w:hAnsi="Times New Roman"/>
        </w:rPr>
      </w:pPr>
    </w:p>
    <w:p w:rsidR="00543536" w:rsidRDefault="00543536" w:rsidP="004A7913">
      <w:pPr>
        <w:spacing w:after="0"/>
        <w:rPr>
          <w:rFonts w:ascii="Times New Roman" w:hAnsi="Times New Roman"/>
        </w:rPr>
      </w:pPr>
    </w:p>
    <w:p w:rsidR="00543536" w:rsidRDefault="00543536" w:rsidP="004A7913">
      <w:pPr>
        <w:spacing w:after="0"/>
        <w:rPr>
          <w:rFonts w:ascii="Times New Roman" w:hAnsi="Times New Roman"/>
        </w:rPr>
      </w:pPr>
    </w:p>
    <w:p w:rsidR="00543536" w:rsidRDefault="00543536" w:rsidP="004A7913">
      <w:pPr>
        <w:spacing w:after="0"/>
        <w:rPr>
          <w:rFonts w:ascii="Times New Roman" w:hAnsi="Times New Roman"/>
        </w:rPr>
      </w:pPr>
    </w:p>
    <w:p w:rsidR="00543536" w:rsidRDefault="00543536" w:rsidP="004A7913">
      <w:pPr>
        <w:spacing w:after="0"/>
        <w:rPr>
          <w:rFonts w:ascii="Times New Roman" w:hAnsi="Times New Roman"/>
        </w:rPr>
      </w:pPr>
    </w:p>
    <w:p w:rsidR="00543536" w:rsidRDefault="00543536" w:rsidP="004A7913">
      <w:pPr>
        <w:spacing w:after="0"/>
        <w:rPr>
          <w:rFonts w:ascii="Times New Roman" w:hAnsi="Times New Roman"/>
        </w:rPr>
      </w:pPr>
    </w:p>
    <w:p w:rsidR="00543536" w:rsidRPr="00F170CD" w:rsidRDefault="00543536" w:rsidP="00543536">
      <w:pPr>
        <w:jc w:val="center"/>
        <w:rPr>
          <w:rFonts w:ascii="Times New Roman" w:eastAsia="Times New Roman" w:hAnsi="Times New Roman" w:cs="Times New Roman"/>
          <w:b/>
          <w:sz w:val="28"/>
          <w:szCs w:val="28"/>
        </w:rPr>
      </w:pPr>
      <w:r w:rsidRPr="006006A1">
        <w:rPr>
          <w:rFonts w:ascii="Times New Roman" w:eastAsia="Times New Roman" w:hAnsi="Times New Roman" w:cs="Times New Roman"/>
          <w:b/>
          <w:sz w:val="28"/>
          <w:szCs w:val="28"/>
        </w:rPr>
        <w:lastRenderedPageBreak/>
        <w:t>РЕЗУЛЬТАТЫ И СИСТЕМА ИХ ОЦЕНКИ</w:t>
      </w:r>
    </w:p>
    <w:p w:rsidR="00543536" w:rsidRDefault="00543536" w:rsidP="00543536">
      <w:pPr>
        <w:spacing w:after="0" w:line="240" w:lineRule="auto"/>
        <w:jc w:val="center"/>
        <w:rPr>
          <w:rFonts w:ascii="Times New Roman" w:hAnsi="Times New Roman" w:cs="Times New Roman"/>
          <w:b/>
          <w:sz w:val="28"/>
        </w:rPr>
      </w:pPr>
      <w:r>
        <w:rPr>
          <w:rFonts w:ascii="Times New Roman" w:hAnsi="Times New Roman" w:cs="Times New Roman"/>
          <w:b/>
          <w:sz w:val="28"/>
        </w:rPr>
        <w:t>Планируемые результаты изучения учебного предмета</w:t>
      </w:r>
    </w:p>
    <w:p w:rsidR="00543536" w:rsidRDefault="00543536" w:rsidP="00543536">
      <w:pPr>
        <w:pStyle w:val="TableContents"/>
        <w:ind w:firstLine="707"/>
        <w:jc w:val="both"/>
        <w:rPr>
          <w:sz w:val="28"/>
          <w:lang w:val="ru-RU"/>
        </w:rPr>
      </w:pPr>
      <w:r>
        <w:rPr>
          <w:sz w:val="28"/>
          <w:lang w:val="ru-RU"/>
        </w:rPr>
        <w:t xml:space="preserve">В результате изучения русского языка ученик 11 класса должен </w:t>
      </w:r>
    </w:p>
    <w:p w:rsidR="00543536" w:rsidRDefault="00543536" w:rsidP="00543536">
      <w:pPr>
        <w:pStyle w:val="TableContents"/>
        <w:ind w:firstLine="707"/>
        <w:jc w:val="both"/>
        <w:rPr>
          <w:sz w:val="28"/>
          <w:lang w:val="ru-RU"/>
        </w:rPr>
      </w:pPr>
      <w:r>
        <w:rPr>
          <w:b/>
          <w:sz w:val="28"/>
          <w:lang w:val="ru-RU"/>
        </w:rPr>
        <w:t>знать/понимать</w:t>
      </w:r>
      <w:r>
        <w:rPr>
          <w:sz w:val="28"/>
          <w:lang w:val="ru-RU"/>
        </w:rPr>
        <w:t>:</w:t>
      </w:r>
    </w:p>
    <w:p w:rsidR="00543536" w:rsidRDefault="00543536" w:rsidP="00543536">
      <w:pPr>
        <w:pStyle w:val="TableContents"/>
        <w:numPr>
          <w:ilvl w:val="0"/>
          <w:numId w:val="24"/>
        </w:numPr>
        <w:jc w:val="both"/>
        <w:rPr>
          <w:sz w:val="28"/>
          <w:lang w:val="ru-RU"/>
        </w:rPr>
      </w:pPr>
      <w:r>
        <w:rPr>
          <w:sz w:val="28"/>
          <w:lang w:val="ru-RU"/>
        </w:rPr>
        <w:t>связь языка и истории, культуры русского и других народов;</w:t>
      </w:r>
    </w:p>
    <w:p w:rsidR="00543536" w:rsidRDefault="00543536" w:rsidP="00543536">
      <w:pPr>
        <w:pStyle w:val="TableContents"/>
        <w:numPr>
          <w:ilvl w:val="0"/>
          <w:numId w:val="24"/>
        </w:numPr>
        <w:jc w:val="both"/>
        <w:rPr>
          <w:sz w:val="28"/>
          <w:lang w:val="ru-RU"/>
        </w:rPr>
      </w:pPr>
      <w:r>
        <w:rPr>
          <w:sz w:val="28"/>
          <w:lang w:val="ru-RU"/>
        </w:rPr>
        <w:t>смысл понятий: речевая ситуация и ее компоненты, литературный язык, языковая норма, культура речи;</w:t>
      </w:r>
    </w:p>
    <w:p w:rsidR="00543536" w:rsidRDefault="00543536" w:rsidP="00543536">
      <w:pPr>
        <w:pStyle w:val="TableContents"/>
        <w:numPr>
          <w:ilvl w:val="0"/>
          <w:numId w:val="24"/>
        </w:numPr>
        <w:jc w:val="both"/>
        <w:rPr>
          <w:sz w:val="28"/>
          <w:lang w:val="ru-RU"/>
        </w:rPr>
      </w:pPr>
      <w:r>
        <w:rPr>
          <w:sz w:val="28"/>
          <w:lang w:val="ru-RU"/>
        </w:rPr>
        <w:t>основные единицы и уровни языка, их признаки и взаимосвязь;</w:t>
      </w:r>
    </w:p>
    <w:p w:rsidR="00543536" w:rsidRDefault="00543536" w:rsidP="00543536">
      <w:pPr>
        <w:pStyle w:val="TableContents"/>
        <w:ind w:left="707"/>
        <w:jc w:val="both"/>
        <w:rPr>
          <w:sz w:val="28"/>
          <w:lang w:val="ru-RU"/>
        </w:rPr>
      </w:pPr>
      <w:proofErr w:type="gramStart"/>
      <w:r>
        <w:rPr>
          <w:sz w:val="28"/>
          <w:lang w:val="ru-RU"/>
        </w:rPr>
        <w:t>орфоэпические, лексические, грамматические, орфографические и пунктуационные нормы современного русского литературного языка; нормы речевого поведения в социаль</w:t>
      </w:r>
      <w:r>
        <w:rPr>
          <w:sz w:val="28"/>
          <w:lang w:val="ru-RU"/>
        </w:rPr>
        <w:softHyphen/>
        <w:t>но-культурной, учебно-научной, официально-деловой сферах общения;</w:t>
      </w:r>
      <w:proofErr w:type="gramEnd"/>
    </w:p>
    <w:p w:rsidR="00543536" w:rsidRDefault="00543536" w:rsidP="00543536">
      <w:pPr>
        <w:pStyle w:val="TableContents"/>
        <w:ind w:left="707"/>
        <w:jc w:val="both"/>
        <w:rPr>
          <w:sz w:val="28"/>
          <w:lang w:val="ru-RU"/>
        </w:rPr>
      </w:pPr>
      <w:r>
        <w:rPr>
          <w:b/>
          <w:sz w:val="28"/>
          <w:lang w:val="ru-RU"/>
        </w:rPr>
        <w:t xml:space="preserve">уметь: </w:t>
      </w:r>
    </w:p>
    <w:p w:rsidR="00543536" w:rsidRDefault="00543536" w:rsidP="00543536">
      <w:pPr>
        <w:pStyle w:val="ae"/>
        <w:numPr>
          <w:ilvl w:val="0"/>
          <w:numId w:val="25"/>
        </w:numPr>
        <w:contextualSpacing/>
        <w:rPr>
          <w:rFonts w:ascii="Times New Roman" w:hAnsi="Times New Roman"/>
          <w:bCs/>
          <w:i/>
          <w:iCs/>
          <w:sz w:val="28"/>
          <w:szCs w:val="24"/>
        </w:rPr>
      </w:pPr>
      <w:r>
        <w:rPr>
          <w:rFonts w:ascii="Times New Roman" w:hAnsi="Times New Roman"/>
          <w:b/>
          <w:bCs/>
          <w:i/>
          <w:iCs/>
          <w:sz w:val="28"/>
          <w:szCs w:val="24"/>
        </w:rPr>
        <w:t xml:space="preserve">информационно-смысловая переработка текста в процессе чтения и </w:t>
      </w:r>
      <w:proofErr w:type="spellStart"/>
      <w:r>
        <w:rPr>
          <w:rFonts w:ascii="Times New Roman" w:hAnsi="Times New Roman"/>
          <w:b/>
          <w:bCs/>
          <w:i/>
          <w:iCs/>
          <w:sz w:val="28"/>
          <w:szCs w:val="24"/>
        </w:rPr>
        <w:t>аудиро</w:t>
      </w:r>
      <w:r>
        <w:rPr>
          <w:rFonts w:ascii="Times New Roman" w:hAnsi="Times New Roman"/>
          <w:b/>
          <w:bCs/>
          <w:i/>
          <w:iCs/>
          <w:sz w:val="28"/>
          <w:szCs w:val="24"/>
        </w:rPr>
        <w:softHyphen/>
        <w:t>вания</w:t>
      </w:r>
      <w:proofErr w:type="spellEnd"/>
      <w:r>
        <w:rPr>
          <w:rFonts w:ascii="Times New Roman" w:hAnsi="Times New Roman"/>
          <w:bCs/>
          <w:i/>
          <w:iCs/>
          <w:sz w:val="28"/>
          <w:szCs w:val="24"/>
        </w:rPr>
        <w:t>:</w:t>
      </w:r>
    </w:p>
    <w:p w:rsidR="00543536" w:rsidRDefault="00543536" w:rsidP="00543536">
      <w:pPr>
        <w:pStyle w:val="TableContents"/>
        <w:numPr>
          <w:ilvl w:val="0"/>
          <w:numId w:val="23"/>
        </w:numPr>
        <w:jc w:val="both"/>
        <w:rPr>
          <w:sz w:val="28"/>
          <w:lang w:val="ru-RU"/>
        </w:rPr>
      </w:pPr>
      <w:r>
        <w:rPr>
          <w:sz w:val="28"/>
          <w:lang w:val="ru-RU"/>
        </w:rPr>
        <w:t xml:space="preserve">адекватно воспринимать информацию и понимать читаемый и </w:t>
      </w:r>
      <w:proofErr w:type="spellStart"/>
      <w:r>
        <w:rPr>
          <w:sz w:val="28"/>
          <w:lang w:val="ru-RU"/>
        </w:rPr>
        <w:t>аудируемый</w:t>
      </w:r>
      <w:proofErr w:type="spellEnd"/>
      <w:r>
        <w:rPr>
          <w:sz w:val="28"/>
          <w:lang w:val="ru-RU"/>
        </w:rPr>
        <w:t xml:space="preserve"> текст, комментировать и оценивать информацию исходного текста, определять позицию автора;</w:t>
      </w:r>
    </w:p>
    <w:p w:rsidR="00543536" w:rsidRDefault="00543536" w:rsidP="00543536">
      <w:pPr>
        <w:pStyle w:val="TableContents"/>
        <w:numPr>
          <w:ilvl w:val="0"/>
          <w:numId w:val="23"/>
        </w:numPr>
        <w:jc w:val="both"/>
        <w:rPr>
          <w:sz w:val="28"/>
          <w:lang w:val="ru-RU"/>
        </w:rPr>
      </w:pPr>
      <w:r>
        <w:rPr>
          <w:sz w:val="28"/>
          <w:lang w:val="ru-RU"/>
        </w:rPr>
        <w:t>использовать основные виды чтения (просмотровое, ознакомительно-изучающее, ознакомительно-реферативное, сканирование и др.) в зависимости от коммуникативной задачи;</w:t>
      </w:r>
    </w:p>
    <w:p w:rsidR="00543536" w:rsidRDefault="00543536" w:rsidP="00543536">
      <w:pPr>
        <w:pStyle w:val="TableContents"/>
        <w:numPr>
          <w:ilvl w:val="0"/>
          <w:numId w:val="23"/>
        </w:numPr>
        <w:jc w:val="both"/>
        <w:rPr>
          <w:sz w:val="28"/>
          <w:lang w:val="ru-RU"/>
        </w:rPr>
      </w:pPr>
      <w:r>
        <w:rPr>
          <w:sz w:val="28"/>
          <w:lang w:val="ru-RU"/>
        </w:rPr>
        <w:t>осознавать коммуникативную цель слушания текста и в соответствии с этим органи</w:t>
      </w:r>
      <w:r>
        <w:rPr>
          <w:sz w:val="28"/>
          <w:lang w:val="ru-RU"/>
        </w:rPr>
        <w:softHyphen/>
        <w:t xml:space="preserve">зовывать процесс </w:t>
      </w:r>
      <w:proofErr w:type="spellStart"/>
      <w:r>
        <w:rPr>
          <w:sz w:val="28"/>
          <w:lang w:val="ru-RU"/>
        </w:rPr>
        <w:t>аудирования</w:t>
      </w:r>
      <w:proofErr w:type="spellEnd"/>
      <w:r>
        <w:rPr>
          <w:sz w:val="28"/>
          <w:lang w:val="ru-RU"/>
        </w:rPr>
        <w:t>;</w:t>
      </w:r>
    </w:p>
    <w:p w:rsidR="00543536" w:rsidRDefault="00543536" w:rsidP="00543536">
      <w:pPr>
        <w:pStyle w:val="TableContents"/>
        <w:numPr>
          <w:ilvl w:val="0"/>
          <w:numId w:val="23"/>
        </w:numPr>
        <w:jc w:val="both"/>
        <w:rPr>
          <w:sz w:val="28"/>
          <w:lang w:val="ru-RU"/>
        </w:rPr>
      </w:pPr>
      <w:r>
        <w:rPr>
          <w:sz w:val="28"/>
          <w:lang w:val="ru-RU"/>
        </w:rPr>
        <w:t>осознавать языковые, графические особенности текста, трудности его воспри</w:t>
      </w:r>
      <w:r>
        <w:rPr>
          <w:sz w:val="28"/>
          <w:lang w:val="ru-RU"/>
        </w:rPr>
        <w:softHyphen/>
        <w:t>ятия и самостоятельно организовывать процесс чтения в зависимости от коммуника</w:t>
      </w:r>
      <w:r>
        <w:rPr>
          <w:sz w:val="28"/>
          <w:lang w:val="ru-RU"/>
        </w:rPr>
        <w:softHyphen/>
        <w:t>тивной задачи;</w:t>
      </w:r>
    </w:p>
    <w:p w:rsidR="00543536" w:rsidRDefault="00543536" w:rsidP="00543536">
      <w:pPr>
        <w:pStyle w:val="TableContents"/>
        <w:numPr>
          <w:ilvl w:val="0"/>
          <w:numId w:val="23"/>
        </w:numPr>
        <w:jc w:val="both"/>
        <w:rPr>
          <w:sz w:val="28"/>
          <w:lang w:val="ru-RU"/>
        </w:rPr>
      </w:pPr>
      <w:r>
        <w:rPr>
          <w:sz w:val="28"/>
          <w:lang w:val="ru-RU"/>
        </w:rPr>
        <w:t>извлекать необходимую информацию из различных источников: учебно-научных тек</w:t>
      </w:r>
      <w:r>
        <w:rPr>
          <w:sz w:val="28"/>
          <w:lang w:val="ru-RU"/>
        </w:rPr>
        <w:softHyphen/>
        <w:t>стов, справочной литературы, средств массовой информации, в том числе представленных в электронном виде на различных информационных носителях;</w:t>
      </w:r>
    </w:p>
    <w:p w:rsidR="00543536" w:rsidRDefault="00543536" w:rsidP="00543536">
      <w:pPr>
        <w:pStyle w:val="TableContents"/>
        <w:numPr>
          <w:ilvl w:val="0"/>
          <w:numId w:val="23"/>
        </w:numPr>
        <w:jc w:val="both"/>
        <w:rPr>
          <w:sz w:val="28"/>
          <w:lang w:val="ru-RU"/>
        </w:rPr>
      </w:pPr>
      <w:r>
        <w:rPr>
          <w:sz w:val="28"/>
          <w:lang w:val="ru-RU"/>
        </w:rPr>
        <w:t>свободно пользоваться справочной литературой по русскому языку;</w:t>
      </w:r>
    </w:p>
    <w:p w:rsidR="00543536" w:rsidRDefault="00543536" w:rsidP="00543536">
      <w:pPr>
        <w:pStyle w:val="TableContents"/>
        <w:numPr>
          <w:ilvl w:val="0"/>
          <w:numId w:val="23"/>
        </w:numPr>
        <w:jc w:val="both"/>
        <w:rPr>
          <w:sz w:val="28"/>
          <w:lang w:val="ru-RU"/>
        </w:rPr>
      </w:pPr>
      <w:proofErr w:type="gramStart"/>
      <w:r>
        <w:rPr>
          <w:sz w:val="28"/>
          <w:lang w:val="ru-RU"/>
        </w:rPr>
        <w:t>передавать содержание прослушанного или прочитанного текста в виде развернутых и сжатых планов, полного и сжатого пересказа, схем, таблиц, тезисов, резюме, конспектов, аннотаций, сообщений, докладов, рефератов; уместно употреблять цитирование;</w:t>
      </w:r>
      <w:proofErr w:type="gramEnd"/>
    </w:p>
    <w:p w:rsidR="00543536" w:rsidRDefault="00543536" w:rsidP="00543536">
      <w:pPr>
        <w:pStyle w:val="TableContents"/>
        <w:numPr>
          <w:ilvl w:val="0"/>
          <w:numId w:val="23"/>
        </w:numPr>
        <w:jc w:val="both"/>
        <w:rPr>
          <w:sz w:val="28"/>
          <w:lang w:val="ru-RU"/>
        </w:rPr>
      </w:pPr>
      <w:r>
        <w:rPr>
          <w:sz w:val="28"/>
          <w:lang w:val="ru-RU"/>
        </w:rPr>
        <w:t>использовать информацию исходного текста других видов деятельности (при состав</w:t>
      </w:r>
      <w:r>
        <w:rPr>
          <w:sz w:val="28"/>
          <w:lang w:val="ru-RU"/>
        </w:rPr>
        <w:softHyphen/>
        <w:t>лении рабочих материалов, при выполнении проектных заданий, подготовке докладов, ре</w:t>
      </w:r>
      <w:r>
        <w:rPr>
          <w:sz w:val="28"/>
          <w:lang w:val="ru-RU"/>
        </w:rPr>
        <w:softHyphen/>
        <w:t>фератов);</w:t>
      </w:r>
    </w:p>
    <w:p w:rsidR="00543536" w:rsidRDefault="00543536" w:rsidP="00543536">
      <w:pPr>
        <w:pStyle w:val="ae"/>
        <w:numPr>
          <w:ilvl w:val="0"/>
          <w:numId w:val="25"/>
        </w:numPr>
        <w:spacing w:line="276" w:lineRule="auto"/>
        <w:contextualSpacing/>
        <w:rPr>
          <w:rFonts w:ascii="Times New Roman" w:hAnsi="Times New Roman"/>
          <w:b/>
          <w:bCs/>
          <w:i/>
          <w:iCs/>
          <w:sz w:val="28"/>
          <w:szCs w:val="24"/>
        </w:rPr>
      </w:pPr>
      <w:r>
        <w:rPr>
          <w:rFonts w:ascii="Times New Roman" w:hAnsi="Times New Roman"/>
          <w:b/>
          <w:bCs/>
          <w:i/>
          <w:iCs/>
          <w:sz w:val="28"/>
          <w:szCs w:val="24"/>
        </w:rPr>
        <w:t>создание устного и письменного речевого высказывания:</w:t>
      </w:r>
    </w:p>
    <w:p w:rsidR="00543536" w:rsidRDefault="00543536" w:rsidP="00543536">
      <w:pPr>
        <w:pStyle w:val="TableContents"/>
        <w:numPr>
          <w:ilvl w:val="0"/>
          <w:numId w:val="23"/>
        </w:numPr>
        <w:jc w:val="both"/>
        <w:rPr>
          <w:sz w:val="28"/>
          <w:lang w:val="ru-RU"/>
        </w:rPr>
      </w:pPr>
      <w:r>
        <w:rPr>
          <w:sz w:val="28"/>
          <w:lang w:val="ru-RU"/>
        </w:rPr>
        <w:t>создавать устные и письменные монологические и диалогические высказывания различных типов и жанров;</w:t>
      </w:r>
    </w:p>
    <w:p w:rsidR="00543536" w:rsidRDefault="00543536" w:rsidP="00543536">
      <w:pPr>
        <w:pStyle w:val="TableContents"/>
        <w:numPr>
          <w:ilvl w:val="0"/>
          <w:numId w:val="23"/>
        </w:numPr>
        <w:jc w:val="both"/>
        <w:rPr>
          <w:sz w:val="28"/>
          <w:lang w:val="ru-RU"/>
        </w:rPr>
      </w:pPr>
      <w:r>
        <w:rPr>
          <w:sz w:val="28"/>
          <w:lang w:val="ru-RU"/>
        </w:rPr>
        <w:t>формулировать основную мысль (коммуникативное намерение) своего высказыва</w:t>
      </w:r>
      <w:r>
        <w:rPr>
          <w:sz w:val="28"/>
          <w:lang w:val="ru-RU"/>
        </w:rPr>
        <w:softHyphen/>
        <w:t>ния, развивать эту мысль, убедительно аргументировать свою точку зрения;</w:t>
      </w:r>
    </w:p>
    <w:p w:rsidR="00543536" w:rsidRDefault="00543536" w:rsidP="00543536">
      <w:pPr>
        <w:pStyle w:val="TableContents"/>
        <w:numPr>
          <w:ilvl w:val="0"/>
          <w:numId w:val="23"/>
        </w:numPr>
        <w:jc w:val="both"/>
        <w:rPr>
          <w:sz w:val="28"/>
          <w:lang w:val="ru-RU"/>
        </w:rPr>
      </w:pPr>
      <w:r>
        <w:rPr>
          <w:sz w:val="28"/>
          <w:lang w:val="ru-RU"/>
        </w:rPr>
        <w:t>выстраивать композицию письменного высказывания, обеспечивая последователь</w:t>
      </w:r>
      <w:r>
        <w:rPr>
          <w:sz w:val="28"/>
          <w:lang w:val="ru-RU"/>
        </w:rPr>
        <w:softHyphen/>
        <w:t>ность и связность изложения, выбирать языковые средства, обеспечивающие правильность, точность и выразительность речи;</w:t>
      </w:r>
    </w:p>
    <w:p w:rsidR="00543536" w:rsidRDefault="00543536" w:rsidP="00543536">
      <w:pPr>
        <w:pStyle w:val="TableContents"/>
        <w:numPr>
          <w:ilvl w:val="0"/>
          <w:numId w:val="23"/>
        </w:numPr>
        <w:jc w:val="both"/>
        <w:rPr>
          <w:sz w:val="28"/>
          <w:lang w:val="ru-RU"/>
        </w:rPr>
      </w:pPr>
      <w:r>
        <w:rPr>
          <w:sz w:val="28"/>
          <w:lang w:val="ru-RU"/>
        </w:rPr>
        <w:t xml:space="preserve">высказывать свою позицию по вопросу, затронутому в прочитанном или </w:t>
      </w:r>
      <w:r>
        <w:rPr>
          <w:sz w:val="28"/>
          <w:lang w:val="ru-RU"/>
        </w:rPr>
        <w:lastRenderedPageBreak/>
        <w:t>прослушан</w:t>
      </w:r>
      <w:r>
        <w:rPr>
          <w:sz w:val="28"/>
          <w:lang w:val="ru-RU"/>
        </w:rPr>
        <w:softHyphen/>
        <w:t>ном тексте, давать оценку художественным особенностям исходного текста;</w:t>
      </w:r>
    </w:p>
    <w:p w:rsidR="00543536" w:rsidRDefault="00543536" w:rsidP="00543536">
      <w:pPr>
        <w:pStyle w:val="TableContents"/>
        <w:numPr>
          <w:ilvl w:val="0"/>
          <w:numId w:val="23"/>
        </w:numPr>
        <w:jc w:val="both"/>
        <w:rPr>
          <w:sz w:val="28"/>
          <w:lang w:val="ru-RU"/>
        </w:rPr>
      </w:pPr>
      <w:r>
        <w:rPr>
          <w:sz w:val="28"/>
          <w:lang w:val="ru-RU"/>
        </w:rPr>
        <w:t>владеть основными жанрами публицистики, создавать собственные письменные тек</w:t>
      </w:r>
      <w:r>
        <w:rPr>
          <w:sz w:val="28"/>
          <w:lang w:val="ru-RU"/>
        </w:rPr>
        <w:softHyphen/>
        <w:t>сты проблемного характера на актуальные социально-культурные, нравственно-этические, социально-бытовые темы, использовать в собственной речи многообразие грамматических форм и лексическое богатство языка;</w:t>
      </w:r>
    </w:p>
    <w:p w:rsidR="00543536" w:rsidRDefault="00543536" w:rsidP="00543536">
      <w:pPr>
        <w:pStyle w:val="TableContents"/>
        <w:numPr>
          <w:ilvl w:val="0"/>
          <w:numId w:val="23"/>
        </w:numPr>
        <w:jc w:val="both"/>
        <w:rPr>
          <w:sz w:val="28"/>
          <w:lang w:val="ru-RU"/>
        </w:rPr>
      </w:pPr>
      <w:r>
        <w:rPr>
          <w:sz w:val="28"/>
          <w:lang w:val="ru-RU"/>
        </w:rPr>
        <w:t>создавать устное высказывание на лингвистические темы;</w:t>
      </w:r>
    </w:p>
    <w:p w:rsidR="00543536" w:rsidRDefault="00543536" w:rsidP="00543536">
      <w:pPr>
        <w:pStyle w:val="TableContents"/>
        <w:numPr>
          <w:ilvl w:val="0"/>
          <w:numId w:val="23"/>
        </w:numPr>
        <w:jc w:val="both"/>
        <w:rPr>
          <w:sz w:val="28"/>
          <w:lang w:val="ru-RU"/>
        </w:rPr>
      </w:pPr>
      <w:r>
        <w:rPr>
          <w:sz w:val="28"/>
          <w:lang w:val="ru-RU"/>
        </w:rPr>
        <w:t>владеть приемами редактирования текста, используя возможности лексической и грамматической синонимии;</w:t>
      </w:r>
    </w:p>
    <w:p w:rsidR="00543536" w:rsidRDefault="00543536" w:rsidP="00543536">
      <w:pPr>
        <w:pStyle w:val="TableContents"/>
        <w:numPr>
          <w:ilvl w:val="0"/>
          <w:numId w:val="23"/>
        </w:numPr>
        <w:jc w:val="both"/>
        <w:rPr>
          <w:sz w:val="28"/>
          <w:lang w:val="ru-RU"/>
        </w:rPr>
      </w:pPr>
      <w:r>
        <w:rPr>
          <w:sz w:val="28"/>
          <w:lang w:val="ru-RU"/>
        </w:rPr>
        <w:t xml:space="preserve">оценивать речевое высказывание с опорой на полученные </w:t>
      </w:r>
      <w:proofErr w:type="spellStart"/>
      <w:r>
        <w:rPr>
          <w:sz w:val="28"/>
          <w:lang w:val="ru-RU"/>
        </w:rPr>
        <w:t>речеведческие</w:t>
      </w:r>
      <w:proofErr w:type="spellEnd"/>
      <w:r>
        <w:rPr>
          <w:sz w:val="28"/>
          <w:lang w:val="ru-RU"/>
        </w:rPr>
        <w:t xml:space="preserve"> знания; </w:t>
      </w:r>
    </w:p>
    <w:p w:rsidR="00543536" w:rsidRDefault="00543536" w:rsidP="00543536">
      <w:pPr>
        <w:pStyle w:val="TableContents"/>
        <w:numPr>
          <w:ilvl w:val="0"/>
          <w:numId w:val="23"/>
        </w:numPr>
        <w:jc w:val="both"/>
        <w:rPr>
          <w:sz w:val="28"/>
          <w:lang w:val="ru-RU"/>
        </w:rPr>
      </w:pPr>
      <w:r>
        <w:rPr>
          <w:sz w:val="28"/>
          <w:lang w:val="ru-RU"/>
        </w:rPr>
        <w:t>проводить разные виды языкового разбора;</w:t>
      </w:r>
    </w:p>
    <w:p w:rsidR="00543536" w:rsidRDefault="00543536" w:rsidP="00543536">
      <w:pPr>
        <w:pStyle w:val="TableContents"/>
        <w:numPr>
          <w:ilvl w:val="0"/>
          <w:numId w:val="23"/>
        </w:numPr>
        <w:jc w:val="both"/>
        <w:rPr>
          <w:sz w:val="28"/>
          <w:lang w:val="ru-RU"/>
        </w:rPr>
      </w:pPr>
      <w:r>
        <w:rPr>
          <w:sz w:val="28"/>
          <w:lang w:val="ru-RU"/>
        </w:rPr>
        <w:t>опознавать и анализировать языковые единицы с точки зрения правильности, точно</w:t>
      </w:r>
      <w:r>
        <w:rPr>
          <w:sz w:val="28"/>
          <w:lang w:val="ru-RU"/>
        </w:rPr>
        <w:softHyphen/>
        <w:t>сти и уместности их употребления;</w:t>
      </w:r>
    </w:p>
    <w:p w:rsidR="00543536" w:rsidRDefault="00543536" w:rsidP="00543536">
      <w:pPr>
        <w:pStyle w:val="TableContents"/>
        <w:numPr>
          <w:ilvl w:val="0"/>
          <w:numId w:val="23"/>
        </w:numPr>
        <w:jc w:val="both"/>
        <w:rPr>
          <w:sz w:val="28"/>
          <w:lang w:val="ru-RU"/>
        </w:rPr>
      </w:pPr>
      <w:r>
        <w:rPr>
          <w:sz w:val="28"/>
          <w:lang w:val="ru-RU"/>
        </w:rPr>
        <w:t>анализировать тексты различных функциональных стилей и разновидностей языка с точки зрения содержания, структуры, стилевых особенностей, эффективности достижения поставленных коммуникативных задач и использования изобразительно-выразительных средств языка;</w:t>
      </w:r>
    </w:p>
    <w:p w:rsidR="00543536" w:rsidRDefault="00543536" w:rsidP="00543536">
      <w:pPr>
        <w:pStyle w:val="ae"/>
        <w:numPr>
          <w:ilvl w:val="0"/>
          <w:numId w:val="25"/>
        </w:numPr>
        <w:contextualSpacing/>
        <w:rPr>
          <w:rFonts w:ascii="Times New Roman" w:hAnsi="Times New Roman"/>
          <w:b/>
          <w:bCs/>
          <w:i/>
          <w:iCs/>
          <w:sz w:val="28"/>
          <w:szCs w:val="24"/>
        </w:rPr>
      </w:pPr>
      <w:r>
        <w:rPr>
          <w:rFonts w:ascii="Times New Roman" w:hAnsi="Times New Roman"/>
          <w:b/>
          <w:bCs/>
          <w:i/>
          <w:iCs/>
          <w:sz w:val="28"/>
          <w:szCs w:val="24"/>
        </w:rPr>
        <w:t>соблюдение языковых норм и правил речевого поведения:</w:t>
      </w:r>
    </w:p>
    <w:p w:rsidR="00543536" w:rsidRDefault="00543536" w:rsidP="00543536">
      <w:pPr>
        <w:pStyle w:val="TableContents"/>
        <w:numPr>
          <w:ilvl w:val="0"/>
          <w:numId w:val="23"/>
        </w:numPr>
        <w:jc w:val="both"/>
        <w:rPr>
          <w:sz w:val="28"/>
          <w:lang w:val="ru-RU"/>
        </w:rPr>
      </w:pPr>
      <w:r>
        <w:rPr>
          <w:sz w:val="28"/>
          <w:lang w:val="ru-RU"/>
        </w:rPr>
        <w:t>применять в практике речевого общения основные орфоэпические, лексические, грамматические нормы современного русского литературного языка;</w:t>
      </w:r>
    </w:p>
    <w:p w:rsidR="00543536" w:rsidRDefault="00543536" w:rsidP="00543536">
      <w:pPr>
        <w:pStyle w:val="TableContents"/>
        <w:numPr>
          <w:ilvl w:val="0"/>
          <w:numId w:val="23"/>
        </w:numPr>
        <w:jc w:val="both"/>
        <w:rPr>
          <w:sz w:val="28"/>
          <w:lang w:val="ru-RU"/>
        </w:rPr>
      </w:pPr>
      <w:r>
        <w:rPr>
          <w:sz w:val="28"/>
          <w:lang w:val="ru-RU"/>
        </w:rPr>
        <w:t xml:space="preserve">соблюдать в процессе </w:t>
      </w:r>
      <w:proofErr w:type="gramStart"/>
      <w:r>
        <w:rPr>
          <w:sz w:val="28"/>
          <w:lang w:val="ru-RU"/>
        </w:rPr>
        <w:t>письма</w:t>
      </w:r>
      <w:proofErr w:type="gramEnd"/>
      <w:r>
        <w:rPr>
          <w:sz w:val="28"/>
          <w:lang w:val="ru-RU"/>
        </w:rPr>
        <w:t xml:space="preserve"> изученные орфографические и пунктуационные нормы;</w:t>
      </w:r>
    </w:p>
    <w:p w:rsidR="00543536" w:rsidRDefault="00543536" w:rsidP="00543536">
      <w:pPr>
        <w:pStyle w:val="TableContents"/>
        <w:numPr>
          <w:ilvl w:val="0"/>
          <w:numId w:val="23"/>
        </w:numPr>
        <w:jc w:val="both"/>
        <w:rPr>
          <w:sz w:val="28"/>
          <w:lang w:val="ru-RU"/>
        </w:rPr>
      </w:pPr>
      <w:r>
        <w:rPr>
          <w:sz w:val="28"/>
          <w:lang w:val="ru-RU"/>
        </w:rPr>
        <w:t>эффективно использовать языковые единицы в речи;</w:t>
      </w:r>
    </w:p>
    <w:p w:rsidR="00543536" w:rsidRDefault="00543536" w:rsidP="00543536">
      <w:pPr>
        <w:pStyle w:val="TableContents"/>
        <w:numPr>
          <w:ilvl w:val="0"/>
          <w:numId w:val="23"/>
        </w:numPr>
        <w:jc w:val="both"/>
        <w:rPr>
          <w:sz w:val="28"/>
          <w:lang w:val="ru-RU"/>
        </w:rPr>
      </w:pPr>
      <w:r>
        <w:rPr>
          <w:sz w:val="28"/>
          <w:lang w:val="ru-RU"/>
        </w:rPr>
        <w:t xml:space="preserve">соблюдать нормы речевого поведения в социально-культурной, учебно-научной, официально-деловой </w:t>
      </w:r>
      <w:proofErr w:type="gramStart"/>
      <w:r>
        <w:rPr>
          <w:sz w:val="28"/>
          <w:lang w:val="ru-RU"/>
        </w:rPr>
        <w:t>сферах</w:t>
      </w:r>
      <w:proofErr w:type="gramEnd"/>
      <w:r>
        <w:rPr>
          <w:sz w:val="28"/>
          <w:lang w:val="ru-RU"/>
        </w:rPr>
        <w:t xml:space="preserve"> общения;</w:t>
      </w:r>
    </w:p>
    <w:p w:rsidR="00543536" w:rsidRDefault="00543536" w:rsidP="00543536">
      <w:pPr>
        <w:pStyle w:val="TableContents"/>
        <w:numPr>
          <w:ilvl w:val="0"/>
          <w:numId w:val="23"/>
        </w:numPr>
        <w:jc w:val="both"/>
        <w:rPr>
          <w:sz w:val="28"/>
          <w:lang w:val="ru-RU"/>
        </w:rPr>
      </w:pPr>
      <w:r>
        <w:rPr>
          <w:sz w:val="28"/>
          <w:lang w:val="ru-RU"/>
        </w:rPr>
        <w:t>участвовать в спорах, диспутах, дискуссиях, владеть умениями доказывать, отстаи</w:t>
      </w:r>
      <w:r>
        <w:rPr>
          <w:sz w:val="28"/>
          <w:lang w:val="ru-RU"/>
        </w:rPr>
        <w:softHyphen/>
        <w:t>вать свою точку зрения, соглашаться или не соглашаться с мнением оппонента в соответст</w:t>
      </w:r>
      <w:r>
        <w:rPr>
          <w:sz w:val="28"/>
          <w:lang w:val="ru-RU"/>
        </w:rPr>
        <w:softHyphen/>
        <w:t>вии с этикой речевого взаимодействия;</w:t>
      </w:r>
    </w:p>
    <w:p w:rsidR="00543536" w:rsidRDefault="00543536" w:rsidP="00543536">
      <w:pPr>
        <w:pStyle w:val="TableContents"/>
        <w:numPr>
          <w:ilvl w:val="0"/>
          <w:numId w:val="23"/>
        </w:numPr>
        <w:jc w:val="both"/>
        <w:rPr>
          <w:sz w:val="28"/>
          <w:lang w:val="ru-RU"/>
        </w:rPr>
      </w:pPr>
      <w:r>
        <w:rPr>
          <w:sz w:val="28"/>
          <w:lang w:val="ru-RU"/>
        </w:rPr>
        <w:t xml:space="preserve">фиксировать замеченные нарушения норм в процессе </w:t>
      </w:r>
      <w:proofErr w:type="spellStart"/>
      <w:r>
        <w:rPr>
          <w:sz w:val="28"/>
          <w:lang w:val="ru-RU"/>
        </w:rPr>
        <w:t>аудирования</w:t>
      </w:r>
      <w:proofErr w:type="spellEnd"/>
      <w:r>
        <w:rPr>
          <w:sz w:val="28"/>
          <w:lang w:val="ru-RU"/>
        </w:rPr>
        <w:t>, различать грам</w:t>
      </w:r>
      <w:r>
        <w:rPr>
          <w:sz w:val="28"/>
          <w:lang w:val="ru-RU"/>
        </w:rPr>
        <w:softHyphen/>
        <w:t>матические ошибки и речевые недочеты, тактично реагировать на речевые погрешности в высказываниях собеседников.</w:t>
      </w:r>
    </w:p>
    <w:p w:rsidR="00543536" w:rsidRDefault="00543536" w:rsidP="00543536">
      <w:pPr>
        <w:spacing w:after="0" w:line="240" w:lineRule="auto"/>
        <w:jc w:val="both"/>
        <w:rPr>
          <w:rFonts w:ascii="Times New Roman" w:eastAsia="Times New Roman" w:hAnsi="Times New Roman" w:cs="Times New Roman"/>
          <w:b/>
          <w:iCs/>
          <w:sz w:val="28"/>
          <w:szCs w:val="28"/>
        </w:rPr>
      </w:pPr>
    </w:p>
    <w:p w:rsidR="00543536" w:rsidRDefault="00543536" w:rsidP="00543536">
      <w:pPr>
        <w:spacing w:after="0" w:line="240" w:lineRule="auto"/>
        <w:jc w:val="both"/>
        <w:rPr>
          <w:rFonts w:ascii="Times New Roman" w:eastAsia="Times New Roman" w:hAnsi="Times New Roman" w:cs="Times New Roman"/>
          <w:iCs/>
          <w:sz w:val="36"/>
          <w:szCs w:val="28"/>
        </w:rPr>
      </w:pPr>
    </w:p>
    <w:p w:rsidR="00543536" w:rsidRDefault="00543536" w:rsidP="00543536">
      <w:pPr>
        <w:spacing w:after="0" w:line="240" w:lineRule="auto"/>
        <w:jc w:val="center"/>
        <w:rPr>
          <w:rFonts w:ascii="Times New Roman" w:eastAsia="Times New Roman" w:hAnsi="Times New Roman" w:cs="Times New Roman"/>
          <w:b/>
          <w:iCs/>
          <w:sz w:val="28"/>
          <w:szCs w:val="28"/>
        </w:rPr>
      </w:pPr>
      <w:r>
        <w:rPr>
          <w:rFonts w:ascii="Times New Roman" w:eastAsia="Times New Roman" w:hAnsi="Times New Roman" w:cs="Times New Roman"/>
          <w:b/>
          <w:iCs/>
          <w:sz w:val="28"/>
          <w:szCs w:val="28"/>
        </w:rPr>
        <w:t>ПРИЛОЖЕНИЯ К ПРОГРАММЕ</w:t>
      </w:r>
    </w:p>
    <w:p w:rsidR="00543536" w:rsidRDefault="00543536" w:rsidP="00543536">
      <w:pPr>
        <w:spacing w:after="0" w:line="240" w:lineRule="auto"/>
        <w:jc w:val="center"/>
        <w:rPr>
          <w:rFonts w:ascii="Times New Roman" w:eastAsia="Times New Roman" w:hAnsi="Times New Roman" w:cs="Times New Roman"/>
          <w:b/>
          <w:iCs/>
          <w:sz w:val="28"/>
          <w:szCs w:val="28"/>
        </w:rPr>
      </w:pPr>
    </w:p>
    <w:p w:rsidR="00543536" w:rsidRDefault="00543536" w:rsidP="00543536">
      <w:pPr>
        <w:spacing w:after="0" w:line="240" w:lineRule="auto"/>
        <w:ind w:firstLine="708"/>
        <w:rPr>
          <w:rFonts w:ascii="Times New Roman" w:eastAsia="Times New Roman" w:hAnsi="Times New Roman" w:cs="Times New Roman"/>
          <w:b/>
          <w:iCs/>
          <w:sz w:val="28"/>
          <w:szCs w:val="28"/>
        </w:rPr>
      </w:pPr>
      <w:r>
        <w:rPr>
          <w:rFonts w:ascii="Times New Roman" w:eastAsia="Times New Roman" w:hAnsi="Times New Roman" w:cs="Times New Roman"/>
          <w:b/>
          <w:bCs/>
          <w:iCs/>
          <w:sz w:val="28"/>
          <w:szCs w:val="28"/>
        </w:rPr>
        <w:t>1.Критерии оценивания разных видов работ</w:t>
      </w:r>
    </w:p>
    <w:p w:rsidR="00543536" w:rsidRDefault="00543536" w:rsidP="00543536">
      <w:pPr>
        <w:spacing w:after="0" w:line="240" w:lineRule="auto"/>
        <w:ind w:firstLine="708"/>
        <w:jc w:val="both"/>
        <w:rPr>
          <w:rFonts w:ascii="Calibri" w:eastAsia="Times New Roman" w:hAnsi="Calibri" w:cs="Calibri"/>
          <w:color w:val="000000"/>
          <w:sz w:val="28"/>
        </w:rPr>
      </w:pPr>
      <w:r>
        <w:rPr>
          <w:rFonts w:ascii="Times New Roman" w:eastAsia="Times New Roman" w:hAnsi="Times New Roman" w:cs="Times New Roman"/>
          <w:b/>
          <w:bCs/>
          <w:color w:val="000000"/>
          <w:sz w:val="28"/>
        </w:rPr>
        <w:t>1.1. Единые требования к устной и письменной речи учащихся, к проведению письменных работ и проверке тетрадей</w:t>
      </w:r>
    </w:p>
    <w:p w:rsidR="00543536" w:rsidRDefault="00543536" w:rsidP="00543536">
      <w:pPr>
        <w:spacing w:after="0" w:line="240" w:lineRule="auto"/>
        <w:ind w:firstLine="708"/>
        <w:jc w:val="both"/>
        <w:rPr>
          <w:rFonts w:eastAsia="Times New Roman"/>
          <w:color w:val="000000"/>
          <w:sz w:val="28"/>
        </w:rPr>
      </w:pPr>
      <w:r>
        <w:rPr>
          <w:rFonts w:ascii="Times New Roman" w:eastAsia="Times New Roman" w:hAnsi="Times New Roman" w:cs="Times New Roman"/>
          <w:color w:val="000000"/>
          <w:sz w:val="28"/>
        </w:rPr>
        <w:t xml:space="preserve"> 1.1.1. </w:t>
      </w:r>
      <w:r>
        <w:rPr>
          <w:rFonts w:ascii="Times New Roman" w:eastAsia="Times New Roman" w:hAnsi="Times New Roman" w:cs="Times New Roman"/>
          <w:b/>
          <w:bCs/>
          <w:color w:val="000000"/>
          <w:sz w:val="28"/>
        </w:rPr>
        <w:t>Итоговые контрольные работы проводятся:</w:t>
      </w:r>
    </w:p>
    <w:p w:rsidR="00543536" w:rsidRDefault="00543536" w:rsidP="00543536">
      <w:pPr>
        <w:numPr>
          <w:ilvl w:val="0"/>
          <w:numId w:val="26"/>
        </w:numPr>
        <w:spacing w:after="0" w:line="240" w:lineRule="auto"/>
        <w:jc w:val="both"/>
        <w:rPr>
          <w:rFonts w:eastAsia="Times New Roman"/>
          <w:color w:val="000000"/>
          <w:sz w:val="28"/>
        </w:rPr>
      </w:pPr>
      <w:r>
        <w:rPr>
          <w:rFonts w:ascii="Times New Roman" w:eastAsia="Times New Roman" w:hAnsi="Times New Roman" w:cs="Times New Roman"/>
          <w:color w:val="000000"/>
          <w:sz w:val="28"/>
        </w:rPr>
        <w:t>после изучения наиболее значительных тем программы;</w:t>
      </w:r>
    </w:p>
    <w:p w:rsidR="00543536" w:rsidRDefault="00543536" w:rsidP="00543536">
      <w:pPr>
        <w:numPr>
          <w:ilvl w:val="0"/>
          <w:numId w:val="26"/>
        </w:numPr>
        <w:spacing w:after="0" w:line="240" w:lineRule="auto"/>
        <w:jc w:val="both"/>
        <w:rPr>
          <w:rFonts w:eastAsia="Times New Roman"/>
          <w:color w:val="000000"/>
          <w:sz w:val="28"/>
        </w:rPr>
      </w:pPr>
      <w:r>
        <w:rPr>
          <w:rFonts w:ascii="Times New Roman" w:eastAsia="Times New Roman" w:hAnsi="Times New Roman" w:cs="Times New Roman"/>
          <w:color w:val="000000"/>
          <w:sz w:val="28"/>
        </w:rPr>
        <w:t>в конце учебной четверти, полугодия.</w:t>
      </w:r>
    </w:p>
    <w:p w:rsidR="00543536" w:rsidRDefault="00543536" w:rsidP="00543536">
      <w:pPr>
        <w:spacing w:after="0" w:line="240" w:lineRule="auto"/>
        <w:ind w:firstLine="708"/>
        <w:jc w:val="both"/>
        <w:rPr>
          <w:rFonts w:eastAsia="Times New Roman"/>
          <w:color w:val="000000"/>
          <w:sz w:val="28"/>
        </w:rPr>
      </w:pPr>
      <w:r>
        <w:rPr>
          <w:rFonts w:ascii="Times New Roman" w:eastAsia="Times New Roman" w:hAnsi="Times New Roman" w:cs="Times New Roman"/>
          <w:color w:val="000000"/>
          <w:sz w:val="28"/>
        </w:rPr>
        <w:t xml:space="preserve">В один рабочий день следует давать в классе только одну письменную итоговую контрольную работу, а в течение недели – не более двух. При планировании контрольных работ в каждом классе необходимо предусмотреть равномерное их </w:t>
      </w:r>
      <w:r>
        <w:rPr>
          <w:rFonts w:ascii="Times New Roman" w:eastAsia="Times New Roman" w:hAnsi="Times New Roman" w:cs="Times New Roman"/>
          <w:color w:val="000000"/>
          <w:sz w:val="28"/>
        </w:rPr>
        <w:lastRenderedPageBreak/>
        <w:t>распределение в течение всей четверти, не допуская скопления письменных контрольных работ к концу четверти, полугодия.</w:t>
      </w:r>
    </w:p>
    <w:p w:rsidR="00543536" w:rsidRDefault="00543536" w:rsidP="00543536">
      <w:pPr>
        <w:spacing w:after="0" w:line="240" w:lineRule="auto"/>
        <w:ind w:firstLine="708"/>
        <w:jc w:val="both"/>
        <w:rPr>
          <w:rFonts w:eastAsia="Times New Roman"/>
          <w:color w:val="000000"/>
          <w:sz w:val="28"/>
        </w:rPr>
      </w:pPr>
      <w:r>
        <w:rPr>
          <w:rFonts w:ascii="Times New Roman" w:eastAsia="Times New Roman" w:hAnsi="Times New Roman" w:cs="Times New Roman"/>
          <w:color w:val="000000"/>
          <w:sz w:val="28"/>
        </w:rPr>
        <w:t>Не рекомендуется проводить контрольные работы в первый день четверти, в первый день после праздника, в понедельник.</w:t>
      </w:r>
    </w:p>
    <w:p w:rsidR="00543536" w:rsidRDefault="00543536" w:rsidP="00543536">
      <w:pPr>
        <w:spacing w:after="0" w:line="240" w:lineRule="auto"/>
        <w:ind w:firstLine="708"/>
        <w:jc w:val="both"/>
        <w:rPr>
          <w:rFonts w:eastAsia="Times New Roman"/>
          <w:color w:val="000000"/>
          <w:sz w:val="28"/>
        </w:rPr>
      </w:pPr>
      <w:r>
        <w:rPr>
          <w:rFonts w:ascii="Times New Roman" w:eastAsia="Times New Roman" w:hAnsi="Times New Roman" w:cs="Times New Roman"/>
          <w:color w:val="000000"/>
          <w:sz w:val="28"/>
        </w:rPr>
        <w:t>Рекомендуемое количество слов в текстах контрольных работ по русскому языку</w:t>
      </w:r>
      <w:r>
        <w:rPr>
          <w:rFonts w:ascii="Times New Roman" w:eastAsia="Times New Roman" w:hAnsi="Times New Roman" w:cs="Times New Roman"/>
          <w:b/>
          <w:bCs/>
          <w:color w:val="000000"/>
          <w:sz w:val="28"/>
        </w:rPr>
        <w:t>:</w:t>
      </w:r>
    </w:p>
    <w:tbl>
      <w:tblPr>
        <w:tblW w:w="10207" w:type="dxa"/>
        <w:tblInd w:w="-605" w:type="dxa"/>
        <w:tblCellMar>
          <w:left w:w="0" w:type="dxa"/>
          <w:right w:w="0" w:type="dxa"/>
        </w:tblCellMar>
        <w:tblLook w:val="04A0"/>
      </w:tblPr>
      <w:tblGrid>
        <w:gridCol w:w="1276"/>
        <w:gridCol w:w="2268"/>
        <w:gridCol w:w="2462"/>
        <w:gridCol w:w="2025"/>
        <w:gridCol w:w="2176"/>
      </w:tblGrid>
      <w:tr w:rsidR="00543536" w:rsidTr="005C2E49">
        <w:tc>
          <w:tcPr>
            <w:tcW w:w="1276" w:type="dxa"/>
            <w:tcBorders>
              <w:top w:val="single" w:sz="8" w:space="0" w:color="000000"/>
              <w:left w:val="single" w:sz="8" w:space="0" w:color="000000"/>
              <w:bottom w:val="single" w:sz="8" w:space="0" w:color="000000"/>
              <w:right w:val="single" w:sz="8" w:space="0" w:color="000000"/>
            </w:tcBorders>
            <w:tcMar>
              <w:top w:w="104" w:type="dxa"/>
              <w:left w:w="104" w:type="dxa"/>
              <w:bottom w:w="104" w:type="dxa"/>
              <w:right w:w="104" w:type="dxa"/>
            </w:tcMar>
            <w:vAlign w:val="center"/>
            <w:hideMark/>
          </w:tcPr>
          <w:p w:rsidR="00543536" w:rsidRDefault="00543536" w:rsidP="005C2E49">
            <w:pPr>
              <w:suppressAutoHyphens/>
              <w:spacing w:after="0" w:line="240" w:lineRule="auto"/>
              <w:ind w:firstLine="38"/>
              <w:jc w:val="center"/>
              <w:rPr>
                <w:rFonts w:ascii="Calibri" w:eastAsia="Times New Roman" w:hAnsi="Calibri" w:cs="Calibri"/>
                <w:color w:val="000000"/>
                <w:sz w:val="24"/>
              </w:rPr>
            </w:pPr>
            <w:bookmarkStart w:id="0" w:name="7"/>
            <w:bookmarkStart w:id="1" w:name="0563b885230ec7e2230d1773f64a9fc2c5a76c1d"/>
            <w:bookmarkEnd w:id="0"/>
            <w:bookmarkEnd w:id="1"/>
            <w:r>
              <w:rPr>
                <w:rFonts w:ascii="Times New Roman" w:eastAsia="Times New Roman" w:hAnsi="Times New Roman" w:cs="Times New Roman"/>
                <w:b/>
                <w:bCs/>
                <w:color w:val="000000"/>
                <w:sz w:val="24"/>
              </w:rPr>
              <w:t>Класс</w:t>
            </w:r>
          </w:p>
        </w:tc>
        <w:tc>
          <w:tcPr>
            <w:tcW w:w="2268" w:type="dxa"/>
            <w:tcBorders>
              <w:top w:val="single" w:sz="8" w:space="0" w:color="000000"/>
              <w:left w:val="single" w:sz="8" w:space="0" w:color="000000"/>
              <w:bottom w:val="single" w:sz="8" w:space="0" w:color="000000"/>
              <w:right w:val="single" w:sz="8" w:space="0" w:color="000000"/>
            </w:tcBorders>
            <w:tcMar>
              <w:top w:w="104" w:type="dxa"/>
              <w:left w:w="104" w:type="dxa"/>
              <w:bottom w:w="104" w:type="dxa"/>
              <w:right w:w="104" w:type="dxa"/>
            </w:tcMar>
            <w:vAlign w:val="center"/>
            <w:hideMark/>
          </w:tcPr>
          <w:p w:rsidR="00543536" w:rsidRDefault="00543536" w:rsidP="005C2E49">
            <w:pPr>
              <w:suppressAutoHyphens/>
              <w:spacing w:after="0" w:line="240" w:lineRule="auto"/>
              <w:jc w:val="center"/>
              <w:rPr>
                <w:rFonts w:ascii="Calibri" w:eastAsia="Times New Roman" w:hAnsi="Calibri" w:cs="Calibri"/>
                <w:color w:val="000000"/>
                <w:sz w:val="24"/>
              </w:rPr>
            </w:pPr>
            <w:r>
              <w:rPr>
                <w:rFonts w:ascii="Times New Roman" w:eastAsia="Times New Roman" w:hAnsi="Times New Roman" w:cs="Times New Roman"/>
                <w:b/>
                <w:bCs/>
                <w:color w:val="000000"/>
                <w:sz w:val="24"/>
              </w:rPr>
              <w:t>Словарный диктант</w:t>
            </w:r>
          </w:p>
        </w:tc>
        <w:tc>
          <w:tcPr>
            <w:tcW w:w="2462" w:type="dxa"/>
            <w:tcBorders>
              <w:top w:val="single" w:sz="8" w:space="0" w:color="000000"/>
              <w:left w:val="single" w:sz="8" w:space="0" w:color="000000"/>
              <w:bottom w:val="single" w:sz="8" w:space="0" w:color="000000"/>
              <w:right w:val="single" w:sz="8" w:space="0" w:color="000000"/>
            </w:tcBorders>
            <w:tcMar>
              <w:top w:w="104" w:type="dxa"/>
              <w:left w:w="104" w:type="dxa"/>
              <w:bottom w:w="104" w:type="dxa"/>
              <w:right w:w="104" w:type="dxa"/>
            </w:tcMar>
            <w:vAlign w:val="center"/>
            <w:hideMark/>
          </w:tcPr>
          <w:p w:rsidR="00543536" w:rsidRDefault="00543536" w:rsidP="005C2E49">
            <w:pPr>
              <w:suppressAutoHyphens/>
              <w:spacing w:after="0" w:line="240" w:lineRule="auto"/>
              <w:jc w:val="center"/>
              <w:rPr>
                <w:rFonts w:ascii="Calibri" w:eastAsia="Times New Roman" w:hAnsi="Calibri" w:cs="Calibri"/>
                <w:color w:val="000000"/>
                <w:sz w:val="24"/>
              </w:rPr>
            </w:pPr>
            <w:r>
              <w:rPr>
                <w:rFonts w:ascii="Times New Roman" w:eastAsia="Times New Roman" w:hAnsi="Times New Roman" w:cs="Times New Roman"/>
                <w:b/>
                <w:bCs/>
                <w:color w:val="000000"/>
                <w:sz w:val="24"/>
              </w:rPr>
              <w:t>Контрольный диктант</w:t>
            </w:r>
          </w:p>
        </w:tc>
        <w:tc>
          <w:tcPr>
            <w:tcW w:w="2025" w:type="dxa"/>
            <w:tcBorders>
              <w:top w:val="single" w:sz="8" w:space="0" w:color="000000"/>
              <w:left w:val="single" w:sz="8" w:space="0" w:color="000000"/>
              <w:bottom w:val="single" w:sz="8" w:space="0" w:color="000000"/>
              <w:right w:val="single" w:sz="8" w:space="0" w:color="000000"/>
            </w:tcBorders>
            <w:tcMar>
              <w:top w:w="104" w:type="dxa"/>
              <w:left w:w="104" w:type="dxa"/>
              <w:bottom w:w="104" w:type="dxa"/>
              <w:right w:w="104" w:type="dxa"/>
            </w:tcMar>
            <w:vAlign w:val="center"/>
            <w:hideMark/>
          </w:tcPr>
          <w:p w:rsidR="00543536" w:rsidRDefault="00543536" w:rsidP="005C2E49">
            <w:pPr>
              <w:suppressAutoHyphens/>
              <w:spacing w:after="0" w:line="240" w:lineRule="auto"/>
              <w:jc w:val="center"/>
              <w:rPr>
                <w:rFonts w:ascii="Calibri" w:eastAsia="Times New Roman" w:hAnsi="Calibri" w:cs="Calibri"/>
                <w:color w:val="000000"/>
                <w:sz w:val="24"/>
              </w:rPr>
            </w:pPr>
            <w:r>
              <w:rPr>
                <w:rFonts w:ascii="Times New Roman" w:eastAsia="Times New Roman" w:hAnsi="Times New Roman" w:cs="Times New Roman"/>
                <w:b/>
                <w:bCs/>
                <w:color w:val="000000"/>
                <w:sz w:val="24"/>
              </w:rPr>
              <w:t>Изложение (подробное)</w:t>
            </w:r>
          </w:p>
        </w:tc>
        <w:tc>
          <w:tcPr>
            <w:tcW w:w="2176" w:type="dxa"/>
            <w:tcBorders>
              <w:top w:val="single" w:sz="8" w:space="0" w:color="000000"/>
              <w:left w:val="single" w:sz="8" w:space="0" w:color="000000"/>
              <w:bottom w:val="single" w:sz="8" w:space="0" w:color="000000"/>
              <w:right w:val="single" w:sz="8" w:space="0" w:color="000000"/>
            </w:tcBorders>
            <w:tcMar>
              <w:top w:w="104" w:type="dxa"/>
              <w:left w:w="104" w:type="dxa"/>
              <w:bottom w:w="104" w:type="dxa"/>
              <w:right w:w="104" w:type="dxa"/>
            </w:tcMar>
            <w:vAlign w:val="center"/>
            <w:hideMark/>
          </w:tcPr>
          <w:p w:rsidR="00543536" w:rsidRDefault="00543536" w:rsidP="005C2E49">
            <w:pPr>
              <w:suppressAutoHyphens/>
              <w:spacing w:after="0" w:line="240" w:lineRule="auto"/>
              <w:jc w:val="center"/>
              <w:rPr>
                <w:rFonts w:ascii="Calibri" w:eastAsia="Times New Roman" w:hAnsi="Calibri" w:cs="Calibri"/>
                <w:color w:val="000000"/>
                <w:sz w:val="24"/>
              </w:rPr>
            </w:pPr>
            <w:r>
              <w:rPr>
                <w:rFonts w:ascii="Times New Roman" w:eastAsia="Times New Roman" w:hAnsi="Times New Roman" w:cs="Times New Roman"/>
                <w:b/>
                <w:bCs/>
                <w:color w:val="000000"/>
                <w:sz w:val="24"/>
              </w:rPr>
              <w:t>Объём ученического сочинения</w:t>
            </w:r>
          </w:p>
        </w:tc>
      </w:tr>
      <w:tr w:rsidR="00543536" w:rsidTr="005C2E49">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vAlign w:val="center"/>
            <w:hideMark/>
          </w:tcPr>
          <w:p w:rsidR="00543536" w:rsidRDefault="00543536" w:rsidP="005C2E49">
            <w:pPr>
              <w:suppressAutoHyphens/>
              <w:spacing w:after="0" w:line="240" w:lineRule="auto"/>
              <w:ind w:firstLine="179"/>
              <w:jc w:val="both"/>
              <w:rPr>
                <w:rFonts w:ascii="Calibri" w:eastAsia="Times New Roman" w:hAnsi="Calibri" w:cs="Calibri"/>
                <w:color w:val="000000"/>
                <w:sz w:val="24"/>
              </w:rPr>
            </w:pPr>
            <w:r>
              <w:rPr>
                <w:rFonts w:ascii="Times New Roman" w:eastAsia="Times New Roman" w:hAnsi="Times New Roman" w:cs="Times New Roman"/>
                <w:b/>
                <w:bCs/>
                <w:color w:val="000000"/>
                <w:sz w:val="24"/>
              </w:rPr>
              <w:t>V</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vAlign w:val="center"/>
            <w:hideMark/>
          </w:tcPr>
          <w:p w:rsidR="00543536" w:rsidRDefault="00543536" w:rsidP="005C2E49">
            <w:pPr>
              <w:suppressAutoHyphens/>
              <w:spacing w:after="0" w:line="240" w:lineRule="auto"/>
              <w:jc w:val="center"/>
              <w:rPr>
                <w:rFonts w:ascii="Calibri" w:eastAsia="Times New Roman" w:hAnsi="Calibri" w:cs="Calibri"/>
                <w:sz w:val="24"/>
              </w:rPr>
            </w:pPr>
            <w:r>
              <w:rPr>
                <w:rFonts w:ascii="Times New Roman" w:eastAsia="Times New Roman" w:hAnsi="Times New Roman" w:cs="Times New Roman"/>
                <w:sz w:val="24"/>
              </w:rPr>
              <w:t>10 – 15(15 – 20)</w:t>
            </w:r>
          </w:p>
        </w:tc>
        <w:tc>
          <w:tcPr>
            <w:tcW w:w="2462"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vAlign w:val="center"/>
            <w:hideMark/>
          </w:tcPr>
          <w:p w:rsidR="00543536" w:rsidRDefault="00543536" w:rsidP="005C2E49">
            <w:pPr>
              <w:suppressAutoHyphens/>
              <w:spacing w:after="0" w:line="240" w:lineRule="auto"/>
              <w:ind w:firstLine="708"/>
              <w:jc w:val="both"/>
              <w:rPr>
                <w:rFonts w:ascii="Calibri" w:eastAsia="Times New Roman" w:hAnsi="Calibri" w:cs="Calibri"/>
                <w:sz w:val="24"/>
              </w:rPr>
            </w:pPr>
            <w:r>
              <w:rPr>
                <w:rFonts w:ascii="Times New Roman" w:eastAsia="Times New Roman" w:hAnsi="Times New Roman" w:cs="Times New Roman"/>
                <w:sz w:val="24"/>
              </w:rPr>
              <w:t>90 – 100</w:t>
            </w:r>
          </w:p>
        </w:tc>
        <w:tc>
          <w:tcPr>
            <w:tcW w:w="2025"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vAlign w:val="center"/>
            <w:hideMark/>
          </w:tcPr>
          <w:p w:rsidR="00543536" w:rsidRDefault="00543536" w:rsidP="005C2E49">
            <w:pPr>
              <w:suppressAutoHyphens/>
              <w:spacing w:after="0" w:line="240" w:lineRule="auto"/>
              <w:ind w:firstLine="708"/>
              <w:jc w:val="both"/>
              <w:rPr>
                <w:rFonts w:ascii="Calibri" w:eastAsia="Times New Roman" w:hAnsi="Calibri" w:cs="Calibri"/>
                <w:sz w:val="24"/>
              </w:rPr>
            </w:pPr>
            <w:r>
              <w:rPr>
                <w:rFonts w:ascii="Times New Roman" w:eastAsia="Times New Roman" w:hAnsi="Times New Roman" w:cs="Times New Roman"/>
                <w:sz w:val="24"/>
              </w:rPr>
              <w:t>100 – 150</w:t>
            </w:r>
          </w:p>
        </w:tc>
        <w:tc>
          <w:tcPr>
            <w:tcW w:w="2176"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vAlign w:val="center"/>
            <w:hideMark/>
          </w:tcPr>
          <w:p w:rsidR="00543536" w:rsidRDefault="00543536" w:rsidP="005C2E49">
            <w:pPr>
              <w:suppressAutoHyphens/>
              <w:spacing w:after="0" w:line="240" w:lineRule="auto"/>
              <w:ind w:firstLine="708"/>
              <w:jc w:val="both"/>
              <w:rPr>
                <w:rFonts w:ascii="Calibri" w:eastAsia="Times New Roman" w:hAnsi="Calibri" w:cs="Calibri"/>
                <w:sz w:val="24"/>
              </w:rPr>
            </w:pPr>
            <w:r>
              <w:rPr>
                <w:rFonts w:ascii="Times New Roman" w:eastAsia="Times New Roman" w:hAnsi="Times New Roman" w:cs="Times New Roman"/>
                <w:sz w:val="24"/>
              </w:rPr>
              <w:t>0,5 – 1 стр.</w:t>
            </w:r>
          </w:p>
        </w:tc>
      </w:tr>
      <w:tr w:rsidR="00543536" w:rsidTr="005C2E49">
        <w:tc>
          <w:tcPr>
            <w:tcW w:w="1276" w:type="dxa"/>
            <w:tcBorders>
              <w:top w:val="single" w:sz="8" w:space="0" w:color="000000"/>
              <w:left w:val="single" w:sz="8" w:space="0" w:color="000000"/>
              <w:bottom w:val="single" w:sz="8" w:space="0" w:color="000000"/>
              <w:right w:val="single" w:sz="8" w:space="0" w:color="000000"/>
            </w:tcBorders>
            <w:tcMar>
              <w:top w:w="104" w:type="dxa"/>
              <w:left w:w="104" w:type="dxa"/>
              <w:bottom w:w="104" w:type="dxa"/>
              <w:right w:w="104" w:type="dxa"/>
            </w:tcMar>
            <w:vAlign w:val="center"/>
            <w:hideMark/>
          </w:tcPr>
          <w:p w:rsidR="00543536" w:rsidRDefault="00543536" w:rsidP="005C2E49">
            <w:pPr>
              <w:suppressAutoHyphens/>
              <w:spacing w:after="0" w:line="240" w:lineRule="auto"/>
              <w:ind w:firstLine="179"/>
              <w:jc w:val="both"/>
              <w:rPr>
                <w:rFonts w:ascii="Calibri" w:eastAsia="Times New Roman" w:hAnsi="Calibri" w:cs="Calibri"/>
                <w:color w:val="000000"/>
                <w:sz w:val="24"/>
              </w:rPr>
            </w:pPr>
            <w:r>
              <w:rPr>
                <w:rFonts w:ascii="Times New Roman" w:eastAsia="Times New Roman" w:hAnsi="Times New Roman" w:cs="Times New Roman"/>
                <w:b/>
                <w:bCs/>
                <w:color w:val="000000"/>
                <w:sz w:val="24"/>
              </w:rPr>
              <w:t>VI</w:t>
            </w:r>
          </w:p>
        </w:tc>
        <w:tc>
          <w:tcPr>
            <w:tcW w:w="2268" w:type="dxa"/>
            <w:tcBorders>
              <w:top w:val="single" w:sz="8" w:space="0" w:color="000000"/>
              <w:left w:val="single" w:sz="8" w:space="0" w:color="000000"/>
              <w:bottom w:val="single" w:sz="8" w:space="0" w:color="000000"/>
              <w:right w:val="single" w:sz="8" w:space="0" w:color="000000"/>
            </w:tcBorders>
            <w:tcMar>
              <w:top w:w="104" w:type="dxa"/>
              <w:left w:w="104" w:type="dxa"/>
              <w:bottom w:w="104" w:type="dxa"/>
              <w:right w:w="104" w:type="dxa"/>
            </w:tcMar>
            <w:vAlign w:val="center"/>
            <w:hideMark/>
          </w:tcPr>
          <w:p w:rsidR="00543536" w:rsidRDefault="00543536" w:rsidP="005C2E49">
            <w:pPr>
              <w:suppressAutoHyphens/>
              <w:spacing w:after="0" w:line="240" w:lineRule="auto"/>
              <w:jc w:val="center"/>
              <w:rPr>
                <w:rFonts w:ascii="Calibri" w:eastAsia="Times New Roman" w:hAnsi="Calibri" w:cs="Calibri"/>
                <w:sz w:val="24"/>
              </w:rPr>
            </w:pPr>
            <w:r>
              <w:rPr>
                <w:rFonts w:ascii="Times New Roman" w:eastAsia="Times New Roman" w:hAnsi="Times New Roman" w:cs="Times New Roman"/>
                <w:sz w:val="24"/>
              </w:rPr>
              <w:t>15 – 20(20 – 25)</w:t>
            </w:r>
          </w:p>
        </w:tc>
        <w:tc>
          <w:tcPr>
            <w:tcW w:w="2462" w:type="dxa"/>
            <w:tcBorders>
              <w:top w:val="single" w:sz="8" w:space="0" w:color="000000"/>
              <w:left w:val="single" w:sz="8" w:space="0" w:color="000000"/>
              <w:bottom w:val="single" w:sz="8" w:space="0" w:color="000000"/>
              <w:right w:val="single" w:sz="8" w:space="0" w:color="000000"/>
            </w:tcBorders>
            <w:tcMar>
              <w:top w:w="104" w:type="dxa"/>
              <w:left w:w="104" w:type="dxa"/>
              <w:bottom w:w="104" w:type="dxa"/>
              <w:right w:w="104" w:type="dxa"/>
            </w:tcMar>
            <w:vAlign w:val="center"/>
            <w:hideMark/>
          </w:tcPr>
          <w:p w:rsidR="00543536" w:rsidRDefault="00543536" w:rsidP="005C2E49">
            <w:pPr>
              <w:suppressAutoHyphens/>
              <w:spacing w:after="0" w:line="240" w:lineRule="auto"/>
              <w:ind w:firstLine="708"/>
              <w:jc w:val="both"/>
              <w:rPr>
                <w:rFonts w:ascii="Calibri" w:eastAsia="Times New Roman" w:hAnsi="Calibri" w:cs="Calibri"/>
                <w:sz w:val="24"/>
              </w:rPr>
            </w:pPr>
            <w:r>
              <w:rPr>
                <w:rFonts w:ascii="Times New Roman" w:eastAsia="Times New Roman" w:hAnsi="Times New Roman" w:cs="Times New Roman"/>
                <w:sz w:val="24"/>
              </w:rPr>
              <w:t>100 – 110</w:t>
            </w:r>
          </w:p>
        </w:tc>
        <w:tc>
          <w:tcPr>
            <w:tcW w:w="2025" w:type="dxa"/>
            <w:tcBorders>
              <w:top w:val="single" w:sz="8" w:space="0" w:color="000000"/>
              <w:left w:val="single" w:sz="8" w:space="0" w:color="000000"/>
              <w:bottom w:val="single" w:sz="8" w:space="0" w:color="000000"/>
              <w:right w:val="single" w:sz="8" w:space="0" w:color="000000"/>
            </w:tcBorders>
            <w:tcMar>
              <w:top w:w="104" w:type="dxa"/>
              <w:left w:w="104" w:type="dxa"/>
              <w:bottom w:w="104" w:type="dxa"/>
              <w:right w:w="104" w:type="dxa"/>
            </w:tcMar>
            <w:vAlign w:val="center"/>
            <w:hideMark/>
          </w:tcPr>
          <w:p w:rsidR="00543536" w:rsidRDefault="00543536" w:rsidP="005C2E49">
            <w:pPr>
              <w:suppressAutoHyphens/>
              <w:spacing w:after="0" w:line="240" w:lineRule="auto"/>
              <w:ind w:firstLine="708"/>
              <w:jc w:val="both"/>
              <w:rPr>
                <w:rFonts w:ascii="Calibri" w:eastAsia="Times New Roman" w:hAnsi="Calibri" w:cs="Calibri"/>
                <w:sz w:val="24"/>
              </w:rPr>
            </w:pPr>
            <w:r>
              <w:rPr>
                <w:rFonts w:ascii="Times New Roman" w:eastAsia="Times New Roman" w:hAnsi="Times New Roman" w:cs="Times New Roman"/>
                <w:sz w:val="24"/>
              </w:rPr>
              <w:t>150 – 200</w:t>
            </w:r>
          </w:p>
        </w:tc>
        <w:tc>
          <w:tcPr>
            <w:tcW w:w="2176" w:type="dxa"/>
            <w:tcBorders>
              <w:top w:val="single" w:sz="8" w:space="0" w:color="000000"/>
              <w:left w:val="single" w:sz="8" w:space="0" w:color="000000"/>
              <w:bottom w:val="single" w:sz="8" w:space="0" w:color="000000"/>
              <w:right w:val="single" w:sz="8" w:space="0" w:color="000000"/>
            </w:tcBorders>
            <w:tcMar>
              <w:top w:w="104" w:type="dxa"/>
              <w:left w:w="104" w:type="dxa"/>
              <w:bottom w:w="104" w:type="dxa"/>
              <w:right w:w="104" w:type="dxa"/>
            </w:tcMar>
            <w:vAlign w:val="center"/>
            <w:hideMark/>
          </w:tcPr>
          <w:p w:rsidR="00543536" w:rsidRDefault="00543536" w:rsidP="005C2E49">
            <w:pPr>
              <w:suppressAutoHyphens/>
              <w:spacing w:after="0" w:line="240" w:lineRule="auto"/>
              <w:ind w:firstLine="708"/>
              <w:jc w:val="both"/>
              <w:rPr>
                <w:rFonts w:ascii="Calibri" w:eastAsia="Times New Roman" w:hAnsi="Calibri" w:cs="Calibri"/>
                <w:sz w:val="24"/>
              </w:rPr>
            </w:pPr>
            <w:r>
              <w:rPr>
                <w:rFonts w:ascii="Times New Roman" w:eastAsia="Times New Roman" w:hAnsi="Times New Roman" w:cs="Times New Roman"/>
                <w:sz w:val="24"/>
              </w:rPr>
              <w:t>1 – 1,5 стр.</w:t>
            </w:r>
          </w:p>
        </w:tc>
      </w:tr>
      <w:tr w:rsidR="00543536" w:rsidTr="005C2E49">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vAlign w:val="center"/>
            <w:hideMark/>
          </w:tcPr>
          <w:p w:rsidR="00543536" w:rsidRDefault="00543536" w:rsidP="005C2E49">
            <w:pPr>
              <w:suppressAutoHyphens/>
              <w:spacing w:after="0" w:line="240" w:lineRule="auto"/>
              <w:ind w:firstLine="179"/>
              <w:jc w:val="both"/>
              <w:rPr>
                <w:rFonts w:ascii="Calibri" w:eastAsia="Times New Roman" w:hAnsi="Calibri" w:cs="Calibri"/>
                <w:color w:val="000000"/>
                <w:sz w:val="24"/>
              </w:rPr>
            </w:pPr>
            <w:r>
              <w:rPr>
                <w:rFonts w:ascii="Times New Roman" w:eastAsia="Times New Roman" w:hAnsi="Times New Roman" w:cs="Times New Roman"/>
                <w:b/>
                <w:bCs/>
                <w:color w:val="000000"/>
                <w:sz w:val="24"/>
              </w:rPr>
              <w:t>VII</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vAlign w:val="center"/>
            <w:hideMark/>
          </w:tcPr>
          <w:p w:rsidR="00543536" w:rsidRDefault="00543536" w:rsidP="005C2E49">
            <w:pPr>
              <w:suppressAutoHyphens/>
              <w:spacing w:after="0" w:line="240" w:lineRule="auto"/>
              <w:ind w:firstLine="708"/>
              <w:jc w:val="both"/>
              <w:rPr>
                <w:rFonts w:ascii="Calibri" w:eastAsia="Times New Roman" w:hAnsi="Calibri" w:cs="Calibri"/>
                <w:sz w:val="24"/>
              </w:rPr>
            </w:pPr>
            <w:r>
              <w:rPr>
                <w:rFonts w:ascii="Times New Roman" w:eastAsia="Times New Roman" w:hAnsi="Times New Roman" w:cs="Times New Roman"/>
                <w:sz w:val="24"/>
              </w:rPr>
              <w:t>25 – 30</w:t>
            </w:r>
          </w:p>
        </w:tc>
        <w:tc>
          <w:tcPr>
            <w:tcW w:w="2462"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vAlign w:val="center"/>
            <w:hideMark/>
          </w:tcPr>
          <w:p w:rsidR="00543536" w:rsidRDefault="00543536" w:rsidP="005C2E49">
            <w:pPr>
              <w:suppressAutoHyphens/>
              <w:spacing w:after="0" w:line="240" w:lineRule="auto"/>
              <w:ind w:firstLine="708"/>
              <w:jc w:val="both"/>
              <w:rPr>
                <w:rFonts w:ascii="Calibri" w:eastAsia="Times New Roman" w:hAnsi="Calibri" w:cs="Calibri"/>
                <w:sz w:val="24"/>
              </w:rPr>
            </w:pPr>
            <w:r>
              <w:rPr>
                <w:rFonts w:ascii="Times New Roman" w:eastAsia="Times New Roman" w:hAnsi="Times New Roman" w:cs="Times New Roman"/>
                <w:sz w:val="24"/>
              </w:rPr>
              <w:t>110 – 120</w:t>
            </w:r>
          </w:p>
        </w:tc>
        <w:tc>
          <w:tcPr>
            <w:tcW w:w="2025"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vAlign w:val="center"/>
            <w:hideMark/>
          </w:tcPr>
          <w:p w:rsidR="00543536" w:rsidRDefault="00543536" w:rsidP="005C2E49">
            <w:pPr>
              <w:suppressAutoHyphens/>
              <w:spacing w:after="0" w:line="240" w:lineRule="auto"/>
              <w:ind w:firstLine="708"/>
              <w:jc w:val="both"/>
              <w:rPr>
                <w:rFonts w:ascii="Calibri" w:eastAsia="Times New Roman" w:hAnsi="Calibri" w:cs="Calibri"/>
                <w:sz w:val="24"/>
              </w:rPr>
            </w:pPr>
            <w:r>
              <w:rPr>
                <w:rFonts w:ascii="Times New Roman" w:eastAsia="Times New Roman" w:hAnsi="Times New Roman" w:cs="Times New Roman"/>
                <w:sz w:val="24"/>
              </w:rPr>
              <w:t>200 – 250</w:t>
            </w:r>
          </w:p>
        </w:tc>
        <w:tc>
          <w:tcPr>
            <w:tcW w:w="2176"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vAlign w:val="center"/>
            <w:hideMark/>
          </w:tcPr>
          <w:p w:rsidR="00543536" w:rsidRDefault="00543536" w:rsidP="005C2E49">
            <w:pPr>
              <w:suppressAutoHyphens/>
              <w:spacing w:after="0" w:line="240" w:lineRule="auto"/>
              <w:ind w:firstLine="708"/>
              <w:jc w:val="both"/>
              <w:rPr>
                <w:rFonts w:ascii="Calibri" w:eastAsia="Times New Roman" w:hAnsi="Calibri" w:cs="Calibri"/>
                <w:sz w:val="24"/>
              </w:rPr>
            </w:pPr>
            <w:r>
              <w:rPr>
                <w:rFonts w:ascii="Times New Roman" w:eastAsia="Times New Roman" w:hAnsi="Times New Roman" w:cs="Times New Roman"/>
                <w:sz w:val="24"/>
              </w:rPr>
              <w:t>1,5 – 2 стр.</w:t>
            </w:r>
          </w:p>
        </w:tc>
      </w:tr>
      <w:tr w:rsidR="00543536" w:rsidTr="005C2E49">
        <w:tc>
          <w:tcPr>
            <w:tcW w:w="1276" w:type="dxa"/>
            <w:tcBorders>
              <w:top w:val="single" w:sz="8" w:space="0" w:color="000000"/>
              <w:left w:val="single" w:sz="8" w:space="0" w:color="000000"/>
              <w:bottom w:val="single" w:sz="8" w:space="0" w:color="000000"/>
              <w:right w:val="single" w:sz="8" w:space="0" w:color="000000"/>
            </w:tcBorders>
            <w:tcMar>
              <w:top w:w="104" w:type="dxa"/>
              <w:left w:w="104" w:type="dxa"/>
              <w:bottom w:w="104" w:type="dxa"/>
              <w:right w:w="104" w:type="dxa"/>
            </w:tcMar>
            <w:vAlign w:val="center"/>
            <w:hideMark/>
          </w:tcPr>
          <w:p w:rsidR="00543536" w:rsidRDefault="00543536" w:rsidP="005C2E49">
            <w:pPr>
              <w:suppressAutoHyphens/>
              <w:spacing w:after="0" w:line="240" w:lineRule="auto"/>
              <w:ind w:firstLine="179"/>
              <w:jc w:val="both"/>
              <w:rPr>
                <w:rFonts w:ascii="Calibri" w:eastAsia="Times New Roman" w:hAnsi="Calibri" w:cs="Calibri"/>
                <w:color w:val="000000"/>
                <w:sz w:val="24"/>
              </w:rPr>
            </w:pPr>
            <w:r>
              <w:rPr>
                <w:rFonts w:ascii="Times New Roman" w:eastAsia="Times New Roman" w:hAnsi="Times New Roman" w:cs="Times New Roman"/>
                <w:b/>
                <w:bCs/>
                <w:color w:val="000000"/>
                <w:sz w:val="24"/>
              </w:rPr>
              <w:t>VIII</w:t>
            </w:r>
          </w:p>
        </w:tc>
        <w:tc>
          <w:tcPr>
            <w:tcW w:w="2268" w:type="dxa"/>
            <w:tcBorders>
              <w:top w:val="single" w:sz="8" w:space="0" w:color="000000"/>
              <w:left w:val="single" w:sz="8" w:space="0" w:color="000000"/>
              <w:bottom w:val="single" w:sz="8" w:space="0" w:color="000000"/>
              <w:right w:val="single" w:sz="8" w:space="0" w:color="000000"/>
            </w:tcBorders>
            <w:tcMar>
              <w:top w:w="104" w:type="dxa"/>
              <w:left w:w="104" w:type="dxa"/>
              <w:bottom w:w="104" w:type="dxa"/>
              <w:right w:w="104" w:type="dxa"/>
            </w:tcMar>
            <w:vAlign w:val="center"/>
            <w:hideMark/>
          </w:tcPr>
          <w:p w:rsidR="00543536" w:rsidRDefault="00543536" w:rsidP="005C2E49">
            <w:pPr>
              <w:suppressAutoHyphens/>
              <w:spacing w:after="0" w:line="240" w:lineRule="auto"/>
              <w:ind w:firstLine="708"/>
              <w:jc w:val="both"/>
              <w:rPr>
                <w:rFonts w:ascii="Calibri" w:eastAsia="Times New Roman" w:hAnsi="Calibri" w:cs="Calibri"/>
                <w:sz w:val="24"/>
              </w:rPr>
            </w:pPr>
            <w:r>
              <w:rPr>
                <w:rFonts w:ascii="Times New Roman" w:eastAsia="Times New Roman" w:hAnsi="Times New Roman" w:cs="Times New Roman"/>
                <w:sz w:val="24"/>
              </w:rPr>
              <w:t>30 – 35</w:t>
            </w:r>
          </w:p>
        </w:tc>
        <w:tc>
          <w:tcPr>
            <w:tcW w:w="2462" w:type="dxa"/>
            <w:tcBorders>
              <w:top w:val="single" w:sz="8" w:space="0" w:color="000000"/>
              <w:left w:val="single" w:sz="8" w:space="0" w:color="000000"/>
              <w:bottom w:val="single" w:sz="8" w:space="0" w:color="000000"/>
              <w:right w:val="single" w:sz="8" w:space="0" w:color="000000"/>
            </w:tcBorders>
            <w:tcMar>
              <w:top w:w="104" w:type="dxa"/>
              <w:left w:w="104" w:type="dxa"/>
              <w:bottom w:w="104" w:type="dxa"/>
              <w:right w:w="104" w:type="dxa"/>
            </w:tcMar>
            <w:vAlign w:val="center"/>
            <w:hideMark/>
          </w:tcPr>
          <w:p w:rsidR="00543536" w:rsidRDefault="00543536" w:rsidP="005C2E49">
            <w:pPr>
              <w:suppressAutoHyphens/>
              <w:spacing w:after="0" w:line="240" w:lineRule="auto"/>
              <w:ind w:firstLine="708"/>
              <w:jc w:val="both"/>
              <w:rPr>
                <w:rFonts w:ascii="Calibri" w:eastAsia="Times New Roman" w:hAnsi="Calibri" w:cs="Calibri"/>
                <w:sz w:val="24"/>
              </w:rPr>
            </w:pPr>
            <w:r>
              <w:rPr>
                <w:rFonts w:ascii="Times New Roman" w:eastAsia="Times New Roman" w:hAnsi="Times New Roman" w:cs="Times New Roman"/>
                <w:sz w:val="24"/>
              </w:rPr>
              <w:t>120 – 140 (150)</w:t>
            </w:r>
          </w:p>
        </w:tc>
        <w:tc>
          <w:tcPr>
            <w:tcW w:w="2025" w:type="dxa"/>
            <w:tcBorders>
              <w:top w:val="single" w:sz="8" w:space="0" w:color="000000"/>
              <w:left w:val="single" w:sz="8" w:space="0" w:color="000000"/>
              <w:bottom w:val="single" w:sz="8" w:space="0" w:color="000000"/>
              <w:right w:val="single" w:sz="8" w:space="0" w:color="000000"/>
            </w:tcBorders>
            <w:tcMar>
              <w:top w:w="104" w:type="dxa"/>
              <w:left w:w="104" w:type="dxa"/>
              <w:bottom w:w="104" w:type="dxa"/>
              <w:right w:w="104" w:type="dxa"/>
            </w:tcMar>
            <w:vAlign w:val="center"/>
            <w:hideMark/>
          </w:tcPr>
          <w:p w:rsidR="00543536" w:rsidRDefault="00543536" w:rsidP="005C2E49">
            <w:pPr>
              <w:suppressAutoHyphens/>
              <w:spacing w:after="0" w:line="240" w:lineRule="auto"/>
              <w:ind w:firstLine="708"/>
              <w:jc w:val="both"/>
              <w:rPr>
                <w:rFonts w:ascii="Calibri" w:eastAsia="Times New Roman" w:hAnsi="Calibri" w:cs="Calibri"/>
                <w:sz w:val="24"/>
              </w:rPr>
            </w:pPr>
            <w:r>
              <w:rPr>
                <w:rFonts w:ascii="Times New Roman" w:eastAsia="Times New Roman" w:hAnsi="Times New Roman" w:cs="Times New Roman"/>
                <w:sz w:val="24"/>
              </w:rPr>
              <w:t>250 – 350</w:t>
            </w:r>
          </w:p>
        </w:tc>
        <w:tc>
          <w:tcPr>
            <w:tcW w:w="2176" w:type="dxa"/>
            <w:tcBorders>
              <w:top w:val="single" w:sz="8" w:space="0" w:color="000000"/>
              <w:left w:val="single" w:sz="8" w:space="0" w:color="000000"/>
              <w:bottom w:val="single" w:sz="8" w:space="0" w:color="000000"/>
              <w:right w:val="single" w:sz="8" w:space="0" w:color="000000"/>
            </w:tcBorders>
            <w:tcMar>
              <w:top w:w="104" w:type="dxa"/>
              <w:left w:w="104" w:type="dxa"/>
              <w:bottom w:w="104" w:type="dxa"/>
              <w:right w:w="104" w:type="dxa"/>
            </w:tcMar>
            <w:vAlign w:val="center"/>
            <w:hideMark/>
          </w:tcPr>
          <w:p w:rsidR="00543536" w:rsidRDefault="00543536" w:rsidP="005C2E49">
            <w:pPr>
              <w:suppressAutoHyphens/>
              <w:spacing w:after="0" w:line="240" w:lineRule="auto"/>
              <w:ind w:firstLine="708"/>
              <w:jc w:val="both"/>
              <w:rPr>
                <w:rFonts w:ascii="Calibri" w:eastAsia="Times New Roman" w:hAnsi="Calibri" w:cs="Calibri"/>
                <w:sz w:val="24"/>
              </w:rPr>
            </w:pPr>
            <w:r>
              <w:rPr>
                <w:rFonts w:ascii="Times New Roman" w:eastAsia="Times New Roman" w:hAnsi="Times New Roman" w:cs="Times New Roman"/>
                <w:sz w:val="24"/>
              </w:rPr>
              <w:t>2 – 3 стр.</w:t>
            </w:r>
          </w:p>
        </w:tc>
      </w:tr>
      <w:tr w:rsidR="00543536" w:rsidTr="005C2E49">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vAlign w:val="center"/>
            <w:hideMark/>
          </w:tcPr>
          <w:p w:rsidR="00543536" w:rsidRDefault="00543536" w:rsidP="005C2E49">
            <w:pPr>
              <w:suppressAutoHyphens/>
              <w:spacing w:after="0" w:line="240" w:lineRule="auto"/>
              <w:ind w:firstLine="179"/>
              <w:jc w:val="both"/>
              <w:rPr>
                <w:rFonts w:ascii="Calibri" w:eastAsia="Times New Roman" w:hAnsi="Calibri" w:cs="Calibri"/>
                <w:color w:val="000000"/>
                <w:sz w:val="24"/>
              </w:rPr>
            </w:pPr>
            <w:r>
              <w:rPr>
                <w:rFonts w:ascii="Times New Roman" w:eastAsia="Times New Roman" w:hAnsi="Times New Roman" w:cs="Times New Roman"/>
                <w:b/>
                <w:bCs/>
                <w:color w:val="000000"/>
                <w:sz w:val="24"/>
              </w:rPr>
              <w:t>IX</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vAlign w:val="center"/>
            <w:hideMark/>
          </w:tcPr>
          <w:p w:rsidR="00543536" w:rsidRDefault="00543536" w:rsidP="005C2E49">
            <w:pPr>
              <w:suppressAutoHyphens/>
              <w:spacing w:after="0" w:line="240" w:lineRule="auto"/>
              <w:ind w:firstLine="708"/>
              <w:jc w:val="both"/>
              <w:rPr>
                <w:rFonts w:ascii="Calibri" w:eastAsia="Times New Roman" w:hAnsi="Calibri" w:cs="Calibri"/>
                <w:sz w:val="24"/>
              </w:rPr>
            </w:pPr>
            <w:r>
              <w:rPr>
                <w:rFonts w:ascii="Times New Roman" w:eastAsia="Times New Roman" w:hAnsi="Times New Roman" w:cs="Times New Roman"/>
                <w:sz w:val="24"/>
              </w:rPr>
              <w:t>35 – 40</w:t>
            </w:r>
          </w:p>
        </w:tc>
        <w:tc>
          <w:tcPr>
            <w:tcW w:w="2462"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vAlign w:val="center"/>
            <w:hideMark/>
          </w:tcPr>
          <w:p w:rsidR="00543536" w:rsidRDefault="00543536" w:rsidP="005C2E49">
            <w:pPr>
              <w:suppressAutoHyphens/>
              <w:spacing w:after="0" w:line="240" w:lineRule="auto"/>
              <w:jc w:val="both"/>
              <w:rPr>
                <w:rFonts w:ascii="Calibri" w:eastAsia="Times New Roman" w:hAnsi="Calibri" w:cs="Calibri"/>
                <w:sz w:val="24"/>
              </w:rPr>
            </w:pPr>
            <w:r>
              <w:rPr>
                <w:rFonts w:ascii="Times New Roman" w:eastAsia="Times New Roman" w:hAnsi="Times New Roman" w:cs="Times New Roman"/>
                <w:sz w:val="24"/>
              </w:rPr>
              <w:t>140 – 160 (150 – 170)</w:t>
            </w:r>
          </w:p>
        </w:tc>
        <w:tc>
          <w:tcPr>
            <w:tcW w:w="2025"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vAlign w:val="center"/>
            <w:hideMark/>
          </w:tcPr>
          <w:p w:rsidR="00543536" w:rsidRDefault="00543536" w:rsidP="005C2E49">
            <w:pPr>
              <w:suppressAutoHyphens/>
              <w:spacing w:after="0" w:line="240" w:lineRule="auto"/>
              <w:ind w:firstLine="708"/>
              <w:jc w:val="both"/>
              <w:rPr>
                <w:rFonts w:ascii="Calibri" w:eastAsia="Times New Roman" w:hAnsi="Calibri" w:cs="Calibri"/>
                <w:sz w:val="24"/>
              </w:rPr>
            </w:pPr>
            <w:r>
              <w:rPr>
                <w:rFonts w:ascii="Times New Roman" w:eastAsia="Times New Roman" w:hAnsi="Times New Roman" w:cs="Times New Roman"/>
                <w:sz w:val="24"/>
              </w:rPr>
              <w:t>350 — 450</w:t>
            </w:r>
          </w:p>
        </w:tc>
        <w:tc>
          <w:tcPr>
            <w:tcW w:w="2176"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vAlign w:val="center"/>
            <w:hideMark/>
          </w:tcPr>
          <w:p w:rsidR="00543536" w:rsidRDefault="00543536" w:rsidP="005C2E49">
            <w:pPr>
              <w:suppressAutoHyphens/>
              <w:spacing w:after="0" w:line="240" w:lineRule="auto"/>
              <w:ind w:firstLine="708"/>
              <w:jc w:val="both"/>
              <w:rPr>
                <w:rFonts w:ascii="Calibri" w:eastAsia="Times New Roman" w:hAnsi="Calibri" w:cs="Calibri"/>
                <w:sz w:val="24"/>
              </w:rPr>
            </w:pPr>
            <w:r>
              <w:rPr>
                <w:rFonts w:ascii="Times New Roman" w:eastAsia="Times New Roman" w:hAnsi="Times New Roman" w:cs="Times New Roman"/>
                <w:sz w:val="24"/>
              </w:rPr>
              <w:t>3 – 4 стр.</w:t>
            </w:r>
          </w:p>
        </w:tc>
      </w:tr>
      <w:tr w:rsidR="00543536" w:rsidTr="005C2E49">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vAlign w:val="center"/>
            <w:hideMark/>
          </w:tcPr>
          <w:p w:rsidR="00543536" w:rsidRDefault="00543536" w:rsidP="005C2E49">
            <w:pPr>
              <w:suppressAutoHyphens/>
              <w:spacing w:after="0" w:line="240" w:lineRule="auto"/>
              <w:ind w:firstLine="179"/>
              <w:jc w:val="both"/>
              <w:rPr>
                <w:rFonts w:ascii="Calibri" w:eastAsia="Times New Roman" w:hAnsi="Calibri" w:cs="Calibri"/>
                <w:color w:val="000000"/>
                <w:sz w:val="24"/>
              </w:rPr>
            </w:pPr>
            <w:r>
              <w:rPr>
                <w:rFonts w:ascii="Times New Roman" w:eastAsia="Times New Roman" w:hAnsi="Times New Roman" w:cs="Times New Roman"/>
                <w:b/>
                <w:bCs/>
                <w:color w:val="000000"/>
                <w:sz w:val="24"/>
              </w:rPr>
              <w:t>X</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vAlign w:val="center"/>
            <w:hideMark/>
          </w:tcPr>
          <w:p w:rsidR="00543536" w:rsidRDefault="00543536" w:rsidP="005C2E49">
            <w:pPr>
              <w:suppressAutoHyphens/>
              <w:spacing w:after="0" w:line="240" w:lineRule="auto"/>
              <w:ind w:firstLine="708"/>
              <w:jc w:val="both"/>
              <w:rPr>
                <w:rFonts w:ascii="Calibri" w:eastAsia="Times New Roman" w:hAnsi="Calibri" w:cs="Calibri"/>
                <w:sz w:val="24"/>
              </w:rPr>
            </w:pPr>
            <w:r>
              <w:rPr>
                <w:rFonts w:ascii="Times New Roman" w:eastAsia="Times New Roman" w:hAnsi="Times New Roman" w:cs="Times New Roman"/>
                <w:sz w:val="24"/>
              </w:rPr>
              <w:t>до 50 слов</w:t>
            </w:r>
          </w:p>
        </w:tc>
        <w:tc>
          <w:tcPr>
            <w:tcW w:w="2462"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vAlign w:val="center"/>
            <w:hideMark/>
          </w:tcPr>
          <w:p w:rsidR="00543536" w:rsidRDefault="00543536" w:rsidP="005C2E49">
            <w:pPr>
              <w:suppressAutoHyphens/>
              <w:spacing w:after="0" w:line="240" w:lineRule="auto"/>
              <w:ind w:firstLine="708"/>
              <w:jc w:val="both"/>
              <w:rPr>
                <w:rFonts w:ascii="Calibri" w:eastAsia="Times New Roman" w:hAnsi="Calibri" w:cs="Calibri"/>
                <w:sz w:val="24"/>
              </w:rPr>
            </w:pPr>
            <w:r>
              <w:rPr>
                <w:rFonts w:ascii="Times New Roman" w:eastAsia="Times New Roman" w:hAnsi="Times New Roman" w:cs="Times New Roman"/>
                <w:sz w:val="24"/>
              </w:rPr>
              <w:t>180 — 190</w:t>
            </w:r>
          </w:p>
        </w:tc>
        <w:tc>
          <w:tcPr>
            <w:tcW w:w="2025"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vAlign w:val="center"/>
            <w:hideMark/>
          </w:tcPr>
          <w:p w:rsidR="00543536" w:rsidRDefault="00543536" w:rsidP="005C2E49">
            <w:pPr>
              <w:spacing w:after="0"/>
              <w:rPr>
                <w:rFonts w:eastAsiaTheme="minorHAnsi"/>
                <w:lang w:eastAsia="en-US"/>
              </w:rPr>
            </w:pPr>
          </w:p>
        </w:tc>
        <w:tc>
          <w:tcPr>
            <w:tcW w:w="2176"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vAlign w:val="center"/>
            <w:hideMark/>
          </w:tcPr>
          <w:p w:rsidR="00543536" w:rsidRDefault="00543536" w:rsidP="005C2E49">
            <w:pPr>
              <w:spacing w:after="0"/>
              <w:rPr>
                <w:rFonts w:eastAsiaTheme="minorHAnsi"/>
                <w:lang w:eastAsia="en-US"/>
              </w:rPr>
            </w:pPr>
          </w:p>
        </w:tc>
      </w:tr>
      <w:tr w:rsidR="00543536" w:rsidTr="005C2E49">
        <w:tc>
          <w:tcPr>
            <w:tcW w:w="1276"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vAlign w:val="center"/>
            <w:hideMark/>
          </w:tcPr>
          <w:p w:rsidR="00543536" w:rsidRDefault="00543536" w:rsidP="005C2E49">
            <w:pPr>
              <w:suppressAutoHyphens/>
              <w:spacing w:after="0" w:line="240" w:lineRule="auto"/>
              <w:ind w:firstLine="179"/>
              <w:jc w:val="both"/>
              <w:rPr>
                <w:rFonts w:ascii="Calibri" w:eastAsia="Times New Roman" w:hAnsi="Calibri" w:cs="Calibri"/>
                <w:color w:val="000000"/>
                <w:sz w:val="24"/>
              </w:rPr>
            </w:pPr>
            <w:r>
              <w:rPr>
                <w:rFonts w:ascii="Times New Roman" w:eastAsia="Times New Roman" w:hAnsi="Times New Roman" w:cs="Times New Roman"/>
                <w:b/>
                <w:bCs/>
                <w:color w:val="000000"/>
                <w:sz w:val="24"/>
              </w:rPr>
              <w:t>XI</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vAlign w:val="center"/>
            <w:hideMark/>
          </w:tcPr>
          <w:p w:rsidR="00543536" w:rsidRDefault="00543536" w:rsidP="005C2E49">
            <w:pPr>
              <w:suppressAutoHyphens/>
              <w:spacing w:after="0" w:line="240" w:lineRule="auto"/>
              <w:ind w:firstLine="708"/>
              <w:jc w:val="both"/>
              <w:rPr>
                <w:rFonts w:ascii="Calibri" w:eastAsia="Times New Roman" w:hAnsi="Calibri" w:cs="Calibri"/>
                <w:sz w:val="24"/>
              </w:rPr>
            </w:pPr>
            <w:r>
              <w:rPr>
                <w:rFonts w:ascii="Times New Roman" w:eastAsia="Times New Roman" w:hAnsi="Times New Roman" w:cs="Times New Roman"/>
                <w:sz w:val="24"/>
              </w:rPr>
              <w:t>до 50 слов</w:t>
            </w:r>
          </w:p>
        </w:tc>
        <w:tc>
          <w:tcPr>
            <w:tcW w:w="2462"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vAlign w:val="center"/>
            <w:hideMark/>
          </w:tcPr>
          <w:p w:rsidR="00543536" w:rsidRDefault="00543536" w:rsidP="005C2E49">
            <w:pPr>
              <w:suppressAutoHyphens/>
              <w:spacing w:after="0" w:line="240" w:lineRule="auto"/>
              <w:ind w:firstLine="708"/>
              <w:jc w:val="both"/>
              <w:rPr>
                <w:rFonts w:ascii="Calibri" w:eastAsia="Times New Roman" w:hAnsi="Calibri" w:cs="Calibri"/>
                <w:sz w:val="24"/>
              </w:rPr>
            </w:pPr>
            <w:r>
              <w:rPr>
                <w:rFonts w:ascii="Times New Roman" w:eastAsia="Times New Roman" w:hAnsi="Times New Roman" w:cs="Times New Roman"/>
                <w:sz w:val="24"/>
              </w:rPr>
              <w:t>180 — 190</w:t>
            </w:r>
          </w:p>
        </w:tc>
        <w:tc>
          <w:tcPr>
            <w:tcW w:w="2025"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vAlign w:val="center"/>
            <w:hideMark/>
          </w:tcPr>
          <w:p w:rsidR="00543536" w:rsidRDefault="00543536" w:rsidP="005C2E49">
            <w:pPr>
              <w:spacing w:after="0"/>
              <w:rPr>
                <w:rFonts w:eastAsiaTheme="minorHAnsi"/>
                <w:lang w:eastAsia="en-US"/>
              </w:rPr>
            </w:pPr>
          </w:p>
        </w:tc>
        <w:tc>
          <w:tcPr>
            <w:tcW w:w="2176"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vAlign w:val="center"/>
            <w:hideMark/>
          </w:tcPr>
          <w:p w:rsidR="00543536" w:rsidRDefault="00543536" w:rsidP="005C2E49">
            <w:pPr>
              <w:spacing w:after="0"/>
              <w:rPr>
                <w:rFonts w:eastAsiaTheme="minorHAnsi"/>
                <w:lang w:eastAsia="en-US"/>
              </w:rPr>
            </w:pPr>
          </w:p>
        </w:tc>
      </w:tr>
    </w:tbl>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i/>
          <w:iCs/>
          <w:color w:val="000000"/>
          <w:sz w:val="28"/>
          <w:szCs w:val="28"/>
        </w:rPr>
        <w:t>Порядок проверки письменных работ учителями.</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1.1.2. Тетради учащихся, в которых выполняются обучающие классные и домашние работы, проверяются:</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I. по русскому языку:</w:t>
      </w:r>
    </w:p>
    <w:p w:rsidR="00543536" w:rsidRDefault="00543536" w:rsidP="00543536">
      <w:pPr>
        <w:numPr>
          <w:ilvl w:val="0"/>
          <w:numId w:val="27"/>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V классе и в первом полугодии VI класса – после каждого урока у всех учеников;</w:t>
      </w:r>
    </w:p>
    <w:p w:rsidR="00543536" w:rsidRDefault="00543536" w:rsidP="00543536">
      <w:pPr>
        <w:numPr>
          <w:ilvl w:val="0"/>
          <w:numId w:val="27"/>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 II полугодии в VI классе и в VII – IX классах – после каждого урока только у слабых учащихся, а у сильных – не все работы, а лишь наиболее значимые по своей важности, но с таким расчётом, чтобы раз в неделю тетради всех учащихся проверялись;</w:t>
      </w:r>
    </w:p>
    <w:p w:rsidR="00543536" w:rsidRDefault="00543536" w:rsidP="00543536">
      <w:pPr>
        <w:numPr>
          <w:ilvl w:val="0"/>
          <w:numId w:val="27"/>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X – XI классах – после каждого урока у слабых учащихся, а у остальных проверяются не все работы, а наиболее значимые по своей важности, но с таким расчётом, чтобы 2 раза в месяц учителем проверялись тетради всех учащихся;</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1.1.3. Изложения и сочинения по русскому языку и литературе, а также все виды контрольных работ по предметам проверяются у всех учащихся.</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1.1.4. Проверка контрольных работ учителями осуществляется в следующие сроки:</w:t>
      </w:r>
    </w:p>
    <w:p w:rsidR="00543536" w:rsidRDefault="00543536" w:rsidP="00543536">
      <w:pPr>
        <w:numPr>
          <w:ilvl w:val="0"/>
          <w:numId w:val="28"/>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контрольные диктанты в I – IX классах проверяются и возвращаются учащимся к следующему уроку;</w:t>
      </w:r>
    </w:p>
    <w:p w:rsidR="00543536" w:rsidRDefault="00543536" w:rsidP="00543536">
      <w:pPr>
        <w:numPr>
          <w:ilvl w:val="0"/>
          <w:numId w:val="28"/>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изложения и сочинения в V – VIII классах – через неделю;</w:t>
      </w:r>
    </w:p>
    <w:p w:rsidR="00543536" w:rsidRDefault="00543536" w:rsidP="00543536">
      <w:pPr>
        <w:numPr>
          <w:ilvl w:val="0"/>
          <w:numId w:val="28"/>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сочинения в IX – XI классах проверяются не более 10 дней.</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1.1.5.В проверяемых работах учитель отмечает и исправляет допущенные ошибки, руководствуясь следующим:</w:t>
      </w:r>
    </w:p>
    <w:p w:rsidR="00543536" w:rsidRDefault="00543536" w:rsidP="00543536">
      <w:pPr>
        <w:pStyle w:val="ae"/>
        <w:numPr>
          <w:ilvl w:val="0"/>
          <w:numId w:val="29"/>
        </w:numPr>
        <w:contextualSpacing/>
        <w:jc w:val="both"/>
        <w:rPr>
          <w:rFonts w:ascii="Times New Roman" w:hAnsi="Times New Roman"/>
          <w:color w:val="000000"/>
          <w:sz w:val="28"/>
        </w:rPr>
      </w:pPr>
      <w:r>
        <w:rPr>
          <w:rFonts w:ascii="Times New Roman" w:hAnsi="Times New Roman"/>
          <w:color w:val="000000"/>
          <w:sz w:val="28"/>
        </w:rPr>
        <w:t xml:space="preserve">при проверке изложений и сочинений в V – XI классах (как контрольных, так и обучающих) отмечаются (а в необходимых случаях и исправляются) не только орфографические и пунктуационные ошибки, но и фактические, логические, речевые (речевые ошибки подчёркиваются волнистой линией) и грамматические; </w:t>
      </w:r>
    </w:p>
    <w:p w:rsidR="00543536" w:rsidRDefault="00543536" w:rsidP="00543536">
      <w:pPr>
        <w:pStyle w:val="ae"/>
        <w:numPr>
          <w:ilvl w:val="0"/>
          <w:numId w:val="29"/>
        </w:numPr>
        <w:contextualSpacing/>
        <w:jc w:val="both"/>
        <w:rPr>
          <w:rFonts w:ascii="Times New Roman" w:hAnsi="Times New Roman"/>
          <w:color w:val="000000"/>
          <w:sz w:val="28"/>
        </w:rPr>
      </w:pPr>
      <w:r>
        <w:rPr>
          <w:rFonts w:ascii="Times New Roman" w:hAnsi="Times New Roman"/>
          <w:color w:val="000000"/>
          <w:sz w:val="28"/>
        </w:rPr>
        <w:t xml:space="preserve">на полях тетрадей учитель обозначает </w:t>
      </w:r>
    </w:p>
    <w:p w:rsidR="00543536" w:rsidRDefault="00543536" w:rsidP="00543536">
      <w:pPr>
        <w:pStyle w:val="ae"/>
        <w:numPr>
          <w:ilvl w:val="0"/>
          <w:numId w:val="30"/>
        </w:numPr>
        <w:contextualSpacing/>
        <w:jc w:val="both"/>
        <w:rPr>
          <w:rFonts w:ascii="Times New Roman" w:hAnsi="Times New Roman"/>
          <w:color w:val="000000"/>
          <w:sz w:val="28"/>
        </w:rPr>
      </w:pPr>
      <w:r>
        <w:rPr>
          <w:rFonts w:ascii="Times New Roman" w:hAnsi="Times New Roman"/>
          <w:color w:val="000000"/>
          <w:sz w:val="28"/>
        </w:rPr>
        <w:t>фактические ошибки знаком </w:t>
      </w:r>
      <w:r>
        <w:rPr>
          <w:rFonts w:ascii="Times New Roman" w:hAnsi="Times New Roman"/>
          <w:b/>
          <w:bCs/>
          <w:i/>
          <w:iCs/>
          <w:color w:val="000000"/>
          <w:sz w:val="28"/>
        </w:rPr>
        <w:t>Ф</w:t>
      </w:r>
      <w:r>
        <w:rPr>
          <w:rFonts w:ascii="Times New Roman" w:hAnsi="Times New Roman"/>
          <w:color w:val="000000"/>
          <w:sz w:val="28"/>
        </w:rPr>
        <w:t xml:space="preserve">, </w:t>
      </w:r>
    </w:p>
    <w:p w:rsidR="00543536" w:rsidRDefault="00543536" w:rsidP="00543536">
      <w:pPr>
        <w:pStyle w:val="ae"/>
        <w:numPr>
          <w:ilvl w:val="0"/>
          <w:numId w:val="30"/>
        </w:numPr>
        <w:contextualSpacing/>
        <w:jc w:val="both"/>
        <w:rPr>
          <w:rFonts w:ascii="Times New Roman" w:hAnsi="Times New Roman"/>
          <w:color w:val="000000"/>
          <w:sz w:val="28"/>
        </w:rPr>
      </w:pPr>
      <w:proofErr w:type="gramStart"/>
      <w:r>
        <w:rPr>
          <w:rFonts w:ascii="Times New Roman" w:hAnsi="Times New Roman"/>
          <w:color w:val="000000"/>
          <w:sz w:val="28"/>
        </w:rPr>
        <w:lastRenderedPageBreak/>
        <w:t>логические</w:t>
      </w:r>
      <w:proofErr w:type="gramEnd"/>
      <w:r>
        <w:rPr>
          <w:rFonts w:ascii="Times New Roman" w:hAnsi="Times New Roman"/>
          <w:color w:val="000000"/>
          <w:sz w:val="28"/>
        </w:rPr>
        <w:t xml:space="preserve"> – знаком </w:t>
      </w:r>
      <w:r>
        <w:rPr>
          <w:rFonts w:ascii="Times New Roman" w:hAnsi="Times New Roman"/>
          <w:b/>
          <w:bCs/>
          <w:i/>
          <w:iCs/>
          <w:color w:val="000000"/>
          <w:sz w:val="28"/>
        </w:rPr>
        <w:t>Л</w:t>
      </w:r>
      <w:r>
        <w:rPr>
          <w:rFonts w:ascii="Times New Roman" w:hAnsi="Times New Roman"/>
          <w:color w:val="000000"/>
          <w:sz w:val="28"/>
        </w:rPr>
        <w:t xml:space="preserve">, </w:t>
      </w:r>
    </w:p>
    <w:p w:rsidR="00543536" w:rsidRDefault="00543536" w:rsidP="00543536">
      <w:pPr>
        <w:pStyle w:val="ae"/>
        <w:numPr>
          <w:ilvl w:val="0"/>
          <w:numId w:val="30"/>
        </w:numPr>
        <w:contextualSpacing/>
        <w:jc w:val="both"/>
        <w:rPr>
          <w:rFonts w:ascii="Times New Roman" w:hAnsi="Times New Roman"/>
          <w:color w:val="000000"/>
          <w:sz w:val="28"/>
        </w:rPr>
      </w:pPr>
      <w:r>
        <w:rPr>
          <w:rFonts w:ascii="Times New Roman" w:hAnsi="Times New Roman"/>
          <w:color w:val="000000"/>
          <w:sz w:val="28"/>
        </w:rPr>
        <w:t>речевые – знаком </w:t>
      </w:r>
      <w:proofErr w:type="gramStart"/>
      <w:r>
        <w:rPr>
          <w:rFonts w:ascii="Times New Roman" w:hAnsi="Times New Roman"/>
          <w:b/>
          <w:bCs/>
          <w:i/>
          <w:iCs/>
          <w:color w:val="000000"/>
          <w:sz w:val="28"/>
        </w:rPr>
        <w:t>Р</w:t>
      </w:r>
      <w:proofErr w:type="gramEnd"/>
      <w:r>
        <w:rPr>
          <w:rFonts w:ascii="Times New Roman" w:hAnsi="Times New Roman"/>
          <w:color w:val="000000"/>
          <w:sz w:val="28"/>
        </w:rPr>
        <w:t xml:space="preserve">, </w:t>
      </w:r>
    </w:p>
    <w:p w:rsidR="00543536" w:rsidRDefault="00543536" w:rsidP="00543536">
      <w:pPr>
        <w:pStyle w:val="ae"/>
        <w:numPr>
          <w:ilvl w:val="0"/>
          <w:numId w:val="30"/>
        </w:numPr>
        <w:contextualSpacing/>
        <w:jc w:val="both"/>
        <w:rPr>
          <w:rFonts w:ascii="Times New Roman" w:hAnsi="Times New Roman"/>
          <w:color w:val="000000"/>
          <w:sz w:val="28"/>
        </w:rPr>
      </w:pPr>
      <w:proofErr w:type="gramStart"/>
      <w:r>
        <w:rPr>
          <w:rFonts w:ascii="Times New Roman" w:hAnsi="Times New Roman"/>
          <w:color w:val="000000"/>
          <w:sz w:val="28"/>
        </w:rPr>
        <w:t>грамматические</w:t>
      </w:r>
      <w:proofErr w:type="gramEnd"/>
      <w:r>
        <w:rPr>
          <w:rFonts w:ascii="Times New Roman" w:hAnsi="Times New Roman"/>
          <w:color w:val="000000"/>
          <w:sz w:val="28"/>
        </w:rPr>
        <w:t xml:space="preserve"> – знаком </w:t>
      </w:r>
      <w:r>
        <w:rPr>
          <w:rFonts w:ascii="Times New Roman" w:hAnsi="Times New Roman"/>
          <w:b/>
          <w:bCs/>
          <w:i/>
          <w:iCs/>
          <w:color w:val="000000"/>
          <w:sz w:val="28"/>
        </w:rPr>
        <w:t>Г</w:t>
      </w:r>
      <w:r>
        <w:rPr>
          <w:rFonts w:ascii="Times New Roman" w:hAnsi="Times New Roman"/>
          <w:color w:val="000000"/>
          <w:sz w:val="28"/>
        </w:rPr>
        <w:t xml:space="preserve">, </w:t>
      </w:r>
    </w:p>
    <w:p w:rsidR="00543536" w:rsidRDefault="00543536" w:rsidP="00543536">
      <w:pPr>
        <w:pStyle w:val="ae"/>
        <w:numPr>
          <w:ilvl w:val="0"/>
          <w:numId w:val="30"/>
        </w:numPr>
        <w:contextualSpacing/>
        <w:jc w:val="both"/>
        <w:rPr>
          <w:rFonts w:ascii="Times New Roman" w:hAnsi="Times New Roman"/>
          <w:color w:val="000000"/>
          <w:sz w:val="28"/>
        </w:rPr>
      </w:pPr>
      <w:r>
        <w:rPr>
          <w:rFonts w:ascii="Times New Roman" w:hAnsi="Times New Roman"/>
          <w:color w:val="000000"/>
          <w:sz w:val="28"/>
        </w:rPr>
        <w:t>орфографические ошибки – знаком </w:t>
      </w:r>
      <w:r>
        <w:rPr>
          <w:rFonts w:ascii="Times New Roman" w:hAnsi="Times New Roman"/>
          <w:b/>
          <w:bCs/>
          <w:i/>
          <w:iCs/>
          <w:color w:val="000000"/>
          <w:sz w:val="28"/>
        </w:rPr>
        <w:t>I</w:t>
      </w:r>
      <w:r>
        <w:rPr>
          <w:rFonts w:ascii="Times New Roman" w:hAnsi="Times New Roman"/>
          <w:color w:val="000000"/>
          <w:sz w:val="28"/>
        </w:rPr>
        <w:t xml:space="preserve">, </w:t>
      </w:r>
    </w:p>
    <w:p w:rsidR="00543536" w:rsidRDefault="00543536" w:rsidP="00543536">
      <w:pPr>
        <w:pStyle w:val="ae"/>
        <w:numPr>
          <w:ilvl w:val="0"/>
          <w:numId w:val="30"/>
        </w:numPr>
        <w:contextualSpacing/>
        <w:jc w:val="both"/>
        <w:rPr>
          <w:rFonts w:ascii="Times New Roman" w:hAnsi="Times New Roman"/>
          <w:color w:val="000000"/>
          <w:sz w:val="28"/>
        </w:rPr>
      </w:pPr>
      <w:proofErr w:type="gramStart"/>
      <w:r>
        <w:rPr>
          <w:rFonts w:ascii="Times New Roman" w:hAnsi="Times New Roman"/>
          <w:color w:val="000000"/>
          <w:sz w:val="28"/>
        </w:rPr>
        <w:t>пунктуационные</w:t>
      </w:r>
      <w:proofErr w:type="gramEnd"/>
      <w:r>
        <w:rPr>
          <w:rFonts w:ascii="Times New Roman" w:hAnsi="Times New Roman"/>
          <w:color w:val="000000"/>
          <w:sz w:val="28"/>
        </w:rPr>
        <w:t xml:space="preserve"> – знаком </w:t>
      </w:r>
      <w:r>
        <w:rPr>
          <w:rFonts w:ascii="Times New Roman" w:hAnsi="Times New Roman"/>
          <w:b/>
          <w:bCs/>
          <w:i/>
          <w:iCs/>
          <w:color w:val="000000"/>
          <w:sz w:val="28"/>
        </w:rPr>
        <w:t>V</w:t>
      </w:r>
      <w:r>
        <w:rPr>
          <w:rFonts w:ascii="Times New Roman" w:hAnsi="Times New Roman"/>
          <w:color w:val="000000"/>
          <w:sz w:val="28"/>
        </w:rPr>
        <w:t>;</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 Примечание.</w:t>
      </w:r>
      <w:proofErr w:type="gramEnd"/>
      <w:r>
        <w:rPr>
          <w:rFonts w:ascii="Times New Roman" w:eastAsia="Times New Roman" w:hAnsi="Times New Roman" w:cs="Times New Roman"/>
          <w:color w:val="000000"/>
          <w:sz w:val="28"/>
          <w:szCs w:val="28"/>
        </w:rPr>
        <w:t xml:space="preserve"> Нельзя снижать оценку за отсутствие вступления, эпиграфа и плана, если это не повлияло на качество сочинения по литературе.</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Любое сочинение по литературе оценивается двумя отметками: первая ставится за содержание и речь, вторая – за грамотность. </w:t>
      </w:r>
      <w:proofErr w:type="gramStart"/>
      <w:r>
        <w:rPr>
          <w:rFonts w:ascii="Times New Roman" w:eastAsia="Times New Roman" w:hAnsi="Times New Roman" w:cs="Times New Roman"/>
          <w:color w:val="000000"/>
          <w:sz w:val="28"/>
          <w:szCs w:val="28"/>
        </w:rPr>
        <w:t>В V – XI классах оценка за содержание и речь относится к литературе, вторая оценка – к русскому языку.)</w:t>
      </w:r>
      <w:proofErr w:type="gramEnd"/>
    </w:p>
    <w:p w:rsidR="00543536" w:rsidRDefault="00543536" w:rsidP="00543536">
      <w:pPr>
        <w:numPr>
          <w:ilvl w:val="0"/>
          <w:numId w:val="31"/>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проверке тетрадей и контрольных работ учащихся V – XI классов по русскому языку учитель только подчёркивает и отмечает на полях допущенную ошибку, которую исправляет сам ученик;</w:t>
      </w:r>
    </w:p>
    <w:p w:rsidR="00543536" w:rsidRDefault="00543536" w:rsidP="00543536">
      <w:pPr>
        <w:numPr>
          <w:ilvl w:val="0"/>
          <w:numId w:val="31"/>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подчёркивание и исправление ошибок производится учителем только красной пастой (красными чернилами, красным карандашом);</w:t>
      </w:r>
    </w:p>
    <w:p w:rsidR="00543536" w:rsidRDefault="00543536" w:rsidP="00543536">
      <w:pPr>
        <w:numPr>
          <w:ilvl w:val="0"/>
          <w:numId w:val="31"/>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проверив диктант, изложение или сочинение, учитель подсчитывает и записывает количество ошибок по видам, в диктантах дробью указывается количество орфографических (числитель) и пунктуационных (знаменатель) ошибок. В изложениях и сочинениях указывается, кроме этого, количество фактических, логических, речевых и грамматических ошибок;</w:t>
      </w:r>
    </w:p>
    <w:p w:rsidR="00543536" w:rsidRDefault="00543536" w:rsidP="00543536">
      <w:pPr>
        <w:numPr>
          <w:ilvl w:val="0"/>
          <w:numId w:val="31"/>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после подсчёта ошибок в установленном порядке выставляется оценка работы.</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1.1.6. Все контрольные работы обязательно оцениваются учителем с занесением оценок в классный журнал.</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Самостоятельные обучающие письменные работы также оцениваются. Оценки в журнал за эти работы могут быть выставлены по усмотрению учителя.</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Классные и домашние письменные работы по русскому языку в V классе – I полугодии VI класса оцениваются; оценки в журнал могут быть выставлены за наиболее значимые работы по усмотрению учителя. В VI (начиная со второго полугодия) – XI классах оцениваются все проверяемые работы, но в журнал выставляются оценки по усмотрению учителя.</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оценке письменных работ учащихся учителя руководствуются соответствующими нормами оценки знаний, умений и навыков школьников.</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1.1.7. После проверки письменных работ учащимся даётся задание по исправлению ошибок или выполнению упражнений, предупреждающих повторение аналогичных ошибок.</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Работа над ошибками, как правило, осуществляется в тех же тетрадях, в которых выполнялись соответствующие письменные работы.</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1.1.8. Оценка обучающих работ.</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Обучающие работы (различные упражнения, в том числе диктанты неконтрольного характера) оцениваются более строго, чем контрольные работы.</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оценке обучающих работ учитываются:</w:t>
      </w:r>
    </w:p>
    <w:p w:rsidR="00543536" w:rsidRDefault="00543536" w:rsidP="00543536">
      <w:pPr>
        <w:numPr>
          <w:ilvl w:val="0"/>
          <w:numId w:val="32"/>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степень самостоятельности;</w:t>
      </w:r>
    </w:p>
    <w:p w:rsidR="00543536" w:rsidRDefault="00543536" w:rsidP="00543536">
      <w:pPr>
        <w:numPr>
          <w:ilvl w:val="0"/>
          <w:numId w:val="32"/>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этап обучения;</w:t>
      </w:r>
    </w:p>
    <w:p w:rsidR="00543536" w:rsidRDefault="00543536" w:rsidP="00543536">
      <w:pPr>
        <w:numPr>
          <w:ilvl w:val="0"/>
          <w:numId w:val="32"/>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объём работы;</w:t>
      </w:r>
    </w:p>
    <w:p w:rsidR="00543536" w:rsidRDefault="00543536" w:rsidP="00543536">
      <w:pPr>
        <w:numPr>
          <w:ilvl w:val="0"/>
          <w:numId w:val="32"/>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чёткость, аккуратность, каллиграфическая правильность письма.</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В старших классах обе оценки за сочинение, характеризующие знания учащихся по литературе и их грамотность, выставляются в виде дроби в классном журнале на страницах по литературе.</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1.2.  Нормы оценки знаний учащихся о системе языка и речи.</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Устный опрос.</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Устный опрос</w:t>
      </w:r>
      <w:r>
        <w:rPr>
          <w:rFonts w:ascii="Times New Roman" w:eastAsia="Times New Roman" w:hAnsi="Times New Roman" w:cs="Times New Roman"/>
          <w:color w:val="000000"/>
          <w:sz w:val="28"/>
          <w:szCs w:val="28"/>
        </w:rPr>
        <w:t> является одним из основных способов проверки знаний учащихся по русскому языку. Развёрнутый ответ ученика должен представлять собой связное, логически последовательное сообщение на определённую тему, показать его умение применять определения, правила в конкретных случаях.</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оценке ответа надо учитывать следующие критерии:</w:t>
      </w:r>
    </w:p>
    <w:p w:rsidR="00543536" w:rsidRDefault="00543536" w:rsidP="00543536">
      <w:pPr>
        <w:numPr>
          <w:ilvl w:val="0"/>
          <w:numId w:val="33"/>
        </w:numPr>
        <w:spacing w:after="0" w:line="240" w:lineRule="auto"/>
        <w:ind w:left="0" w:firstLine="9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правильность ответа;</w:t>
      </w:r>
    </w:p>
    <w:p w:rsidR="00543536" w:rsidRDefault="00543536" w:rsidP="00543536">
      <w:pPr>
        <w:numPr>
          <w:ilvl w:val="0"/>
          <w:numId w:val="33"/>
        </w:numPr>
        <w:spacing w:after="0" w:line="240" w:lineRule="auto"/>
        <w:ind w:left="0" w:firstLine="9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его полноту;</w:t>
      </w:r>
    </w:p>
    <w:p w:rsidR="00543536" w:rsidRDefault="00543536" w:rsidP="00543536">
      <w:pPr>
        <w:numPr>
          <w:ilvl w:val="0"/>
          <w:numId w:val="33"/>
        </w:numPr>
        <w:spacing w:after="0" w:line="240" w:lineRule="auto"/>
        <w:ind w:left="0" w:firstLine="9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степень осознанности </w:t>
      </w:r>
      <w:proofErr w:type="gramStart"/>
      <w:r>
        <w:rPr>
          <w:rFonts w:ascii="Times New Roman" w:eastAsia="Times New Roman" w:hAnsi="Times New Roman" w:cs="Times New Roman"/>
          <w:color w:val="000000"/>
          <w:sz w:val="28"/>
          <w:szCs w:val="28"/>
        </w:rPr>
        <w:t>изученного</w:t>
      </w:r>
      <w:proofErr w:type="gramEnd"/>
      <w:r>
        <w:rPr>
          <w:rFonts w:ascii="Times New Roman" w:eastAsia="Times New Roman" w:hAnsi="Times New Roman" w:cs="Times New Roman"/>
          <w:color w:val="000000"/>
          <w:sz w:val="28"/>
          <w:szCs w:val="28"/>
        </w:rPr>
        <w:t>;</w:t>
      </w:r>
    </w:p>
    <w:p w:rsidR="00543536" w:rsidRDefault="00543536" w:rsidP="00543536">
      <w:pPr>
        <w:numPr>
          <w:ilvl w:val="0"/>
          <w:numId w:val="33"/>
        </w:numPr>
        <w:spacing w:after="0" w:line="240" w:lineRule="auto"/>
        <w:ind w:left="0" w:firstLine="9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последовательность сообщения;</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правильность языкового оформления ответа.</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Отметка «5»</w:t>
      </w:r>
      <w:r>
        <w:rPr>
          <w:rFonts w:ascii="Times New Roman" w:eastAsia="Times New Roman" w:hAnsi="Times New Roman" w:cs="Times New Roman"/>
          <w:color w:val="000000"/>
          <w:sz w:val="28"/>
          <w:szCs w:val="28"/>
        </w:rPr>
        <w:t> ставится, если ученик:</w:t>
      </w:r>
    </w:p>
    <w:p w:rsidR="00543536" w:rsidRDefault="00543536" w:rsidP="00543536">
      <w:pPr>
        <w:numPr>
          <w:ilvl w:val="0"/>
          <w:numId w:val="34"/>
        </w:numPr>
        <w:spacing w:after="0" w:line="240" w:lineRule="auto"/>
        <w:ind w:left="0" w:firstLine="9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полно излагает изученный материал, даёт правильные определения языковых понятий и формулировки правил;</w:t>
      </w:r>
    </w:p>
    <w:p w:rsidR="00543536" w:rsidRDefault="00543536" w:rsidP="00543536">
      <w:pPr>
        <w:numPr>
          <w:ilvl w:val="0"/>
          <w:numId w:val="34"/>
        </w:numPr>
        <w:spacing w:after="0" w:line="240" w:lineRule="auto"/>
        <w:ind w:left="0" w:firstLine="9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обнаруживает понимание материала: может обосновать свои суждения, применить знания на практике, привести необходимые примеры не только по учебнику, но и самостоятельно составленные;</w:t>
      </w:r>
    </w:p>
    <w:p w:rsidR="00543536" w:rsidRDefault="00543536" w:rsidP="00543536">
      <w:pPr>
        <w:numPr>
          <w:ilvl w:val="0"/>
          <w:numId w:val="34"/>
        </w:numPr>
        <w:spacing w:after="0" w:line="240" w:lineRule="auto"/>
        <w:ind w:left="0" w:firstLine="9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излагает материал последовательно и правильно с точки зрения норм литературного языка</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Отметка «4» ставится, </w:t>
      </w:r>
      <w:r>
        <w:rPr>
          <w:rFonts w:ascii="Times New Roman" w:eastAsia="Times New Roman" w:hAnsi="Times New Roman" w:cs="Times New Roman"/>
          <w:color w:val="000000"/>
          <w:sz w:val="28"/>
          <w:szCs w:val="28"/>
        </w:rPr>
        <w:t>если ученик даёт ответ, удовлетворяющий тем же требованиям, что и для оценки «5», но допускает 1-3 ошибки, которые сам же исправляет, и 1-2 недочёта в последовательности и языковом оформлении излагаемого.</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Отметка «3» ставится, </w:t>
      </w:r>
      <w:r>
        <w:rPr>
          <w:rFonts w:ascii="Times New Roman" w:eastAsia="Times New Roman" w:hAnsi="Times New Roman" w:cs="Times New Roman"/>
          <w:color w:val="000000"/>
          <w:sz w:val="28"/>
          <w:szCs w:val="28"/>
        </w:rPr>
        <w:t>если ученик обнаруживает знание и понимание основных положений данной темы, но</w:t>
      </w:r>
    </w:p>
    <w:p w:rsidR="00543536" w:rsidRDefault="00543536" w:rsidP="00543536">
      <w:pPr>
        <w:numPr>
          <w:ilvl w:val="0"/>
          <w:numId w:val="35"/>
        </w:numPr>
        <w:spacing w:after="0" w:line="240" w:lineRule="auto"/>
        <w:ind w:left="0" w:firstLine="9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излагает материал неполно и допускает неточности в определении понятий или в формулировках правил;</w:t>
      </w:r>
    </w:p>
    <w:p w:rsidR="00543536" w:rsidRDefault="00543536" w:rsidP="00543536">
      <w:pPr>
        <w:numPr>
          <w:ilvl w:val="0"/>
          <w:numId w:val="35"/>
        </w:numPr>
        <w:spacing w:after="0" w:line="240" w:lineRule="auto"/>
        <w:ind w:left="0" w:firstLine="9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 умеет достаточно глубоко и доказательно обосновать свои суждения и  привести примеры;</w:t>
      </w:r>
    </w:p>
    <w:p w:rsidR="00543536" w:rsidRDefault="00543536" w:rsidP="00543536">
      <w:pPr>
        <w:numPr>
          <w:ilvl w:val="0"/>
          <w:numId w:val="35"/>
        </w:numPr>
        <w:spacing w:after="0" w:line="240" w:lineRule="auto"/>
        <w:ind w:left="0" w:firstLine="90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излагает материал непоследовательно и допускает ошибки в языковом  оформлении </w:t>
      </w:r>
      <w:proofErr w:type="gramStart"/>
      <w:r>
        <w:rPr>
          <w:rFonts w:ascii="Times New Roman" w:eastAsia="Times New Roman" w:hAnsi="Times New Roman" w:cs="Times New Roman"/>
          <w:color w:val="000000"/>
          <w:sz w:val="28"/>
          <w:szCs w:val="28"/>
        </w:rPr>
        <w:t>излагаемого</w:t>
      </w:r>
      <w:proofErr w:type="gramEnd"/>
      <w:r>
        <w:rPr>
          <w:rFonts w:ascii="Times New Roman" w:eastAsia="Times New Roman" w:hAnsi="Times New Roman" w:cs="Times New Roman"/>
          <w:color w:val="000000"/>
          <w:sz w:val="28"/>
          <w:szCs w:val="28"/>
        </w:rPr>
        <w:t>.</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Отметка «2» ставится, </w:t>
      </w:r>
      <w:r>
        <w:rPr>
          <w:rFonts w:ascii="Times New Roman" w:eastAsia="Times New Roman" w:hAnsi="Times New Roman" w:cs="Times New Roman"/>
          <w:color w:val="000000"/>
          <w:sz w:val="28"/>
          <w:szCs w:val="28"/>
        </w:rPr>
        <w:t>если ученик обнаруживает незнание большей части соответствующего раздела изучаемого материала, допускает ошибки в формулировании как определений и правил, искажающие их смысл, беспорядочно и неуверенно излагает материал.</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Отметка «1» ставится, </w:t>
      </w:r>
      <w:r>
        <w:rPr>
          <w:rFonts w:ascii="Times New Roman" w:eastAsia="Times New Roman" w:hAnsi="Times New Roman" w:cs="Times New Roman"/>
          <w:color w:val="000000"/>
          <w:sz w:val="28"/>
          <w:szCs w:val="28"/>
        </w:rPr>
        <w:t>если ученик обнаруживает незнание и непонимание материала</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Оценка («5», «4», «3») может ставиться не только за единовременный ответ (когда на проверку подготовки ученика отводится определённое время), но  и за рассредоточенный во времени, то есть за сумму ответов, данных учеником на протяжении урока (выводится </w:t>
      </w:r>
      <w:r>
        <w:rPr>
          <w:rFonts w:ascii="Times New Roman" w:eastAsia="Times New Roman" w:hAnsi="Times New Roman" w:cs="Times New Roman"/>
          <w:i/>
          <w:iCs/>
          <w:color w:val="000000"/>
          <w:sz w:val="28"/>
          <w:szCs w:val="28"/>
        </w:rPr>
        <w:t>поурочный</w:t>
      </w:r>
      <w:r>
        <w:rPr>
          <w:rFonts w:ascii="Times New Roman" w:eastAsia="Times New Roman" w:hAnsi="Times New Roman" w:cs="Times New Roman"/>
          <w:color w:val="000000"/>
          <w:sz w:val="28"/>
          <w:szCs w:val="28"/>
        </w:rPr>
        <w:t> балл), при условии, если в процессе урока не только заслушивались ответы учащегося, но и осуществлялась проверка его умения применять знания на практике.</w:t>
      </w:r>
      <w:proofErr w:type="gramEnd"/>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Оценка диктантов.</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lastRenderedPageBreak/>
        <w:t>Диктант </w:t>
      </w:r>
      <w:r>
        <w:rPr>
          <w:rFonts w:ascii="Times New Roman" w:eastAsia="Times New Roman" w:hAnsi="Times New Roman" w:cs="Times New Roman"/>
          <w:color w:val="000000"/>
          <w:sz w:val="28"/>
          <w:szCs w:val="28"/>
        </w:rPr>
        <w:t>– одна из основных форм проверки орфографической и пунктуационной грамотности.</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Для диктантов целесообразно использовать связные тексты, которые должны отвечать нормам современного литературного языка, быть доступными по содержанию учащихся данного класса. </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Объём диктанта установлен: </w:t>
      </w:r>
    </w:p>
    <w:p w:rsidR="00543536" w:rsidRDefault="00543536" w:rsidP="00543536">
      <w:pPr>
        <w:pStyle w:val="ae"/>
        <w:numPr>
          <w:ilvl w:val="0"/>
          <w:numId w:val="36"/>
        </w:numPr>
        <w:contextualSpacing/>
        <w:jc w:val="both"/>
        <w:rPr>
          <w:rFonts w:ascii="Times New Roman" w:hAnsi="Times New Roman"/>
          <w:color w:val="000000"/>
          <w:sz w:val="28"/>
        </w:rPr>
      </w:pPr>
      <w:r>
        <w:rPr>
          <w:rFonts w:ascii="Times New Roman" w:hAnsi="Times New Roman"/>
          <w:color w:val="000000"/>
          <w:sz w:val="28"/>
        </w:rPr>
        <w:t xml:space="preserve">для 5 класса- 90 – 100 слов, </w:t>
      </w:r>
    </w:p>
    <w:p w:rsidR="00543536" w:rsidRDefault="00543536" w:rsidP="00543536">
      <w:pPr>
        <w:pStyle w:val="ae"/>
        <w:numPr>
          <w:ilvl w:val="0"/>
          <w:numId w:val="36"/>
        </w:numPr>
        <w:contextualSpacing/>
        <w:jc w:val="both"/>
        <w:rPr>
          <w:rFonts w:ascii="Times New Roman" w:hAnsi="Times New Roman"/>
          <w:color w:val="000000"/>
          <w:sz w:val="28"/>
        </w:rPr>
      </w:pPr>
      <w:r>
        <w:rPr>
          <w:rFonts w:ascii="Times New Roman" w:hAnsi="Times New Roman"/>
          <w:color w:val="000000"/>
          <w:sz w:val="28"/>
        </w:rPr>
        <w:t xml:space="preserve">для 6 класса- 100- 110 слов, </w:t>
      </w:r>
    </w:p>
    <w:p w:rsidR="00543536" w:rsidRDefault="00543536" w:rsidP="00543536">
      <w:pPr>
        <w:pStyle w:val="ae"/>
        <w:numPr>
          <w:ilvl w:val="0"/>
          <w:numId w:val="36"/>
        </w:numPr>
        <w:contextualSpacing/>
        <w:jc w:val="both"/>
        <w:rPr>
          <w:rFonts w:ascii="Times New Roman" w:hAnsi="Times New Roman"/>
          <w:color w:val="000000"/>
          <w:sz w:val="28"/>
        </w:rPr>
      </w:pPr>
      <w:r>
        <w:rPr>
          <w:rFonts w:ascii="Times New Roman" w:hAnsi="Times New Roman"/>
          <w:color w:val="000000"/>
          <w:sz w:val="28"/>
        </w:rPr>
        <w:t xml:space="preserve">для 7 класса- 110 – 120, </w:t>
      </w:r>
    </w:p>
    <w:p w:rsidR="00543536" w:rsidRDefault="00543536" w:rsidP="00543536">
      <w:pPr>
        <w:pStyle w:val="ae"/>
        <w:numPr>
          <w:ilvl w:val="0"/>
          <w:numId w:val="36"/>
        </w:numPr>
        <w:contextualSpacing/>
        <w:jc w:val="both"/>
        <w:rPr>
          <w:rFonts w:ascii="Times New Roman" w:hAnsi="Times New Roman"/>
          <w:color w:val="000000"/>
          <w:sz w:val="28"/>
        </w:rPr>
      </w:pPr>
      <w:r>
        <w:rPr>
          <w:rFonts w:ascii="Times New Roman" w:hAnsi="Times New Roman"/>
          <w:color w:val="000000"/>
          <w:sz w:val="28"/>
        </w:rPr>
        <w:t xml:space="preserve">8 класса – 120 – 150, </w:t>
      </w:r>
    </w:p>
    <w:p w:rsidR="00543536" w:rsidRDefault="00543536" w:rsidP="00543536">
      <w:pPr>
        <w:pStyle w:val="ae"/>
        <w:numPr>
          <w:ilvl w:val="0"/>
          <w:numId w:val="36"/>
        </w:numPr>
        <w:contextualSpacing/>
        <w:jc w:val="both"/>
        <w:rPr>
          <w:rFonts w:ascii="Times New Roman" w:hAnsi="Times New Roman"/>
          <w:color w:val="000000"/>
          <w:sz w:val="28"/>
        </w:rPr>
      </w:pPr>
      <w:r>
        <w:rPr>
          <w:rFonts w:ascii="Times New Roman" w:hAnsi="Times New Roman"/>
          <w:color w:val="000000"/>
          <w:sz w:val="28"/>
        </w:rPr>
        <w:t xml:space="preserve">для 9 класса – 150 -170 слов. </w:t>
      </w:r>
    </w:p>
    <w:p w:rsidR="00543536" w:rsidRDefault="00543536" w:rsidP="00543536">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olor w:val="000000"/>
          <w:sz w:val="28"/>
          <w:szCs w:val="28"/>
        </w:rPr>
        <w:t>(При подсчёте слов учитываются как самостоятельные, так и служебные слова).</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u w:val="single"/>
        </w:rPr>
        <w:t>Контрольный словарный диктант. </w:t>
      </w:r>
      <w:r>
        <w:rPr>
          <w:rFonts w:ascii="Times New Roman" w:eastAsia="Times New Roman" w:hAnsi="Times New Roman" w:cs="Times New Roman"/>
          <w:color w:val="000000"/>
          <w:sz w:val="28"/>
          <w:szCs w:val="28"/>
        </w:rPr>
        <w:t xml:space="preserve"> Проверяет усвоение слов с непроверяемыми и трудно проверяемыми орфограммами. Он может состоять из следующего количества слов: </w:t>
      </w:r>
    </w:p>
    <w:p w:rsidR="00543536" w:rsidRDefault="00543536" w:rsidP="00543536">
      <w:pPr>
        <w:pStyle w:val="ae"/>
        <w:numPr>
          <w:ilvl w:val="0"/>
          <w:numId w:val="37"/>
        </w:numPr>
        <w:contextualSpacing/>
        <w:jc w:val="both"/>
        <w:rPr>
          <w:rFonts w:ascii="Times New Roman" w:hAnsi="Times New Roman"/>
          <w:color w:val="000000"/>
          <w:sz w:val="28"/>
        </w:rPr>
      </w:pPr>
      <w:r>
        <w:rPr>
          <w:rFonts w:ascii="Times New Roman" w:hAnsi="Times New Roman"/>
          <w:color w:val="000000"/>
          <w:sz w:val="28"/>
        </w:rPr>
        <w:t xml:space="preserve">для 5 класса- 15 -20, </w:t>
      </w:r>
    </w:p>
    <w:p w:rsidR="00543536" w:rsidRDefault="00543536" w:rsidP="00543536">
      <w:pPr>
        <w:pStyle w:val="ae"/>
        <w:numPr>
          <w:ilvl w:val="0"/>
          <w:numId w:val="37"/>
        </w:numPr>
        <w:contextualSpacing/>
        <w:jc w:val="both"/>
        <w:rPr>
          <w:rFonts w:ascii="Times New Roman" w:hAnsi="Times New Roman"/>
          <w:color w:val="000000"/>
          <w:sz w:val="28"/>
        </w:rPr>
      </w:pPr>
      <w:r>
        <w:rPr>
          <w:rFonts w:ascii="Times New Roman" w:hAnsi="Times New Roman"/>
          <w:color w:val="000000"/>
          <w:sz w:val="28"/>
        </w:rPr>
        <w:t xml:space="preserve">для 6 класса – 20 – 25, </w:t>
      </w:r>
    </w:p>
    <w:p w:rsidR="00543536" w:rsidRDefault="00543536" w:rsidP="00543536">
      <w:pPr>
        <w:pStyle w:val="ae"/>
        <w:numPr>
          <w:ilvl w:val="0"/>
          <w:numId w:val="37"/>
        </w:numPr>
        <w:contextualSpacing/>
        <w:jc w:val="both"/>
        <w:rPr>
          <w:rFonts w:ascii="Times New Roman" w:hAnsi="Times New Roman"/>
          <w:color w:val="000000"/>
          <w:sz w:val="28"/>
        </w:rPr>
      </w:pPr>
      <w:r>
        <w:rPr>
          <w:rFonts w:ascii="Times New Roman" w:hAnsi="Times New Roman"/>
          <w:color w:val="000000"/>
          <w:sz w:val="28"/>
        </w:rPr>
        <w:t xml:space="preserve">для 7 класса- 25 – 30, </w:t>
      </w:r>
    </w:p>
    <w:p w:rsidR="00543536" w:rsidRDefault="00543536" w:rsidP="00543536">
      <w:pPr>
        <w:pStyle w:val="ae"/>
        <w:numPr>
          <w:ilvl w:val="0"/>
          <w:numId w:val="37"/>
        </w:numPr>
        <w:contextualSpacing/>
        <w:jc w:val="both"/>
        <w:rPr>
          <w:rFonts w:ascii="Times New Roman" w:hAnsi="Times New Roman"/>
          <w:color w:val="000000"/>
          <w:sz w:val="28"/>
        </w:rPr>
      </w:pPr>
      <w:r>
        <w:rPr>
          <w:rFonts w:ascii="Times New Roman" w:hAnsi="Times New Roman"/>
          <w:color w:val="000000"/>
          <w:sz w:val="28"/>
        </w:rPr>
        <w:t>для 8 класса – 30- 35,</w:t>
      </w:r>
    </w:p>
    <w:p w:rsidR="00543536" w:rsidRDefault="00543536" w:rsidP="00543536">
      <w:pPr>
        <w:pStyle w:val="ae"/>
        <w:numPr>
          <w:ilvl w:val="0"/>
          <w:numId w:val="37"/>
        </w:numPr>
        <w:contextualSpacing/>
        <w:jc w:val="both"/>
        <w:rPr>
          <w:rFonts w:ascii="Times New Roman" w:hAnsi="Times New Roman"/>
          <w:color w:val="000000"/>
          <w:sz w:val="28"/>
        </w:rPr>
      </w:pPr>
      <w:r>
        <w:rPr>
          <w:rFonts w:ascii="Times New Roman" w:hAnsi="Times New Roman"/>
          <w:color w:val="000000"/>
          <w:sz w:val="28"/>
        </w:rPr>
        <w:t xml:space="preserve"> для 9 класса – 35 – 40.</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Диктант, имеющий целью проверку подготовки учащихся по определённой теме должен включать основные орфограммы или </w:t>
      </w:r>
      <w:proofErr w:type="spellStart"/>
      <w:r>
        <w:rPr>
          <w:rFonts w:ascii="Times New Roman" w:eastAsia="Times New Roman" w:hAnsi="Times New Roman" w:cs="Times New Roman"/>
          <w:color w:val="000000"/>
          <w:sz w:val="28"/>
          <w:szCs w:val="28"/>
        </w:rPr>
        <w:t>пунктограммы</w:t>
      </w:r>
      <w:proofErr w:type="spellEnd"/>
      <w:r>
        <w:rPr>
          <w:rFonts w:ascii="Times New Roman" w:eastAsia="Times New Roman" w:hAnsi="Times New Roman" w:cs="Times New Roman"/>
          <w:color w:val="000000"/>
          <w:sz w:val="28"/>
          <w:szCs w:val="28"/>
        </w:rPr>
        <w:t xml:space="preserve"> этой темы, а также обеспечивать выявление прочности ранее приобретённых навыков.</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u w:val="single"/>
        </w:rPr>
        <w:t>Итоговые диктанты</w:t>
      </w:r>
      <w:r>
        <w:rPr>
          <w:rFonts w:ascii="Times New Roman" w:eastAsia="Times New Roman" w:hAnsi="Times New Roman" w:cs="Times New Roman"/>
          <w:color w:val="000000"/>
          <w:sz w:val="28"/>
          <w:szCs w:val="28"/>
        </w:rPr>
        <w:t>, проводимые в конце четверти и года, проверяют подготовку учащихся, как правило, по всем изученным темам.</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Для</w:t>
      </w:r>
      <w:r>
        <w:rPr>
          <w:rFonts w:ascii="Times New Roman" w:eastAsia="Times New Roman" w:hAnsi="Times New Roman" w:cs="Times New Roman"/>
          <w:i/>
          <w:iCs/>
          <w:color w:val="000000"/>
          <w:sz w:val="28"/>
          <w:szCs w:val="28"/>
          <w:u w:val="single"/>
        </w:rPr>
        <w:t> контрольных диктантов </w:t>
      </w:r>
      <w:r>
        <w:rPr>
          <w:rFonts w:ascii="Times New Roman" w:eastAsia="Times New Roman" w:hAnsi="Times New Roman" w:cs="Times New Roman"/>
          <w:color w:val="000000"/>
          <w:sz w:val="28"/>
          <w:szCs w:val="28"/>
        </w:rPr>
        <w:t xml:space="preserve"> следует подбирать такие тексты, в которых изучаемые в данной теме орфограммы и </w:t>
      </w:r>
      <w:proofErr w:type="spellStart"/>
      <w:r>
        <w:rPr>
          <w:rFonts w:ascii="Times New Roman" w:eastAsia="Times New Roman" w:hAnsi="Times New Roman" w:cs="Times New Roman"/>
          <w:color w:val="000000"/>
          <w:sz w:val="28"/>
          <w:szCs w:val="28"/>
        </w:rPr>
        <w:t>пунктограммы</w:t>
      </w:r>
      <w:proofErr w:type="spellEnd"/>
      <w:r>
        <w:rPr>
          <w:rFonts w:ascii="Times New Roman" w:eastAsia="Times New Roman" w:hAnsi="Times New Roman" w:cs="Times New Roman"/>
          <w:color w:val="000000"/>
          <w:sz w:val="28"/>
          <w:szCs w:val="28"/>
        </w:rPr>
        <w:t xml:space="preserve"> были бы представлены не менее 2 – 3 случаями. Из изученных ранее орфограмм и </w:t>
      </w:r>
      <w:proofErr w:type="spellStart"/>
      <w:r>
        <w:rPr>
          <w:rFonts w:ascii="Times New Roman" w:eastAsia="Times New Roman" w:hAnsi="Times New Roman" w:cs="Times New Roman"/>
          <w:color w:val="000000"/>
          <w:sz w:val="28"/>
          <w:szCs w:val="28"/>
        </w:rPr>
        <w:t>пунктограмм</w:t>
      </w:r>
      <w:proofErr w:type="spellEnd"/>
      <w:r>
        <w:rPr>
          <w:rFonts w:ascii="Times New Roman" w:eastAsia="Times New Roman" w:hAnsi="Times New Roman" w:cs="Times New Roman"/>
          <w:color w:val="000000"/>
          <w:sz w:val="28"/>
          <w:szCs w:val="28"/>
        </w:rPr>
        <w:t xml:space="preserve"> включаются основные: они должны быть представлены 1– 3 случаями. В целом количество проверяемых орфограмм и </w:t>
      </w:r>
      <w:proofErr w:type="spellStart"/>
      <w:r>
        <w:rPr>
          <w:rFonts w:ascii="Times New Roman" w:eastAsia="Times New Roman" w:hAnsi="Times New Roman" w:cs="Times New Roman"/>
          <w:color w:val="000000"/>
          <w:sz w:val="28"/>
          <w:szCs w:val="28"/>
        </w:rPr>
        <w:t>пунктограмм</w:t>
      </w:r>
      <w:proofErr w:type="spellEnd"/>
      <w:r>
        <w:rPr>
          <w:rFonts w:ascii="Times New Roman" w:eastAsia="Times New Roman" w:hAnsi="Times New Roman" w:cs="Times New Roman"/>
          <w:color w:val="000000"/>
          <w:sz w:val="28"/>
          <w:szCs w:val="28"/>
        </w:rPr>
        <w:t xml:space="preserve"> не должно превышать</w:t>
      </w:r>
    </w:p>
    <w:p w:rsidR="00543536" w:rsidRDefault="00543536" w:rsidP="00543536">
      <w:pPr>
        <w:pStyle w:val="ae"/>
        <w:numPr>
          <w:ilvl w:val="0"/>
          <w:numId w:val="38"/>
        </w:numPr>
        <w:contextualSpacing/>
        <w:jc w:val="both"/>
        <w:rPr>
          <w:rFonts w:ascii="Times New Roman" w:hAnsi="Times New Roman"/>
          <w:color w:val="000000"/>
          <w:sz w:val="28"/>
        </w:rPr>
      </w:pPr>
      <w:r>
        <w:rPr>
          <w:rFonts w:ascii="Times New Roman" w:hAnsi="Times New Roman"/>
          <w:color w:val="000000"/>
          <w:sz w:val="28"/>
        </w:rPr>
        <w:t xml:space="preserve">в  5 классе – 12 различных орфограмм и 2 – 3 </w:t>
      </w:r>
      <w:proofErr w:type="spellStart"/>
      <w:r>
        <w:rPr>
          <w:rFonts w:ascii="Times New Roman" w:hAnsi="Times New Roman"/>
          <w:color w:val="000000"/>
          <w:sz w:val="28"/>
        </w:rPr>
        <w:t>пунктограмм</w:t>
      </w:r>
      <w:proofErr w:type="spellEnd"/>
      <w:r>
        <w:rPr>
          <w:rFonts w:ascii="Times New Roman" w:hAnsi="Times New Roman"/>
          <w:color w:val="000000"/>
          <w:sz w:val="28"/>
        </w:rPr>
        <w:t>,</w:t>
      </w:r>
    </w:p>
    <w:p w:rsidR="00543536" w:rsidRDefault="00543536" w:rsidP="00543536">
      <w:pPr>
        <w:pStyle w:val="ae"/>
        <w:numPr>
          <w:ilvl w:val="0"/>
          <w:numId w:val="38"/>
        </w:numPr>
        <w:contextualSpacing/>
        <w:jc w:val="both"/>
        <w:rPr>
          <w:rFonts w:ascii="Times New Roman" w:hAnsi="Times New Roman"/>
          <w:color w:val="000000"/>
          <w:sz w:val="28"/>
        </w:rPr>
      </w:pPr>
      <w:r>
        <w:rPr>
          <w:rFonts w:ascii="Times New Roman" w:hAnsi="Times New Roman"/>
          <w:color w:val="000000"/>
          <w:sz w:val="28"/>
        </w:rPr>
        <w:t xml:space="preserve">в 6 классе – 16 различных орфограмм и 3 – 4 </w:t>
      </w:r>
      <w:proofErr w:type="spellStart"/>
      <w:r>
        <w:rPr>
          <w:rFonts w:ascii="Times New Roman" w:hAnsi="Times New Roman"/>
          <w:color w:val="000000"/>
          <w:sz w:val="28"/>
        </w:rPr>
        <w:t>пунктограмм</w:t>
      </w:r>
      <w:proofErr w:type="spellEnd"/>
      <w:r>
        <w:rPr>
          <w:rFonts w:ascii="Times New Roman" w:hAnsi="Times New Roman"/>
          <w:color w:val="000000"/>
          <w:sz w:val="28"/>
        </w:rPr>
        <w:t>,</w:t>
      </w:r>
    </w:p>
    <w:p w:rsidR="00543536" w:rsidRDefault="00543536" w:rsidP="00543536">
      <w:pPr>
        <w:pStyle w:val="ae"/>
        <w:numPr>
          <w:ilvl w:val="0"/>
          <w:numId w:val="38"/>
        </w:numPr>
        <w:contextualSpacing/>
        <w:jc w:val="both"/>
        <w:rPr>
          <w:rFonts w:ascii="Times New Roman" w:hAnsi="Times New Roman"/>
          <w:color w:val="000000"/>
          <w:sz w:val="28"/>
        </w:rPr>
      </w:pPr>
      <w:r>
        <w:rPr>
          <w:rFonts w:ascii="Times New Roman" w:hAnsi="Times New Roman"/>
          <w:color w:val="000000"/>
          <w:sz w:val="28"/>
        </w:rPr>
        <w:t xml:space="preserve">в 7 классе – 20 различных орфограмм и 4- 5 </w:t>
      </w:r>
      <w:proofErr w:type="spellStart"/>
      <w:r>
        <w:rPr>
          <w:rFonts w:ascii="Times New Roman" w:hAnsi="Times New Roman"/>
          <w:color w:val="000000"/>
          <w:sz w:val="28"/>
        </w:rPr>
        <w:t>пунктограмм</w:t>
      </w:r>
      <w:proofErr w:type="spellEnd"/>
      <w:r>
        <w:rPr>
          <w:rFonts w:ascii="Times New Roman" w:hAnsi="Times New Roman"/>
          <w:color w:val="000000"/>
          <w:sz w:val="28"/>
        </w:rPr>
        <w:t>,</w:t>
      </w:r>
    </w:p>
    <w:p w:rsidR="00543536" w:rsidRDefault="00543536" w:rsidP="00543536">
      <w:pPr>
        <w:pStyle w:val="ae"/>
        <w:numPr>
          <w:ilvl w:val="0"/>
          <w:numId w:val="38"/>
        </w:numPr>
        <w:contextualSpacing/>
        <w:jc w:val="both"/>
        <w:rPr>
          <w:rFonts w:ascii="Times New Roman" w:hAnsi="Times New Roman"/>
          <w:color w:val="000000"/>
          <w:sz w:val="28"/>
        </w:rPr>
      </w:pPr>
      <w:r>
        <w:rPr>
          <w:rFonts w:ascii="Times New Roman" w:hAnsi="Times New Roman"/>
          <w:color w:val="000000"/>
          <w:sz w:val="28"/>
        </w:rPr>
        <w:t xml:space="preserve">в 8 классе – 24 различных орфограмм и 10 </w:t>
      </w:r>
      <w:proofErr w:type="spellStart"/>
      <w:r>
        <w:rPr>
          <w:rFonts w:ascii="Times New Roman" w:hAnsi="Times New Roman"/>
          <w:color w:val="000000"/>
          <w:sz w:val="28"/>
        </w:rPr>
        <w:t>пунктограмм</w:t>
      </w:r>
      <w:proofErr w:type="spellEnd"/>
      <w:r>
        <w:rPr>
          <w:rFonts w:ascii="Times New Roman" w:hAnsi="Times New Roman"/>
          <w:color w:val="000000"/>
          <w:sz w:val="28"/>
        </w:rPr>
        <w:t>,</w:t>
      </w:r>
    </w:p>
    <w:p w:rsidR="00543536" w:rsidRDefault="00543536" w:rsidP="00543536">
      <w:pPr>
        <w:pStyle w:val="ae"/>
        <w:numPr>
          <w:ilvl w:val="0"/>
          <w:numId w:val="39"/>
        </w:numPr>
        <w:contextualSpacing/>
        <w:jc w:val="both"/>
        <w:rPr>
          <w:rFonts w:ascii="Times New Roman" w:hAnsi="Times New Roman"/>
          <w:color w:val="000000"/>
          <w:sz w:val="28"/>
        </w:rPr>
      </w:pPr>
      <w:r>
        <w:rPr>
          <w:rFonts w:ascii="Times New Roman" w:hAnsi="Times New Roman"/>
          <w:color w:val="000000"/>
          <w:sz w:val="28"/>
        </w:rPr>
        <w:t xml:space="preserve">в 9 классе – 24 различных орфограмм и 15 </w:t>
      </w:r>
      <w:proofErr w:type="spellStart"/>
      <w:r>
        <w:rPr>
          <w:rFonts w:ascii="Times New Roman" w:hAnsi="Times New Roman"/>
          <w:color w:val="000000"/>
          <w:sz w:val="28"/>
        </w:rPr>
        <w:t>пунктограмм</w:t>
      </w:r>
      <w:proofErr w:type="spellEnd"/>
      <w:r>
        <w:rPr>
          <w:rFonts w:ascii="Times New Roman" w:hAnsi="Times New Roman"/>
          <w:color w:val="000000"/>
          <w:sz w:val="28"/>
        </w:rPr>
        <w:t>.</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текст контрольных диктантов могут включаться только те вновь изученные орфограммы,  которые в достаточной мере закреплялись (не менее чем на 2–3 предыдущих уроках).</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диктантах должно быть:</w:t>
      </w:r>
    </w:p>
    <w:p w:rsidR="00543536" w:rsidRDefault="00543536" w:rsidP="00543536">
      <w:pPr>
        <w:pStyle w:val="ae"/>
        <w:numPr>
          <w:ilvl w:val="0"/>
          <w:numId w:val="39"/>
        </w:numPr>
        <w:contextualSpacing/>
        <w:jc w:val="both"/>
        <w:rPr>
          <w:rFonts w:ascii="Times New Roman" w:hAnsi="Times New Roman"/>
          <w:color w:val="000000"/>
          <w:sz w:val="28"/>
        </w:rPr>
      </w:pPr>
      <w:r>
        <w:rPr>
          <w:rFonts w:ascii="Times New Roman" w:hAnsi="Times New Roman"/>
          <w:color w:val="000000"/>
          <w:sz w:val="28"/>
        </w:rPr>
        <w:t xml:space="preserve">в 5 классе – не более 5 слов, </w:t>
      </w:r>
    </w:p>
    <w:p w:rsidR="00543536" w:rsidRDefault="00543536" w:rsidP="00543536">
      <w:pPr>
        <w:pStyle w:val="ae"/>
        <w:numPr>
          <w:ilvl w:val="0"/>
          <w:numId w:val="39"/>
        </w:numPr>
        <w:contextualSpacing/>
        <w:jc w:val="both"/>
        <w:rPr>
          <w:rFonts w:ascii="Times New Roman" w:hAnsi="Times New Roman"/>
          <w:color w:val="000000"/>
          <w:sz w:val="28"/>
        </w:rPr>
      </w:pPr>
      <w:r>
        <w:rPr>
          <w:rFonts w:ascii="Times New Roman" w:hAnsi="Times New Roman"/>
          <w:color w:val="000000"/>
          <w:sz w:val="28"/>
        </w:rPr>
        <w:t xml:space="preserve">в 6 – 7 классах – не более 7 слов, </w:t>
      </w:r>
    </w:p>
    <w:p w:rsidR="00543536" w:rsidRDefault="00543536" w:rsidP="00543536">
      <w:pPr>
        <w:pStyle w:val="ae"/>
        <w:numPr>
          <w:ilvl w:val="0"/>
          <w:numId w:val="39"/>
        </w:numPr>
        <w:contextualSpacing/>
        <w:jc w:val="both"/>
        <w:rPr>
          <w:rFonts w:ascii="Times New Roman" w:hAnsi="Times New Roman"/>
          <w:color w:val="000000"/>
          <w:sz w:val="28"/>
        </w:rPr>
      </w:pPr>
      <w:r>
        <w:rPr>
          <w:rFonts w:ascii="Times New Roman" w:hAnsi="Times New Roman"/>
          <w:color w:val="000000"/>
          <w:sz w:val="28"/>
        </w:rPr>
        <w:t xml:space="preserve">в 8 – 9 классах – не более 10 различных слов </w:t>
      </w:r>
    </w:p>
    <w:p w:rsidR="00543536" w:rsidRDefault="00543536" w:rsidP="00543536">
      <w:pPr>
        <w:spacing w:after="0" w:line="240" w:lineRule="auto"/>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с непроверяемыми и трудно проверяемыми  написаниями, правописанию которых ученики специально обучались.</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До конца первой четверти (а в 5 классе – до конца первого полугодия) сохраняется объём текста, рекомендованный для предыдущего класса.</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проверке диктанта исправляются, но не учитываются орфографические и пунктуационные ошибки:</w:t>
      </w:r>
    </w:p>
    <w:p w:rsidR="00543536" w:rsidRDefault="00543536" w:rsidP="00543536">
      <w:pPr>
        <w:numPr>
          <w:ilvl w:val="0"/>
          <w:numId w:val="40"/>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переносе слов;</w:t>
      </w:r>
    </w:p>
    <w:p w:rsidR="00543536" w:rsidRDefault="00543536" w:rsidP="00543536">
      <w:pPr>
        <w:numPr>
          <w:ilvl w:val="0"/>
          <w:numId w:val="40"/>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правила, которые не включены в школьную программу;</w:t>
      </w:r>
    </w:p>
    <w:p w:rsidR="00543536" w:rsidRDefault="00543536" w:rsidP="00543536">
      <w:pPr>
        <w:numPr>
          <w:ilvl w:val="0"/>
          <w:numId w:val="40"/>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 ещё не изученные правила;</w:t>
      </w:r>
    </w:p>
    <w:p w:rsidR="00543536" w:rsidRDefault="00543536" w:rsidP="00543536">
      <w:pPr>
        <w:numPr>
          <w:ilvl w:val="0"/>
          <w:numId w:val="40"/>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словах с непроверяемыми написаниями, над которыми не проводилась специальная работа;</w:t>
      </w:r>
    </w:p>
    <w:p w:rsidR="00543536" w:rsidRDefault="00543536" w:rsidP="00543536">
      <w:pPr>
        <w:numPr>
          <w:ilvl w:val="0"/>
          <w:numId w:val="40"/>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передача авторской пунктуации.</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Исправляются, но не учитываются описки, неправильные написания, искажающие звуковой облик слова.</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оценке диктантов  важно также учитывать характер ошибки. Среди ошибок следует выделять </w:t>
      </w:r>
      <w:r>
        <w:rPr>
          <w:rFonts w:ascii="Times New Roman" w:eastAsia="Times New Roman" w:hAnsi="Times New Roman" w:cs="Times New Roman"/>
          <w:i/>
          <w:iCs/>
          <w:color w:val="000000"/>
          <w:sz w:val="28"/>
          <w:szCs w:val="28"/>
        </w:rPr>
        <w:t>негрубые,</w:t>
      </w:r>
      <w:r>
        <w:rPr>
          <w:rFonts w:ascii="Times New Roman" w:eastAsia="Times New Roman" w:hAnsi="Times New Roman" w:cs="Times New Roman"/>
          <w:color w:val="000000"/>
          <w:sz w:val="28"/>
          <w:szCs w:val="28"/>
        </w:rPr>
        <w:t xml:space="preserve"> то есть не имеющие существенного значения для характеристики грамотности. При подсчёте ошибок 2 </w:t>
      </w:r>
      <w:proofErr w:type="gramStart"/>
      <w:r>
        <w:rPr>
          <w:rFonts w:ascii="Times New Roman" w:eastAsia="Times New Roman" w:hAnsi="Times New Roman" w:cs="Times New Roman"/>
          <w:color w:val="000000"/>
          <w:sz w:val="28"/>
          <w:szCs w:val="28"/>
        </w:rPr>
        <w:t>негрубые</w:t>
      </w:r>
      <w:proofErr w:type="gramEnd"/>
      <w:r>
        <w:rPr>
          <w:rFonts w:ascii="Times New Roman" w:eastAsia="Times New Roman" w:hAnsi="Times New Roman" w:cs="Times New Roman"/>
          <w:color w:val="000000"/>
          <w:sz w:val="28"/>
          <w:szCs w:val="28"/>
        </w:rPr>
        <w:t xml:space="preserve"> считаются за одну. К </w:t>
      </w:r>
      <w:proofErr w:type="gramStart"/>
      <w:r>
        <w:rPr>
          <w:rFonts w:ascii="Times New Roman" w:eastAsia="Times New Roman" w:hAnsi="Times New Roman" w:cs="Times New Roman"/>
          <w:color w:val="000000"/>
          <w:sz w:val="28"/>
          <w:szCs w:val="28"/>
        </w:rPr>
        <w:t>негрубым</w:t>
      </w:r>
      <w:proofErr w:type="gramEnd"/>
      <w:r>
        <w:rPr>
          <w:rFonts w:ascii="Times New Roman" w:eastAsia="Times New Roman" w:hAnsi="Times New Roman" w:cs="Times New Roman"/>
          <w:color w:val="000000"/>
          <w:sz w:val="28"/>
          <w:szCs w:val="28"/>
        </w:rPr>
        <w:t xml:space="preserve"> относятся ошибки:</w:t>
      </w:r>
    </w:p>
    <w:p w:rsidR="00543536" w:rsidRDefault="00543536" w:rsidP="00543536">
      <w:pPr>
        <w:numPr>
          <w:ilvl w:val="0"/>
          <w:numId w:val="41"/>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исключениях из правил;</w:t>
      </w:r>
    </w:p>
    <w:p w:rsidR="00543536" w:rsidRDefault="00543536" w:rsidP="00543536">
      <w:pPr>
        <w:numPr>
          <w:ilvl w:val="0"/>
          <w:numId w:val="41"/>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написании большой буквы в составных собственных наименованиях;</w:t>
      </w:r>
    </w:p>
    <w:p w:rsidR="00543536" w:rsidRDefault="00543536" w:rsidP="00543536">
      <w:pPr>
        <w:numPr>
          <w:ilvl w:val="0"/>
          <w:numId w:val="41"/>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случаях слитного и раздельного написания приставок, в наречиях, образованных от существительных с предлогами, правописание которых не регулируется правилами;</w:t>
      </w:r>
    </w:p>
    <w:p w:rsidR="00543536" w:rsidRDefault="00543536" w:rsidP="00543536">
      <w:pPr>
        <w:numPr>
          <w:ilvl w:val="0"/>
          <w:numId w:val="41"/>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случаях раздельного и слитного написания НЕ с прилагательными и причастиями, выступающими в роли сказуемого;</w:t>
      </w:r>
    </w:p>
    <w:p w:rsidR="00543536" w:rsidRDefault="00543536" w:rsidP="00543536">
      <w:pPr>
        <w:numPr>
          <w:ilvl w:val="0"/>
          <w:numId w:val="41"/>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 написании </w:t>
      </w:r>
      <w:proofErr w:type="spellStart"/>
      <w:r>
        <w:rPr>
          <w:rFonts w:ascii="Times New Roman" w:eastAsia="Times New Roman" w:hAnsi="Times New Roman" w:cs="Times New Roman"/>
          <w:color w:val="000000"/>
          <w:sz w:val="28"/>
          <w:szCs w:val="28"/>
        </w:rPr>
        <w:t>ЫиИ</w:t>
      </w:r>
      <w:proofErr w:type="spellEnd"/>
      <w:r>
        <w:rPr>
          <w:rFonts w:ascii="Times New Roman" w:eastAsia="Times New Roman" w:hAnsi="Times New Roman" w:cs="Times New Roman"/>
          <w:color w:val="000000"/>
          <w:sz w:val="28"/>
          <w:szCs w:val="28"/>
        </w:rPr>
        <w:t xml:space="preserve"> после приставок;</w:t>
      </w:r>
    </w:p>
    <w:p w:rsidR="00543536" w:rsidRDefault="00543536" w:rsidP="00543536">
      <w:pPr>
        <w:numPr>
          <w:ilvl w:val="0"/>
          <w:numId w:val="41"/>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случаях трудного различения НЕ и НИ;</w:t>
      </w:r>
    </w:p>
    <w:p w:rsidR="00543536" w:rsidRDefault="00543536" w:rsidP="00543536">
      <w:pPr>
        <w:numPr>
          <w:ilvl w:val="0"/>
          <w:numId w:val="41"/>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собственных именах нерусского происхождения;</w:t>
      </w:r>
    </w:p>
    <w:p w:rsidR="00543536" w:rsidRDefault="00543536" w:rsidP="00543536">
      <w:pPr>
        <w:numPr>
          <w:ilvl w:val="0"/>
          <w:numId w:val="41"/>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случаях, когда вместо одного знака препинания поставлен другой;</w:t>
      </w:r>
    </w:p>
    <w:p w:rsidR="00543536" w:rsidRDefault="00543536" w:rsidP="00543536">
      <w:pPr>
        <w:numPr>
          <w:ilvl w:val="0"/>
          <w:numId w:val="41"/>
        </w:num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пропуски одного из сочетающихся знаков препинания или в нарушении их последовательности.</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Необходимо учитывать также </w:t>
      </w:r>
      <w:r>
        <w:rPr>
          <w:rFonts w:ascii="Times New Roman" w:eastAsia="Times New Roman" w:hAnsi="Times New Roman" w:cs="Times New Roman"/>
          <w:i/>
          <w:iCs/>
          <w:color w:val="000000"/>
          <w:sz w:val="28"/>
          <w:szCs w:val="28"/>
        </w:rPr>
        <w:t> повторяемость </w:t>
      </w:r>
      <w:r>
        <w:rPr>
          <w:rFonts w:ascii="Times New Roman" w:eastAsia="Times New Roman" w:hAnsi="Times New Roman" w:cs="Times New Roman"/>
          <w:color w:val="000000"/>
          <w:sz w:val="28"/>
          <w:szCs w:val="28"/>
        </w:rPr>
        <w:t> и </w:t>
      </w:r>
      <w:r>
        <w:rPr>
          <w:rFonts w:ascii="Times New Roman" w:eastAsia="Times New Roman" w:hAnsi="Times New Roman" w:cs="Times New Roman"/>
          <w:i/>
          <w:iCs/>
          <w:color w:val="000000"/>
          <w:sz w:val="28"/>
          <w:szCs w:val="28"/>
        </w:rPr>
        <w:t>однотипность</w:t>
      </w:r>
      <w:r>
        <w:rPr>
          <w:rFonts w:ascii="Times New Roman" w:eastAsia="Times New Roman" w:hAnsi="Times New Roman" w:cs="Times New Roman"/>
          <w:color w:val="000000"/>
          <w:sz w:val="28"/>
          <w:szCs w:val="28"/>
        </w:rPr>
        <w:t> ошибок. Если ошибка повторяется в одном и том же слове или в корне однокоренных слов, то она считается за одну ошибку.</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Однотипными </w:t>
      </w:r>
      <w:r>
        <w:rPr>
          <w:rFonts w:ascii="Times New Roman" w:eastAsia="Times New Roman" w:hAnsi="Times New Roman" w:cs="Times New Roman"/>
          <w:color w:val="000000"/>
          <w:sz w:val="28"/>
          <w:szCs w:val="28"/>
        </w:rPr>
        <w:t> считаются ошибки на одно правило, если условия выбора правильного написания заключены в грамматических и фонетических особенностях данного слова.</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 считаются однотипными ошибки на такое правило, в котором для выяснения правильного написания одного слова требуется подобрать другое (опорное) или его форму.</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Первые три однотипные ошибки считаются за одну ошибку, каждая следующая подобная ошибка учитывается как самостоятельная.</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Если в одном непроверяемом слове допущены 2 и более ошибки, то все они считаются за одну ошибку.</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При наличии в контрольном диктанте более 5 </w:t>
      </w:r>
      <w:r>
        <w:rPr>
          <w:rFonts w:ascii="Times New Roman" w:eastAsia="Times New Roman" w:hAnsi="Times New Roman" w:cs="Times New Roman"/>
          <w:i/>
          <w:iCs/>
          <w:color w:val="000000"/>
          <w:sz w:val="28"/>
          <w:szCs w:val="28"/>
        </w:rPr>
        <w:t>поправок</w:t>
      </w:r>
      <w:r>
        <w:rPr>
          <w:rFonts w:ascii="Times New Roman" w:eastAsia="Times New Roman" w:hAnsi="Times New Roman" w:cs="Times New Roman"/>
          <w:color w:val="000000"/>
          <w:sz w:val="28"/>
          <w:szCs w:val="28"/>
        </w:rPr>
        <w:t> (исправление неверного написания на верное) оценка снижается на один балл.</w:t>
      </w:r>
      <w:proofErr w:type="gramEnd"/>
      <w:r>
        <w:rPr>
          <w:rFonts w:ascii="Times New Roman" w:eastAsia="Times New Roman" w:hAnsi="Times New Roman" w:cs="Times New Roman"/>
          <w:color w:val="000000"/>
          <w:sz w:val="28"/>
          <w:szCs w:val="28"/>
        </w:rPr>
        <w:t xml:space="preserve"> Отличная оценка не выставляется при наличии трёх и более исправлений.</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Диктант оценивается одной отметкой.</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Оценка «5» </w:t>
      </w:r>
      <w:r>
        <w:rPr>
          <w:rFonts w:ascii="Times New Roman" w:eastAsia="Times New Roman" w:hAnsi="Times New Roman" w:cs="Times New Roman"/>
          <w:color w:val="000000"/>
          <w:sz w:val="28"/>
          <w:szCs w:val="28"/>
        </w:rPr>
        <w:t>выставляется за безошибочную работу, а также при наличии в ней 1 негрубой орфографической или одной негрубой пунктуационной ошибки.</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Оценка «4» </w:t>
      </w:r>
      <w:r>
        <w:rPr>
          <w:rFonts w:ascii="Times New Roman" w:eastAsia="Times New Roman" w:hAnsi="Times New Roman" w:cs="Times New Roman"/>
          <w:color w:val="000000"/>
          <w:sz w:val="28"/>
          <w:szCs w:val="28"/>
        </w:rPr>
        <w:t xml:space="preserve">выставляется при наличии в диктанте 2 орфографических и 2 пунктуационных ошибок, или 1 </w:t>
      </w:r>
      <w:proofErr w:type="gramStart"/>
      <w:r>
        <w:rPr>
          <w:rFonts w:ascii="Times New Roman" w:eastAsia="Times New Roman" w:hAnsi="Times New Roman" w:cs="Times New Roman"/>
          <w:color w:val="000000"/>
          <w:sz w:val="28"/>
          <w:szCs w:val="28"/>
        </w:rPr>
        <w:t>орфографической</w:t>
      </w:r>
      <w:proofErr w:type="gramEnd"/>
      <w:r>
        <w:rPr>
          <w:rFonts w:ascii="Times New Roman" w:eastAsia="Times New Roman" w:hAnsi="Times New Roman" w:cs="Times New Roman"/>
          <w:color w:val="000000"/>
          <w:sz w:val="28"/>
          <w:szCs w:val="28"/>
        </w:rPr>
        <w:t xml:space="preserve"> и 3 пунктуационных ошибок, или 4 пунктуационных при отсутствии орфографических ошибок. </w:t>
      </w:r>
      <w:r>
        <w:rPr>
          <w:rFonts w:ascii="Times New Roman" w:eastAsia="Times New Roman" w:hAnsi="Times New Roman" w:cs="Times New Roman"/>
          <w:b/>
          <w:bCs/>
          <w:color w:val="000000"/>
          <w:sz w:val="28"/>
          <w:szCs w:val="28"/>
        </w:rPr>
        <w:t>Оценка «4»</w:t>
      </w:r>
      <w:r>
        <w:rPr>
          <w:rFonts w:ascii="Times New Roman" w:eastAsia="Times New Roman" w:hAnsi="Times New Roman" w:cs="Times New Roman"/>
          <w:color w:val="000000"/>
          <w:sz w:val="28"/>
          <w:szCs w:val="28"/>
        </w:rPr>
        <w:t>может выставляться при наличии 3 орфографических ошибках, если среди них есть однотипные.</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Оценка «3» </w:t>
      </w:r>
      <w:r>
        <w:rPr>
          <w:rFonts w:ascii="Times New Roman" w:eastAsia="Times New Roman" w:hAnsi="Times New Roman" w:cs="Times New Roman"/>
          <w:color w:val="000000"/>
          <w:sz w:val="28"/>
          <w:szCs w:val="28"/>
        </w:rPr>
        <w:t xml:space="preserve">выставляется за диктант, в котором допущены 4 орфографические и 4 пунктуационные ошибки, или 3 орфографические и 5 пунктуационных ошибок, или 7 пунктуационных ошибок при отсутствии орфографических ошибок. В 5 классе допускается выставление оценки «3» за диктант при наличии  5 орфографические и 4 пунктуационных ошибок. Оценки «3» может быть </w:t>
      </w:r>
      <w:proofErr w:type="gramStart"/>
      <w:r>
        <w:rPr>
          <w:rFonts w:ascii="Times New Roman" w:eastAsia="Times New Roman" w:hAnsi="Times New Roman" w:cs="Times New Roman"/>
          <w:color w:val="000000"/>
          <w:sz w:val="28"/>
          <w:szCs w:val="28"/>
        </w:rPr>
        <w:t>поставлена</w:t>
      </w:r>
      <w:proofErr w:type="gramEnd"/>
      <w:r>
        <w:rPr>
          <w:rFonts w:ascii="Times New Roman" w:eastAsia="Times New Roman" w:hAnsi="Times New Roman" w:cs="Times New Roman"/>
          <w:color w:val="000000"/>
          <w:sz w:val="28"/>
          <w:szCs w:val="28"/>
        </w:rPr>
        <w:t xml:space="preserve"> также при наличии 6 орфографические и 6 пунктуационных ошибок, если тех и других имеются однотипные и негрубые.</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Оценка «2» </w:t>
      </w:r>
      <w:r>
        <w:rPr>
          <w:rFonts w:ascii="Times New Roman" w:eastAsia="Times New Roman" w:hAnsi="Times New Roman" w:cs="Times New Roman"/>
          <w:color w:val="000000"/>
          <w:sz w:val="28"/>
          <w:szCs w:val="28"/>
        </w:rPr>
        <w:t>выставляется за диктант, в котором допущено до 7 орфографические и 7 пунктуационные ошибки, или 6 орфографические и 8 пунктуационных ошибок, или 5 орфографических и 9 пунктуационных ошибок, или 8 орфографических ошибок и 6 пунктуационных ошибок.</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большем количестве ошибок диктант оценивается</w:t>
      </w:r>
      <w:r>
        <w:rPr>
          <w:rFonts w:ascii="Times New Roman" w:eastAsia="Times New Roman" w:hAnsi="Times New Roman" w:cs="Times New Roman"/>
          <w:b/>
          <w:bCs/>
          <w:color w:val="000000"/>
          <w:sz w:val="28"/>
          <w:szCs w:val="28"/>
        </w:rPr>
        <w:t> баллом «1».</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В комплексной контрольной работе, состоящей из </w:t>
      </w:r>
      <w:r>
        <w:rPr>
          <w:rFonts w:ascii="Times New Roman" w:eastAsia="Times New Roman" w:hAnsi="Times New Roman" w:cs="Times New Roman"/>
          <w:b/>
          <w:bCs/>
          <w:color w:val="000000"/>
          <w:sz w:val="28"/>
          <w:szCs w:val="28"/>
        </w:rPr>
        <w:t>диктанта и дополнительного</w:t>
      </w:r>
      <w:r>
        <w:rPr>
          <w:rFonts w:ascii="Times New Roman" w:eastAsia="Times New Roman" w:hAnsi="Times New Roman" w:cs="Times New Roman"/>
          <w:color w:val="000000"/>
          <w:sz w:val="28"/>
          <w:szCs w:val="28"/>
        </w:rPr>
        <w:t> (фонетического, орфографического,</w:t>
      </w:r>
      <w:proofErr w:type="gramEnd"/>
    </w:p>
    <w:p w:rsidR="00543536" w:rsidRDefault="00543536" w:rsidP="00543536">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грамматического) </w:t>
      </w:r>
      <w:r>
        <w:rPr>
          <w:rFonts w:ascii="Times New Roman" w:eastAsia="Times New Roman" w:hAnsi="Times New Roman" w:cs="Times New Roman"/>
          <w:b/>
          <w:bCs/>
          <w:color w:val="000000"/>
          <w:sz w:val="28"/>
          <w:szCs w:val="28"/>
        </w:rPr>
        <w:t>задания,</w:t>
      </w:r>
      <w:r>
        <w:rPr>
          <w:rFonts w:ascii="Times New Roman" w:eastAsia="Times New Roman" w:hAnsi="Times New Roman" w:cs="Times New Roman"/>
          <w:color w:val="000000"/>
          <w:sz w:val="28"/>
          <w:szCs w:val="28"/>
        </w:rPr>
        <w:t> выставляются две оценки за каждый вид работы.</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оценке выполнения </w:t>
      </w:r>
      <w:r>
        <w:rPr>
          <w:rFonts w:ascii="Times New Roman" w:eastAsia="Times New Roman" w:hAnsi="Times New Roman" w:cs="Times New Roman"/>
          <w:b/>
          <w:bCs/>
          <w:color w:val="000000"/>
          <w:sz w:val="28"/>
          <w:szCs w:val="28"/>
        </w:rPr>
        <w:t>дополнительных заданий</w:t>
      </w:r>
      <w:r>
        <w:rPr>
          <w:rFonts w:ascii="Times New Roman" w:eastAsia="Times New Roman" w:hAnsi="Times New Roman" w:cs="Times New Roman"/>
          <w:color w:val="000000"/>
          <w:sz w:val="28"/>
          <w:szCs w:val="28"/>
        </w:rPr>
        <w:t> рекомендуется руководствоваться следующим:</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Оценка «5» </w:t>
      </w:r>
      <w:r>
        <w:rPr>
          <w:rFonts w:ascii="Times New Roman" w:eastAsia="Times New Roman" w:hAnsi="Times New Roman" w:cs="Times New Roman"/>
          <w:color w:val="000000"/>
          <w:sz w:val="28"/>
          <w:szCs w:val="28"/>
        </w:rPr>
        <w:t>ставится, если ученик выполнил все задания верно.</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Оценка «4» </w:t>
      </w:r>
      <w:r>
        <w:rPr>
          <w:rFonts w:ascii="Times New Roman" w:eastAsia="Times New Roman" w:hAnsi="Times New Roman" w:cs="Times New Roman"/>
          <w:color w:val="000000"/>
          <w:sz w:val="28"/>
          <w:szCs w:val="28"/>
        </w:rPr>
        <w:t>ставится, если ученик выполнил правильно не менее 3/4 задания.</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Оценка «3» </w:t>
      </w:r>
      <w:r>
        <w:rPr>
          <w:rFonts w:ascii="Times New Roman" w:eastAsia="Times New Roman" w:hAnsi="Times New Roman" w:cs="Times New Roman"/>
          <w:color w:val="000000"/>
          <w:sz w:val="28"/>
          <w:szCs w:val="28"/>
        </w:rPr>
        <w:t>ставится за работу, в которой  правильно выполнено не менее половины задания.</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Оценка «2» </w:t>
      </w:r>
      <w:r>
        <w:rPr>
          <w:rFonts w:ascii="Times New Roman" w:eastAsia="Times New Roman" w:hAnsi="Times New Roman" w:cs="Times New Roman"/>
          <w:color w:val="000000"/>
          <w:sz w:val="28"/>
          <w:szCs w:val="28"/>
        </w:rPr>
        <w:t>ставится за работу, в которой  не выполнено более половины задания.</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Оценка «1» </w:t>
      </w:r>
      <w:r>
        <w:rPr>
          <w:rFonts w:ascii="Times New Roman" w:eastAsia="Times New Roman" w:hAnsi="Times New Roman" w:cs="Times New Roman"/>
          <w:color w:val="000000"/>
          <w:sz w:val="28"/>
          <w:szCs w:val="28"/>
        </w:rPr>
        <w:t>ставится, если ученик не выполнил ни одного  задания.</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b/>
          <w:bCs/>
          <w:i/>
          <w:iCs/>
          <w:color w:val="000000"/>
          <w:sz w:val="28"/>
          <w:szCs w:val="28"/>
        </w:rPr>
        <w:t>Примечание</w:t>
      </w:r>
      <w:proofErr w:type="gramStart"/>
      <w:r>
        <w:rPr>
          <w:rFonts w:ascii="Times New Roman" w:eastAsia="Times New Roman" w:hAnsi="Times New Roman" w:cs="Times New Roman"/>
          <w:b/>
          <w:bCs/>
          <w:i/>
          <w:iCs/>
          <w:color w:val="000000"/>
          <w:sz w:val="28"/>
          <w:szCs w:val="28"/>
        </w:rPr>
        <w:t>.</w:t>
      </w:r>
      <w:r>
        <w:rPr>
          <w:rFonts w:ascii="Times New Roman" w:eastAsia="Times New Roman" w:hAnsi="Times New Roman" w:cs="Times New Roman"/>
          <w:color w:val="000000"/>
          <w:sz w:val="28"/>
          <w:szCs w:val="28"/>
        </w:rPr>
        <w:t>О</w:t>
      </w:r>
      <w:proofErr w:type="gramEnd"/>
      <w:r>
        <w:rPr>
          <w:rFonts w:ascii="Times New Roman" w:eastAsia="Times New Roman" w:hAnsi="Times New Roman" w:cs="Times New Roman"/>
          <w:color w:val="000000"/>
          <w:sz w:val="28"/>
          <w:szCs w:val="28"/>
        </w:rPr>
        <w:t>рфографические</w:t>
      </w:r>
      <w:proofErr w:type="spellEnd"/>
      <w:r>
        <w:rPr>
          <w:rFonts w:ascii="Times New Roman" w:eastAsia="Times New Roman" w:hAnsi="Times New Roman" w:cs="Times New Roman"/>
          <w:color w:val="000000"/>
          <w:sz w:val="28"/>
          <w:szCs w:val="28"/>
        </w:rPr>
        <w:t xml:space="preserve"> и пунктуационные ошибки, допущенные при выполнении дополнительных заданий, учитываются при выставлении оценки за диктант.</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оценке контрольного </w:t>
      </w:r>
      <w:r>
        <w:rPr>
          <w:rFonts w:ascii="Times New Roman" w:eastAsia="Times New Roman" w:hAnsi="Times New Roman" w:cs="Times New Roman"/>
          <w:b/>
          <w:bCs/>
          <w:color w:val="000000"/>
          <w:sz w:val="28"/>
          <w:szCs w:val="28"/>
        </w:rPr>
        <w:t>словарного диктанта</w:t>
      </w:r>
      <w:r>
        <w:rPr>
          <w:rFonts w:ascii="Times New Roman" w:eastAsia="Times New Roman" w:hAnsi="Times New Roman" w:cs="Times New Roman"/>
          <w:color w:val="000000"/>
          <w:sz w:val="28"/>
          <w:szCs w:val="28"/>
        </w:rPr>
        <w:t> рекомендуется руководствоваться следующим:</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Оценка «5» </w:t>
      </w:r>
      <w:r>
        <w:rPr>
          <w:rFonts w:ascii="Times New Roman" w:eastAsia="Times New Roman" w:hAnsi="Times New Roman" w:cs="Times New Roman"/>
          <w:color w:val="000000"/>
          <w:sz w:val="28"/>
          <w:szCs w:val="28"/>
        </w:rPr>
        <w:t>ставится за диктант, в котором нет ошибок.</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Оценка «4» </w:t>
      </w:r>
      <w:r>
        <w:rPr>
          <w:rFonts w:ascii="Times New Roman" w:eastAsia="Times New Roman" w:hAnsi="Times New Roman" w:cs="Times New Roman"/>
          <w:color w:val="000000"/>
          <w:sz w:val="28"/>
          <w:szCs w:val="28"/>
        </w:rPr>
        <w:t>ставится за диктант, в котором ученик допустил 1-2  ошибки.</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Оценка «3» </w:t>
      </w:r>
      <w:r>
        <w:rPr>
          <w:rFonts w:ascii="Times New Roman" w:eastAsia="Times New Roman" w:hAnsi="Times New Roman" w:cs="Times New Roman"/>
          <w:color w:val="000000"/>
          <w:sz w:val="28"/>
          <w:szCs w:val="28"/>
        </w:rPr>
        <w:t>ставится за диктант, в котором допущено 3-4 ошибки.</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Оценка «2» </w:t>
      </w:r>
      <w:r>
        <w:rPr>
          <w:rFonts w:ascii="Times New Roman" w:eastAsia="Times New Roman" w:hAnsi="Times New Roman" w:cs="Times New Roman"/>
          <w:color w:val="000000"/>
          <w:sz w:val="28"/>
          <w:szCs w:val="28"/>
        </w:rPr>
        <w:t xml:space="preserve">ставится за диктант, в котором </w:t>
      </w:r>
      <w:proofErr w:type="gramStart"/>
      <w:r>
        <w:rPr>
          <w:rFonts w:ascii="Times New Roman" w:eastAsia="Times New Roman" w:hAnsi="Times New Roman" w:cs="Times New Roman"/>
          <w:color w:val="000000"/>
          <w:sz w:val="28"/>
          <w:szCs w:val="28"/>
        </w:rPr>
        <w:t>допущено до 7 шибок</w:t>
      </w:r>
      <w:proofErr w:type="gramEnd"/>
      <w:r>
        <w:rPr>
          <w:rFonts w:ascii="Times New Roman" w:eastAsia="Times New Roman" w:hAnsi="Times New Roman" w:cs="Times New Roman"/>
          <w:color w:val="000000"/>
          <w:sz w:val="28"/>
          <w:szCs w:val="28"/>
        </w:rPr>
        <w:t>.</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большем количестве ошибок диктант оценивается</w:t>
      </w:r>
      <w:r>
        <w:rPr>
          <w:rFonts w:ascii="Times New Roman" w:eastAsia="Times New Roman" w:hAnsi="Times New Roman" w:cs="Times New Roman"/>
          <w:b/>
          <w:bCs/>
          <w:color w:val="000000"/>
          <w:sz w:val="28"/>
          <w:szCs w:val="28"/>
        </w:rPr>
        <w:t> баллом «1».</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Оценка сочинений и изложений.</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i/>
          <w:iCs/>
          <w:color w:val="000000"/>
          <w:sz w:val="28"/>
          <w:szCs w:val="28"/>
        </w:rPr>
        <w:t>Сочиненияи</w:t>
      </w:r>
      <w:proofErr w:type="spellEnd"/>
      <w:r>
        <w:rPr>
          <w:rFonts w:ascii="Times New Roman" w:eastAsia="Times New Roman" w:hAnsi="Times New Roman" w:cs="Times New Roman"/>
          <w:i/>
          <w:iCs/>
          <w:color w:val="000000"/>
          <w:sz w:val="28"/>
          <w:szCs w:val="28"/>
        </w:rPr>
        <w:t xml:space="preserve"> изложения</w:t>
      </w:r>
      <w:r>
        <w:rPr>
          <w:rFonts w:ascii="Times New Roman" w:eastAsia="Times New Roman" w:hAnsi="Times New Roman" w:cs="Times New Roman"/>
          <w:color w:val="000000"/>
          <w:sz w:val="28"/>
          <w:szCs w:val="28"/>
        </w:rPr>
        <w:t> – основные формы проверки умения правильно и последовательно излагать мысли, уровня речевой подготовки учащихся.</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Сочинения и изложения в 5 - 9 классах проводятся в соответствии с требованиями раздела программы «Развитие навыков связной речи».</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Примерный объём текста для подробного изложения: </w:t>
      </w:r>
    </w:p>
    <w:p w:rsidR="00543536" w:rsidRDefault="00543536" w:rsidP="00543536">
      <w:pPr>
        <w:pStyle w:val="ae"/>
        <w:numPr>
          <w:ilvl w:val="0"/>
          <w:numId w:val="42"/>
        </w:numPr>
        <w:contextualSpacing/>
        <w:jc w:val="both"/>
        <w:rPr>
          <w:rFonts w:ascii="Times New Roman" w:hAnsi="Times New Roman"/>
          <w:color w:val="000000"/>
          <w:sz w:val="28"/>
        </w:rPr>
      </w:pPr>
      <w:r>
        <w:rPr>
          <w:rFonts w:ascii="Times New Roman" w:hAnsi="Times New Roman"/>
          <w:color w:val="000000"/>
          <w:sz w:val="28"/>
        </w:rPr>
        <w:t xml:space="preserve">в 5 классе – 100 – 150 слов, </w:t>
      </w:r>
    </w:p>
    <w:p w:rsidR="00543536" w:rsidRDefault="00543536" w:rsidP="00543536">
      <w:pPr>
        <w:pStyle w:val="ae"/>
        <w:numPr>
          <w:ilvl w:val="0"/>
          <w:numId w:val="42"/>
        </w:numPr>
        <w:contextualSpacing/>
        <w:jc w:val="both"/>
        <w:rPr>
          <w:rFonts w:ascii="Times New Roman" w:hAnsi="Times New Roman"/>
          <w:color w:val="000000"/>
          <w:sz w:val="28"/>
        </w:rPr>
      </w:pPr>
      <w:r>
        <w:rPr>
          <w:rFonts w:ascii="Times New Roman" w:hAnsi="Times New Roman"/>
          <w:color w:val="000000"/>
          <w:sz w:val="28"/>
        </w:rPr>
        <w:lastRenderedPageBreak/>
        <w:t xml:space="preserve">в 6 классе  –  150 – 200, </w:t>
      </w:r>
    </w:p>
    <w:p w:rsidR="00543536" w:rsidRDefault="00543536" w:rsidP="00543536">
      <w:pPr>
        <w:pStyle w:val="ae"/>
        <w:numPr>
          <w:ilvl w:val="0"/>
          <w:numId w:val="42"/>
        </w:numPr>
        <w:contextualSpacing/>
        <w:jc w:val="both"/>
        <w:rPr>
          <w:rFonts w:ascii="Times New Roman" w:hAnsi="Times New Roman"/>
          <w:color w:val="000000"/>
          <w:sz w:val="28"/>
        </w:rPr>
      </w:pPr>
      <w:r>
        <w:rPr>
          <w:rFonts w:ascii="Times New Roman" w:hAnsi="Times New Roman"/>
          <w:color w:val="000000"/>
          <w:sz w:val="28"/>
        </w:rPr>
        <w:t xml:space="preserve">в 7 классе – 200 – 250, </w:t>
      </w:r>
    </w:p>
    <w:p w:rsidR="00543536" w:rsidRDefault="00543536" w:rsidP="00543536">
      <w:pPr>
        <w:pStyle w:val="ae"/>
        <w:numPr>
          <w:ilvl w:val="0"/>
          <w:numId w:val="42"/>
        </w:numPr>
        <w:contextualSpacing/>
        <w:jc w:val="both"/>
        <w:rPr>
          <w:rFonts w:ascii="Times New Roman" w:hAnsi="Times New Roman"/>
          <w:color w:val="000000"/>
          <w:sz w:val="28"/>
        </w:rPr>
      </w:pPr>
      <w:r>
        <w:rPr>
          <w:rFonts w:ascii="Times New Roman" w:hAnsi="Times New Roman"/>
          <w:color w:val="000000"/>
          <w:sz w:val="28"/>
        </w:rPr>
        <w:t xml:space="preserve">в 8 классе –  250 – 350, </w:t>
      </w:r>
    </w:p>
    <w:p w:rsidR="00543536" w:rsidRDefault="00543536" w:rsidP="00543536">
      <w:pPr>
        <w:pStyle w:val="ae"/>
        <w:numPr>
          <w:ilvl w:val="0"/>
          <w:numId w:val="42"/>
        </w:numPr>
        <w:contextualSpacing/>
        <w:jc w:val="both"/>
        <w:rPr>
          <w:rFonts w:ascii="Times New Roman" w:hAnsi="Times New Roman"/>
          <w:color w:val="000000"/>
          <w:sz w:val="28"/>
        </w:rPr>
      </w:pPr>
      <w:r>
        <w:rPr>
          <w:rFonts w:ascii="Times New Roman" w:hAnsi="Times New Roman"/>
          <w:color w:val="000000"/>
          <w:sz w:val="28"/>
        </w:rPr>
        <w:t>в 9 классе – 350 – 400 слов.</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Объём текстов итоговых контрольных подробных изложений  в 8 и 9 классах может быть увеличен на 50 слов в связи с тем, что на таких уроках не проводится подготовительная работа.</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Примерный объём классных сочинений: </w:t>
      </w:r>
    </w:p>
    <w:p w:rsidR="00543536" w:rsidRDefault="00543536" w:rsidP="00543536">
      <w:pPr>
        <w:pStyle w:val="ae"/>
        <w:numPr>
          <w:ilvl w:val="0"/>
          <w:numId w:val="43"/>
        </w:numPr>
        <w:contextualSpacing/>
        <w:jc w:val="both"/>
        <w:rPr>
          <w:rFonts w:ascii="Times New Roman" w:hAnsi="Times New Roman"/>
          <w:color w:val="000000"/>
          <w:sz w:val="28"/>
        </w:rPr>
      </w:pPr>
      <w:r>
        <w:rPr>
          <w:rFonts w:ascii="Times New Roman" w:hAnsi="Times New Roman"/>
          <w:color w:val="000000"/>
          <w:sz w:val="28"/>
        </w:rPr>
        <w:t xml:space="preserve">в 5 классе –  0,5-1,0 страницы, </w:t>
      </w:r>
    </w:p>
    <w:p w:rsidR="00543536" w:rsidRDefault="00543536" w:rsidP="00543536">
      <w:pPr>
        <w:pStyle w:val="ae"/>
        <w:numPr>
          <w:ilvl w:val="0"/>
          <w:numId w:val="43"/>
        </w:numPr>
        <w:contextualSpacing/>
        <w:jc w:val="both"/>
        <w:rPr>
          <w:rFonts w:ascii="Times New Roman" w:hAnsi="Times New Roman"/>
          <w:color w:val="000000"/>
          <w:sz w:val="28"/>
        </w:rPr>
      </w:pPr>
      <w:r>
        <w:rPr>
          <w:rFonts w:ascii="Times New Roman" w:hAnsi="Times New Roman"/>
          <w:color w:val="000000"/>
          <w:sz w:val="28"/>
        </w:rPr>
        <w:t xml:space="preserve">в 6 классе – 1,0-1,5, </w:t>
      </w:r>
    </w:p>
    <w:p w:rsidR="00543536" w:rsidRDefault="00543536" w:rsidP="00543536">
      <w:pPr>
        <w:pStyle w:val="ae"/>
        <w:numPr>
          <w:ilvl w:val="0"/>
          <w:numId w:val="43"/>
        </w:numPr>
        <w:contextualSpacing/>
        <w:jc w:val="both"/>
        <w:rPr>
          <w:rFonts w:ascii="Times New Roman" w:hAnsi="Times New Roman"/>
          <w:color w:val="000000"/>
          <w:sz w:val="28"/>
        </w:rPr>
      </w:pPr>
      <w:r>
        <w:rPr>
          <w:rFonts w:ascii="Times New Roman" w:hAnsi="Times New Roman"/>
          <w:color w:val="000000"/>
          <w:sz w:val="28"/>
        </w:rPr>
        <w:t>в 7 классе – 1,5-2,0,</w:t>
      </w:r>
    </w:p>
    <w:p w:rsidR="00543536" w:rsidRDefault="00543536" w:rsidP="00543536">
      <w:pPr>
        <w:pStyle w:val="ae"/>
        <w:numPr>
          <w:ilvl w:val="0"/>
          <w:numId w:val="43"/>
        </w:numPr>
        <w:contextualSpacing/>
        <w:jc w:val="both"/>
        <w:rPr>
          <w:rFonts w:ascii="Times New Roman" w:hAnsi="Times New Roman"/>
          <w:color w:val="000000"/>
          <w:sz w:val="28"/>
        </w:rPr>
      </w:pPr>
      <w:r>
        <w:rPr>
          <w:rFonts w:ascii="Times New Roman" w:hAnsi="Times New Roman"/>
          <w:color w:val="000000"/>
          <w:sz w:val="28"/>
        </w:rPr>
        <w:t xml:space="preserve"> в 8 классе –  2,0-3,0, </w:t>
      </w:r>
    </w:p>
    <w:p w:rsidR="00543536" w:rsidRDefault="00543536" w:rsidP="00543536">
      <w:pPr>
        <w:pStyle w:val="ae"/>
        <w:numPr>
          <w:ilvl w:val="0"/>
          <w:numId w:val="43"/>
        </w:numPr>
        <w:contextualSpacing/>
        <w:jc w:val="both"/>
        <w:rPr>
          <w:rFonts w:ascii="Times New Roman" w:hAnsi="Times New Roman"/>
          <w:color w:val="000000"/>
          <w:sz w:val="28"/>
        </w:rPr>
      </w:pPr>
      <w:r>
        <w:rPr>
          <w:rFonts w:ascii="Times New Roman" w:hAnsi="Times New Roman"/>
          <w:color w:val="000000"/>
          <w:sz w:val="28"/>
        </w:rPr>
        <w:t>в 9 классе –  3,0-4,0 страницы.</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К указанному объёму сочинений надо относиться как к примерному, так как объём ученического сочинения зависит от многих обстоятельств, в частности от стиля и жанра сочинения, характера темы и замысла, темпа письма учащихся, их общего развития.</w:t>
      </w:r>
      <w:proofErr w:type="gramEnd"/>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 помощью сочинений и изложений проверяются:</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умение раскрывать тему;</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умение использовать языковые средства в соответствии со стилем, темой и задачей высказывания;</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соблюдение языковых норм и правил правописания.</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Любое сочинение и изложение оценивается двумя отметками: первая ставится за содержание и речевое оформление, вторая – за грамотность, то есть за соблюдение орфографических, пунктуационных и языковых норм. Обе оценки считаются оценками по русскому языку, за исключением случаев, когда проводится работа, проверяющая знания учащихся по литературе. В этом случае первая оценка (за содержание и речь)  считается оценкой по литературе.</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Содержание сочинения и изложения оценивается по следующим критериям:</w:t>
      </w:r>
    </w:p>
    <w:p w:rsidR="00543536" w:rsidRDefault="00543536" w:rsidP="00543536">
      <w:pPr>
        <w:pStyle w:val="ae"/>
        <w:numPr>
          <w:ilvl w:val="0"/>
          <w:numId w:val="30"/>
        </w:numPr>
        <w:contextualSpacing/>
        <w:jc w:val="both"/>
        <w:rPr>
          <w:rFonts w:ascii="Times New Roman" w:hAnsi="Times New Roman"/>
          <w:color w:val="000000"/>
          <w:sz w:val="28"/>
        </w:rPr>
      </w:pPr>
      <w:r>
        <w:rPr>
          <w:rFonts w:ascii="Times New Roman" w:hAnsi="Times New Roman"/>
          <w:color w:val="000000"/>
          <w:sz w:val="28"/>
        </w:rPr>
        <w:t>соответствие работы ученика теме и основной мысли;</w:t>
      </w:r>
    </w:p>
    <w:p w:rsidR="00543536" w:rsidRDefault="00543536" w:rsidP="00543536">
      <w:pPr>
        <w:pStyle w:val="ae"/>
        <w:numPr>
          <w:ilvl w:val="0"/>
          <w:numId w:val="30"/>
        </w:numPr>
        <w:contextualSpacing/>
        <w:jc w:val="both"/>
        <w:rPr>
          <w:rFonts w:ascii="Times New Roman" w:hAnsi="Times New Roman"/>
          <w:color w:val="000000"/>
          <w:sz w:val="28"/>
        </w:rPr>
      </w:pPr>
      <w:r>
        <w:rPr>
          <w:rFonts w:ascii="Times New Roman" w:hAnsi="Times New Roman"/>
          <w:color w:val="000000"/>
          <w:sz w:val="28"/>
        </w:rPr>
        <w:t>полнота раскрытия темы;</w:t>
      </w:r>
    </w:p>
    <w:p w:rsidR="00543536" w:rsidRDefault="00543536" w:rsidP="00543536">
      <w:pPr>
        <w:pStyle w:val="ae"/>
        <w:numPr>
          <w:ilvl w:val="0"/>
          <w:numId w:val="30"/>
        </w:numPr>
        <w:contextualSpacing/>
        <w:jc w:val="both"/>
        <w:rPr>
          <w:rFonts w:ascii="Times New Roman" w:hAnsi="Times New Roman"/>
          <w:color w:val="000000"/>
          <w:sz w:val="28"/>
        </w:rPr>
      </w:pPr>
      <w:r>
        <w:rPr>
          <w:rFonts w:ascii="Times New Roman" w:hAnsi="Times New Roman"/>
          <w:color w:val="000000"/>
          <w:sz w:val="28"/>
        </w:rPr>
        <w:t>правильность фактического материала;</w:t>
      </w:r>
    </w:p>
    <w:p w:rsidR="00543536" w:rsidRDefault="00543536" w:rsidP="00543536">
      <w:pPr>
        <w:pStyle w:val="ae"/>
        <w:numPr>
          <w:ilvl w:val="0"/>
          <w:numId w:val="30"/>
        </w:numPr>
        <w:contextualSpacing/>
        <w:jc w:val="both"/>
        <w:rPr>
          <w:rFonts w:ascii="Times New Roman" w:hAnsi="Times New Roman"/>
          <w:color w:val="000000"/>
          <w:sz w:val="28"/>
        </w:rPr>
      </w:pPr>
      <w:r>
        <w:rPr>
          <w:rFonts w:ascii="Times New Roman" w:hAnsi="Times New Roman"/>
          <w:color w:val="000000"/>
          <w:sz w:val="28"/>
        </w:rPr>
        <w:t>последовательность изложения.</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оценке речевого оформления сочинений учитывается:</w:t>
      </w:r>
    </w:p>
    <w:p w:rsidR="00543536" w:rsidRDefault="00543536" w:rsidP="00543536">
      <w:pPr>
        <w:pStyle w:val="ae"/>
        <w:numPr>
          <w:ilvl w:val="0"/>
          <w:numId w:val="44"/>
        </w:numPr>
        <w:contextualSpacing/>
        <w:jc w:val="both"/>
        <w:rPr>
          <w:rFonts w:ascii="Times New Roman" w:hAnsi="Times New Roman"/>
          <w:color w:val="000000"/>
          <w:sz w:val="28"/>
        </w:rPr>
      </w:pPr>
      <w:r>
        <w:rPr>
          <w:rFonts w:ascii="Times New Roman" w:hAnsi="Times New Roman"/>
          <w:color w:val="000000"/>
          <w:sz w:val="28"/>
        </w:rPr>
        <w:t>разнообразие словаря и грамматического строя речи;</w:t>
      </w:r>
    </w:p>
    <w:p w:rsidR="00543536" w:rsidRDefault="00543536" w:rsidP="00543536">
      <w:pPr>
        <w:pStyle w:val="ae"/>
        <w:numPr>
          <w:ilvl w:val="0"/>
          <w:numId w:val="44"/>
        </w:numPr>
        <w:contextualSpacing/>
        <w:jc w:val="both"/>
        <w:rPr>
          <w:rFonts w:ascii="Times New Roman" w:hAnsi="Times New Roman"/>
          <w:color w:val="000000"/>
          <w:sz w:val="28"/>
        </w:rPr>
      </w:pPr>
      <w:r>
        <w:rPr>
          <w:rFonts w:ascii="Times New Roman" w:hAnsi="Times New Roman"/>
          <w:color w:val="000000"/>
          <w:sz w:val="28"/>
        </w:rPr>
        <w:t>стилевое единство и выразительность речи;</w:t>
      </w:r>
    </w:p>
    <w:p w:rsidR="00543536" w:rsidRDefault="00543536" w:rsidP="00543536">
      <w:pPr>
        <w:pStyle w:val="ae"/>
        <w:numPr>
          <w:ilvl w:val="0"/>
          <w:numId w:val="44"/>
        </w:numPr>
        <w:contextualSpacing/>
        <w:jc w:val="both"/>
        <w:rPr>
          <w:rFonts w:ascii="Times New Roman" w:hAnsi="Times New Roman"/>
          <w:color w:val="000000"/>
          <w:sz w:val="28"/>
        </w:rPr>
      </w:pPr>
      <w:r>
        <w:rPr>
          <w:rFonts w:ascii="Times New Roman" w:hAnsi="Times New Roman"/>
          <w:color w:val="000000"/>
          <w:sz w:val="28"/>
        </w:rPr>
        <w:t>число речевых недочетов.</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Грамотность оценивается по числу допущенных учеником ошибок – орфографических, пунктуационных и грамматических.</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p>
    <w:tbl>
      <w:tblPr>
        <w:tblW w:w="0" w:type="auto"/>
        <w:tblLook w:val="04A0"/>
      </w:tblPr>
      <w:tblGrid>
        <w:gridCol w:w="1384"/>
        <w:gridCol w:w="4111"/>
        <w:gridCol w:w="4359"/>
      </w:tblGrid>
      <w:tr w:rsidR="00543536" w:rsidTr="005C2E49">
        <w:tc>
          <w:tcPr>
            <w:tcW w:w="1384" w:type="dxa"/>
            <w:tcBorders>
              <w:top w:val="single" w:sz="4" w:space="0" w:color="auto"/>
              <w:left w:val="single" w:sz="4" w:space="0" w:color="auto"/>
              <w:bottom w:val="single" w:sz="4" w:space="0" w:color="auto"/>
              <w:right w:val="single" w:sz="4" w:space="0" w:color="auto"/>
            </w:tcBorders>
            <w:hideMark/>
          </w:tcPr>
          <w:p w:rsidR="00543536" w:rsidRDefault="00543536" w:rsidP="005C2E49">
            <w:pPr>
              <w:suppressAutoHyphens/>
              <w:jc w:val="center"/>
              <w:rPr>
                <w:rFonts w:ascii="Times New Roman" w:eastAsia="Times New Roman" w:hAnsi="Times New Roman" w:cs="Times New Roman"/>
                <w:color w:val="000000"/>
                <w:sz w:val="24"/>
                <w:szCs w:val="28"/>
              </w:rPr>
            </w:pPr>
            <w:r>
              <w:rPr>
                <w:rFonts w:ascii="Times New Roman" w:eastAsia="Times New Roman" w:hAnsi="Times New Roman" w:cs="Times New Roman"/>
                <w:b/>
                <w:bCs/>
                <w:color w:val="000000"/>
                <w:sz w:val="24"/>
              </w:rPr>
              <w:t>Отметка</w:t>
            </w:r>
          </w:p>
        </w:tc>
        <w:tc>
          <w:tcPr>
            <w:tcW w:w="4111" w:type="dxa"/>
            <w:tcBorders>
              <w:top w:val="single" w:sz="4" w:space="0" w:color="auto"/>
              <w:left w:val="single" w:sz="4" w:space="0" w:color="auto"/>
              <w:bottom w:val="single" w:sz="4" w:space="0" w:color="auto"/>
              <w:right w:val="single" w:sz="4" w:space="0" w:color="auto"/>
            </w:tcBorders>
            <w:hideMark/>
          </w:tcPr>
          <w:p w:rsidR="00543536" w:rsidRDefault="00543536" w:rsidP="005C2E49">
            <w:pPr>
              <w:suppressAutoHyphens/>
              <w:jc w:val="center"/>
              <w:rPr>
                <w:rFonts w:ascii="Times New Roman" w:eastAsia="Times New Roman" w:hAnsi="Times New Roman" w:cs="Times New Roman"/>
                <w:color w:val="000000"/>
                <w:sz w:val="24"/>
                <w:szCs w:val="28"/>
              </w:rPr>
            </w:pPr>
            <w:r>
              <w:rPr>
                <w:rFonts w:ascii="Times New Roman" w:eastAsia="Times New Roman" w:hAnsi="Times New Roman" w:cs="Times New Roman"/>
                <w:b/>
                <w:bCs/>
                <w:color w:val="000000"/>
                <w:sz w:val="24"/>
              </w:rPr>
              <w:t>Основные критерии отметки</w:t>
            </w:r>
          </w:p>
        </w:tc>
        <w:tc>
          <w:tcPr>
            <w:tcW w:w="4359" w:type="dxa"/>
            <w:tcBorders>
              <w:top w:val="single" w:sz="4" w:space="0" w:color="auto"/>
              <w:left w:val="single" w:sz="4" w:space="0" w:color="auto"/>
              <w:bottom w:val="single" w:sz="4" w:space="0" w:color="auto"/>
              <w:right w:val="single" w:sz="4" w:space="0" w:color="auto"/>
            </w:tcBorders>
          </w:tcPr>
          <w:p w:rsidR="00543536" w:rsidRDefault="00543536" w:rsidP="005C2E49">
            <w:pPr>
              <w:suppressAutoHyphens/>
              <w:jc w:val="center"/>
              <w:rPr>
                <w:rFonts w:ascii="Times New Roman" w:eastAsia="Times New Roman" w:hAnsi="Times New Roman" w:cs="Times New Roman"/>
                <w:color w:val="000000"/>
                <w:sz w:val="24"/>
                <w:szCs w:val="28"/>
              </w:rPr>
            </w:pPr>
          </w:p>
        </w:tc>
      </w:tr>
      <w:tr w:rsidR="00543536" w:rsidTr="005C2E49">
        <w:tc>
          <w:tcPr>
            <w:tcW w:w="1384" w:type="dxa"/>
            <w:tcBorders>
              <w:top w:val="single" w:sz="4" w:space="0" w:color="auto"/>
              <w:left w:val="single" w:sz="4" w:space="0" w:color="auto"/>
              <w:bottom w:val="single" w:sz="4" w:space="0" w:color="auto"/>
              <w:right w:val="single" w:sz="4" w:space="0" w:color="auto"/>
            </w:tcBorders>
          </w:tcPr>
          <w:p w:rsidR="00543536" w:rsidRDefault="00543536" w:rsidP="005C2E49">
            <w:pPr>
              <w:suppressAutoHyphens/>
              <w:jc w:val="center"/>
              <w:rPr>
                <w:rFonts w:ascii="Times New Roman" w:eastAsia="Times New Roman" w:hAnsi="Times New Roman" w:cs="Times New Roman"/>
                <w:color w:val="000000"/>
                <w:sz w:val="24"/>
                <w:szCs w:val="28"/>
              </w:rPr>
            </w:pPr>
          </w:p>
        </w:tc>
        <w:tc>
          <w:tcPr>
            <w:tcW w:w="4111" w:type="dxa"/>
            <w:tcBorders>
              <w:top w:val="single" w:sz="4" w:space="0" w:color="auto"/>
              <w:left w:val="single" w:sz="4" w:space="0" w:color="auto"/>
              <w:bottom w:val="single" w:sz="4" w:space="0" w:color="auto"/>
              <w:right w:val="single" w:sz="4" w:space="0" w:color="auto"/>
            </w:tcBorders>
            <w:hideMark/>
          </w:tcPr>
          <w:p w:rsidR="00543536" w:rsidRDefault="00543536" w:rsidP="005C2E49">
            <w:pPr>
              <w:suppressAutoHyphens/>
              <w:jc w:val="center"/>
              <w:rPr>
                <w:rFonts w:ascii="Times New Roman" w:eastAsia="Times New Roman" w:hAnsi="Times New Roman" w:cs="Times New Roman"/>
                <w:color w:val="000000"/>
                <w:sz w:val="24"/>
                <w:szCs w:val="28"/>
              </w:rPr>
            </w:pPr>
            <w:r>
              <w:rPr>
                <w:rFonts w:ascii="Times New Roman" w:eastAsia="Times New Roman" w:hAnsi="Times New Roman" w:cs="Times New Roman"/>
                <w:b/>
                <w:bCs/>
                <w:color w:val="000000"/>
                <w:sz w:val="24"/>
              </w:rPr>
              <w:t>Содержание и речь</w:t>
            </w:r>
          </w:p>
        </w:tc>
        <w:tc>
          <w:tcPr>
            <w:tcW w:w="4359" w:type="dxa"/>
            <w:tcBorders>
              <w:top w:val="single" w:sz="4" w:space="0" w:color="auto"/>
              <w:left w:val="single" w:sz="4" w:space="0" w:color="auto"/>
              <w:bottom w:val="single" w:sz="4" w:space="0" w:color="auto"/>
              <w:right w:val="single" w:sz="4" w:space="0" w:color="auto"/>
            </w:tcBorders>
            <w:hideMark/>
          </w:tcPr>
          <w:p w:rsidR="00543536" w:rsidRDefault="00543536" w:rsidP="005C2E49">
            <w:pPr>
              <w:suppressAutoHyphens/>
              <w:jc w:val="center"/>
              <w:rPr>
                <w:rFonts w:ascii="Times New Roman" w:eastAsia="Times New Roman" w:hAnsi="Times New Roman" w:cs="Times New Roman"/>
                <w:color w:val="000000"/>
                <w:sz w:val="24"/>
                <w:szCs w:val="28"/>
              </w:rPr>
            </w:pPr>
            <w:r>
              <w:rPr>
                <w:rFonts w:ascii="Times New Roman" w:eastAsia="Times New Roman" w:hAnsi="Times New Roman" w:cs="Times New Roman"/>
                <w:b/>
                <w:bCs/>
                <w:color w:val="000000"/>
                <w:sz w:val="24"/>
              </w:rPr>
              <w:t>Грамотность</w:t>
            </w:r>
          </w:p>
        </w:tc>
      </w:tr>
      <w:tr w:rsidR="00543536" w:rsidTr="005C2E49">
        <w:tc>
          <w:tcPr>
            <w:tcW w:w="1384" w:type="dxa"/>
            <w:tcBorders>
              <w:top w:val="single" w:sz="4" w:space="0" w:color="auto"/>
              <w:left w:val="single" w:sz="4" w:space="0" w:color="auto"/>
              <w:bottom w:val="single" w:sz="4" w:space="0" w:color="auto"/>
              <w:right w:val="single" w:sz="4" w:space="0" w:color="auto"/>
            </w:tcBorders>
            <w:hideMark/>
          </w:tcPr>
          <w:p w:rsidR="00543536" w:rsidRDefault="00543536" w:rsidP="005C2E49">
            <w:pPr>
              <w:suppressAutoHyphens/>
              <w:jc w:val="both"/>
              <w:rPr>
                <w:rFonts w:ascii="Times New Roman" w:eastAsia="Times New Roman" w:hAnsi="Times New Roman" w:cs="Times New Roman"/>
                <w:color w:val="000000"/>
                <w:sz w:val="24"/>
                <w:szCs w:val="28"/>
              </w:rPr>
            </w:pPr>
            <w:r>
              <w:rPr>
                <w:rFonts w:ascii="Times New Roman" w:eastAsia="Times New Roman" w:hAnsi="Times New Roman" w:cs="Times New Roman"/>
                <w:b/>
                <w:bCs/>
                <w:color w:val="000000"/>
                <w:sz w:val="24"/>
              </w:rPr>
              <w:t>«5»</w:t>
            </w:r>
          </w:p>
        </w:tc>
        <w:tc>
          <w:tcPr>
            <w:tcW w:w="4111" w:type="dxa"/>
            <w:tcBorders>
              <w:top w:val="single" w:sz="4" w:space="0" w:color="auto"/>
              <w:left w:val="single" w:sz="4" w:space="0" w:color="auto"/>
              <w:bottom w:val="single" w:sz="4" w:space="0" w:color="auto"/>
              <w:right w:val="single" w:sz="4" w:space="0" w:color="auto"/>
            </w:tcBorders>
            <w:hideMark/>
          </w:tcPr>
          <w:p w:rsidR="00543536" w:rsidRDefault="00543536" w:rsidP="005C2E49">
            <w:pPr>
              <w:jc w:val="both"/>
              <w:rPr>
                <w:rFonts w:ascii="Calibri" w:eastAsia="Times New Roman" w:hAnsi="Calibri" w:cs="Calibri"/>
                <w:color w:val="000000"/>
                <w:sz w:val="24"/>
              </w:rPr>
            </w:pPr>
            <w:r>
              <w:rPr>
                <w:rFonts w:ascii="Times New Roman" w:eastAsia="Times New Roman" w:hAnsi="Times New Roman" w:cs="Times New Roman"/>
                <w:color w:val="000000"/>
                <w:sz w:val="24"/>
              </w:rPr>
              <w:t>1.Содержание работы полностью соответствует теме.</w:t>
            </w:r>
          </w:p>
          <w:p w:rsidR="00543536" w:rsidRDefault="00543536" w:rsidP="005C2E49">
            <w:pPr>
              <w:jc w:val="both"/>
              <w:rPr>
                <w:rFonts w:eastAsia="Times New Roman"/>
                <w:color w:val="000000"/>
                <w:sz w:val="24"/>
              </w:rPr>
            </w:pPr>
            <w:r>
              <w:rPr>
                <w:rFonts w:ascii="Times New Roman" w:eastAsia="Times New Roman" w:hAnsi="Times New Roman" w:cs="Times New Roman"/>
                <w:color w:val="000000"/>
                <w:sz w:val="24"/>
              </w:rPr>
              <w:lastRenderedPageBreak/>
              <w:t>2. Фактические ошибки отсутствуют.</w:t>
            </w:r>
          </w:p>
          <w:p w:rsidR="00543536" w:rsidRDefault="00543536" w:rsidP="005C2E49">
            <w:pPr>
              <w:jc w:val="both"/>
              <w:rPr>
                <w:rFonts w:eastAsia="Times New Roman"/>
                <w:color w:val="000000"/>
                <w:sz w:val="24"/>
              </w:rPr>
            </w:pPr>
            <w:r>
              <w:rPr>
                <w:rFonts w:ascii="Times New Roman" w:eastAsia="Times New Roman" w:hAnsi="Times New Roman" w:cs="Times New Roman"/>
                <w:color w:val="000000"/>
                <w:sz w:val="24"/>
              </w:rPr>
              <w:t>3.Содержание излагается последовательно.</w:t>
            </w:r>
          </w:p>
          <w:p w:rsidR="00543536" w:rsidRDefault="00543536" w:rsidP="005C2E49">
            <w:pPr>
              <w:jc w:val="both"/>
              <w:rPr>
                <w:rFonts w:eastAsia="Times New Roman"/>
                <w:color w:val="000000"/>
                <w:sz w:val="24"/>
              </w:rPr>
            </w:pPr>
            <w:r>
              <w:rPr>
                <w:rFonts w:ascii="Times New Roman" w:eastAsia="Times New Roman" w:hAnsi="Times New Roman" w:cs="Times New Roman"/>
                <w:color w:val="000000"/>
                <w:sz w:val="24"/>
              </w:rPr>
              <w:t>4. Работа отличается богатством словаря, разнообразием используемых синтаксических конструкций, точностью словоупотребления.</w:t>
            </w:r>
          </w:p>
          <w:p w:rsidR="00543536" w:rsidRDefault="00543536" w:rsidP="005C2E49">
            <w:pPr>
              <w:ind w:firstLine="708"/>
              <w:jc w:val="both"/>
              <w:rPr>
                <w:rFonts w:eastAsia="Times New Roman"/>
                <w:color w:val="000000"/>
                <w:sz w:val="24"/>
              </w:rPr>
            </w:pPr>
            <w:r>
              <w:rPr>
                <w:rFonts w:ascii="Times New Roman" w:eastAsia="Times New Roman" w:hAnsi="Times New Roman" w:cs="Times New Roman"/>
                <w:color w:val="000000"/>
                <w:sz w:val="24"/>
              </w:rPr>
              <w:t>1.Достигнуто стилевое единство и выразительность текста.</w:t>
            </w:r>
          </w:p>
          <w:p w:rsidR="00543536" w:rsidRDefault="00543536" w:rsidP="005C2E49">
            <w:pPr>
              <w:suppressAutoHyphens/>
              <w:jc w:val="both"/>
              <w:rPr>
                <w:rFonts w:ascii="Times New Roman" w:eastAsia="Times New Roman" w:hAnsi="Times New Roman" w:cs="Times New Roman"/>
                <w:color w:val="000000"/>
                <w:sz w:val="24"/>
                <w:szCs w:val="28"/>
              </w:rPr>
            </w:pPr>
            <w:r>
              <w:rPr>
                <w:rFonts w:ascii="Times New Roman" w:eastAsia="Times New Roman" w:hAnsi="Times New Roman" w:cs="Times New Roman"/>
                <w:color w:val="000000"/>
                <w:sz w:val="24"/>
              </w:rPr>
              <w:t xml:space="preserve">             2.В целом в работе допускается 1 недочет в содержании и 1-2 речевых недочетов.</w:t>
            </w:r>
          </w:p>
        </w:tc>
        <w:tc>
          <w:tcPr>
            <w:tcW w:w="4359" w:type="dxa"/>
            <w:tcBorders>
              <w:top w:val="single" w:sz="4" w:space="0" w:color="auto"/>
              <w:left w:val="single" w:sz="4" w:space="0" w:color="auto"/>
              <w:bottom w:val="single" w:sz="4" w:space="0" w:color="auto"/>
              <w:right w:val="single" w:sz="4" w:space="0" w:color="auto"/>
            </w:tcBorders>
            <w:hideMark/>
          </w:tcPr>
          <w:p w:rsidR="00543536" w:rsidRDefault="00543536" w:rsidP="005C2E49">
            <w:pPr>
              <w:suppressAutoHyphens/>
              <w:jc w:val="both"/>
              <w:rPr>
                <w:rFonts w:ascii="Times New Roman" w:eastAsia="Times New Roman" w:hAnsi="Times New Roman" w:cs="Times New Roman"/>
                <w:color w:val="000000"/>
                <w:sz w:val="24"/>
                <w:szCs w:val="28"/>
              </w:rPr>
            </w:pPr>
            <w:r>
              <w:rPr>
                <w:rFonts w:ascii="Times New Roman" w:eastAsia="Times New Roman" w:hAnsi="Times New Roman" w:cs="Times New Roman"/>
                <w:color w:val="000000"/>
                <w:sz w:val="24"/>
              </w:rPr>
              <w:lastRenderedPageBreak/>
              <w:t>Допускается: 1 орфографическая, или 1 пунктуационная, или 1 грамматическая ошибка</w:t>
            </w:r>
          </w:p>
        </w:tc>
      </w:tr>
      <w:tr w:rsidR="00543536" w:rsidTr="005C2E49">
        <w:tc>
          <w:tcPr>
            <w:tcW w:w="1384" w:type="dxa"/>
            <w:tcBorders>
              <w:top w:val="single" w:sz="4" w:space="0" w:color="auto"/>
              <w:left w:val="single" w:sz="4" w:space="0" w:color="auto"/>
              <w:bottom w:val="single" w:sz="4" w:space="0" w:color="auto"/>
              <w:right w:val="single" w:sz="4" w:space="0" w:color="auto"/>
            </w:tcBorders>
            <w:hideMark/>
          </w:tcPr>
          <w:p w:rsidR="00543536" w:rsidRDefault="00543536" w:rsidP="005C2E49">
            <w:pPr>
              <w:suppressAutoHyphens/>
              <w:jc w:val="both"/>
              <w:rPr>
                <w:rFonts w:ascii="Times New Roman" w:eastAsia="Times New Roman" w:hAnsi="Times New Roman" w:cs="Times New Roman"/>
                <w:color w:val="000000"/>
                <w:sz w:val="24"/>
                <w:szCs w:val="28"/>
              </w:rPr>
            </w:pPr>
            <w:r>
              <w:rPr>
                <w:rFonts w:ascii="Times New Roman" w:eastAsia="Times New Roman" w:hAnsi="Times New Roman" w:cs="Times New Roman"/>
                <w:b/>
                <w:bCs/>
                <w:color w:val="000000"/>
                <w:sz w:val="24"/>
              </w:rPr>
              <w:lastRenderedPageBreak/>
              <w:t>«4»</w:t>
            </w:r>
          </w:p>
        </w:tc>
        <w:tc>
          <w:tcPr>
            <w:tcW w:w="4111" w:type="dxa"/>
            <w:tcBorders>
              <w:top w:val="single" w:sz="4" w:space="0" w:color="auto"/>
              <w:left w:val="single" w:sz="4" w:space="0" w:color="auto"/>
              <w:bottom w:val="single" w:sz="4" w:space="0" w:color="auto"/>
              <w:right w:val="single" w:sz="4" w:space="0" w:color="auto"/>
            </w:tcBorders>
            <w:hideMark/>
          </w:tcPr>
          <w:p w:rsidR="00543536" w:rsidRDefault="00543536" w:rsidP="005C2E49">
            <w:pPr>
              <w:jc w:val="both"/>
              <w:rPr>
                <w:rFonts w:ascii="Calibri" w:eastAsia="Times New Roman" w:hAnsi="Calibri" w:cs="Calibri"/>
                <w:color w:val="000000"/>
                <w:sz w:val="24"/>
              </w:rPr>
            </w:pPr>
            <w:r>
              <w:rPr>
                <w:rFonts w:ascii="Times New Roman" w:eastAsia="Times New Roman" w:hAnsi="Times New Roman" w:cs="Times New Roman"/>
                <w:color w:val="000000"/>
                <w:sz w:val="24"/>
              </w:rPr>
              <w:t>1.Содержание работы в основном соответствует теме (имеются незначительные отклонения от темы).</w:t>
            </w:r>
          </w:p>
          <w:p w:rsidR="00543536" w:rsidRDefault="00543536" w:rsidP="005C2E49">
            <w:pPr>
              <w:jc w:val="both"/>
              <w:rPr>
                <w:rFonts w:eastAsia="Times New Roman"/>
                <w:color w:val="000000"/>
                <w:sz w:val="24"/>
              </w:rPr>
            </w:pPr>
            <w:r>
              <w:rPr>
                <w:rFonts w:ascii="Times New Roman" w:eastAsia="Times New Roman" w:hAnsi="Times New Roman" w:cs="Times New Roman"/>
                <w:color w:val="000000"/>
                <w:sz w:val="24"/>
              </w:rPr>
              <w:t>2.Содержание в основном достоверно, но имеются единичные фактические неточности.</w:t>
            </w:r>
          </w:p>
          <w:p w:rsidR="00543536" w:rsidRDefault="00543536" w:rsidP="005C2E49">
            <w:pPr>
              <w:jc w:val="both"/>
              <w:rPr>
                <w:rFonts w:eastAsia="Times New Roman"/>
                <w:color w:val="000000"/>
                <w:sz w:val="24"/>
              </w:rPr>
            </w:pPr>
            <w:r>
              <w:rPr>
                <w:rFonts w:ascii="Times New Roman" w:eastAsia="Times New Roman" w:hAnsi="Times New Roman" w:cs="Times New Roman"/>
                <w:color w:val="000000"/>
                <w:sz w:val="24"/>
              </w:rPr>
              <w:t>3.Имеются незначительные нарушения последовательности в изложении мыслей.</w:t>
            </w:r>
          </w:p>
          <w:p w:rsidR="00543536" w:rsidRDefault="00543536" w:rsidP="005C2E49">
            <w:pPr>
              <w:jc w:val="both"/>
              <w:rPr>
                <w:rFonts w:eastAsia="Times New Roman"/>
                <w:color w:val="000000"/>
                <w:sz w:val="24"/>
              </w:rPr>
            </w:pPr>
            <w:r>
              <w:rPr>
                <w:rFonts w:ascii="Times New Roman" w:eastAsia="Times New Roman" w:hAnsi="Times New Roman" w:cs="Times New Roman"/>
                <w:color w:val="000000"/>
                <w:sz w:val="24"/>
              </w:rPr>
              <w:t>4.Лексический и грамматический строй речи достаточно разнообразен.</w:t>
            </w:r>
          </w:p>
          <w:p w:rsidR="00543536" w:rsidRDefault="00543536" w:rsidP="005C2E49">
            <w:pPr>
              <w:jc w:val="both"/>
              <w:rPr>
                <w:rFonts w:eastAsia="Times New Roman"/>
                <w:color w:val="000000"/>
                <w:sz w:val="24"/>
              </w:rPr>
            </w:pPr>
            <w:r>
              <w:rPr>
                <w:rFonts w:ascii="Times New Roman" w:eastAsia="Times New Roman" w:hAnsi="Times New Roman" w:cs="Times New Roman"/>
                <w:color w:val="000000"/>
                <w:sz w:val="24"/>
              </w:rPr>
              <w:t>5.Стиль работы отличает единством и достаточной выразительностью.</w:t>
            </w:r>
          </w:p>
          <w:p w:rsidR="00543536" w:rsidRDefault="00543536" w:rsidP="005C2E49">
            <w:pPr>
              <w:suppressAutoHyphens/>
              <w:jc w:val="both"/>
              <w:rPr>
                <w:rFonts w:ascii="Times New Roman" w:eastAsia="Times New Roman" w:hAnsi="Times New Roman" w:cs="Times New Roman"/>
                <w:color w:val="000000"/>
                <w:sz w:val="24"/>
                <w:szCs w:val="28"/>
              </w:rPr>
            </w:pPr>
            <w:r>
              <w:rPr>
                <w:rFonts w:ascii="Times New Roman" w:eastAsia="Times New Roman" w:hAnsi="Times New Roman" w:cs="Times New Roman"/>
                <w:color w:val="000000"/>
                <w:sz w:val="24"/>
              </w:rPr>
              <w:t xml:space="preserve">               В целом в работе допускается не более 2 недочетов в содержании и не более 3-4 речевых недочетов.</w:t>
            </w:r>
          </w:p>
        </w:tc>
        <w:tc>
          <w:tcPr>
            <w:tcW w:w="4359" w:type="dxa"/>
            <w:tcBorders>
              <w:top w:val="single" w:sz="4" w:space="0" w:color="auto"/>
              <w:left w:val="single" w:sz="4" w:space="0" w:color="auto"/>
              <w:bottom w:val="single" w:sz="4" w:space="0" w:color="auto"/>
              <w:right w:val="single" w:sz="4" w:space="0" w:color="auto"/>
            </w:tcBorders>
            <w:hideMark/>
          </w:tcPr>
          <w:p w:rsidR="00543536" w:rsidRDefault="00543536" w:rsidP="005C2E49">
            <w:pPr>
              <w:suppressAutoHyphens/>
              <w:jc w:val="both"/>
              <w:rPr>
                <w:rFonts w:ascii="Times New Roman" w:eastAsia="Times New Roman" w:hAnsi="Times New Roman" w:cs="Times New Roman"/>
                <w:color w:val="000000"/>
                <w:sz w:val="24"/>
                <w:szCs w:val="28"/>
              </w:rPr>
            </w:pPr>
            <w:r>
              <w:rPr>
                <w:rFonts w:ascii="Times New Roman" w:eastAsia="Times New Roman" w:hAnsi="Times New Roman" w:cs="Times New Roman"/>
                <w:color w:val="000000"/>
                <w:sz w:val="24"/>
              </w:rPr>
              <w:t xml:space="preserve">Допускаются: 2 орфографические и 2 пунктуационные ошибки, или 1 </w:t>
            </w:r>
            <w:proofErr w:type="gramStart"/>
            <w:r>
              <w:rPr>
                <w:rFonts w:ascii="Times New Roman" w:eastAsia="Times New Roman" w:hAnsi="Times New Roman" w:cs="Times New Roman"/>
                <w:color w:val="000000"/>
                <w:sz w:val="24"/>
              </w:rPr>
              <w:t>орфографическая</w:t>
            </w:r>
            <w:proofErr w:type="gramEnd"/>
            <w:r>
              <w:rPr>
                <w:rFonts w:ascii="Times New Roman" w:eastAsia="Times New Roman" w:hAnsi="Times New Roman" w:cs="Times New Roman"/>
                <w:color w:val="000000"/>
                <w:sz w:val="24"/>
              </w:rPr>
              <w:t xml:space="preserve"> и 3 пунктуационные ошибки, или 4 пунктуационные ошибки при отсутствии орфографических ошибок, а также 2 грамматические ошибки.</w:t>
            </w:r>
          </w:p>
        </w:tc>
      </w:tr>
      <w:tr w:rsidR="00543536" w:rsidTr="005C2E49">
        <w:tc>
          <w:tcPr>
            <w:tcW w:w="1384" w:type="dxa"/>
            <w:tcBorders>
              <w:top w:val="single" w:sz="4" w:space="0" w:color="auto"/>
              <w:left w:val="single" w:sz="4" w:space="0" w:color="auto"/>
              <w:bottom w:val="single" w:sz="4" w:space="0" w:color="auto"/>
              <w:right w:val="single" w:sz="4" w:space="0" w:color="auto"/>
            </w:tcBorders>
            <w:hideMark/>
          </w:tcPr>
          <w:p w:rsidR="00543536" w:rsidRDefault="00543536" w:rsidP="005C2E49">
            <w:pPr>
              <w:suppressAutoHyphens/>
              <w:jc w:val="both"/>
              <w:rPr>
                <w:rFonts w:ascii="Times New Roman" w:eastAsia="Times New Roman" w:hAnsi="Times New Roman" w:cs="Times New Roman"/>
                <w:color w:val="000000"/>
                <w:sz w:val="24"/>
                <w:szCs w:val="28"/>
              </w:rPr>
            </w:pPr>
            <w:r>
              <w:rPr>
                <w:rFonts w:ascii="Times New Roman" w:eastAsia="Times New Roman" w:hAnsi="Times New Roman" w:cs="Times New Roman"/>
                <w:b/>
                <w:bCs/>
                <w:color w:val="000000"/>
                <w:sz w:val="24"/>
              </w:rPr>
              <w:t>«3»</w:t>
            </w:r>
          </w:p>
        </w:tc>
        <w:tc>
          <w:tcPr>
            <w:tcW w:w="4111" w:type="dxa"/>
            <w:tcBorders>
              <w:top w:val="single" w:sz="4" w:space="0" w:color="auto"/>
              <w:left w:val="single" w:sz="4" w:space="0" w:color="auto"/>
              <w:bottom w:val="single" w:sz="4" w:space="0" w:color="auto"/>
              <w:right w:val="single" w:sz="4" w:space="0" w:color="auto"/>
            </w:tcBorders>
            <w:hideMark/>
          </w:tcPr>
          <w:p w:rsidR="00543536" w:rsidRDefault="00543536" w:rsidP="005C2E49">
            <w:pPr>
              <w:jc w:val="both"/>
              <w:rPr>
                <w:rFonts w:ascii="Calibri" w:eastAsia="Times New Roman" w:hAnsi="Calibri" w:cs="Calibri"/>
                <w:color w:val="000000"/>
                <w:sz w:val="24"/>
              </w:rPr>
            </w:pPr>
            <w:r>
              <w:rPr>
                <w:rFonts w:ascii="Times New Roman" w:eastAsia="Times New Roman" w:hAnsi="Times New Roman" w:cs="Times New Roman"/>
                <w:color w:val="000000"/>
                <w:sz w:val="24"/>
              </w:rPr>
              <w:t>1.В работе допущены существенные отклонения от темы.</w:t>
            </w:r>
          </w:p>
          <w:p w:rsidR="00543536" w:rsidRDefault="00543536" w:rsidP="005C2E49">
            <w:pPr>
              <w:jc w:val="both"/>
              <w:rPr>
                <w:rFonts w:eastAsia="Times New Roman"/>
                <w:color w:val="000000"/>
                <w:sz w:val="24"/>
              </w:rPr>
            </w:pPr>
            <w:r>
              <w:rPr>
                <w:rFonts w:ascii="Times New Roman" w:eastAsia="Times New Roman" w:hAnsi="Times New Roman" w:cs="Times New Roman"/>
                <w:color w:val="000000"/>
                <w:sz w:val="24"/>
              </w:rPr>
              <w:t>2.Работа достоверна в главном, но в ней имеются отдельные фактические неточности.</w:t>
            </w:r>
          </w:p>
          <w:p w:rsidR="00543536" w:rsidRDefault="00543536" w:rsidP="005C2E49">
            <w:pPr>
              <w:jc w:val="both"/>
              <w:rPr>
                <w:rFonts w:eastAsia="Times New Roman"/>
                <w:color w:val="000000"/>
                <w:sz w:val="24"/>
              </w:rPr>
            </w:pPr>
            <w:r>
              <w:rPr>
                <w:rFonts w:ascii="Times New Roman" w:eastAsia="Times New Roman" w:hAnsi="Times New Roman" w:cs="Times New Roman"/>
                <w:color w:val="000000"/>
                <w:sz w:val="24"/>
              </w:rPr>
              <w:t>3.Допущены отдельные нарушения последовательности изложения.</w:t>
            </w:r>
          </w:p>
          <w:p w:rsidR="00543536" w:rsidRDefault="00543536" w:rsidP="005C2E49">
            <w:pPr>
              <w:jc w:val="both"/>
              <w:rPr>
                <w:rFonts w:eastAsia="Times New Roman"/>
                <w:color w:val="000000"/>
                <w:sz w:val="24"/>
              </w:rPr>
            </w:pPr>
            <w:r>
              <w:rPr>
                <w:rFonts w:ascii="Times New Roman" w:eastAsia="Times New Roman" w:hAnsi="Times New Roman" w:cs="Times New Roman"/>
                <w:color w:val="000000"/>
                <w:sz w:val="24"/>
              </w:rPr>
              <w:lastRenderedPageBreak/>
              <w:t>4.Беден словарь и однообразны употребляемые синтаксические конструкции, встречается неправильное словоупотребление.</w:t>
            </w:r>
          </w:p>
          <w:p w:rsidR="00543536" w:rsidRDefault="00543536" w:rsidP="005C2E49">
            <w:pPr>
              <w:jc w:val="both"/>
              <w:rPr>
                <w:rFonts w:eastAsia="Times New Roman"/>
                <w:color w:val="000000"/>
                <w:sz w:val="24"/>
              </w:rPr>
            </w:pPr>
            <w:r>
              <w:rPr>
                <w:rFonts w:ascii="Times New Roman" w:eastAsia="Times New Roman" w:hAnsi="Times New Roman" w:cs="Times New Roman"/>
                <w:color w:val="000000"/>
                <w:sz w:val="24"/>
              </w:rPr>
              <w:t>5.Стиль работы не отличается единством, речь недостаточно выразительна.</w:t>
            </w:r>
          </w:p>
          <w:p w:rsidR="00543536" w:rsidRDefault="00543536" w:rsidP="005C2E49">
            <w:pPr>
              <w:suppressAutoHyphens/>
              <w:jc w:val="both"/>
              <w:rPr>
                <w:rFonts w:ascii="Times New Roman" w:eastAsia="Times New Roman" w:hAnsi="Times New Roman" w:cs="Times New Roman"/>
                <w:color w:val="000000"/>
                <w:sz w:val="24"/>
                <w:szCs w:val="28"/>
              </w:rPr>
            </w:pPr>
            <w:r>
              <w:rPr>
                <w:rFonts w:ascii="Times New Roman" w:eastAsia="Times New Roman" w:hAnsi="Times New Roman" w:cs="Times New Roman"/>
                <w:color w:val="000000"/>
                <w:sz w:val="24"/>
              </w:rPr>
              <w:t>В целом в работе допускается не более 4 недочетов в содержании и 5 речевых недочетов.</w:t>
            </w:r>
          </w:p>
        </w:tc>
        <w:tc>
          <w:tcPr>
            <w:tcW w:w="4359" w:type="dxa"/>
            <w:tcBorders>
              <w:top w:val="single" w:sz="4" w:space="0" w:color="auto"/>
              <w:left w:val="single" w:sz="4" w:space="0" w:color="auto"/>
              <w:bottom w:val="single" w:sz="4" w:space="0" w:color="auto"/>
              <w:right w:val="single" w:sz="4" w:space="0" w:color="auto"/>
            </w:tcBorders>
            <w:hideMark/>
          </w:tcPr>
          <w:p w:rsidR="00543536" w:rsidRDefault="00543536" w:rsidP="005C2E49">
            <w:pPr>
              <w:suppressAutoHyphens/>
              <w:jc w:val="both"/>
              <w:rPr>
                <w:rFonts w:ascii="Times New Roman" w:eastAsia="Times New Roman" w:hAnsi="Times New Roman" w:cs="Times New Roman"/>
                <w:color w:val="000000"/>
                <w:sz w:val="24"/>
                <w:szCs w:val="28"/>
              </w:rPr>
            </w:pPr>
            <w:r>
              <w:rPr>
                <w:rFonts w:ascii="Times New Roman" w:eastAsia="Times New Roman" w:hAnsi="Times New Roman" w:cs="Times New Roman"/>
                <w:color w:val="000000"/>
                <w:sz w:val="24"/>
              </w:rPr>
              <w:lastRenderedPageBreak/>
              <w:t>Допускаются: 4 орфографические и 4 пунктуационные ошибки, или 3 орфографические ошибки и 5 пунктуационных ошибок, или 7 пунктуационных при отсутствии орфографических ошибок, а также 4 грамматические ошибки.</w:t>
            </w:r>
          </w:p>
        </w:tc>
      </w:tr>
      <w:tr w:rsidR="00543536" w:rsidTr="005C2E49">
        <w:tc>
          <w:tcPr>
            <w:tcW w:w="1384" w:type="dxa"/>
            <w:tcBorders>
              <w:top w:val="single" w:sz="4" w:space="0" w:color="auto"/>
              <w:left w:val="single" w:sz="4" w:space="0" w:color="auto"/>
              <w:bottom w:val="single" w:sz="4" w:space="0" w:color="auto"/>
              <w:right w:val="single" w:sz="4" w:space="0" w:color="auto"/>
            </w:tcBorders>
            <w:hideMark/>
          </w:tcPr>
          <w:p w:rsidR="00543536" w:rsidRDefault="00543536" w:rsidP="005C2E49">
            <w:pPr>
              <w:suppressAutoHyphens/>
              <w:jc w:val="both"/>
              <w:rPr>
                <w:rFonts w:ascii="Times New Roman" w:eastAsia="Times New Roman" w:hAnsi="Times New Roman" w:cs="Times New Roman"/>
                <w:color w:val="000000"/>
                <w:sz w:val="24"/>
                <w:szCs w:val="28"/>
              </w:rPr>
            </w:pPr>
            <w:r>
              <w:rPr>
                <w:rFonts w:ascii="Times New Roman" w:eastAsia="Times New Roman" w:hAnsi="Times New Roman" w:cs="Times New Roman"/>
                <w:b/>
                <w:bCs/>
                <w:color w:val="000000"/>
                <w:sz w:val="24"/>
              </w:rPr>
              <w:lastRenderedPageBreak/>
              <w:t>«2»</w:t>
            </w:r>
          </w:p>
        </w:tc>
        <w:tc>
          <w:tcPr>
            <w:tcW w:w="4111" w:type="dxa"/>
            <w:tcBorders>
              <w:top w:val="single" w:sz="4" w:space="0" w:color="auto"/>
              <w:left w:val="single" w:sz="4" w:space="0" w:color="auto"/>
              <w:bottom w:val="single" w:sz="4" w:space="0" w:color="auto"/>
              <w:right w:val="single" w:sz="4" w:space="0" w:color="auto"/>
            </w:tcBorders>
            <w:hideMark/>
          </w:tcPr>
          <w:p w:rsidR="00543536" w:rsidRDefault="00543536" w:rsidP="005C2E49">
            <w:pPr>
              <w:jc w:val="both"/>
              <w:rPr>
                <w:rFonts w:ascii="Calibri" w:eastAsia="Times New Roman" w:hAnsi="Calibri" w:cs="Calibri"/>
                <w:color w:val="000000"/>
                <w:sz w:val="24"/>
              </w:rPr>
            </w:pPr>
            <w:r>
              <w:rPr>
                <w:rFonts w:ascii="Times New Roman" w:eastAsia="Times New Roman" w:hAnsi="Times New Roman" w:cs="Times New Roman"/>
                <w:color w:val="000000"/>
                <w:sz w:val="24"/>
              </w:rPr>
              <w:t>1.Работа не соответствует теме.</w:t>
            </w:r>
          </w:p>
          <w:p w:rsidR="00543536" w:rsidRDefault="00543536" w:rsidP="005C2E49">
            <w:pPr>
              <w:jc w:val="both"/>
              <w:rPr>
                <w:rFonts w:eastAsia="Times New Roman"/>
                <w:color w:val="000000"/>
                <w:sz w:val="24"/>
              </w:rPr>
            </w:pPr>
            <w:r>
              <w:rPr>
                <w:rFonts w:ascii="Times New Roman" w:eastAsia="Times New Roman" w:hAnsi="Times New Roman" w:cs="Times New Roman"/>
                <w:color w:val="000000"/>
                <w:sz w:val="24"/>
              </w:rPr>
              <w:t>2.Допущено много фактических неточностей.</w:t>
            </w:r>
          </w:p>
          <w:p w:rsidR="00543536" w:rsidRDefault="00543536" w:rsidP="005C2E49">
            <w:pPr>
              <w:jc w:val="both"/>
              <w:rPr>
                <w:rFonts w:eastAsia="Times New Roman"/>
                <w:color w:val="000000"/>
                <w:sz w:val="24"/>
              </w:rPr>
            </w:pPr>
            <w:r>
              <w:rPr>
                <w:rFonts w:ascii="Times New Roman" w:eastAsia="Times New Roman" w:hAnsi="Times New Roman" w:cs="Times New Roman"/>
                <w:color w:val="000000"/>
                <w:sz w:val="24"/>
              </w:rPr>
              <w:t>3.Нарушена последовательность изложения мыслей во всех частях работы, отсутствует связь между ними, часты случаи неправильного словоупотребления.</w:t>
            </w:r>
          </w:p>
          <w:p w:rsidR="00543536" w:rsidRDefault="00543536" w:rsidP="005C2E49">
            <w:pPr>
              <w:jc w:val="both"/>
              <w:rPr>
                <w:rFonts w:eastAsia="Times New Roman"/>
                <w:color w:val="000000"/>
                <w:sz w:val="24"/>
              </w:rPr>
            </w:pPr>
            <w:r>
              <w:rPr>
                <w:rFonts w:ascii="Times New Roman" w:eastAsia="Times New Roman" w:hAnsi="Times New Roman" w:cs="Times New Roman"/>
                <w:color w:val="000000"/>
                <w:sz w:val="24"/>
              </w:rPr>
              <w:t>4.Крайне беден словарь, работа написана короткими однотипными предложениями со слабо выраженной связью между ними, часты случаи неправильного словоупотребления.</w:t>
            </w:r>
          </w:p>
          <w:p w:rsidR="00543536" w:rsidRDefault="00543536" w:rsidP="005C2E49">
            <w:pPr>
              <w:jc w:val="both"/>
              <w:rPr>
                <w:rFonts w:eastAsia="Times New Roman"/>
                <w:color w:val="000000"/>
                <w:sz w:val="24"/>
              </w:rPr>
            </w:pPr>
            <w:r>
              <w:rPr>
                <w:rFonts w:ascii="Times New Roman" w:eastAsia="Times New Roman" w:hAnsi="Times New Roman" w:cs="Times New Roman"/>
                <w:color w:val="000000"/>
                <w:sz w:val="24"/>
              </w:rPr>
              <w:t>5.Нарушено стилевое единство текста.</w:t>
            </w:r>
          </w:p>
          <w:p w:rsidR="00543536" w:rsidRDefault="00543536" w:rsidP="005C2E49">
            <w:pPr>
              <w:suppressAutoHyphens/>
              <w:jc w:val="both"/>
              <w:rPr>
                <w:rFonts w:ascii="Times New Roman" w:eastAsia="Times New Roman" w:hAnsi="Times New Roman" w:cs="Times New Roman"/>
                <w:color w:val="000000"/>
                <w:sz w:val="24"/>
                <w:szCs w:val="28"/>
              </w:rPr>
            </w:pPr>
            <w:r>
              <w:rPr>
                <w:rFonts w:ascii="Times New Roman" w:eastAsia="Times New Roman" w:hAnsi="Times New Roman" w:cs="Times New Roman"/>
                <w:color w:val="000000"/>
                <w:sz w:val="24"/>
              </w:rPr>
              <w:t xml:space="preserve">               В целом в работе допущено 6 недочетов в содержании и до 7 речевых недочетов.</w:t>
            </w:r>
          </w:p>
        </w:tc>
        <w:tc>
          <w:tcPr>
            <w:tcW w:w="4359" w:type="dxa"/>
            <w:tcBorders>
              <w:top w:val="single" w:sz="4" w:space="0" w:color="auto"/>
              <w:left w:val="single" w:sz="4" w:space="0" w:color="auto"/>
              <w:bottom w:val="single" w:sz="4" w:space="0" w:color="auto"/>
              <w:right w:val="single" w:sz="4" w:space="0" w:color="auto"/>
            </w:tcBorders>
            <w:hideMark/>
          </w:tcPr>
          <w:p w:rsidR="00543536" w:rsidRDefault="00543536" w:rsidP="005C2E49">
            <w:pPr>
              <w:suppressAutoHyphens/>
              <w:jc w:val="both"/>
              <w:rPr>
                <w:rFonts w:ascii="Times New Roman" w:eastAsia="Times New Roman" w:hAnsi="Times New Roman" w:cs="Times New Roman"/>
                <w:color w:val="000000"/>
                <w:sz w:val="24"/>
                <w:szCs w:val="28"/>
              </w:rPr>
            </w:pPr>
            <w:r>
              <w:rPr>
                <w:rFonts w:ascii="Times New Roman" w:eastAsia="Times New Roman" w:hAnsi="Times New Roman" w:cs="Times New Roman"/>
                <w:color w:val="000000"/>
                <w:sz w:val="24"/>
              </w:rPr>
              <w:t>Допускаются: 7 орфографических и 7 пунктуационных ошибок, или 6 орфографических и 8 пунктуационных ошибок, 5 орфографических и 9 пунктуационных ошибок, 8 орфографических и 6 пунктуационных ошибок, а также 7 грамматических ошибок.</w:t>
            </w:r>
          </w:p>
        </w:tc>
      </w:tr>
    </w:tbl>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bookmarkStart w:id="2" w:name="cee8d5936b43404be4a7c2dba2df92287fff16a2"/>
      <w:bookmarkStart w:id="3" w:name="8"/>
      <w:bookmarkEnd w:id="2"/>
      <w:bookmarkEnd w:id="3"/>
      <w:r>
        <w:rPr>
          <w:rFonts w:ascii="Times New Roman" w:eastAsia="Times New Roman" w:hAnsi="Times New Roman" w:cs="Times New Roman"/>
          <w:color w:val="000000"/>
          <w:sz w:val="28"/>
          <w:szCs w:val="28"/>
        </w:rPr>
        <w:t xml:space="preserve">Примечание. </w:t>
      </w:r>
    </w:p>
    <w:p w:rsidR="00543536" w:rsidRDefault="00543536" w:rsidP="00543536">
      <w:pPr>
        <w:spacing w:after="0" w:line="240" w:lineRule="auto"/>
        <w:ind w:firstLine="708"/>
        <w:jc w:val="both"/>
        <w:rPr>
          <w:rFonts w:ascii="Calibri" w:eastAsia="Times New Roman" w:hAnsi="Calibri" w:cs="Calibri"/>
          <w:color w:val="000000"/>
          <w:sz w:val="28"/>
          <w:szCs w:val="28"/>
        </w:rPr>
      </w:pPr>
      <w:r>
        <w:rPr>
          <w:rFonts w:ascii="Times New Roman" w:eastAsia="Times New Roman" w:hAnsi="Times New Roman" w:cs="Times New Roman"/>
          <w:color w:val="000000"/>
          <w:sz w:val="28"/>
          <w:szCs w:val="28"/>
        </w:rPr>
        <w:t>1. При оценке сочинения необходимо учитывать самостоятельность, оригинальность замысла ученического сочинения, уровень его композиционного и речевого оформления. Наличие оригинального замысла, его хорошая реализация позволяют повысить первую отметку за сочинение на один балл.</w:t>
      </w:r>
    </w:p>
    <w:p w:rsidR="00543536" w:rsidRDefault="00543536" w:rsidP="00543536">
      <w:pPr>
        <w:spacing w:after="0" w:line="240" w:lineRule="auto"/>
        <w:ind w:firstLine="708"/>
        <w:jc w:val="both"/>
        <w:rPr>
          <w:rFonts w:eastAsia="Times New Roman"/>
          <w:color w:val="000000"/>
          <w:sz w:val="28"/>
          <w:szCs w:val="28"/>
        </w:rPr>
      </w:pPr>
      <w:r>
        <w:rPr>
          <w:rFonts w:ascii="Times New Roman" w:eastAsia="Times New Roman" w:hAnsi="Times New Roman" w:cs="Times New Roman"/>
          <w:color w:val="000000"/>
          <w:sz w:val="28"/>
          <w:szCs w:val="28"/>
        </w:rPr>
        <w:t>2. Первая отметка (за содержание и речь) не может быть положительной, если не раскрыта тема высказывания, хотя по остальным показателям оно написано удовлетворительно.</w:t>
      </w:r>
    </w:p>
    <w:p w:rsidR="00543536" w:rsidRDefault="00543536" w:rsidP="00543536">
      <w:pPr>
        <w:spacing w:after="0" w:line="240" w:lineRule="auto"/>
        <w:ind w:firstLine="708"/>
        <w:jc w:val="both"/>
        <w:rPr>
          <w:rFonts w:eastAsia="Times New Roman"/>
          <w:color w:val="000000"/>
          <w:sz w:val="28"/>
          <w:szCs w:val="28"/>
        </w:rPr>
      </w:pPr>
      <w:r>
        <w:rPr>
          <w:rFonts w:ascii="Times New Roman" w:eastAsia="Times New Roman" w:hAnsi="Times New Roman" w:cs="Times New Roman"/>
          <w:color w:val="000000"/>
          <w:sz w:val="28"/>
          <w:szCs w:val="28"/>
        </w:rPr>
        <w:t>3. На оценку сочинения  распространяются положения об однотипных и негрубых ошибках, а также о сделанных учеником исправлениях.</w:t>
      </w:r>
    </w:p>
    <w:p w:rsidR="00543536" w:rsidRDefault="00543536" w:rsidP="00543536">
      <w:pPr>
        <w:spacing w:after="0" w:line="240" w:lineRule="auto"/>
        <w:ind w:firstLine="708"/>
        <w:jc w:val="both"/>
        <w:rPr>
          <w:rFonts w:eastAsia="Times New Roman"/>
          <w:color w:val="000000"/>
          <w:sz w:val="28"/>
          <w:szCs w:val="28"/>
        </w:rPr>
      </w:pPr>
      <w:r>
        <w:rPr>
          <w:rFonts w:ascii="Times New Roman" w:eastAsia="Times New Roman" w:hAnsi="Times New Roman" w:cs="Times New Roman"/>
          <w:b/>
          <w:bCs/>
          <w:color w:val="000000"/>
          <w:sz w:val="28"/>
          <w:szCs w:val="28"/>
        </w:rPr>
        <w:t>Оценка обучающих работ.</w:t>
      </w:r>
    </w:p>
    <w:p w:rsidR="00543536" w:rsidRDefault="00543536" w:rsidP="00543536">
      <w:pPr>
        <w:spacing w:after="0" w:line="240" w:lineRule="auto"/>
        <w:ind w:firstLine="708"/>
        <w:jc w:val="both"/>
        <w:rPr>
          <w:rFonts w:eastAsia="Times New Roman"/>
          <w:color w:val="000000"/>
          <w:sz w:val="28"/>
          <w:szCs w:val="28"/>
        </w:rPr>
      </w:pPr>
      <w:r>
        <w:rPr>
          <w:rFonts w:ascii="Times New Roman" w:eastAsia="Times New Roman" w:hAnsi="Times New Roman" w:cs="Times New Roman"/>
          <w:color w:val="000000"/>
          <w:sz w:val="28"/>
          <w:szCs w:val="28"/>
        </w:rPr>
        <w:lastRenderedPageBreak/>
        <w:t>Обучающие  работы (различные упражнения и диктанты неконтрольного характера) оцениваются более строго, чем контрольные работы.</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При оценке обучающих работ учитываются: </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Степень самостоятельности учащегося; </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этап обучения; </w:t>
      </w:r>
    </w:p>
    <w:p w:rsidR="00543536" w:rsidRDefault="00543536" w:rsidP="00543536">
      <w:pPr>
        <w:spacing w:after="0" w:line="24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объём работы;</w:t>
      </w:r>
    </w:p>
    <w:p w:rsidR="00543536" w:rsidRDefault="00543536" w:rsidP="00543536">
      <w:pPr>
        <w:spacing w:after="0" w:line="240" w:lineRule="auto"/>
        <w:ind w:firstLine="708"/>
        <w:jc w:val="both"/>
        <w:rPr>
          <w:rFonts w:ascii="Calibri" w:eastAsia="Times New Roman" w:hAnsi="Calibri" w:cs="Calibri"/>
          <w:color w:val="000000"/>
          <w:sz w:val="28"/>
          <w:szCs w:val="28"/>
        </w:rPr>
      </w:pPr>
      <w:r>
        <w:rPr>
          <w:rFonts w:ascii="Times New Roman" w:eastAsia="Times New Roman" w:hAnsi="Times New Roman" w:cs="Times New Roman"/>
          <w:color w:val="000000"/>
          <w:sz w:val="28"/>
          <w:szCs w:val="28"/>
        </w:rPr>
        <w:t xml:space="preserve"> 4. чёткость, аккуратность, каллиграфическая правильность письма.</w:t>
      </w:r>
    </w:p>
    <w:p w:rsidR="00543536" w:rsidRDefault="00543536" w:rsidP="00543536">
      <w:pPr>
        <w:spacing w:after="0" w:line="240" w:lineRule="auto"/>
        <w:ind w:firstLine="708"/>
        <w:jc w:val="both"/>
        <w:rPr>
          <w:rFonts w:eastAsia="Times New Roman"/>
          <w:color w:val="000000"/>
          <w:sz w:val="28"/>
          <w:szCs w:val="28"/>
        </w:rPr>
      </w:pPr>
      <w:r>
        <w:rPr>
          <w:rFonts w:ascii="Times New Roman" w:eastAsia="Times New Roman" w:hAnsi="Times New Roman" w:cs="Times New Roman"/>
          <w:color w:val="000000"/>
          <w:sz w:val="28"/>
          <w:szCs w:val="28"/>
        </w:rPr>
        <w:t>Если возможные ошибки были предупреждены в ходе работы, оценки «5» и «4» ставятся только в том случае, когда ученик не допустил ошибок или допустил, но исправил ошибку. При этом выбор одной из оценок при одинаковом уровне грамотности и содержания определяется степенью аккуратности записи, подчёркиваний и других особенностей оформления, а также наличием или отсутствием описок. В работе, превышающей по количеству слов объём диктантов для данного класса, для оценки «4» допустимо и 2 исправления ошибок.</w:t>
      </w:r>
    </w:p>
    <w:p w:rsidR="00543536" w:rsidRDefault="00543536" w:rsidP="00543536">
      <w:pPr>
        <w:spacing w:after="0" w:line="240" w:lineRule="auto"/>
        <w:ind w:firstLine="708"/>
        <w:jc w:val="both"/>
        <w:rPr>
          <w:rFonts w:eastAsia="Times New Roman"/>
          <w:color w:val="000000"/>
          <w:sz w:val="28"/>
          <w:szCs w:val="28"/>
        </w:rPr>
      </w:pPr>
      <w:r>
        <w:rPr>
          <w:rFonts w:ascii="Times New Roman" w:eastAsia="Times New Roman" w:hAnsi="Times New Roman" w:cs="Times New Roman"/>
          <w:color w:val="000000"/>
          <w:sz w:val="28"/>
          <w:szCs w:val="28"/>
        </w:rPr>
        <w:t>Первая и вторая работа как классная, так и домашняя, при закреплении определённого умения или навыка проверяется, но по усмотрению учителя может не оцениваться.</w:t>
      </w:r>
    </w:p>
    <w:p w:rsidR="00543536" w:rsidRDefault="00543536" w:rsidP="00543536">
      <w:pPr>
        <w:spacing w:after="0" w:line="240" w:lineRule="auto"/>
        <w:ind w:firstLine="708"/>
        <w:jc w:val="both"/>
        <w:rPr>
          <w:rFonts w:eastAsia="Times New Roman"/>
          <w:color w:val="000000"/>
          <w:sz w:val="28"/>
          <w:szCs w:val="28"/>
        </w:rPr>
      </w:pPr>
      <w:r>
        <w:rPr>
          <w:rFonts w:ascii="Times New Roman" w:eastAsia="Times New Roman" w:hAnsi="Times New Roman" w:cs="Times New Roman"/>
          <w:color w:val="000000"/>
          <w:sz w:val="28"/>
          <w:szCs w:val="28"/>
        </w:rPr>
        <w:t>Самостоятельные работы, выполненные  без предшествовавшего анализа возможных ошибок, оцениваются по нормам для контрольных работ соответствующего или близкого вида.</w:t>
      </w:r>
    </w:p>
    <w:p w:rsidR="00543536" w:rsidRDefault="00543536" w:rsidP="00543536">
      <w:pPr>
        <w:spacing w:after="0" w:line="240" w:lineRule="auto"/>
        <w:ind w:firstLine="708"/>
        <w:jc w:val="both"/>
        <w:rPr>
          <w:rFonts w:eastAsia="Times New Roman"/>
          <w:color w:val="000000"/>
          <w:sz w:val="28"/>
          <w:szCs w:val="28"/>
        </w:rPr>
      </w:pPr>
      <w:r>
        <w:rPr>
          <w:rFonts w:ascii="Times New Roman" w:eastAsia="Times New Roman" w:hAnsi="Times New Roman" w:cs="Times New Roman"/>
          <w:b/>
          <w:bCs/>
          <w:color w:val="000000"/>
          <w:sz w:val="28"/>
          <w:szCs w:val="28"/>
        </w:rPr>
        <w:t>Оценка тестовых работ.</w:t>
      </w:r>
    </w:p>
    <w:p w:rsidR="00543536" w:rsidRDefault="00543536" w:rsidP="00543536">
      <w:pPr>
        <w:spacing w:after="0" w:line="240" w:lineRule="auto"/>
        <w:ind w:firstLine="708"/>
        <w:jc w:val="both"/>
        <w:rPr>
          <w:rFonts w:eastAsia="Times New Roman"/>
          <w:color w:val="000000"/>
          <w:sz w:val="28"/>
          <w:szCs w:val="28"/>
        </w:rPr>
      </w:pPr>
      <w:r>
        <w:rPr>
          <w:rFonts w:ascii="Times New Roman" w:eastAsia="Times New Roman" w:hAnsi="Times New Roman" w:cs="Times New Roman"/>
          <w:color w:val="000000"/>
          <w:sz w:val="28"/>
          <w:szCs w:val="28"/>
        </w:rPr>
        <w:t>При проведении </w:t>
      </w:r>
      <w:r>
        <w:rPr>
          <w:rFonts w:ascii="Times New Roman" w:eastAsia="Times New Roman" w:hAnsi="Times New Roman" w:cs="Times New Roman"/>
          <w:i/>
          <w:iCs/>
          <w:color w:val="000000"/>
          <w:sz w:val="28"/>
          <w:szCs w:val="28"/>
        </w:rPr>
        <w:t>тестовых</w:t>
      </w:r>
      <w:r>
        <w:rPr>
          <w:rFonts w:ascii="Times New Roman" w:eastAsia="Times New Roman" w:hAnsi="Times New Roman" w:cs="Times New Roman"/>
          <w:color w:val="000000"/>
          <w:sz w:val="28"/>
          <w:szCs w:val="28"/>
        </w:rPr>
        <w:t> работ по русскому языку критерии оценок следующие:</w:t>
      </w:r>
    </w:p>
    <w:p w:rsidR="00543536" w:rsidRDefault="00543536" w:rsidP="00543536">
      <w:pPr>
        <w:spacing w:after="0" w:line="240" w:lineRule="auto"/>
        <w:ind w:firstLine="708"/>
        <w:jc w:val="both"/>
        <w:rPr>
          <w:rFonts w:eastAsia="Times New Roman"/>
          <w:color w:val="000000"/>
          <w:sz w:val="28"/>
          <w:szCs w:val="28"/>
        </w:rPr>
      </w:pPr>
      <w:r>
        <w:rPr>
          <w:rFonts w:ascii="Times New Roman" w:eastAsia="Times New Roman" w:hAnsi="Times New Roman" w:cs="Times New Roman"/>
          <w:b/>
          <w:bCs/>
          <w:color w:val="000000"/>
          <w:sz w:val="28"/>
          <w:szCs w:val="28"/>
        </w:rPr>
        <w:t xml:space="preserve">«5» </w:t>
      </w:r>
      <w:r>
        <w:rPr>
          <w:rFonts w:ascii="Times New Roman" w:eastAsia="Times New Roman" w:hAnsi="Times New Roman" w:cs="Times New Roman"/>
          <w:color w:val="000000"/>
          <w:sz w:val="28"/>
          <w:szCs w:val="28"/>
        </w:rPr>
        <w:t>–</w:t>
      </w:r>
      <w:r>
        <w:rPr>
          <w:rFonts w:ascii="Times New Roman" w:eastAsia="Times New Roman" w:hAnsi="Times New Roman" w:cs="Times New Roman"/>
          <w:b/>
          <w:bCs/>
          <w:color w:val="000000"/>
          <w:sz w:val="28"/>
          <w:szCs w:val="28"/>
        </w:rPr>
        <w:t> </w:t>
      </w:r>
      <w:r>
        <w:rPr>
          <w:rFonts w:ascii="Times New Roman" w:eastAsia="Times New Roman" w:hAnsi="Times New Roman" w:cs="Times New Roman"/>
          <w:color w:val="000000"/>
          <w:sz w:val="28"/>
          <w:szCs w:val="28"/>
        </w:rPr>
        <w:t>95 – 100 %;</w:t>
      </w:r>
    </w:p>
    <w:p w:rsidR="00543536" w:rsidRDefault="00543536" w:rsidP="00543536">
      <w:pPr>
        <w:spacing w:after="0" w:line="240" w:lineRule="auto"/>
        <w:ind w:firstLine="708"/>
        <w:jc w:val="both"/>
        <w:rPr>
          <w:rFonts w:eastAsia="Times New Roman"/>
          <w:color w:val="000000"/>
          <w:sz w:val="28"/>
          <w:szCs w:val="28"/>
        </w:rPr>
      </w:pPr>
      <w:r>
        <w:rPr>
          <w:rFonts w:ascii="Times New Roman" w:eastAsia="Times New Roman" w:hAnsi="Times New Roman" w:cs="Times New Roman"/>
          <w:b/>
          <w:bCs/>
          <w:color w:val="000000"/>
          <w:sz w:val="28"/>
          <w:szCs w:val="28"/>
        </w:rPr>
        <w:t xml:space="preserve">«4» </w:t>
      </w:r>
      <w:r>
        <w:rPr>
          <w:rFonts w:ascii="Times New Roman" w:eastAsia="Times New Roman" w:hAnsi="Times New Roman" w:cs="Times New Roman"/>
          <w:color w:val="000000"/>
          <w:sz w:val="28"/>
          <w:szCs w:val="28"/>
        </w:rPr>
        <w:t>– 85– 94 %;</w:t>
      </w:r>
    </w:p>
    <w:p w:rsidR="00543536" w:rsidRDefault="00543536" w:rsidP="00543536">
      <w:pPr>
        <w:spacing w:after="0" w:line="240" w:lineRule="auto"/>
        <w:ind w:firstLine="708"/>
        <w:jc w:val="both"/>
        <w:rPr>
          <w:rFonts w:eastAsia="Times New Roman"/>
          <w:color w:val="000000"/>
          <w:sz w:val="28"/>
          <w:szCs w:val="28"/>
        </w:rPr>
      </w:pPr>
      <w:r>
        <w:rPr>
          <w:rFonts w:ascii="Times New Roman" w:eastAsia="Times New Roman" w:hAnsi="Times New Roman" w:cs="Times New Roman"/>
          <w:b/>
          <w:bCs/>
          <w:color w:val="000000"/>
          <w:sz w:val="28"/>
          <w:szCs w:val="28"/>
        </w:rPr>
        <w:t xml:space="preserve">«3» </w:t>
      </w:r>
      <w:r>
        <w:rPr>
          <w:rFonts w:ascii="Times New Roman" w:eastAsia="Times New Roman" w:hAnsi="Times New Roman" w:cs="Times New Roman"/>
          <w:color w:val="000000"/>
          <w:sz w:val="28"/>
          <w:szCs w:val="28"/>
        </w:rPr>
        <w:t>– 50 –84 %;</w:t>
      </w:r>
    </w:p>
    <w:p w:rsidR="00543536" w:rsidRDefault="00543536" w:rsidP="00543536">
      <w:pPr>
        <w:spacing w:after="0" w:line="240" w:lineRule="auto"/>
        <w:ind w:firstLine="708"/>
        <w:jc w:val="both"/>
        <w:rPr>
          <w:rFonts w:eastAsia="Times New Roman"/>
          <w:color w:val="000000"/>
          <w:sz w:val="28"/>
          <w:szCs w:val="28"/>
        </w:rPr>
      </w:pPr>
      <w:r>
        <w:rPr>
          <w:rFonts w:ascii="Times New Roman" w:eastAsia="Times New Roman" w:hAnsi="Times New Roman" w:cs="Times New Roman"/>
          <w:b/>
          <w:bCs/>
          <w:color w:val="000000"/>
          <w:sz w:val="28"/>
          <w:szCs w:val="28"/>
        </w:rPr>
        <w:t>«2»</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b/>
          <w:bCs/>
          <w:color w:val="000000"/>
          <w:sz w:val="28"/>
          <w:szCs w:val="28"/>
        </w:rPr>
        <w:t> </w:t>
      </w:r>
      <w:r>
        <w:rPr>
          <w:rFonts w:ascii="Times New Roman" w:eastAsia="Times New Roman" w:hAnsi="Times New Roman" w:cs="Times New Roman"/>
          <w:color w:val="000000"/>
          <w:sz w:val="28"/>
          <w:szCs w:val="28"/>
        </w:rPr>
        <w:t>менее 50 %.</w:t>
      </w:r>
    </w:p>
    <w:p w:rsidR="00543536" w:rsidRDefault="00543536" w:rsidP="00543536">
      <w:pPr>
        <w:spacing w:after="0" w:line="240" w:lineRule="auto"/>
        <w:ind w:firstLine="708"/>
        <w:jc w:val="both"/>
        <w:rPr>
          <w:rFonts w:ascii="Times New Roman" w:eastAsia="Times New Roman" w:hAnsi="Times New Roman" w:cs="Times New Roman"/>
          <w:b/>
          <w:bCs/>
          <w:color w:val="000000"/>
          <w:sz w:val="28"/>
          <w:szCs w:val="28"/>
        </w:rPr>
      </w:pPr>
    </w:p>
    <w:p w:rsidR="00543536" w:rsidRDefault="00543536" w:rsidP="00543536">
      <w:pPr>
        <w:spacing w:after="0" w:line="240" w:lineRule="auto"/>
        <w:ind w:firstLine="708"/>
        <w:jc w:val="both"/>
        <w:rPr>
          <w:rFonts w:ascii="Calibri" w:eastAsia="Times New Roman" w:hAnsi="Calibri" w:cs="Calibri"/>
          <w:color w:val="000000"/>
          <w:sz w:val="28"/>
          <w:szCs w:val="28"/>
        </w:rPr>
      </w:pPr>
      <w:r>
        <w:rPr>
          <w:rFonts w:ascii="Times New Roman" w:eastAsia="Times New Roman" w:hAnsi="Times New Roman" w:cs="Times New Roman"/>
          <w:b/>
          <w:bCs/>
          <w:color w:val="000000"/>
          <w:sz w:val="28"/>
          <w:szCs w:val="28"/>
        </w:rPr>
        <w:t>Выведение итоговых оценок.</w:t>
      </w:r>
    </w:p>
    <w:p w:rsidR="00543536" w:rsidRDefault="00543536" w:rsidP="00543536">
      <w:pPr>
        <w:spacing w:after="0" w:line="240" w:lineRule="auto"/>
        <w:ind w:firstLine="708"/>
        <w:jc w:val="both"/>
        <w:rPr>
          <w:rFonts w:eastAsia="Times New Roman"/>
          <w:color w:val="000000"/>
          <w:sz w:val="28"/>
          <w:szCs w:val="28"/>
        </w:rPr>
      </w:pPr>
      <w:r>
        <w:rPr>
          <w:rFonts w:ascii="Times New Roman" w:eastAsia="Times New Roman" w:hAnsi="Times New Roman" w:cs="Times New Roman"/>
          <w:color w:val="000000"/>
          <w:sz w:val="28"/>
          <w:szCs w:val="28"/>
        </w:rPr>
        <w:t>За учебную четверть и учебный год ставится итоговая оценка. Она является единой и отражает в обобщённом виде все стороны подготовки ученика по русскому языку: усвоение теоретического материала, овладение  умениями, речевое развитие, уровень орфографической и пунктуационной грамотности.</w:t>
      </w:r>
    </w:p>
    <w:p w:rsidR="00543536" w:rsidRDefault="00543536" w:rsidP="00543536">
      <w:pPr>
        <w:spacing w:after="0" w:line="240" w:lineRule="auto"/>
        <w:ind w:firstLine="708"/>
        <w:jc w:val="both"/>
        <w:rPr>
          <w:rFonts w:eastAsia="Times New Roman"/>
          <w:color w:val="000000"/>
          <w:sz w:val="28"/>
          <w:szCs w:val="28"/>
        </w:rPr>
      </w:pPr>
      <w:r>
        <w:rPr>
          <w:rFonts w:ascii="Times New Roman" w:eastAsia="Times New Roman" w:hAnsi="Times New Roman" w:cs="Times New Roman"/>
          <w:color w:val="000000"/>
          <w:sz w:val="28"/>
          <w:szCs w:val="28"/>
        </w:rPr>
        <w:t>Итоговая оценка не должна выводиться механически, как среднее арифметическое предшествующих оценок. Решающим при её определении следует считать  фактическую подготовку ученика по всем показателям ко времени выведения этой оценки. Однако для того чтобы стимулировать серьёзное отношение учащихся к занятиям на протяжении всего учебного года, при выведении итоговых оценок необходимо учитывать результаты их текущей успеваемости.</w:t>
      </w:r>
    </w:p>
    <w:p w:rsidR="00543536" w:rsidRDefault="00543536" w:rsidP="00543536">
      <w:pPr>
        <w:spacing w:after="0" w:line="240" w:lineRule="auto"/>
        <w:ind w:firstLine="708"/>
        <w:jc w:val="both"/>
        <w:rPr>
          <w:rFonts w:eastAsia="Times New Roman"/>
          <w:color w:val="000000"/>
          <w:sz w:val="28"/>
          <w:szCs w:val="28"/>
        </w:rPr>
      </w:pPr>
      <w:r>
        <w:rPr>
          <w:rFonts w:ascii="Times New Roman" w:eastAsia="Times New Roman" w:hAnsi="Times New Roman" w:cs="Times New Roman"/>
          <w:color w:val="000000"/>
          <w:sz w:val="28"/>
          <w:szCs w:val="28"/>
        </w:rPr>
        <w:t>При выведении итоговой оценки преимущественное значение придаётся оценкам, отражающим степень владения навыками (орфографическими, пунктуационными, речевыми). Поэтому итоговая оценка за грамотность не может быть положительной, если на протяжении четверти (года) большинство контрольных диктантов, сочинений, изложений за орфографическую, пунктуационную, речевую грамотность оценивались баллом «2» или «1».</w:t>
      </w:r>
    </w:p>
    <w:p w:rsidR="00543536" w:rsidRDefault="00543536" w:rsidP="00543536">
      <w:pPr>
        <w:spacing w:after="0" w:line="240" w:lineRule="auto"/>
        <w:ind w:firstLine="708"/>
        <w:jc w:val="both"/>
        <w:rPr>
          <w:rFonts w:eastAsia="Times New Roman"/>
          <w:color w:val="000000"/>
          <w:sz w:val="28"/>
          <w:szCs w:val="28"/>
        </w:rPr>
      </w:pPr>
      <w:r>
        <w:rPr>
          <w:rFonts w:ascii="Times New Roman" w:eastAsia="Times New Roman" w:hAnsi="Times New Roman" w:cs="Times New Roman"/>
          <w:color w:val="000000"/>
          <w:sz w:val="28"/>
          <w:szCs w:val="28"/>
        </w:rPr>
        <w:t>В старших классах обе оценки за сочинение, характеризующие знания учащихся по литературе и их грамотность, выставляются в виде дроби в классном журнале на страницах по литературе.</w:t>
      </w:r>
    </w:p>
    <w:p w:rsidR="00543536" w:rsidRDefault="00543536" w:rsidP="00543536">
      <w:pPr>
        <w:spacing w:after="0" w:line="240" w:lineRule="auto"/>
        <w:ind w:firstLine="708"/>
        <w:jc w:val="both"/>
        <w:rPr>
          <w:rFonts w:eastAsia="Times New Roman"/>
          <w:color w:val="000000"/>
          <w:sz w:val="28"/>
          <w:szCs w:val="28"/>
        </w:rPr>
      </w:pPr>
      <w:proofErr w:type="gramStart"/>
      <w:r>
        <w:rPr>
          <w:rFonts w:ascii="Times New Roman" w:eastAsia="Times New Roman" w:hAnsi="Times New Roman" w:cs="Times New Roman"/>
          <w:color w:val="000000"/>
          <w:sz w:val="28"/>
          <w:szCs w:val="28"/>
        </w:rPr>
        <w:lastRenderedPageBreak/>
        <w:t>Нормативы оценок за устные ответы и письменные работы учащихся 5 – 9 классов нерусской национальности, обучающихся в массовых школах по программам и учебникам для русских школ, могут увеличиваться на 1 – 2 ошибки, допустимые для соответствующей оценки, или оцениваются в соответствии с «Нормами оценки знаний, умений и навыков учащихся национальных (нерусских) школ по русскому языку», утверждёнными Министерством образования и науки РФ.</w:t>
      </w:r>
      <w:proofErr w:type="gramEnd"/>
    </w:p>
    <w:p w:rsidR="00543536" w:rsidRDefault="00543536" w:rsidP="00543536">
      <w:pPr>
        <w:spacing w:after="0" w:line="240" w:lineRule="auto"/>
        <w:ind w:firstLine="708"/>
        <w:jc w:val="both"/>
        <w:rPr>
          <w:rFonts w:ascii="Times New Roman" w:eastAsia="Calibri" w:hAnsi="Times New Roman" w:cs="Times New Roman"/>
          <w:sz w:val="28"/>
          <w:szCs w:val="28"/>
          <w:lang w:eastAsia="ar-SA"/>
        </w:rPr>
      </w:pPr>
      <w:r>
        <w:rPr>
          <w:rFonts w:ascii="Times New Roman" w:eastAsia="Times New Roman" w:hAnsi="Times New Roman" w:cs="Times New Roman"/>
          <w:b/>
          <w:iCs/>
          <w:sz w:val="28"/>
          <w:szCs w:val="28"/>
        </w:rPr>
        <w:t>1.3.</w:t>
      </w:r>
      <w:r>
        <w:rPr>
          <w:rFonts w:ascii="Times New Roman" w:hAnsi="Times New Roman" w:cs="Times New Roman"/>
          <w:b/>
          <w:bCs/>
          <w:sz w:val="28"/>
          <w:szCs w:val="28"/>
        </w:rPr>
        <w:t xml:space="preserve"> Порядок ведения и оформления тетрадей по русскому языку и литературе</w:t>
      </w:r>
    </w:p>
    <w:p w:rsidR="00543536" w:rsidRDefault="00543536" w:rsidP="0054353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w:t>
      </w:r>
      <w:r>
        <w:rPr>
          <w:rFonts w:ascii="Times New Roman" w:hAnsi="Times New Roman" w:cs="Times New Roman"/>
          <w:sz w:val="28"/>
          <w:szCs w:val="28"/>
        </w:rPr>
        <w:tab/>
        <w:t>Записи в тетрадях ученики обязаны делать с выполнением следующих требований:</w:t>
      </w:r>
      <w:r>
        <w:rPr>
          <w:rFonts w:ascii="Times New Roman" w:hAnsi="Times New Roman" w:cs="Times New Roman"/>
          <w:sz w:val="28"/>
          <w:szCs w:val="28"/>
        </w:rPr>
        <w:br/>
        <w:t>1. Все записи следует оформлять аккуратным и разборчивым почерком, </w:t>
      </w:r>
      <w:r>
        <w:rPr>
          <w:rFonts w:ascii="Times New Roman" w:hAnsi="Times New Roman" w:cs="Times New Roman"/>
          <w:sz w:val="28"/>
          <w:szCs w:val="28"/>
        </w:rPr>
        <w:br/>
        <w:t>пользоваться ручкой синего цвета. Работы, написанные неразборчивым почерком, оцениваются от 0 до 2 баллов. </w:t>
      </w:r>
    </w:p>
    <w:p w:rsidR="00543536" w:rsidRDefault="00543536" w:rsidP="0054353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 В тетрадях для контрольных работ не рекомендуется использовать цветные</w:t>
      </w:r>
      <w:r>
        <w:rPr>
          <w:rFonts w:ascii="Times New Roman" w:hAnsi="Times New Roman" w:cs="Times New Roman"/>
          <w:sz w:val="28"/>
          <w:szCs w:val="28"/>
        </w:rPr>
        <w:br/>
        <w:t>карандаши, фломастеры, наклейки, аппликации. </w:t>
      </w:r>
    </w:p>
    <w:p w:rsidR="00543536" w:rsidRDefault="00543536" w:rsidP="0054353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 Следует проводить поля с внешней (правой) стороны тетради.</w:t>
      </w:r>
    </w:p>
    <w:p w:rsidR="00543536" w:rsidRDefault="00543536" w:rsidP="0054353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 Оформлять титульный лист по образцу:</w:t>
      </w:r>
    </w:p>
    <w:p w:rsidR="00543536" w:rsidRDefault="00543536" w:rsidP="00543536">
      <w:pPr>
        <w:spacing w:after="0" w:line="240" w:lineRule="auto"/>
        <w:jc w:val="both"/>
        <w:rPr>
          <w:rFonts w:ascii="Times New Roman" w:eastAsia="Calibri" w:hAnsi="Times New Roman" w:cs="Times New Roman"/>
          <w:b/>
          <w:sz w:val="28"/>
          <w:szCs w:val="28"/>
          <w:lang w:eastAsia="ar-SA"/>
        </w:rPr>
      </w:pPr>
      <w:r>
        <w:rPr>
          <w:rFonts w:ascii="Times New Roman" w:hAnsi="Times New Roman" w:cs="Times New Roman"/>
          <w:sz w:val="28"/>
          <w:szCs w:val="28"/>
        </w:rPr>
        <w:t xml:space="preserve">5. </w:t>
      </w:r>
      <w:r>
        <w:rPr>
          <w:rFonts w:ascii="Times New Roman" w:hAnsi="Times New Roman" w:cs="Times New Roman"/>
          <w:b/>
          <w:sz w:val="28"/>
          <w:szCs w:val="28"/>
        </w:rPr>
        <w:t>Записывать дату выполнения работы по центру тетради:</w:t>
      </w:r>
      <w:r>
        <w:rPr>
          <w:rFonts w:ascii="Times New Roman" w:hAnsi="Times New Roman" w:cs="Times New Roman"/>
          <w:b/>
          <w:sz w:val="28"/>
          <w:szCs w:val="28"/>
        </w:rPr>
        <w:br/>
        <w:t>- в 5 - 9-х классах дата записывается прописью;</w:t>
      </w:r>
      <w:bookmarkStart w:id="4" w:name="_GoBack"/>
      <w:bookmarkEnd w:id="4"/>
      <w:r>
        <w:rPr>
          <w:rFonts w:ascii="Times New Roman" w:hAnsi="Times New Roman" w:cs="Times New Roman"/>
          <w:b/>
          <w:sz w:val="28"/>
          <w:szCs w:val="28"/>
        </w:rPr>
        <w:t xml:space="preserve"> - в 10 - 11-х классах допускается запись цифрами на полях.</w:t>
      </w:r>
    </w:p>
    <w:p w:rsidR="00543536" w:rsidRDefault="00543536" w:rsidP="00543536">
      <w:pPr>
        <w:spacing w:after="0" w:line="240" w:lineRule="auto"/>
        <w:jc w:val="both"/>
        <w:rPr>
          <w:rFonts w:ascii="Times New Roman" w:hAnsi="Times New Roman" w:cs="Times New Roman"/>
          <w:b/>
          <w:sz w:val="28"/>
          <w:szCs w:val="28"/>
        </w:rPr>
      </w:pPr>
      <w:r>
        <w:rPr>
          <w:rFonts w:ascii="Times New Roman" w:hAnsi="Times New Roman" w:cs="Times New Roman"/>
          <w:i/>
          <w:iCs/>
          <w:sz w:val="28"/>
          <w:szCs w:val="28"/>
        </w:rPr>
        <w:t>Например: Пятнадцатое апреля; 15.04.08. </w:t>
      </w:r>
      <w:r>
        <w:rPr>
          <w:rFonts w:ascii="Times New Roman" w:hAnsi="Times New Roman" w:cs="Times New Roman"/>
          <w:sz w:val="28"/>
          <w:szCs w:val="28"/>
        </w:rPr>
        <w:br/>
        <w:t xml:space="preserve">6. </w:t>
      </w:r>
      <w:r>
        <w:rPr>
          <w:rFonts w:ascii="Times New Roman" w:hAnsi="Times New Roman" w:cs="Times New Roman"/>
          <w:b/>
          <w:sz w:val="28"/>
          <w:szCs w:val="28"/>
        </w:rPr>
        <w:t>Указывать вид работы</w:t>
      </w:r>
      <w:r>
        <w:rPr>
          <w:rFonts w:ascii="Times New Roman" w:hAnsi="Times New Roman" w:cs="Times New Roman"/>
          <w:sz w:val="28"/>
          <w:szCs w:val="28"/>
        </w:rPr>
        <w:t>, записывая по центру тетради с прописной буквы.</w:t>
      </w:r>
      <w:r>
        <w:rPr>
          <w:rFonts w:ascii="Times New Roman" w:hAnsi="Times New Roman" w:cs="Times New Roman"/>
          <w:sz w:val="28"/>
          <w:szCs w:val="28"/>
        </w:rPr>
        <w:br/>
      </w:r>
      <w:r>
        <w:rPr>
          <w:rFonts w:ascii="Times New Roman" w:hAnsi="Times New Roman" w:cs="Times New Roman"/>
          <w:i/>
          <w:iCs/>
          <w:sz w:val="28"/>
          <w:szCs w:val="28"/>
        </w:rPr>
        <w:t>Например: Проверочная работа. Самостоятельная работа. Контрольная работа. Работа над ошибками. Изложение. Сочинение.</w:t>
      </w:r>
      <w:r>
        <w:rPr>
          <w:rFonts w:ascii="Times New Roman" w:hAnsi="Times New Roman" w:cs="Times New Roman"/>
          <w:sz w:val="28"/>
          <w:szCs w:val="28"/>
        </w:rPr>
        <w:br/>
        <w:t xml:space="preserve">7. </w:t>
      </w:r>
      <w:r>
        <w:rPr>
          <w:rFonts w:ascii="Times New Roman" w:hAnsi="Times New Roman" w:cs="Times New Roman"/>
          <w:b/>
          <w:sz w:val="28"/>
          <w:szCs w:val="28"/>
        </w:rPr>
        <w:t>Указывать, где выполняется работа</w:t>
      </w:r>
      <w:r>
        <w:rPr>
          <w:rFonts w:ascii="Times New Roman" w:hAnsi="Times New Roman" w:cs="Times New Roman"/>
          <w:sz w:val="28"/>
          <w:szCs w:val="28"/>
        </w:rPr>
        <w:t xml:space="preserve">. Записывать по центру тетради с прописной буквы. </w:t>
      </w:r>
      <w:r>
        <w:rPr>
          <w:rFonts w:ascii="Times New Roman" w:hAnsi="Times New Roman" w:cs="Times New Roman"/>
          <w:i/>
          <w:iCs/>
          <w:sz w:val="28"/>
          <w:szCs w:val="28"/>
        </w:rPr>
        <w:t>Например: Домашняя работа. Классная работа.</w:t>
      </w:r>
      <w:r>
        <w:rPr>
          <w:rFonts w:ascii="Times New Roman" w:hAnsi="Times New Roman" w:cs="Times New Roman"/>
          <w:sz w:val="28"/>
          <w:szCs w:val="28"/>
        </w:rPr>
        <w:br/>
        <w:t xml:space="preserve">8. </w:t>
      </w:r>
      <w:r>
        <w:rPr>
          <w:rFonts w:ascii="Times New Roman" w:hAnsi="Times New Roman" w:cs="Times New Roman"/>
          <w:b/>
          <w:sz w:val="28"/>
          <w:szCs w:val="28"/>
        </w:rPr>
        <w:t>Интервал между одним видом работы и другим - 2 строки</w:t>
      </w:r>
      <w:r>
        <w:rPr>
          <w:rFonts w:ascii="Times New Roman" w:hAnsi="Times New Roman" w:cs="Times New Roman"/>
          <w:sz w:val="28"/>
          <w:szCs w:val="28"/>
        </w:rPr>
        <w:t>. </w:t>
      </w:r>
      <w:r>
        <w:rPr>
          <w:rFonts w:ascii="Times New Roman" w:hAnsi="Times New Roman" w:cs="Times New Roman"/>
          <w:sz w:val="28"/>
          <w:szCs w:val="28"/>
        </w:rPr>
        <w:br/>
        <w:t xml:space="preserve">9. </w:t>
      </w:r>
      <w:r>
        <w:rPr>
          <w:rFonts w:ascii="Times New Roman" w:hAnsi="Times New Roman" w:cs="Times New Roman"/>
          <w:b/>
          <w:sz w:val="28"/>
          <w:szCs w:val="28"/>
        </w:rPr>
        <w:t>Указывать номера упражнений,</w:t>
      </w:r>
      <w:r>
        <w:rPr>
          <w:rFonts w:ascii="Times New Roman" w:hAnsi="Times New Roman" w:cs="Times New Roman"/>
          <w:sz w:val="28"/>
          <w:szCs w:val="28"/>
        </w:rPr>
        <w:t xml:space="preserve"> записывая по центру тетради. </w:t>
      </w:r>
      <w:r>
        <w:rPr>
          <w:rFonts w:ascii="Times New Roman" w:hAnsi="Times New Roman" w:cs="Times New Roman"/>
          <w:sz w:val="28"/>
          <w:szCs w:val="28"/>
        </w:rPr>
        <w:br/>
      </w:r>
      <w:r>
        <w:rPr>
          <w:rFonts w:ascii="Times New Roman" w:hAnsi="Times New Roman" w:cs="Times New Roman"/>
          <w:i/>
          <w:iCs/>
          <w:sz w:val="28"/>
          <w:szCs w:val="28"/>
        </w:rPr>
        <w:t>Например: Упражнение № 345.Слово «Упражнение» записывается без сокращений.</w:t>
      </w:r>
      <w:r>
        <w:rPr>
          <w:rFonts w:ascii="Times New Roman" w:hAnsi="Times New Roman" w:cs="Times New Roman"/>
          <w:sz w:val="28"/>
          <w:szCs w:val="28"/>
        </w:rPr>
        <w:br/>
        <w:t xml:space="preserve">10. Работать в тетрадях в линейку. По </w:t>
      </w:r>
      <w:r>
        <w:rPr>
          <w:rFonts w:ascii="Times New Roman" w:hAnsi="Times New Roman" w:cs="Times New Roman"/>
          <w:b/>
          <w:sz w:val="28"/>
          <w:szCs w:val="28"/>
        </w:rPr>
        <w:t>русскому языку</w:t>
      </w:r>
      <w:r>
        <w:rPr>
          <w:rFonts w:ascii="Times New Roman" w:hAnsi="Times New Roman" w:cs="Times New Roman"/>
          <w:sz w:val="28"/>
          <w:szCs w:val="28"/>
        </w:rPr>
        <w:t xml:space="preserve"> иметь единообразные</w:t>
      </w:r>
      <w:r>
        <w:rPr>
          <w:rFonts w:ascii="Times New Roman" w:hAnsi="Times New Roman" w:cs="Times New Roman"/>
          <w:b/>
          <w:sz w:val="28"/>
          <w:szCs w:val="28"/>
        </w:rPr>
        <w:t xml:space="preserve"> две рабочие тетради</w:t>
      </w:r>
      <w:r>
        <w:rPr>
          <w:rFonts w:ascii="Times New Roman" w:hAnsi="Times New Roman" w:cs="Times New Roman"/>
          <w:sz w:val="28"/>
          <w:szCs w:val="28"/>
        </w:rPr>
        <w:t xml:space="preserve"> по 18 листов для домашних и классных работ и </w:t>
      </w:r>
      <w:r>
        <w:rPr>
          <w:rFonts w:ascii="Times New Roman" w:hAnsi="Times New Roman" w:cs="Times New Roman"/>
          <w:b/>
          <w:sz w:val="28"/>
          <w:szCs w:val="28"/>
        </w:rPr>
        <w:t>одну тетрадь</w:t>
      </w:r>
      <w:r>
        <w:rPr>
          <w:rFonts w:ascii="Times New Roman" w:hAnsi="Times New Roman" w:cs="Times New Roman"/>
          <w:sz w:val="28"/>
          <w:szCs w:val="28"/>
        </w:rPr>
        <w:t xml:space="preserve"> для контрольных и творческих работ. По </w:t>
      </w:r>
      <w:r>
        <w:rPr>
          <w:rFonts w:ascii="Times New Roman" w:hAnsi="Times New Roman" w:cs="Times New Roman"/>
          <w:b/>
          <w:sz w:val="28"/>
          <w:szCs w:val="28"/>
        </w:rPr>
        <w:t>литературе - одну рабочую тетрадь</w:t>
      </w:r>
      <w:r>
        <w:rPr>
          <w:rFonts w:ascii="Times New Roman" w:hAnsi="Times New Roman" w:cs="Times New Roman"/>
          <w:sz w:val="28"/>
          <w:szCs w:val="28"/>
        </w:rPr>
        <w:t xml:space="preserve"> в линейку с полями (48 листов для 8-11-х классов) и </w:t>
      </w:r>
      <w:r>
        <w:rPr>
          <w:rFonts w:ascii="Times New Roman" w:hAnsi="Times New Roman" w:cs="Times New Roman"/>
          <w:b/>
          <w:sz w:val="28"/>
          <w:szCs w:val="28"/>
        </w:rPr>
        <w:t>одну тетрадь в линейку с полями (48 листов для 8-11-х классов) для творческих работ.</w:t>
      </w:r>
      <w:r>
        <w:rPr>
          <w:rFonts w:ascii="Times New Roman" w:hAnsi="Times New Roman" w:cs="Times New Roman"/>
          <w:b/>
          <w:sz w:val="28"/>
          <w:szCs w:val="28"/>
        </w:rPr>
        <w:br/>
      </w:r>
      <w:r>
        <w:rPr>
          <w:rFonts w:ascii="Times New Roman" w:hAnsi="Times New Roman" w:cs="Times New Roman"/>
          <w:sz w:val="28"/>
          <w:szCs w:val="28"/>
        </w:rPr>
        <w:t xml:space="preserve">11. В работах </w:t>
      </w:r>
      <w:r>
        <w:rPr>
          <w:rFonts w:ascii="Times New Roman" w:hAnsi="Times New Roman" w:cs="Times New Roman"/>
          <w:b/>
          <w:sz w:val="28"/>
          <w:szCs w:val="28"/>
        </w:rPr>
        <w:t>соблюдать красную строку</w:t>
      </w:r>
      <w:r>
        <w:rPr>
          <w:rFonts w:ascii="Times New Roman" w:hAnsi="Times New Roman" w:cs="Times New Roman"/>
          <w:sz w:val="28"/>
          <w:szCs w:val="28"/>
        </w:rPr>
        <w:t xml:space="preserve"> (абзацы) - 2 см. или 5 пробелов.</w:t>
      </w:r>
      <w:r>
        <w:rPr>
          <w:rFonts w:ascii="Times New Roman" w:hAnsi="Times New Roman" w:cs="Times New Roman"/>
          <w:sz w:val="28"/>
          <w:szCs w:val="28"/>
        </w:rPr>
        <w:br/>
        <w:t>12. Аккуратно выполнять все подчеркивания, условные обозначения зеленой ручкой или остро отточенным карандашом.</w:t>
      </w:r>
    </w:p>
    <w:p w:rsidR="00543536" w:rsidRDefault="00543536" w:rsidP="00543536">
      <w:pPr>
        <w:spacing w:after="0" w:line="240" w:lineRule="auto"/>
        <w:ind w:firstLine="708"/>
        <w:jc w:val="both"/>
        <w:rPr>
          <w:rFonts w:ascii="Times New Roman" w:hAnsi="Times New Roman" w:cs="Times New Roman"/>
          <w:b/>
          <w:bCs/>
          <w:sz w:val="28"/>
          <w:szCs w:val="28"/>
        </w:rPr>
      </w:pPr>
      <w:r>
        <w:rPr>
          <w:rFonts w:ascii="Times New Roman" w:hAnsi="Times New Roman" w:cs="Times New Roman"/>
          <w:b/>
          <w:bCs/>
          <w:sz w:val="28"/>
          <w:szCs w:val="28"/>
        </w:rPr>
        <w:t>Требования по оформлению письменных творческих работ по русскому языку и литературе</w:t>
      </w:r>
    </w:p>
    <w:p w:rsidR="00543536" w:rsidRDefault="00543536" w:rsidP="00543536">
      <w:pPr>
        <w:spacing w:after="0" w:line="240" w:lineRule="auto"/>
        <w:ind w:firstLine="708"/>
        <w:jc w:val="both"/>
        <w:rPr>
          <w:rFonts w:ascii="Times New Roman" w:hAnsi="Times New Roman" w:cs="Times New Roman"/>
          <w:i/>
          <w:iCs/>
          <w:sz w:val="28"/>
          <w:szCs w:val="28"/>
        </w:rPr>
      </w:pPr>
      <w:r>
        <w:rPr>
          <w:rFonts w:ascii="Times New Roman" w:hAnsi="Times New Roman" w:cs="Times New Roman"/>
          <w:sz w:val="28"/>
          <w:szCs w:val="28"/>
        </w:rPr>
        <w:t>1. Указывать вид работы с прописной буквы по центру тетради.</w:t>
      </w:r>
      <w:r>
        <w:rPr>
          <w:rFonts w:ascii="Times New Roman" w:hAnsi="Times New Roman" w:cs="Times New Roman"/>
          <w:sz w:val="28"/>
          <w:szCs w:val="28"/>
        </w:rPr>
        <w:br/>
      </w:r>
      <w:r>
        <w:rPr>
          <w:rFonts w:ascii="Times New Roman" w:hAnsi="Times New Roman" w:cs="Times New Roman"/>
          <w:i/>
          <w:iCs/>
          <w:sz w:val="28"/>
          <w:szCs w:val="28"/>
        </w:rPr>
        <w:t>Например: Изложение. Сочинение. Рассказ. Рецензия и т. д. </w:t>
      </w:r>
      <w:r>
        <w:rPr>
          <w:rFonts w:ascii="Times New Roman" w:hAnsi="Times New Roman" w:cs="Times New Roman"/>
          <w:sz w:val="28"/>
          <w:szCs w:val="28"/>
        </w:rPr>
        <w:br/>
      </w:r>
      <w:r>
        <w:rPr>
          <w:rFonts w:ascii="Times New Roman" w:hAnsi="Times New Roman" w:cs="Times New Roman"/>
          <w:sz w:val="28"/>
          <w:szCs w:val="28"/>
        </w:rPr>
        <w:tab/>
        <w:t>2. Тему сочинения записывать полностью, без сокращений по центру тетради. </w:t>
      </w:r>
      <w:proofErr w:type="gramStart"/>
      <w:r>
        <w:rPr>
          <w:rFonts w:ascii="Times New Roman" w:hAnsi="Times New Roman" w:cs="Times New Roman"/>
          <w:sz w:val="28"/>
          <w:szCs w:val="28"/>
        </w:rPr>
        <w:t>Именительный</w:t>
      </w:r>
      <w:proofErr w:type="gramEnd"/>
      <w:r>
        <w:rPr>
          <w:rFonts w:ascii="Times New Roman" w:hAnsi="Times New Roman" w:cs="Times New Roman"/>
          <w:sz w:val="28"/>
          <w:szCs w:val="28"/>
        </w:rPr>
        <w:t xml:space="preserve"> темы не предполагает в конце знака препинания, кроме особых случаев (вопросительного и восклицательного знаков, многоточия).  </w:t>
      </w:r>
      <w:r>
        <w:rPr>
          <w:rFonts w:ascii="Times New Roman" w:hAnsi="Times New Roman" w:cs="Times New Roman"/>
          <w:sz w:val="28"/>
          <w:szCs w:val="28"/>
        </w:rPr>
        <w:br/>
        <w:t xml:space="preserve">  </w:t>
      </w:r>
      <w:r>
        <w:rPr>
          <w:rFonts w:ascii="Times New Roman" w:hAnsi="Times New Roman" w:cs="Times New Roman"/>
          <w:i/>
          <w:iCs/>
          <w:sz w:val="28"/>
          <w:szCs w:val="28"/>
        </w:rPr>
        <w:t>Например: Дом, который построю я...; Символические образы в пьесе А. А. Чехова «Вишневый сад».</w:t>
      </w:r>
    </w:p>
    <w:p w:rsidR="00543536" w:rsidRDefault="00543536" w:rsidP="00543536">
      <w:pPr>
        <w:spacing w:after="0" w:line="240" w:lineRule="auto"/>
        <w:ind w:firstLine="708"/>
        <w:jc w:val="both"/>
        <w:rPr>
          <w:rFonts w:ascii="Times New Roman" w:hAnsi="Times New Roman" w:cs="Times New Roman"/>
          <w:i/>
          <w:iCs/>
          <w:sz w:val="28"/>
          <w:szCs w:val="28"/>
        </w:rPr>
      </w:pPr>
      <w:r>
        <w:rPr>
          <w:rFonts w:ascii="Times New Roman" w:hAnsi="Times New Roman" w:cs="Times New Roman"/>
          <w:b/>
          <w:bCs/>
          <w:sz w:val="28"/>
          <w:szCs w:val="28"/>
        </w:rPr>
        <w:t>Не допускаются записи типа: Сочинение на тему: «Дом, который построю я...»</w:t>
      </w:r>
    </w:p>
    <w:p w:rsidR="00543536" w:rsidRDefault="00543536" w:rsidP="00543536">
      <w:pPr>
        <w:spacing w:after="0" w:line="240" w:lineRule="auto"/>
        <w:ind w:firstLine="708"/>
        <w:jc w:val="both"/>
        <w:rPr>
          <w:rFonts w:ascii="Times New Roman" w:hAnsi="Times New Roman" w:cs="Times New Roman"/>
          <w:b/>
          <w:bCs/>
          <w:sz w:val="28"/>
          <w:szCs w:val="28"/>
        </w:rPr>
      </w:pPr>
      <w:r>
        <w:rPr>
          <w:rFonts w:ascii="Times New Roman" w:hAnsi="Times New Roman" w:cs="Times New Roman"/>
          <w:sz w:val="28"/>
          <w:szCs w:val="28"/>
        </w:rPr>
        <w:t>3. Название темы пишется без кавычек, за исключением цитат из произведений.</w:t>
      </w:r>
      <w:r>
        <w:rPr>
          <w:rFonts w:ascii="Times New Roman" w:hAnsi="Times New Roman" w:cs="Times New Roman"/>
          <w:sz w:val="28"/>
          <w:szCs w:val="28"/>
        </w:rPr>
        <w:br/>
      </w:r>
      <w:r>
        <w:rPr>
          <w:rFonts w:ascii="Times New Roman" w:hAnsi="Times New Roman" w:cs="Times New Roman"/>
          <w:i/>
          <w:iCs/>
          <w:sz w:val="28"/>
          <w:szCs w:val="28"/>
        </w:rPr>
        <w:t>Например: «Гений и злодейство - две вещи несовместны» (А. С. Пушкин.)</w:t>
      </w:r>
      <w:r>
        <w:rPr>
          <w:rFonts w:ascii="Times New Roman" w:hAnsi="Times New Roman" w:cs="Times New Roman"/>
          <w:sz w:val="28"/>
          <w:szCs w:val="28"/>
        </w:rPr>
        <w:br/>
      </w:r>
      <w:r>
        <w:rPr>
          <w:rFonts w:ascii="Times New Roman" w:hAnsi="Times New Roman" w:cs="Times New Roman"/>
          <w:sz w:val="28"/>
          <w:szCs w:val="28"/>
        </w:rPr>
        <w:lastRenderedPageBreak/>
        <w:t xml:space="preserve">4. Эпиграф записывается без кавычек с внешней (правой) стороны тетради. После эпиграфа ставится точка. На следующей строчке указывается автор, название произведения берется в кавычки. После ФИО автора и названия произведения ставятся точки. </w:t>
      </w:r>
    </w:p>
    <w:p w:rsidR="00543536" w:rsidRDefault="00543536" w:rsidP="00543536">
      <w:pPr>
        <w:spacing w:after="0" w:line="240" w:lineRule="auto"/>
        <w:rPr>
          <w:rFonts w:ascii="Times New Roman" w:hAnsi="Times New Roman" w:cs="Times New Roman"/>
          <w:sz w:val="28"/>
          <w:szCs w:val="28"/>
        </w:rPr>
      </w:pPr>
      <w:r>
        <w:rPr>
          <w:rFonts w:ascii="Times New Roman" w:hAnsi="Times New Roman" w:cs="Times New Roman"/>
          <w:i/>
          <w:iCs/>
          <w:sz w:val="28"/>
          <w:szCs w:val="28"/>
        </w:rPr>
        <w:t>Например:</w:t>
      </w:r>
      <w:r>
        <w:rPr>
          <w:rFonts w:ascii="Times New Roman" w:hAnsi="Times New Roman" w:cs="Times New Roman"/>
          <w:i/>
          <w:iCs/>
          <w:sz w:val="28"/>
          <w:szCs w:val="28"/>
        </w:rPr>
        <w:br/>
        <w:t>Гул затих. Я вышел на подмостки.</w:t>
      </w:r>
      <w:r>
        <w:rPr>
          <w:rFonts w:ascii="Times New Roman" w:hAnsi="Times New Roman" w:cs="Times New Roman"/>
          <w:i/>
          <w:iCs/>
          <w:sz w:val="28"/>
          <w:szCs w:val="28"/>
        </w:rPr>
        <w:br/>
        <w:t>Б. Л. Пастернак. «Гамлет».</w:t>
      </w:r>
    </w:p>
    <w:p w:rsidR="00543536" w:rsidRDefault="00543536" w:rsidP="00543536">
      <w:pPr>
        <w:spacing w:after="0" w:line="240" w:lineRule="auto"/>
        <w:rPr>
          <w:rFonts w:ascii="Times New Roman" w:hAnsi="Times New Roman" w:cs="Times New Roman"/>
          <w:i/>
          <w:iCs/>
          <w:sz w:val="28"/>
          <w:szCs w:val="28"/>
        </w:rPr>
      </w:pPr>
      <w:r>
        <w:rPr>
          <w:rFonts w:ascii="Times New Roman" w:hAnsi="Times New Roman" w:cs="Times New Roman"/>
          <w:sz w:val="28"/>
          <w:szCs w:val="28"/>
        </w:rPr>
        <w:t>5.Цитата оформляется следующим образом:</w:t>
      </w:r>
      <w:r>
        <w:rPr>
          <w:rFonts w:ascii="Times New Roman" w:hAnsi="Times New Roman" w:cs="Times New Roman"/>
          <w:sz w:val="28"/>
          <w:szCs w:val="28"/>
        </w:rPr>
        <w:br/>
        <w:t>1) Заключается в кавычки, если записывается как прямая речь. </w:t>
      </w:r>
      <w:r>
        <w:rPr>
          <w:rFonts w:ascii="Times New Roman" w:hAnsi="Times New Roman" w:cs="Times New Roman"/>
          <w:sz w:val="28"/>
          <w:szCs w:val="28"/>
        </w:rPr>
        <w:br/>
      </w:r>
      <w:r>
        <w:rPr>
          <w:rFonts w:ascii="Times New Roman" w:hAnsi="Times New Roman" w:cs="Times New Roman"/>
          <w:i/>
          <w:iCs/>
          <w:sz w:val="28"/>
          <w:szCs w:val="28"/>
        </w:rPr>
        <w:t>В начале лекции учитель привел известный афоризм: «Все дороги ведут в Рим».</w:t>
      </w:r>
      <w:r>
        <w:rPr>
          <w:rFonts w:ascii="Times New Roman" w:hAnsi="Times New Roman" w:cs="Times New Roman"/>
          <w:sz w:val="28"/>
          <w:szCs w:val="28"/>
        </w:rPr>
        <w:br/>
        <w:t>2) Если цитируются стихотворные строки, то после слов автора ставится двоеточие, цитата в кавычки не заключается.</w:t>
      </w:r>
      <w:r>
        <w:rPr>
          <w:rFonts w:ascii="Times New Roman" w:hAnsi="Times New Roman" w:cs="Times New Roman"/>
          <w:sz w:val="28"/>
          <w:szCs w:val="28"/>
        </w:rPr>
        <w:br/>
      </w:r>
      <w:r>
        <w:rPr>
          <w:rFonts w:ascii="Times New Roman" w:hAnsi="Times New Roman" w:cs="Times New Roman"/>
          <w:i/>
          <w:iCs/>
          <w:sz w:val="28"/>
          <w:szCs w:val="28"/>
        </w:rPr>
        <w:t>В посвящении к «Евгению Онегину» написано:</w:t>
      </w:r>
      <w:r>
        <w:rPr>
          <w:rFonts w:ascii="Times New Roman" w:hAnsi="Times New Roman" w:cs="Times New Roman"/>
          <w:i/>
          <w:iCs/>
          <w:sz w:val="28"/>
          <w:szCs w:val="28"/>
        </w:rPr>
        <w:br/>
        <w:t>Ума холодных наблюдений</w:t>
      </w:r>
      <w:proofErr w:type="gramStart"/>
      <w:r>
        <w:rPr>
          <w:rFonts w:ascii="Times New Roman" w:hAnsi="Times New Roman" w:cs="Times New Roman"/>
          <w:i/>
          <w:iCs/>
          <w:sz w:val="28"/>
          <w:szCs w:val="28"/>
        </w:rPr>
        <w:br/>
        <w:t>И</w:t>
      </w:r>
      <w:proofErr w:type="gramEnd"/>
      <w:r>
        <w:rPr>
          <w:rFonts w:ascii="Times New Roman" w:hAnsi="Times New Roman" w:cs="Times New Roman"/>
          <w:i/>
          <w:iCs/>
          <w:sz w:val="28"/>
          <w:szCs w:val="28"/>
        </w:rPr>
        <w:t xml:space="preserve"> сердца горестных замет.</w:t>
      </w:r>
      <w:r>
        <w:rPr>
          <w:rFonts w:ascii="Times New Roman" w:hAnsi="Times New Roman" w:cs="Times New Roman"/>
          <w:sz w:val="28"/>
          <w:szCs w:val="28"/>
        </w:rPr>
        <w:br/>
        <w:t>3) Если цитата оформляется как косвенная речь и входит в придаточное предложение, то берется в кавычки, но пишется со строчной буквы.</w:t>
      </w:r>
      <w:r>
        <w:rPr>
          <w:rFonts w:ascii="Times New Roman" w:hAnsi="Times New Roman" w:cs="Times New Roman"/>
          <w:sz w:val="28"/>
          <w:szCs w:val="28"/>
        </w:rPr>
        <w:br/>
      </w:r>
      <w:r>
        <w:rPr>
          <w:rFonts w:ascii="Times New Roman" w:hAnsi="Times New Roman" w:cs="Times New Roman"/>
          <w:i/>
          <w:iCs/>
          <w:sz w:val="28"/>
          <w:szCs w:val="28"/>
        </w:rPr>
        <w:t>Говоря о поэзии Пушкина, критик писал, что «в его стихах впервые сказалась нам живая русская речь, впервые открылся нам русский мир».</w:t>
      </w:r>
      <w:r>
        <w:rPr>
          <w:rFonts w:ascii="Times New Roman" w:hAnsi="Times New Roman" w:cs="Times New Roman"/>
          <w:sz w:val="28"/>
          <w:szCs w:val="28"/>
        </w:rPr>
        <w:br/>
        <w:t>Образец оформления:</w:t>
      </w:r>
    </w:p>
    <w:tbl>
      <w:tblPr>
        <w:tblW w:w="0" w:type="auto"/>
        <w:tblCellSpacing w:w="15" w:type="dxa"/>
        <w:tblBorders>
          <w:top w:val="outset" w:sz="6" w:space="0" w:color="auto"/>
          <w:left w:val="outset" w:sz="6" w:space="0" w:color="auto"/>
          <w:bottom w:val="outset" w:sz="6" w:space="0" w:color="auto"/>
          <w:right w:val="outset" w:sz="6" w:space="0" w:color="auto"/>
        </w:tblBorders>
        <w:tblLook w:val="04A0"/>
      </w:tblPr>
      <w:tblGrid>
        <w:gridCol w:w="2337"/>
        <w:gridCol w:w="6535"/>
      </w:tblGrid>
      <w:tr w:rsidR="00543536" w:rsidTr="005C2E49">
        <w:trPr>
          <w:tblCellSpacing w:w="15"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43536" w:rsidRDefault="00543536" w:rsidP="005C2E49">
            <w:pPr>
              <w:suppressAutoHyphens/>
              <w:spacing w:after="0" w:line="240" w:lineRule="auto"/>
              <w:jc w:val="center"/>
              <w:rPr>
                <w:rFonts w:ascii="Times New Roman" w:eastAsia="Calibri" w:hAnsi="Times New Roman" w:cs="Times New Roman"/>
                <w:sz w:val="24"/>
                <w:szCs w:val="28"/>
                <w:lang w:eastAsia="ar-SA"/>
              </w:rPr>
            </w:pPr>
            <w:r>
              <w:rPr>
                <w:rFonts w:ascii="Times New Roman" w:hAnsi="Times New Roman" w:cs="Times New Roman"/>
                <w:sz w:val="24"/>
                <w:szCs w:val="28"/>
              </w:rPr>
              <w:t>Двенадцатое декабря.</w:t>
            </w:r>
            <w:r>
              <w:rPr>
                <w:rFonts w:ascii="Times New Roman" w:hAnsi="Times New Roman" w:cs="Times New Roman"/>
                <w:sz w:val="24"/>
                <w:szCs w:val="28"/>
              </w:rPr>
              <w:br/>
              <w:t>Изложение.</w:t>
            </w:r>
            <w:r>
              <w:rPr>
                <w:rFonts w:ascii="Times New Roman" w:hAnsi="Times New Roman" w:cs="Times New Roman"/>
                <w:sz w:val="24"/>
                <w:szCs w:val="28"/>
              </w:rPr>
              <w:br/>
              <w:t>Забытые герои</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543536" w:rsidRDefault="00543536" w:rsidP="005C2E49">
            <w:pPr>
              <w:spacing w:after="0" w:line="240" w:lineRule="auto"/>
              <w:jc w:val="center"/>
              <w:rPr>
                <w:rFonts w:ascii="Times New Roman" w:eastAsia="Calibri" w:hAnsi="Times New Roman" w:cs="Times New Roman"/>
                <w:sz w:val="24"/>
                <w:szCs w:val="28"/>
                <w:lang w:eastAsia="ar-SA"/>
              </w:rPr>
            </w:pPr>
            <w:r>
              <w:rPr>
                <w:rFonts w:ascii="Times New Roman" w:hAnsi="Times New Roman" w:cs="Times New Roman"/>
                <w:sz w:val="24"/>
                <w:szCs w:val="28"/>
              </w:rPr>
              <w:t>Двенадцатое декабря.</w:t>
            </w:r>
            <w:r>
              <w:rPr>
                <w:rFonts w:ascii="Times New Roman" w:hAnsi="Times New Roman" w:cs="Times New Roman"/>
                <w:sz w:val="24"/>
                <w:szCs w:val="28"/>
              </w:rPr>
              <w:br/>
              <w:t>Сочинение.</w:t>
            </w:r>
            <w:r>
              <w:rPr>
                <w:rFonts w:ascii="Times New Roman" w:hAnsi="Times New Roman" w:cs="Times New Roman"/>
                <w:sz w:val="24"/>
                <w:szCs w:val="28"/>
              </w:rPr>
              <w:br/>
              <w:t>Образ Пугачева в романе А. С. Пушкина «Капитанская дочка»</w:t>
            </w:r>
          </w:p>
          <w:p w:rsidR="00543536" w:rsidRDefault="00543536" w:rsidP="005C2E49">
            <w:pPr>
              <w:suppressAutoHyphens/>
              <w:spacing w:after="0" w:line="240" w:lineRule="auto"/>
              <w:jc w:val="right"/>
              <w:rPr>
                <w:rFonts w:ascii="Times New Roman" w:eastAsia="Calibri" w:hAnsi="Times New Roman" w:cs="Times New Roman"/>
                <w:sz w:val="24"/>
                <w:szCs w:val="28"/>
                <w:lang w:eastAsia="ar-SA"/>
              </w:rPr>
            </w:pPr>
            <w:r>
              <w:rPr>
                <w:rFonts w:ascii="Times New Roman" w:hAnsi="Times New Roman" w:cs="Times New Roman"/>
                <w:sz w:val="24"/>
                <w:szCs w:val="28"/>
              </w:rPr>
              <w:t>Сбились мы. Что делать нам!</w:t>
            </w:r>
            <w:r>
              <w:rPr>
                <w:rFonts w:ascii="Times New Roman" w:hAnsi="Times New Roman" w:cs="Times New Roman"/>
                <w:sz w:val="24"/>
                <w:szCs w:val="28"/>
              </w:rPr>
              <w:br/>
              <w:t>В поле бес нас водит, видно,</w:t>
            </w:r>
            <w:r>
              <w:rPr>
                <w:rFonts w:ascii="Times New Roman" w:hAnsi="Times New Roman" w:cs="Times New Roman"/>
                <w:sz w:val="24"/>
                <w:szCs w:val="28"/>
              </w:rPr>
              <w:br/>
              <w:t>Да кружит по сторонам.</w:t>
            </w:r>
            <w:r>
              <w:rPr>
                <w:rFonts w:ascii="Times New Roman" w:hAnsi="Times New Roman" w:cs="Times New Roman"/>
                <w:sz w:val="24"/>
                <w:szCs w:val="28"/>
              </w:rPr>
              <w:br/>
              <w:t>А. С. Пушкин. «Бесы».</w:t>
            </w:r>
          </w:p>
        </w:tc>
      </w:tr>
    </w:tbl>
    <w:p w:rsidR="00543536" w:rsidRDefault="00543536" w:rsidP="00543536">
      <w:pPr>
        <w:spacing w:after="0" w:line="240" w:lineRule="auto"/>
        <w:ind w:firstLine="708"/>
        <w:jc w:val="both"/>
        <w:rPr>
          <w:rFonts w:ascii="Times New Roman" w:eastAsia="Times New Roman" w:hAnsi="Times New Roman" w:cs="Times New Roman"/>
          <w:iCs/>
          <w:sz w:val="28"/>
          <w:szCs w:val="28"/>
          <w:lang w:eastAsia="ar-SA"/>
        </w:rPr>
      </w:pPr>
    </w:p>
    <w:p w:rsidR="00543536" w:rsidRDefault="00543536" w:rsidP="00543536">
      <w:pPr>
        <w:spacing w:after="0" w:line="240" w:lineRule="auto"/>
        <w:jc w:val="both"/>
        <w:rPr>
          <w:rFonts w:ascii="Times New Roman" w:eastAsia="Times New Roman" w:hAnsi="Times New Roman" w:cs="Times New Roman"/>
          <w:sz w:val="24"/>
          <w:szCs w:val="24"/>
        </w:rPr>
      </w:pPr>
    </w:p>
    <w:p w:rsidR="004A7913" w:rsidRPr="00543536" w:rsidRDefault="004A7913" w:rsidP="004A7913">
      <w:pPr>
        <w:spacing w:after="0"/>
        <w:rPr>
          <w:rFonts w:ascii="Times New Roman" w:hAnsi="Times New Roman"/>
          <w:sz w:val="24"/>
          <w:szCs w:val="24"/>
        </w:rPr>
      </w:pPr>
      <w:r w:rsidRPr="00543536">
        <w:rPr>
          <w:rFonts w:ascii="Times New Roman" w:hAnsi="Times New Roman"/>
          <w:sz w:val="24"/>
          <w:szCs w:val="24"/>
        </w:rPr>
        <w:t xml:space="preserve">СОГЛАСОВАНО                                                               </w:t>
      </w:r>
      <w:proofErr w:type="spellStart"/>
      <w:proofErr w:type="gramStart"/>
      <w:r w:rsidRPr="00543536">
        <w:rPr>
          <w:rFonts w:ascii="Times New Roman" w:hAnsi="Times New Roman"/>
          <w:sz w:val="24"/>
          <w:szCs w:val="24"/>
        </w:rPr>
        <w:t>СОГЛАСОВАНО</w:t>
      </w:r>
      <w:proofErr w:type="spellEnd"/>
      <w:proofErr w:type="gramEnd"/>
    </w:p>
    <w:p w:rsidR="004A7913" w:rsidRPr="00543536" w:rsidRDefault="004A7913" w:rsidP="004A7913">
      <w:pPr>
        <w:spacing w:after="0"/>
        <w:rPr>
          <w:rFonts w:ascii="Times New Roman" w:hAnsi="Times New Roman"/>
          <w:sz w:val="24"/>
          <w:szCs w:val="24"/>
        </w:rPr>
      </w:pPr>
    </w:p>
    <w:p w:rsidR="004A7913" w:rsidRPr="00543536" w:rsidRDefault="004A7913" w:rsidP="004A7913">
      <w:pPr>
        <w:spacing w:after="0"/>
        <w:rPr>
          <w:rFonts w:ascii="Times New Roman" w:hAnsi="Times New Roman"/>
          <w:sz w:val="24"/>
          <w:szCs w:val="24"/>
        </w:rPr>
      </w:pPr>
      <w:r w:rsidRPr="00543536">
        <w:rPr>
          <w:rFonts w:ascii="Times New Roman" w:hAnsi="Times New Roman"/>
          <w:sz w:val="24"/>
          <w:szCs w:val="24"/>
        </w:rPr>
        <w:t>Протокол заседания                                                           Заместитель директора по УВР</w:t>
      </w:r>
    </w:p>
    <w:p w:rsidR="004A7913" w:rsidRPr="00543536" w:rsidRDefault="004A7913" w:rsidP="004A7913">
      <w:pPr>
        <w:spacing w:after="0"/>
        <w:rPr>
          <w:rFonts w:ascii="Times New Roman" w:hAnsi="Times New Roman"/>
          <w:sz w:val="24"/>
          <w:szCs w:val="24"/>
        </w:rPr>
      </w:pPr>
      <w:r w:rsidRPr="00543536">
        <w:rPr>
          <w:rFonts w:ascii="Times New Roman" w:hAnsi="Times New Roman"/>
          <w:sz w:val="24"/>
          <w:szCs w:val="24"/>
        </w:rPr>
        <w:t>методического совета                                                        МБОУ БСОШ № 2</w:t>
      </w:r>
    </w:p>
    <w:p w:rsidR="004A7913" w:rsidRPr="00543536" w:rsidRDefault="004A7913" w:rsidP="004A7913">
      <w:pPr>
        <w:spacing w:after="0"/>
        <w:rPr>
          <w:rFonts w:ascii="Times New Roman" w:hAnsi="Times New Roman"/>
          <w:sz w:val="24"/>
          <w:szCs w:val="24"/>
        </w:rPr>
      </w:pPr>
      <w:r w:rsidRPr="00543536">
        <w:rPr>
          <w:rFonts w:ascii="Times New Roman" w:hAnsi="Times New Roman"/>
          <w:sz w:val="24"/>
          <w:szCs w:val="24"/>
        </w:rPr>
        <w:t>МБОУ БСОШ № 2</w:t>
      </w:r>
    </w:p>
    <w:p w:rsidR="004A7913" w:rsidRPr="00543536" w:rsidRDefault="004A7913" w:rsidP="004A7913">
      <w:pPr>
        <w:spacing w:after="0"/>
        <w:rPr>
          <w:rFonts w:ascii="Times New Roman" w:hAnsi="Times New Roman"/>
          <w:sz w:val="24"/>
          <w:szCs w:val="24"/>
        </w:rPr>
      </w:pPr>
      <w:r w:rsidRPr="00543536">
        <w:rPr>
          <w:rFonts w:ascii="Times New Roman" w:hAnsi="Times New Roman"/>
          <w:sz w:val="24"/>
          <w:szCs w:val="24"/>
        </w:rPr>
        <w:t>от  30 августа 201</w:t>
      </w:r>
      <w:r w:rsidR="000C0E8E" w:rsidRPr="00543536">
        <w:rPr>
          <w:rFonts w:ascii="Times New Roman" w:hAnsi="Times New Roman"/>
          <w:sz w:val="24"/>
          <w:szCs w:val="24"/>
        </w:rPr>
        <w:t>8</w:t>
      </w:r>
      <w:r w:rsidRPr="00543536">
        <w:rPr>
          <w:rFonts w:ascii="Times New Roman" w:hAnsi="Times New Roman"/>
          <w:sz w:val="24"/>
          <w:szCs w:val="24"/>
        </w:rPr>
        <w:t xml:space="preserve"> года № 1                                              ______________ /Рябова С.И./</w:t>
      </w:r>
    </w:p>
    <w:p w:rsidR="00130AB4" w:rsidRDefault="004A7913" w:rsidP="004A7913">
      <w:pPr>
        <w:spacing w:after="0"/>
        <w:rPr>
          <w:rFonts w:ascii="Times New Roman" w:hAnsi="Times New Roman"/>
          <w:sz w:val="24"/>
          <w:szCs w:val="24"/>
        </w:rPr>
      </w:pPr>
      <w:r w:rsidRPr="00543536">
        <w:rPr>
          <w:rFonts w:ascii="Times New Roman" w:hAnsi="Times New Roman"/>
          <w:sz w:val="24"/>
          <w:szCs w:val="24"/>
        </w:rPr>
        <w:t>___________/</w:t>
      </w:r>
      <w:proofErr w:type="spellStart"/>
      <w:r w:rsidR="000C0E8E" w:rsidRPr="00543536">
        <w:rPr>
          <w:rFonts w:ascii="Times New Roman" w:hAnsi="Times New Roman"/>
          <w:sz w:val="24"/>
          <w:szCs w:val="24"/>
        </w:rPr>
        <w:t>Полякович</w:t>
      </w:r>
      <w:proofErr w:type="spellEnd"/>
      <w:r w:rsidR="00ED064E" w:rsidRPr="00543536">
        <w:rPr>
          <w:rFonts w:ascii="Times New Roman" w:hAnsi="Times New Roman"/>
          <w:sz w:val="24"/>
          <w:szCs w:val="24"/>
        </w:rPr>
        <w:t xml:space="preserve"> </w:t>
      </w:r>
      <w:r w:rsidRPr="00543536">
        <w:rPr>
          <w:rFonts w:ascii="Times New Roman" w:hAnsi="Times New Roman"/>
          <w:sz w:val="24"/>
          <w:szCs w:val="24"/>
        </w:rPr>
        <w:t xml:space="preserve"> Н.А./                                         __</w:t>
      </w:r>
      <w:r w:rsidRPr="00543536">
        <w:rPr>
          <w:rFonts w:ascii="Times New Roman" w:hAnsi="Times New Roman"/>
          <w:sz w:val="24"/>
          <w:szCs w:val="24"/>
          <w:u w:val="single"/>
        </w:rPr>
        <w:t>30   августа</w:t>
      </w:r>
      <w:r w:rsidRPr="00543536">
        <w:rPr>
          <w:rFonts w:ascii="Times New Roman" w:hAnsi="Times New Roman"/>
          <w:sz w:val="24"/>
          <w:szCs w:val="24"/>
        </w:rPr>
        <w:t xml:space="preserve"> __   201</w:t>
      </w:r>
      <w:r w:rsidR="000C0E8E" w:rsidRPr="00543536">
        <w:rPr>
          <w:rFonts w:ascii="Times New Roman" w:hAnsi="Times New Roman"/>
          <w:sz w:val="24"/>
          <w:szCs w:val="24"/>
        </w:rPr>
        <w:t>8</w:t>
      </w:r>
      <w:r w:rsidRPr="00543536">
        <w:rPr>
          <w:rFonts w:ascii="Times New Roman" w:hAnsi="Times New Roman"/>
          <w:sz w:val="24"/>
          <w:szCs w:val="24"/>
        </w:rPr>
        <w:t xml:space="preserve"> го</w:t>
      </w:r>
      <w:r w:rsidR="002159AF">
        <w:rPr>
          <w:rFonts w:ascii="Times New Roman" w:hAnsi="Times New Roman"/>
          <w:sz w:val="24"/>
          <w:szCs w:val="24"/>
        </w:rPr>
        <w:t>да</w:t>
      </w:r>
    </w:p>
    <w:p w:rsidR="002159AF" w:rsidRPr="00543536" w:rsidRDefault="002159AF" w:rsidP="004A7913">
      <w:pPr>
        <w:spacing w:after="0"/>
        <w:rPr>
          <w:rStyle w:val="FontStyle40"/>
          <w:rFonts w:ascii="Times New Roman" w:hAnsi="Times New Roman" w:cstheme="minorBidi"/>
          <w:b w:val="0"/>
          <w:bCs w:val="0"/>
          <w:sz w:val="24"/>
          <w:szCs w:val="24"/>
        </w:rPr>
        <w:sectPr w:rsidR="002159AF" w:rsidRPr="00543536" w:rsidSect="00130AB4">
          <w:pgSz w:w="11906" w:h="16838"/>
          <w:pgMar w:top="851" w:right="567" w:bottom="851" w:left="567" w:header="709" w:footer="709" w:gutter="0"/>
          <w:cols w:space="720"/>
          <w:docGrid w:linePitch="299"/>
        </w:sectPr>
      </w:pPr>
    </w:p>
    <w:p w:rsidR="00EF050E" w:rsidRDefault="00EF050E" w:rsidP="004A7913">
      <w:pPr>
        <w:spacing w:line="360" w:lineRule="auto"/>
      </w:pPr>
    </w:p>
    <w:sectPr w:rsidR="00EF050E" w:rsidSect="004A7913">
      <w:pgSz w:w="11906" w:h="16838"/>
      <w:pgMar w:top="1134" w:right="851" w:bottom="1134" w:left="1701" w:header="709" w:footer="709"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hames">
    <w:altName w:val="Courier New"/>
    <w:charset w:val="00"/>
    <w:family w:val="decorative"/>
    <w:pitch w:val="variable"/>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Microsoft Sans Serif">
    <w:panose1 w:val="020B0604020202020204"/>
    <w:charset w:val="CC"/>
    <w:family w:val="swiss"/>
    <w:pitch w:val="variable"/>
    <w:sig w:usb0="E1002AFF" w:usb1="C0000002" w:usb2="00000008"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12C4E"/>
    <w:multiLevelType w:val="hybridMultilevel"/>
    <w:tmpl w:val="71E00AFE"/>
    <w:lvl w:ilvl="0" w:tplc="6658C8FE">
      <w:start w:val="1"/>
      <w:numFmt w:val="decimal"/>
      <w:suff w:val="space"/>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DBF111B"/>
    <w:multiLevelType w:val="multilevel"/>
    <w:tmpl w:val="BD68B3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ECD7EB3"/>
    <w:multiLevelType w:val="hybridMultilevel"/>
    <w:tmpl w:val="E9EEE17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EE04F28"/>
    <w:multiLevelType w:val="hybridMultilevel"/>
    <w:tmpl w:val="D2A25046"/>
    <w:lvl w:ilvl="0" w:tplc="DB6098C8">
      <w:start w:val="1"/>
      <w:numFmt w:val="decimal"/>
      <w:suff w:val="space"/>
      <w:lvlText w:val="%1)"/>
      <w:lvlJc w:val="left"/>
      <w:pPr>
        <w:ind w:left="720" w:firstLine="17"/>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7EB3FBF"/>
    <w:multiLevelType w:val="hybridMultilevel"/>
    <w:tmpl w:val="050E2EFA"/>
    <w:lvl w:ilvl="0" w:tplc="DEDAE27C">
      <w:start w:val="1"/>
      <w:numFmt w:val="decimal"/>
      <w:lvlText w:val="%1)"/>
      <w:lvlJc w:val="left"/>
      <w:pPr>
        <w:tabs>
          <w:tab w:val="num" w:pos="247"/>
        </w:tabs>
        <w:ind w:left="343" w:firstLine="17"/>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BA424EB"/>
    <w:multiLevelType w:val="hybridMultilevel"/>
    <w:tmpl w:val="FB94EEC8"/>
    <w:lvl w:ilvl="0" w:tplc="360CE580">
      <w:start w:val="1"/>
      <w:numFmt w:val="decimal"/>
      <w:suff w:val="space"/>
      <w:lvlText w:val="%1)"/>
      <w:lvlJc w:val="left"/>
      <w:pPr>
        <w:ind w:left="720" w:firstLine="17"/>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C3839D4"/>
    <w:multiLevelType w:val="multilevel"/>
    <w:tmpl w:val="55C4D2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E303F04"/>
    <w:multiLevelType w:val="hybridMultilevel"/>
    <w:tmpl w:val="EAA2E1D0"/>
    <w:lvl w:ilvl="0" w:tplc="DEBA4492">
      <w:start w:val="1"/>
      <w:numFmt w:val="decimal"/>
      <w:suff w:val="space"/>
      <w:lvlText w:val="%1)"/>
      <w:lvlJc w:val="left"/>
      <w:pPr>
        <w:ind w:left="7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CD06377"/>
    <w:multiLevelType w:val="multilevel"/>
    <w:tmpl w:val="3F38AA2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343220D0"/>
    <w:multiLevelType w:val="hybridMultilevel"/>
    <w:tmpl w:val="615803AC"/>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35011919"/>
    <w:multiLevelType w:val="hybridMultilevel"/>
    <w:tmpl w:val="2222F3B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356E0728"/>
    <w:multiLevelType w:val="hybridMultilevel"/>
    <w:tmpl w:val="B1B29CC2"/>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3B9875AA"/>
    <w:multiLevelType w:val="multilevel"/>
    <w:tmpl w:val="8E4A3C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3CC46D1B"/>
    <w:multiLevelType w:val="hybridMultilevel"/>
    <w:tmpl w:val="AC28F7C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F14225E"/>
    <w:multiLevelType w:val="hybridMultilevel"/>
    <w:tmpl w:val="45ECC984"/>
    <w:lvl w:ilvl="0" w:tplc="DEDAE27C">
      <w:start w:val="1"/>
      <w:numFmt w:val="decimal"/>
      <w:lvlText w:val="%1)"/>
      <w:lvlJc w:val="left"/>
      <w:pPr>
        <w:tabs>
          <w:tab w:val="num" w:pos="624"/>
        </w:tabs>
        <w:ind w:left="720" w:firstLine="17"/>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44EA7BB2"/>
    <w:multiLevelType w:val="hybridMultilevel"/>
    <w:tmpl w:val="F8CC425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47E31ACC"/>
    <w:multiLevelType w:val="hybridMultilevel"/>
    <w:tmpl w:val="67DE14A8"/>
    <w:lvl w:ilvl="0" w:tplc="FAEE3CA0">
      <w:start w:val="1"/>
      <w:numFmt w:val="decimal"/>
      <w:suff w:val="space"/>
      <w:lvlText w:val="%1)"/>
      <w:lvlJc w:val="left"/>
      <w:pPr>
        <w:ind w:left="343" w:firstLine="17"/>
      </w:pPr>
      <w:rPr>
        <w:b w:val="0"/>
      </w:rPr>
    </w:lvl>
    <w:lvl w:ilvl="1" w:tplc="CA8ABE52">
      <w:start w:val="1"/>
      <w:numFmt w:val="decimal"/>
      <w:lvlText w:val="%2)"/>
      <w:lvlJc w:val="left"/>
      <w:pPr>
        <w:tabs>
          <w:tab w:val="num" w:pos="1440"/>
        </w:tabs>
        <w:ind w:left="1440" w:hanging="360"/>
      </w:pPr>
      <w:rPr>
        <w:b w:val="0"/>
        <w:i w:val="0"/>
        <w:sz w:val="28"/>
        <w:szCs w:val="28"/>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48343A56"/>
    <w:multiLevelType w:val="multilevel"/>
    <w:tmpl w:val="61C4125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49FD29F6"/>
    <w:multiLevelType w:val="hybridMultilevel"/>
    <w:tmpl w:val="9A94BE5C"/>
    <w:lvl w:ilvl="0" w:tplc="0419000B">
      <w:start w:val="1"/>
      <w:numFmt w:val="bullet"/>
      <w:lvlText w:val=""/>
      <w:lvlJc w:val="left"/>
      <w:pPr>
        <w:ind w:left="1854"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4DF86084"/>
    <w:multiLevelType w:val="hybridMultilevel"/>
    <w:tmpl w:val="C6A2D486"/>
    <w:lvl w:ilvl="0" w:tplc="DEDAE27C">
      <w:start w:val="1"/>
      <w:numFmt w:val="decimal"/>
      <w:lvlText w:val="%1)"/>
      <w:lvlJc w:val="left"/>
      <w:pPr>
        <w:tabs>
          <w:tab w:val="num" w:pos="624"/>
        </w:tabs>
        <w:ind w:left="720" w:firstLine="17"/>
      </w:pPr>
      <w:rPr>
        <w:b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50174EB2"/>
    <w:multiLevelType w:val="hybridMultilevel"/>
    <w:tmpl w:val="9BAE089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1">
    <w:nsid w:val="51846B19"/>
    <w:multiLevelType w:val="hybridMultilevel"/>
    <w:tmpl w:val="D2A25046"/>
    <w:lvl w:ilvl="0" w:tplc="DB6098C8">
      <w:start w:val="1"/>
      <w:numFmt w:val="decimal"/>
      <w:suff w:val="space"/>
      <w:lvlText w:val="%1)"/>
      <w:lvlJc w:val="left"/>
      <w:pPr>
        <w:ind w:left="720" w:firstLine="17"/>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579772B5"/>
    <w:multiLevelType w:val="hybridMultilevel"/>
    <w:tmpl w:val="BE3ED98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5C5D2E2E"/>
    <w:multiLevelType w:val="multilevel"/>
    <w:tmpl w:val="A9E66D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5D317CDC"/>
    <w:multiLevelType w:val="hybridMultilevel"/>
    <w:tmpl w:val="0874B03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5D4E3F8C"/>
    <w:multiLevelType w:val="hybridMultilevel"/>
    <w:tmpl w:val="4962AD8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5FD95883"/>
    <w:multiLevelType w:val="hybridMultilevel"/>
    <w:tmpl w:val="E886F75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5FDB25F9"/>
    <w:multiLevelType w:val="hybridMultilevel"/>
    <w:tmpl w:val="CF7A1744"/>
    <w:lvl w:ilvl="0" w:tplc="11DC9488">
      <w:start w:val="1"/>
      <w:numFmt w:val="decimal"/>
      <w:suff w:val="space"/>
      <w:lvlText w:val="%1)"/>
      <w:lvlJc w:val="left"/>
      <w:pPr>
        <w:ind w:left="720" w:firstLine="17"/>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616B05D9"/>
    <w:multiLevelType w:val="multilevel"/>
    <w:tmpl w:val="256ABA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66BE5A96"/>
    <w:multiLevelType w:val="hybridMultilevel"/>
    <w:tmpl w:val="CB787942"/>
    <w:lvl w:ilvl="0" w:tplc="DEDAE27C">
      <w:start w:val="1"/>
      <w:numFmt w:val="decimal"/>
      <w:lvlText w:val="%1)"/>
      <w:lvlJc w:val="left"/>
      <w:pPr>
        <w:tabs>
          <w:tab w:val="num" w:pos="624"/>
        </w:tabs>
        <w:ind w:left="720" w:firstLine="17"/>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66D37EC2"/>
    <w:multiLevelType w:val="hybridMultilevel"/>
    <w:tmpl w:val="3B06C85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6768436A"/>
    <w:multiLevelType w:val="hybridMultilevel"/>
    <w:tmpl w:val="CF7A1744"/>
    <w:lvl w:ilvl="0" w:tplc="11DC9488">
      <w:start w:val="1"/>
      <w:numFmt w:val="decimal"/>
      <w:suff w:val="space"/>
      <w:lvlText w:val="%1)"/>
      <w:lvlJc w:val="left"/>
      <w:pPr>
        <w:ind w:left="720" w:firstLine="17"/>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6BBC6CE8"/>
    <w:multiLevelType w:val="hybridMultilevel"/>
    <w:tmpl w:val="EA847FAE"/>
    <w:lvl w:ilvl="0" w:tplc="84AAE042">
      <w:start w:val="1"/>
      <w:numFmt w:val="decimal"/>
      <w:suff w:val="space"/>
      <w:lvlText w:val="%1)"/>
      <w:lvlJc w:val="left"/>
      <w:pPr>
        <w:ind w:left="720" w:firstLine="17"/>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0A234B5"/>
    <w:multiLevelType w:val="hybridMultilevel"/>
    <w:tmpl w:val="FB94EEC8"/>
    <w:lvl w:ilvl="0" w:tplc="360CE580">
      <w:start w:val="1"/>
      <w:numFmt w:val="decimal"/>
      <w:suff w:val="space"/>
      <w:lvlText w:val="%1)"/>
      <w:lvlJc w:val="left"/>
      <w:pPr>
        <w:ind w:left="720" w:firstLine="17"/>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71BD3735"/>
    <w:multiLevelType w:val="hybridMultilevel"/>
    <w:tmpl w:val="4CF8337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727F2FD9"/>
    <w:multiLevelType w:val="multilevel"/>
    <w:tmpl w:val="BC581E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7558767F"/>
    <w:multiLevelType w:val="hybridMultilevel"/>
    <w:tmpl w:val="EA847FAE"/>
    <w:lvl w:ilvl="0" w:tplc="84AAE042">
      <w:start w:val="1"/>
      <w:numFmt w:val="decimal"/>
      <w:suff w:val="space"/>
      <w:lvlText w:val="%1)"/>
      <w:lvlJc w:val="left"/>
      <w:pPr>
        <w:ind w:left="720" w:firstLine="17"/>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765A3EC1"/>
    <w:multiLevelType w:val="hybridMultilevel"/>
    <w:tmpl w:val="050E2EFA"/>
    <w:lvl w:ilvl="0" w:tplc="DEDAE27C">
      <w:start w:val="1"/>
      <w:numFmt w:val="decimal"/>
      <w:lvlText w:val="%1)"/>
      <w:lvlJc w:val="left"/>
      <w:pPr>
        <w:tabs>
          <w:tab w:val="num" w:pos="247"/>
        </w:tabs>
        <w:ind w:left="343" w:firstLine="17"/>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7A9615F9"/>
    <w:multiLevelType w:val="hybridMultilevel"/>
    <w:tmpl w:val="6EF41070"/>
    <w:lvl w:ilvl="0" w:tplc="0BD402EC">
      <w:start w:val="1"/>
      <w:numFmt w:val="decimal"/>
      <w:suff w:val="nothing"/>
      <w:lvlText w:val="%1)"/>
      <w:lvlJc w:val="left"/>
      <w:pPr>
        <w:ind w:left="343" w:firstLine="17"/>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B263A63"/>
    <w:multiLevelType w:val="hybridMultilevel"/>
    <w:tmpl w:val="2B5CB4C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0">
    <w:nsid w:val="7B5365A6"/>
    <w:multiLevelType w:val="multilevel"/>
    <w:tmpl w:val="CAAE33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nsid w:val="7B542A80"/>
    <w:multiLevelType w:val="multilevel"/>
    <w:tmpl w:val="3F16BF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nsid w:val="7BE84AB0"/>
    <w:multiLevelType w:val="hybridMultilevel"/>
    <w:tmpl w:val="1292B108"/>
    <w:lvl w:ilvl="0" w:tplc="A552E6A6">
      <w:start w:val="1"/>
      <w:numFmt w:val="decimal"/>
      <w:suff w:val="nothing"/>
      <w:lvlText w:val="%1)"/>
      <w:lvlJc w:val="left"/>
      <w:pPr>
        <w:ind w:left="7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7FC03894"/>
    <w:multiLevelType w:val="hybridMultilevel"/>
    <w:tmpl w:val="43F45092"/>
    <w:lvl w:ilvl="0" w:tplc="0419000D">
      <w:start w:val="1"/>
      <w:numFmt w:val="bullet"/>
      <w:lvlText w:val=""/>
      <w:lvlJc w:val="left"/>
      <w:pPr>
        <w:ind w:left="644"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20"/>
  </w:num>
  <w:num w:numId="2">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130AB4"/>
    <w:rsid w:val="00017DB7"/>
    <w:rsid w:val="000C0E8E"/>
    <w:rsid w:val="00130AB4"/>
    <w:rsid w:val="001F2B0E"/>
    <w:rsid w:val="001F79AC"/>
    <w:rsid w:val="0021228B"/>
    <w:rsid w:val="002159AF"/>
    <w:rsid w:val="00341BDD"/>
    <w:rsid w:val="00357312"/>
    <w:rsid w:val="0047703F"/>
    <w:rsid w:val="004A7913"/>
    <w:rsid w:val="004D3D3C"/>
    <w:rsid w:val="00543536"/>
    <w:rsid w:val="005B609E"/>
    <w:rsid w:val="00631651"/>
    <w:rsid w:val="006B1913"/>
    <w:rsid w:val="007713F8"/>
    <w:rsid w:val="0082114B"/>
    <w:rsid w:val="00846541"/>
    <w:rsid w:val="00965A07"/>
    <w:rsid w:val="009778A4"/>
    <w:rsid w:val="009C09EF"/>
    <w:rsid w:val="00B36BF7"/>
    <w:rsid w:val="00BF220D"/>
    <w:rsid w:val="00D53814"/>
    <w:rsid w:val="00D64036"/>
    <w:rsid w:val="00DA1171"/>
    <w:rsid w:val="00E0590B"/>
    <w:rsid w:val="00ED056C"/>
    <w:rsid w:val="00ED064E"/>
    <w:rsid w:val="00EF050E"/>
    <w:rsid w:val="00F13B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end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1913"/>
  </w:style>
  <w:style w:type="paragraph" w:styleId="1">
    <w:name w:val="heading 1"/>
    <w:basedOn w:val="a"/>
    <w:link w:val="10"/>
    <w:uiPriority w:val="9"/>
    <w:qFormat/>
    <w:rsid w:val="00130AB4"/>
    <w:pPr>
      <w:spacing w:before="100" w:beforeAutospacing="1" w:after="100" w:afterAutospacing="1" w:line="240" w:lineRule="auto"/>
      <w:outlineLvl w:val="0"/>
    </w:pPr>
    <w:rPr>
      <w:rFonts w:ascii="Times New Roman" w:eastAsia="Times New Roman" w:hAnsi="Times New Roman" w:cs="Times New Roman"/>
      <w:b/>
      <w:bCs/>
      <w:color w:val="333333"/>
      <w:kern w:val="36"/>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30AB4"/>
    <w:rPr>
      <w:rFonts w:ascii="Times New Roman" w:eastAsia="Times New Roman" w:hAnsi="Times New Roman" w:cs="Times New Roman"/>
      <w:b/>
      <w:bCs/>
      <w:color w:val="333333"/>
      <w:kern w:val="36"/>
      <w:sz w:val="24"/>
      <w:szCs w:val="24"/>
    </w:rPr>
  </w:style>
  <w:style w:type="character" w:styleId="a3">
    <w:name w:val="Hyperlink"/>
    <w:basedOn w:val="a0"/>
    <w:semiHidden/>
    <w:unhideWhenUsed/>
    <w:rsid w:val="00130AB4"/>
    <w:rPr>
      <w:strike w:val="0"/>
      <w:dstrike w:val="0"/>
      <w:color w:val="557C2B"/>
      <w:u w:val="none"/>
      <w:effect w:val="none"/>
    </w:rPr>
  </w:style>
  <w:style w:type="character" w:styleId="a4">
    <w:name w:val="FollowedHyperlink"/>
    <w:basedOn w:val="a0"/>
    <w:uiPriority w:val="99"/>
    <w:semiHidden/>
    <w:unhideWhenUsed/>
    <w:rsid w:val="00130AB4"/>
    <w:rPr>
      <w:color w:val="800080" w:themeColor="followedHyperlink"/>
      <w:u w:val="single"/>
    </w:rPr>
  </w:style>
  <w:style w:type="paragraph" w:styleId="a5">
    <w:name w:val="Normal (Web)"/>
    <w:basedOn w:val="a"/>
    <w:uiPriority w:val="99"/>
    <w:semiHidden/>
    <w:unhideWhenUsed/>
    <w:rsid w:val="00130AB4"/>
    <w:pPr>
      <w:spacing w:after="270" w:line="240" w:lineRule="auto"/>
    </w:pPr>
    <w:rPr>
      <w:rFonts w:ascii="Times New Roman" w:eastAsia="Times New Roman" w:hAnsi="Times New Roman" w:cs="Times New Roman"/>
      <w:sz w:val="24"/>
      <w:szCs w:val="24"/>
    </w:rPr>
  </w:style>
  <w:style w:type="paragraph" w:styleId="a6">
    <w:name w:val="footnote text"/>
    <w:basedOn w:val="a"/>
    <w:link w:val="a7"/>
    <w:uiPriority w:val="99"/>
    <w:semiHidden/>
    <w:unhideWhenUsed/>
    <w:rsid w:val="00130AB4"/>
    <w:pPr>
      <w:spacing w:after="0" w:line="240" w:lineRule="auto"/>
    </w:pPr>
    <w:rPr>
      <w:rFonts w:ascii="Thames" w:eastAsia="Times New Roman" w:hAnsi="Thames" w:cs="Times New Roman"/>
      <w:sz w:val="20"/>
      <w:szCs w:val="20"/>
    </w:rPr>
  </w:style>
  <w:style w:type="character" w:customStyle="1" w:styleId="a7">
    <w:name w:val="Текст сноски Знак"/>
    <w:basedOn w:val="a0"/>
    <w:link w:val="a6"/>
    <w:uiPriority w:val="99"/>
    <w:semiHidden/>
    <w:rsid w:val="00130AB4"/>
    <w:rPr>
      <w:rFonts w:ascii="Thames" w:eastAsia="Times New Roman" w:hAnsi="Thames" w:cs="Times New Roman"/>
      <w:sz w:val="20"/>
      <w:szCs w:val="20"/>
    </w:rPr>
  </w:style>
  <w:style w:type="paragraph" w:styleId="a8">
    <w:name w:val="header"/>
    <w:basedOn w:val="a"/>
    <w:link w:val="a9"/>
    <w:uiPriority w:val="99"/>
    <w:semiHidden/>
    <w:unhideWhenUsed/>
    <w:rsid w:val="00130AB4"/>
    <w:pPr>
      <w:tabs>
        <w:tab w:val="center" w:pos="4677"/>
        <w:tab w:val="right" w:pos="9355"/>
      </w:tabs>
      <w:spacing w:after="0" w:line="240" w:lineRule="auto"/>
    </w:pPr>
    <w:rPr>
      <w:rFonts w:ascii="Thames" w:eastAsia="Times New Roman" w:hAnsi="Thames" w:cs="Times New Roman"/>
      <w:sz w:val="24"/>
      <w:szCs w:val="28"/>
    </w:rPr>
  </w:style>
  <w:style w:type="character" w:customStyle="1" w:styleId="a9">
    <w:name w:val="Верхний колонтитул Знак"/>
    <w:basedOn w:val="a0"/>
    <w:link w:val="a8"/>
    <w:uiPriority w:val="99"/>
    <w:semiHidden/>
    <w:rsid w:val="00130AB4"/>
    <w:rPr>
      <w:rFonts w:ascii="Thames" w:eastAsia="Times New Roman" w:hAnsi="Thames" w:cs="Times New Roman"/>
      <w:sz w:val="24"/>
      <w:szCs w:val="28"/>
    </w:rPr>
  </w:style>
  <w:style w:type="paragraph" w:styleId="aa">
    <w:name w:val="footer"/>
    <w:basedOn w:val="a"/>
    <w:link w:val="ab"/>
    <w:uiPriority w:val="99"/>
    <w:semiHidden/>
    <w:unhideWhenUsed/>
    <w:rsid w:val="00130AB4"/>
    <w:pPr>
      <w:tabs>
        <w:tab w:val="center" w:pos="4677"/>
        <w:tab w:val="right" w:pos="9355"/>
      </w:tabs>
      <w:spacing w:after="0" w:line="240" w:lineRule="auto"/>
    </w:pPr>
    <w:rPr>
      <w:rFonts w:ascii="Thames" w:eastAsia="Times New Roman" w:hAnsi="Thames" w:cs="Times New Roman"/>
      <w:sz w:val="24"/>
      <w:szCs w:val="28"/>
    </w:rPr>
  </w:style>
  <w:style w:type="character" w:customStyle="1" w:styleId="ab">
    <w:name w:val="Нижний колонтитул Знак"/>
    <w:basedOn w:val="a0"/>
    <w:link w:val="aa"/>
    <w:uiPriority w:val="99"/>
    <w:semiHidden/>
    <w:rsid w:val="00130AB4"/>
    <w:rPr>
      <w:rFonts w:ascii="Thames" w:eastAsia="Times New Roman" w:hAnsi="Thames" w:cs="Times New Roman"/>
      <w:sz w:val="24"/>
      <w:szCs w:val="28"/>
    </w:rPr>
  </w:style>
  <w:style w:type="paragraph" w:styleId="ac">
    <w:name w:val="endnote text"/>
    <w:basedOn w:val="a"/>
    <w:link w:val="ad"/>
    <w:uiPriority w:val="99"/>
    <w:semiHidden/>
    <w:unhideWhenUsed/>
    <w:rsid w:val="00130AB4"/>
    <w:pPr>
      <w:spacing w:after="0" w:line="240" w:lineRule="auto"/>
    </w:pPr>
    <w:rPr>
      <w:rFonts w:ascii="Thames" w:eastAsia="Times New Roman" w:hAnsi="Thames" w:cs="Times New Roman"/>
      <w:sz w:val="20"/>
      <w:szCs w:val="20"/>
    </w:rPr>
  </w:style>
  <w:style w:type="character" w:customStyle="1" w:styleId="ad">
    <w:name w:val="Текст концевой сноски Знак"/>
    <w:basedOn w:val="a0"/>
    <w:link w:val="ac"/>
    <w:uiPriority w:val="99"/>
    <w:semiHidden/>
    <w:rsid w:val="00130AB4"/>
    <w:rPr>
      <w:rFonts w:ascii="Thames" w:eastAsia="Times New Roman" w:hAnsi="Thames" w:cs="Times New Roman"/>
      <w:sz w:val="20"/>
      <w:szCs w:val="20"/>
    </w:rPr>
  </w:style>
  <w:style w:type="paragraph" w:styleId="ae">
    <w:name w:val="List Paragraph"/>
    <w:basedOn w:val="a"/>
    <w:uiPriority w:val="34"/>
    <w:qFormat/>
    <w:rsid w:val="00130AB4"/>
    <w:pPr>
      <w:spacing w:after="0" w:line="240" w:lineRule="auto"/>
      <w:ind w:left="708"/>
    </w:pPr>
    <w:rPr>
      <w:rFonts w:ascii="Thames" w:eastAsia="Times New Roman" w:hAnsi="Thames" w:cs="Times New Roman"/>
      <w:sz w:val="24"/>
      <w:szCs w:val="28"/>
    </w:rPr>
  </w:style>
  <w:style w:type="paragraph" w:customStyle="1" w:styleId="Style1">
    <w:name w:val="Style1"/>
    <w:basedOn w:val="a"/>
    <w:uiPriority w:val="99"/>
    <w:rsid w:val="00130AB4"/>
    <w:pPr>
      <w:widowControl w:val="0"/>
      <w:autoSpaceDE w:val="0"/>
      <w:autoSpaceDN w:val="0"/>
      <w:adjustRightInd w:val="0"/>
      <w:spacing w:after="0" w:line="250" w:lineRule="exact"/>
      <w:jc w:val="both"/>
    </w:pPr>
    <w:rPr>
      <w:rFonts w:ascii="Cambria" w:eastAsia="Times New Roman" w:hAnsi="Cambria" w:cs="Times New Roman"/>
      <w:sz w:val="24"/>
      <w:szCs w:val="24"/>
    </w:rPr>
  </w:style>
  <w:style w:type="paragraph" w:customStyle="1" w:styleId="Style4">
    <w:name w:val="Style4"/>
    <w:basedOn w:val="a"/>
    <w:uiPriority w:val="99"/>
    <w:rsid w:val="00130AB4"/>
    <w:pPr>
      <w:widowControl w:val="0"/>
      <w:autoSpaceDE w:val="0"/>
      <w:autoSpaceDN w:val="0"/>
      <w:adjustRightInd w:val="0"/>
      <w:spacing w:after="0" w:line="257" w:lineRule="exact"/>
      <w:ind w:firstLine="283"/>
      <w:jc w:val="both"/>
    </w:pPr>
    <w:rPr>
      <w:rFonts w:ascii="Cambria" w:eastAsia="Times New Roman" w:hAnsi="Cambria" w:cs="Times New Roman"/>
      <w:sz w:val="24"/>
      <w:szCs w:val="24"/>
    </w:rPr>
  </w:style>
  <w:style w:type="paragraph" w:customStyle="1" w:styleId="Style6">
    <w:name w:val="Style6"/>
    <w:basedOn w:val="a"/>
    <w:uiPriority w:val="99"/>
    <w:rsid w:val="00130AB4"/>
    <w:pPr>
      <w:widowControl w:val="0"/>
      <w:autoSpaceDE w:val="0"/>
      <w:autoSpaceDN w:val="0"/>
      <w:adjustRightInd w:val="0"/>
      <w:spacing w:after="0" w:line="240" w:lineRule="auto"/>
    </w:pPr>
    <w:rPr>
      <w:rFonts w:ascii="Cambria" w:eastAsia="Times New Roman" w:hAnsi="Cambria" w:cs="Times New Roman"/>
      <w:sz w:val="24"/>
      <w:szCs w:val="24"/>
    </w:rPr>
  </w:style>
  <w:style w:type="paragraph" w:customStyle="1" w:styleId="Style8">
    <w:name w:val="Style8"/>
    <w:basedOn w:val="a"/>
    <w:uiPriority w:val="99"/>
    <w:rsid w:val="00130AB4"/>
    <w:pPr>
      <w:widowControl w:val="0"/>
      <w:autoSpaceDE w:val="0"/>
      <w:autoSpaceDN w:val="0"/>
      <w:adjustRightInd w:val="0"/>
      <w:spacing w:after="0" w:line="370" w:lineRule="exact"/>
    </w:pPr>
    <w:rPr>
      <w:rFonts w:ascii="Cambria" w:eastAsia="Times New Roman" w:hAnsi="Cambria" w:cs="Times New Roman"/>
      <w:sz w:val="24"/>
      <w:szCs w:val="24"/>
    </w:rPr>
  </w:style>
  <w:style w:type="paragraph" w:customStyle="1" w:styleId="Style10">
    <w:name w:val="Style10"/>
    <w:basedOn w:val="a"/>
    <w:uiPriority w:val="99"/>
    <w:rsid w:val="00130AB4"/>
    <w:pPr>
      <w:widowControl w:val="0"/>
      <w:autoSpaceDE w:val="0"/>
      <w:autoSpaceDN w:val="0"/>
      <w:adjustRightInd w:val="0"/>
      <w:spacing w:after="0" w:line="307" w:lineRule="exact"/>
      <w:ind w:hanging="288"/>
    </w:pPr>
    <w:rPr>
      <w:rFonts w:ascii="Cambria" w:eastAsia="Times New Roman" w:hAnsi="Cambria" w:cs="Times New Roman"/>
      <w:sz w:val="24"/>
      <w:szCs w:val="24"/>
    </w:rPr>
  </w:style>
  <w:style w:type="paragraph" w:customStyle="1" w:styleId="Style14">
    <w:name w:val="Style14"/>
    <w:basedOn w:val="a"/>
    <w:uiPriority w:val="99"/>
    <w:rsid w:val="00130AB4"/>
    <w:pPr>
      <w:widowControl w:val="0"/>
      <w:autoSpaceDE w:val="0"/>
      <w:autoSpaceDN w:val="0"/>
      <w:adjustRightInd w:val="0"/>
      <w:spacing w:after="0" w:line="251" w:lineRule="exact"/>
      <w:ind w:firstLine="288"/>
      <w:jc w:val="both"/>
    </w:pPr>
    <w:rPr>
      <w:rFonts w:ascii="Cambria" w:eastAsia="Times New Roman" w:hAnsi="Cambria" w:cs="Times New Roman"/>
      <w:sz w:val="24"/>
      <w:szCs w:val="24"/>
    </w:rPr>
  </w:style>
  <w:style w:type="paragraph" w:customStyle="1" w:styleId="Style15">
    <w:name w:val="Style15"/>
    <w:basedOn w:val="a"/>
    <w:uiPriority w:val="99"/>
    <w:rsid w:val="00130AB4"/>
    <w:pPr>
      <w:widowControl w:val="0"/>
      <w:autoSpaceDE w:val="0"/>
      <w:autoSpaceDN w:val="0"/>
      <w:adjustRightInd w:val="0"/>
      <w:spacing w:after="0" w:line="240" w:lineRule="auto"/>
    </w:pPr>
    <w:rPr>
      <w:rFonts w:ascii="Cambria" w:eastAsia="Times New Roman" w:hAnsi="Cambria" w:cs="Times New Roman"/>
      <w:sz w:val="24"/>
      <w:szCs w:val="24"/>
    </w:rPr>
  </w:style>
  <w:style w:type="paragraph" w:customStyle="1" w:styleId="Style16">
    <w:name w:val="Style16"/>
    <w:basedOn w:val="a"/>
    <w:uiPriority w:val="99"/>
    <w:rsid w:val="00130AB4"/>
    <w:pPr>
      <w:widowControl w:val="0"/>
      <w:autoSpaceDE w:val="0"/>
      <w:autoSpaceDN w:val="0"/>
      <w:adjustRightInd w:val="0"/>
      <w:spacing w:after="0" w:line="229" w:lineRule="exact"/>
      <w:ind w:firstLine="288"/>
      <w:jc w:val="both"/>
    </w:pPr>
    <w:rPr>
      <w:rFonts w:ascii="Cambria" w:eastAsia="Times New Roman" w:hAnsi="Cambria" w:cs="Times New Roman"/>
      <w:sz w:val="24"/>
      <w:szCs w:val="24"/>
    </w:rPr>
  </w:style>
  <w:style w:type="paragraph" w:customStyle="1" w:styleId="Style2">
    <w:name w:val="Style2"/>
    <w:basedOn w:val="a"/>
    <w:uiPriority w:val="99"/>
    <w:rsid w:val="00130AB4"/>
    <w:pPr>
      <w:widowControl w:val="0"/>
      <w:autoSpaceDE w:val="0"/>
      <w:autoSpaceDN w:val="0"/>
      <w:adjustRightInd w:val="0"/>
      <w:spacing w:after="0" w:line="254" w:lineRule="exact"/>
    </w:pPr>
    <w:rPr>
      <w:rFonts w:ascii="Cambria" w:eastAsia="Times New Roman" w:hAnsi="Cambria" w:cs="Times New Roman"/>
      <w:sz w:val="24"/>
      <w:szCs w:val="24"/>
    </w:rPr>
  </w:style>
  <w:style w:type="paragraph" w:customStyle="1" w:styleId="Style9">
    <w:name w:val="Style9"/>
    <w:basedOn w:val="a"/>
    <w:uiPriority w:val="99"/>
    <w:rsid w:val="00130AB4"/>
    <w:pPr>
      <w:widowControl w:val="0"/>
      <w:autoSpaceDE w:val="0"/>
      <w:autoSpaceDN w:val="0"/>
      <w:adjustRightInd w:val="0"/>
      <w:spacing w:after="0" w:line="240" w:lineRule="auto"/>
    </w:pPr>
    <w:rPr>
      <w:rFonts w:ascii="Cambria" w:eastAsia="Times New Roman" w:hAnsi="Cambria" w:cs="Times New Roman"/>
      <w:sz w:val="24"/>
      <w:szCs w:val="24"/>
    </w:rPr>
  </w:style>
  <w:style w:type="paragraph" w:customStyle="1" w:styleId="Style21">
    <w:name w:val="Style21"/>
    <w:basedOn w:val="a"/>
    <w:uiPriority w:val="99"/>
    <w:rsid w:val="00130AB4"/>
    <w:pPr>
      <w:widowControl w:val="0"/>
      <w:autoSpaceDE w:val="0"/>
      <w:autoSpaceDN w:val="0"/>
      <w:adjustRightInd w:val="0"/>
      <w:spacing w:after="0" w:line="230" w:lineRule="exact"/>
      <w:ind w:firstLine="538"/>
      <w:jc w:val="both"/>
    </w:pPr>
    <w:rPr>
      <w:rFonts w:ascii="Book Antiqua" w:eastAsia="Times New Roman" w:hAnsi="Book Antiqua" w:cs="Times New Roman"/>
      <w:sz w:val="24"/>
      <w:szCs w:val="24"/>
    </w:rPr>
  </w:style>
  <w:style w:type="paragraph" w:customStyle="1" w:styleId="Style22">
    <w:name w:val="Style22"/>
    <w:basedOn w:val="a"/>
    <w:uiPriority w:val="99"/>
    <w:rsid w:val="00130AB4"/>
    <w:pPr>
      <w:widowControl w:val="0"/>
      <w:autoSpaceDE w:val="0"/>
      <w:autoSpaceDN w:val="0"/>
      <w:adjustRightInd w:val="0"/>
      <w:spacing w:after="0" w:line="235" w:lineRule="exact"/>
    </w:pPr>
    <w:rPr>
      <w:rFonts w:ascii="Book Antiqua" w:eastAsia="Times New Roman" w:hAnsi="Book Antiqua" w:cs="Times New Roman"/>
      <w:sz w:val="24"/>
      <w:szCs w:val="24"/>
    </w:rPr>
  </w:style>
  <w:style w:type="paragraph" w:customStyle="1" w:styleId="Style23">
    <w:name w:val="Style23"/>
    <w:basedOn w:val="a"/>
    <w:uiPriority w:val="99"/>
    <w:rsid w:val="00130AB4"/>
    <w:pPr>
      <w:widowControl w:val="0"/>
      <w:autoSpaceDE w:val="0"/>
      <w:autoSpaceDN w:val="0"/>
      <w:adjustRightInd w:val="0"/>
      <w:spacing w:after="0" w:line="240" w:lineRule="auto"/>
    </w:pPr>
    <w:rPr>
      <w:rFonts w:ascii="Book Antiqua" w:eastAsia="Times New Roman" w:hAnsi="Book Antiqua" w:cs="Times New Roman"/>
      <w:sz w:val="24"/>
      <w:szCs w:val="24"/>
    </w:rPr>
  </w:style>
  <w:style w:type="paragraph" w:customStyle="1" w:styleId="Style27">
    <w:name w:val="Style27"/>
    <w:basedOn w:val="a"/>
    <w:uiPriority w:val="99"/>
    <w:rsid w:val="00130AB4"/>
    <w:pPr>
      <w:widowControl w:val="0"/>
      <w:autoSpaceDE w:val="0"/>
      <w:autoSpaceDN w:val="0"/>
      <w:adjustRightInd w:val="0"/>
      <w:spacing w:after="0" w:line="228" w:lineRule="exact"/>
    </w:pPr>
    <w:rPr>
      <w:rFonts w:ascii="Book Antiqua" w:eastAsia="Times New Roman" w:hAnsi="Book Antiqua" w:cs="Times New Roman"/>
      <w:sz w:val="24"/>
      <w:szCs w:val="24"/>
    </w:rPr>
  </w:style>
  <w:style w:type="paragraph" w:customStyle="1" w:styleId="Style28">
    <w:name w:val="Style28"/>
    <w:basedOn w:val="a"/>
    <w:uiPriority w:val="99"/>
    <w:rsid w:val="00130AB4"/>
    <w:pPr>
      <w:widowControl w:val="0"/>
      <w:autoSpaceDE w:val="0"/>
      <w:autoSpaceDN w:val="0"/>
      <w:adjustRightInd w:val="0"/>
      <w:spacing w:after="0" w:line="226" w:lineRule="exact"/>
      <w:ind w:firstLine="586"/>
      <w:jc w:val="both"/>
    </w:pPr>
    <w:rPr>
      <w:rFonts w:ascii="Book Antiqua" w:eastAsia="Times New Roman" w:hAnsi="Book Antiqua" w:cs="Times New Roman"/>
      <w:sz w:val="24"/>
      <w:szCs w:val="24"/>
    </w:rPr>
  </w:style>
  <w:style w:type="paragraph" w:customStyle="1" w:styleId="Style11">
    <w:name w:val="Style11"/>
    <w:basedOn w:val="a"/>
    <w:uiPriority w:val="99"/>
    <w:rsid w:val="00130AB4"/>
    <w:pPr>
      <w:widowControl w:val="0"/>
      <w:autoSpaceDE w:val="0"/>
      <w:autoSpaceDN w:val="0"/>
      <w:adjustRightInd w:val="0"/>
      <w:spacing w:after="0" w:line="230" w:lineRule="exact"/>
      <w:ind w:firstLine="514"/>
      <w:jc w:val="both"/>
    </w:pPr>
    <w:rPr>
      <w:rFonts w:ascii="Book Antiqua" w:eastAsia="Times New Roman" w:hAnsi="Book Antiqua" w:cs="Times New Roman"/>
      <w:sz w:val="24"/>
      <w:szCs w:val="24"/>
    </w:rPr>
  </w:style>
  <w:style w:type="paragraph" w:customStyle="1" w:styleId="Style24">
    <w:name w:val="Style24"/>
    <w:basedOn w:val="a"/>
    <w:uiPriority w:val="99"/>
    <w:rsid w:val="00130AB4"/>
    <w:pPr>
      <w:widowControl w:val="0"/>
      <w:autoSpaceDE w:val="0"/>
      <w:autoSpaceDN w:val="0"/>
      <w:adjustRightInd w:val="0"/>
      <w:spacing w:after="0" w:line="230" w:lineRule="exact"/>
      <w:ind w:hanging="350"/>
    </w:pPr>
    <w:rPr>
      <w:rFonts w:ascii="Book Antiqua" w:eastAsia="Times New Roman" w:hAnsi="Book Antiqua" w:cs="Times New Roman"/>
      <w:sz w:val="24"/>
      <w:szCs w:val="24"/>
    </w:rPr>
  </w:style>
  <w:style w:type="paragraph" w:customStyle="1" w:styleId="Style25">
    <w:name w:val="Style25"/>
    <w:basedOn w:val="a"/>
    <w:uiPriority w:val="99"/>
    <w:rsid w:val="00130AB4"/>
    <w:pPr>
      <w:widowControl w:val="0"/>
      <w:autoSpaceDE w:val="0"/>
      <w:autoSpaceDN w:val="0"/>
      <w:adjustRightInd w:val="0"/>
      <w:spacing w:after="0" w:line="267" w:lineRule="exact"/>
      <w:ind w:firstLine="355"/>
      <w:jc w:val="both"/>
    </w:pPr>
    <w:rPr>
      <w:rFonts w:ascii="Book Antiqua" w:eastAsia="Times New Roman" w:hAnsi="Book Antiqua" w:cs="Times New Roman"/>
      <w:sz w:val="24"/>
      <w:szCs w:val="24"/>
    </w:rPr>
  </w:style>
  <w:style w:type="paragraph" w:customStyle="1" w:styleId="af">
    <w:name w:val="Знак"/>
    <w:basedOn w:val="a"/>
    <w:uiPriority w:val="99"/>
    <w:rsid w:val="00130AB4"/>
    <w:pPr>
      <w:spacing w:after="160" w:line="240" w:lineRule="exact"/>
    </w:pPr>
    <w:rPr>
      <w:rFonts w:ascii="Verdana" w:eastAsia="Times New Roman" w:hAnsi="Verdana" w:cs="Times New Roman"/>
      <w:sz w:val="20"/>
      <w:szCs w:val="20"/>
      <w:lang w:val="en-US" w:eastAsia="en-US"/>
    </w:rPr>
  </w:style>
  <w:style w:type="paragraph" w:customStyle="1" w:styleId="11">
    <w:name w:val="Абзац списка1"/>
    <w:basedOn w:val="a"/>
    <w:uiPriority w:val="99"/>
    <w:rsid w:val="00130AB4"/>
    <w:pPr>
      <w:ind w:left="720"/>
    </w:pPr>
    <w:rPr>
      <w:rFonts w:ascii="Calibri" w:eastAsia="Times New Roman" w:hAnsi="Calibri" w:cs="Times New Roman"/>
      <w:lang w:eastAsia="en-US"/>
    </w:rPr>
  </w:style>
  <w:style w:type="character" w:styleId="af0">
    <w:name w:val="footnote reference"/>
    <w:basedOn w:val="a0"/>
    <w:semiHidden/>
    <w:unhideWhenUsed/>
    <w:rsid w:val="00130AB4"/>
    <w:rPr>
      <w:rFonts w:ascii="Times New Roman" w:hAnsi="Times New Roman" w:cs="Times New Roman" w:hint="default"/>
      <w:sz w:val="20"/>
      <w:vertAlign w:val="superscript"/>
    </w:rPr>
  </w:style>
  <w:style w:type="character" w:styleId="af1">
    <w:name w:val="endnote reference"/>
    <w:basedOn w:val="a0"/>
    <w:semiHidden/>
    <w:unhideWhenUsed/>
    <w:rsid w:val="00130AB4"/>
    <w:rPr>
      <w:vertAlign w:val="superscript"/>
    </w:rPr>
  </w:style>
  <w:style w:type="character" w:customStyle="1" w:styleId="FontStyle20">
    <w:name w:val="Font Style20"/>
    <w:basedOn w:val="a0"/>
    <w:rsid w:val="00130AB4"/>
    <w:rPr>
      <w:rFonts w:ascii="Cambria" w:hAnsi="Cambria" w:cs="Cambria" w:hint="default"/>
      <w:sz w:val="20"/>
      <w:szCs w:val="20"/>
    </w:rPr>
  </w:style>
  <w:style w:type="character" w:customStyle="1" w:styleId="FontStyle18">
    <w:name w:val="Font Style18"/>
    <w:basedOn w:val="a0"/>
    <w:rsid w:val="00130AB4"/>
    <w:rPr>
      <w:rFonts w:ascii="Microsoft Sans Serif" w:hAnsi="Microsoft Sans Serif" w:cs="Microsoft Sans Serif" w:hint="default"/>
      <w:sz w:val="32"/>
      <w:szCs w:val="32"/>
    </w:rPr>
  </w:style>
  <w:style w:type="character" w:customStyle="1" w:styleId="FontStyle21">
    <w:name w:val="Font Style21"/>
    <w:basedOn w:val="a0"/>
    <w:rsid w:val="00130AB4"/>
    <w:rPr>
      <w:rFonts w:ascii="Microsoft Sans Serif" w:hAnsi="Microsoft Sans Serif" w:cs="Microsoft Sans Serif" w:hint="default"/>
      <w:b/>
      <w:bCs/>
      <w:sz w:val="28"/>
      <w:szCs w:val="28"/>
    </w:rPr>
  </w:style>
  <w:style w:type="character" w:customStyle="1" w:styleId="FontStyle22">
    <w:name w:val="Font Style22"/>
    <w:basedOn w:val="a0"/>
    <w:rsid w:val="00130AB4"/>
    <w:rPr>
      <w:rFonts w:ascii="Microsoft Sans Serif" w:hAnsi="Microsoft Sans Serif" w:cs="Microsoft Sans Serif" w:hint="default"/>
      <w:spacing w:val="10"/>
      <w:sz w:val="18"/>
      <w:szCs w:val="18"/>
    </w:rPr>
  </w:style>
  <w:style w:type="character" w:customStyle="1" w:styleId="FontStyle26">
    <w:name w:val="Font Style26"/>
    <w:basedOn w:val="a0"/>
    <w:rsid w:val="00130AB4"/>
    <w:rPr>
      <w:rFonts w:ascii="Cambria" w:hAnsi="Cambria" w:cs="Cambria" w:hint="default"/>
      <w:i/>
      <w:iCs/>
      <w:sz w:val="20"/>
      <w:szCs w:val="20"/>
    </w:rPr>
  </w:style>
  <w:style w:type="character" w:customStyle="1" w:styleId="FontStyle29">
    <w:name w:val="Font Style29"/>
    <w:basedOn w:val="a0"/>
    <w:rsid w:val="00130AB4"/>
    <w:rPr>
      <w:rFonts w:ascii="Georgia" w:hAnsi="Georgia" w:cs="Georgia" w:hint="default"/>
      <w:b/>
      <w:bCs/>
      <w:sz w:val="40"/>
      <w:szCs w:val="40"/>
    </w:rPr>
  </w:style>
  <w:style w:type="character" w:customStyle="1" w:styleId="FontStyle30">
    <w:name w:val="Font Style30"/>
    <w:basedOn w:val="a0"/>
    <w:rsid w:val="00130AB4"/>
    <w:rPr>
      <w:rFonts w:ascii="Microsoft Sans Serif" w:hAnsi="Microsoft Sans Serif" w:cs="Microsoft Sans Serif" w:hint="default"/>
      <w:sz w:val="26"/>
      <w:szCs w:val="26"/>
    </w:rPr>
  </w:style>
  <w:style w:type="character" w:customStyle="1" w:styleId="FontStyle31">
    <w:name w:val="Font Style31"/>
    <w:basedOn w:val="a0"/>
    <w:rsid w:val="00130AB4"/>
    <w:rPr>
      <w:rFonts w:ascii="Cambria" w:hAnsi="Cambria" w:cs="Cambria" w:hint="default"/>
      <w:sz w:val="18"/>
      <w:szCs w:val="18"/>
    </w:rPr>
  </w:style>
  <w:style w:type="character" w:customStyle="1" w:styleId="FontStyle19">
    <w:name w:val="Font Style19"/>
    <w:basedOn w:val="a0"/>
    <w:rsid w:val="00130AB4"/>
    <w:rPr>
      <w:rFonts w:ascii="Book Antiqua" w:hAnsi="Book Antiqua" w:cs="Book Antiqua" w:hint="default"/>
      <w:i/>
      <w:iCs/>
      <w:spacing w:val="20"/>
      <w:sz w:val="18"/>
      <w:szCs w:val="18"/>
    </w:rPr>
  </w:style>
  <w:style w:type="character" w:customStyle="1" w:styleId="FontStyle24">
    <w:name w:val="Font Style24"/>
    <w:basedOn w:val="a0"/>
    <w:rsid w:val="00130AB4"/>
    <w:rPr>
      <w:rFonts w:ascii="Cambria" w:hAnsi="Cambria" w:cs="Cambria" w:hint="default"/>
      <w:b/>
      <w:bCs/>
      <w:i/>
      <w:iCs/>
      <w:spacing w:val="20"/>
      <w:sz w:val="16"/>
      <w:szCs w:val="16"/>
    </w:rPr>
  </w:style>
  <w:style w:type="character" w:customStyle="1" w:styleId="FontStyle23">
    <w:name w:val="Font Style23"/>
    <w:basedOn w:val="a0"/>
    <w:rsid w:val="00130AB4"/>
    <w:rPr>
      <w:rFonts w:ascii="Microsoft Sans Serif" w:hAnsi="Microsoft Sans Serif" w:cs="Microsoft Sans Serif" w:hint="default"/>
      <w:b/>
      <w:bCs/>
      <w:sz w:val="20"/>
      <w:szCs w:val="20"/>
    </w:rPr>
  </w:style>
  <w:style w:type="character" w:customStyle="1" w:styleId="FontStyle37">
    <w:name w:val="Font Style37"/>
    <w:basedOn w:val="a0"/>
    <w:rsid w:val="00130AB4"/>
    <w:rPr>
      <w:rFonts w:ascii="Arial" w:hAnsi="Arial" w:cs="Arial" w:hint="default"/>
      <w:sz w:val="18"/>
      <w:szCs w:val="18"/>
    </w:rPr>
  </w:style>
  <w:style w:type="character" w:customStyle="1" w:styleId="FontStyle38">
    <w:name w:val="Font Style38"/>
    <w:basedOn w:val="a0"/>
    <w:rsid w:val="00130AB4"/>
    <w:rPr>
      <w:rFonts w:ascii="Book Antiqua" w:hAnsi="Book Antiqua" w:cs="Book Antiqua" w:hint="default"/>
      <w:b/>
      <w:bCs/>
      <w:smallCaps/>
      <w:spacing w:val="10"/>
      <w:w w:val="30"/>
      <w:sz w:val="18"/>
      <w:szCs w:val="18"/>
    </w:rPr>
  </w:style>
  <w:style w:type="character" w:customStyle="1" w:styleId="FontStyle39">
    <w:name w:val="Font Style39"/>
    <w:basedOn w:val="a0"/>
    <w:rsid w:val="00130AB4"/>
    <w:rPr>
      <w:rFonts w:ascii="Arial" w:hAnsi="Arial" w:cs="Arial" w:hint="default"/>
      <w:b/>
      <w:bCs/>
      <w:i/>
      <w:iCs/>
      <w:sz w:val="18"/>
      <w:szCs w:val="18"/>
    </w:rPr>
  </w:style>
  <w:style w:type="character" w:customStyle="1" w:styleId="FontStyle40">
    <w:name w:val="Font Style40"/>
    <w:basedOn w:val="a0"/>
    <w:rsid w:val="00130AB4"/>
    <w:rPr>
      <w:rFonts w:ascii="Arial" w:hAnsi="Arial" w:cs="Arial" w:hint="default"/>
      <w:b/>
      <w:bCs/>
      <w:sz w:val="18"/>
      <w:szCs w:val="18"/>
    </w:rPr>
  </w:style>
  <w:style w:type="character" w:customStyle="1" w:styleId="FontStyle42">
    <w:name w:val="Font Style42"/>
    <w:basedOn w:val="a0"/>
    <w:rsid w:val="00130AB4"/>
    <w:rPr>
      <w:rFonts w:ascii="Book Antiqua" w:hAnsi="Book Antiqua" w:cs="Book Antiqua" w:hint="default"/>
      <w:b/>
      <w:bCs/>
      <w:spacing w:val="20"/>
      <w:sz w:val="16"/>
      <w:szCs w:val="16"/>
    </w:rPr>
  </w:style>
  <w:style w:type="character" w:customStyle="1" w:styleId="FontStyle33">
    <w:name w:val="Font Style33"/>
    <w:basedOn w:val="a0"/>
    <w:rsid w:val="00130AB4"/>
    <w:rPr>
      <w:rFonts w:ascii="Book Antiqua" w:hAnsi="Book Antiqua" w:cs="Book Antiqua" w:hint="default"/>
      <w:spacing w:val="10"/>
      <w:sz w:val="18"/>
      <w:szCs w:val="18"/>
    </w:rPr>
  </w:style>
  <w:style w:type="character" w:customStyle="1" w:styleId="FontStyle34">
    <w:name w:val="Font Style34"/>
    <w:basedOn w:val="a0"/>
    <w:rsid w:val="00130AB4"/>
    <w:rPr>
      <w:rFonts w:ascii="Book Antiqua" w:hAnsi="Book Antiqua" w:cs="Book Antiqua" w:hint="default"/>
      <w:b/>
      <w:bCs/>
      <w:sz w:val="18"/>
      <w:szCs w:val="18"/>
    </w:rPr>
  </w:style>
  <w:style w:type="character" w:customStyle="1" w:styleId="FontStyle41">
    <w:name w:val="Font Style41"/>
    <w:basedOn w:val="a0"/>
    <w:rsid w:val="00130AB4"/>
    <w:rPr>
      <w:rFonts w:ascii="Book Antiqua" w:hAnsi="Book Antiqua" w:cs="Book Antiqua" w:hint="default"/>
      <w:b/>
      <w:bCs/>
      <w:i/>
      <w:iCs/>
      <w:sz w:val="18"/>
      <w:szCs w:val="18"/>
    </w:rPr>
  </w:style>
  <w:style w:type="paragraph" w:styleId="z-">
    <w:name w:val="HTML Top of Form"/>
    <w:basedOn w:val="a"/>
    <w:next w:val="a"/>
    <w:link w:val="z-0"/>
    <w:hidden/>
    <w:uiPriority w:val="99"/>
    <w:semiHidden/>
    <w:unhideWhenUsed/>
    <w:rsid w:val="00130AB4"/>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130AB4"/>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130AB4"/>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Конец формы Знак"/>
    <w:basedOn w:val="a0"/>
    <w:link w:val="z-1"/>
    <w:uiPriority w:val="99"/>
    <w:semiHidden/>
    <w:rsid w:val="00130AB4"/>
    <w:rPr>
      <w:rFonts w:ascii="Arial" w:eastAsia="Times New Roman" w:hAnsi="Arial" w:cs="Arial"/>
      <w:vanish/>
      <w:sz w:val="16"/>
      <w:szCs w:val="16"/>
    </w:rPr>
  </w:style>
  <w:style w:type="character" w:customStyle="1" w:styleId="c3">
    <w:name w:val="c3"/>
    <w:basedOn w:val="a0"/>
    <w:rsid w:val="00130AB4"/>
  </w:style>
  <w:style w:type="character" w:customStyle="1" w:styleId="extraname">
    <w:name w:val="extraname"/>
    <w:basedOn w:val="a0"/>
    <w:rsid w:val="00130AB4"/>
  </w:style>
  <w:style w:type="character" w:customStyle="1" w:styleId="apple-converted-space">
    <w:name w:val="apple-converted-space"/>
    <w:basedOn w:val="a0"/>
    <w:rsid w:val="00130AB4"/>
  </w:style>
  <w:style w:type="table" w:styleId="af2">
    <w:name w:val="Table Grid"/>
    <w:basedOn w:val="a1"/>
    <w:rsid w:val="00130AB4"/>
    <w:pPr>
      <w:spacing w:after="0" w:line="240" w:lineRule="auto"/>
    </w:pPr>
    <w:rPr>
      <w:rFonts w:ascii="Thames" w:eastAsia="Times New Roman" w:hAnsi="Thames" w:cs="Times New Roman"/>
      <w:sz w:val="24"/>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noWrap/>
    </w:tcPr>
  </w:style>
  <w:style w:type="table" w:customStyle="1" w:styleId="12">
    <w:name w:val="Стиль таблицы1"/>
    <w:basedOn w:val="a1"/>
    <w:rsid w:val="00130AB4"/>
    <w:pPr>
      <w:spacing w:after="0" w:line="240" w:lineRule="auto"/>
    </w:pPr>
    <w:rPr>
      <w:rFonts w:ascii="Thames" w:eastAsia="Times New Roman" w:hAnsi="Thames" w:cs="Times New Roman"/>
      <w:sz w:val="28"/>
      <w:szCs w:val="20"/>
    </w:rPr>
    <w:tblPr>
      <w:tblInd w:w="0" w:type="dxa"/>
      <w:tblCellMar>
        <w:top w:w="0" w:type="dxa"/>
        <w:left w:w="108" w:type="dxa"/>
        <w:bottom w:w="0" w:type="dxa"/>
        <w:right w:w="108" w:type="dxa"/>
      </w:tblCellMar>
    </w:tblPr>
  </w:style>
  <w:style w:type="table" w:customStyle="1" w:styleId="2">
    <w:name w:val="Стиль таблицы2"/>
    <w:basedOn w:val="a1"/>
    <w:rsid w:val="00130AB4"/>
    <w:pPr>
      <w:spacing w:after="0" w:line="240" w:lineRule="auto"/>
    </w:pPr>
    <w:rPr>
      <w:rFonts w:ascii="Thames" w:eastAsia="Times New Roman" w:hAnsi="Thames" w:cs="Times New Roman"/>
      <w:sz w:val="24"/>
      <w:szCs w:val="20"/>
    </w:rPr>
    <w:tblPr>
      <w:tblInd w:w="0" w:type="dxa"/>
      <w:tblCellMar>
        <w:top w:w="0" w:type="dxa"/>
        <w:left w:w="108" w:type="dxa"/>
        <w:bottom w:w="0" w:type="dxa"/>
        <w:right w:w="108" w:type="dxa"/>
      </w:tblCellMar>
    </w:tblPr>
  </w:style>
  <w:style w:type="table" w:customStyle="1" w:styleId="3">
    <w:name w:val="Стиль таблицы3"/>
    <w:basedOn w:val="a1"/>
    <w:rsid w:val="00130AB4"/>
    <w:pPr>
      <w:spacing w:after="0" w:line="240" w:lineRule="auto"/>
      <w:jc w:val="center"/>
    </w:pPr>
    <w:rPr>
      <w:rFonts w:ascii="Thames" w:eastAsia="Times New Roman" w:hAnsi="Thames" w:cs="Times New Roman"/>
      <w:sz w:val="24"/>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Strong"/>
    <w:basedOn w:val="a0"/>
    <w:qFormat/>
    <w:rsid w:val="00130AB4"/>
    <w:rPr>
      <w:b/>
      <w:bCs/>
    </w:rPr>
  </w:style>
  <w:style w:type="paragraph" w:customStyle="1" w:styleId="TableContents">
    <w:name w:val="Table Contents"/>
    <w:basedOn w:val="a"/>
    <w:uiPriority w:val="99"/>
    <w:rsid w:val="00543536"/>
    <w:pPr>
      <w:widowControl w:val="0"/>
      <w:suppressLineNumbers/>
      <w:suppressAutoHyphens/>
      <w:autoSpaceDN w:val="0"/>
      <w:spacing w:after="0" w:line="240" w:lineRule="auto"/>
    </w:pPr>
    <w:rPr>
      <w:rFonts w:ascii="Times New Roman" w:eastAsia="Lucida Sans Unicode" w:hAnsi="Times New Roman" w:cs="Tahoma"/>
      <w:color w:val="000000"/>
      <w:kern w:val="3"/>
      <w:sz w:val="24"/>
      <w:szCs w:val="24"/>
      <w:lang w:val="en-US" w:eastAsia="en-US" w:bidi="en-US"/>
    </w:rPr>
  </w:style>
</w:styles>
</file>

<file path=word/webSettings.xml><?xml version="1.0" encoding="utf-8"?>
<w:webSettings xmlns:r="http://schemas.openxmlformats.org/officeDocument/2006/relationships" xmlns:w="http://schemas.openxmlformats.org/wordprocessingml/2006/main">
  <w:divs>
    <w:div w:id="1444493785">
      <w:bodyDiv w:val="1"/>
      <w:marLeft w:val="0"/>
      <w:marRight w:val="0"/>
      <w:marTop w:val="0"/>
      <w:marBottom w:val="0"/>
      <w:divBdr>
        <w:top w:val="none" w:sz="0" w:space="0" w:color="auto"/>
        <w:left w:val="none" w:sz="0" w:space="0" w:color="auto"/>
        <w:bottom w:val="none" w:sz="0" w:space="0" w:color="auto"/>
        <w:right w:val="none" w:sz="0" w:space="0" w:color="auto"/>
      </w:divBdr>
    </w:div>
    <w:div w:id="2088574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ool-collection.edu.ru/" TargetMode="External"/><Relationship Id="rId3" Type="http://schemas.openxmlformats.org/officeDocument/2006/relationships/settings" Target="settings.xml"/><Relationship Id="rId7" Type="http://schemas.openxmlformats.org/officeDocument/2006/relationships/hyperlink" Target="http://rus.1september.ru/rusarchive.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ramota.ru" TargetMode="External"/><Relationship Id="rId5" Type="http://schemas.openxmlformats.org/officeDocument/2006/relationships/hyperlink" Target="http://www.slovary.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1</Pages>
  <Words>14719</Words>
  <Characters>83899</Characters>
  <Application>Microsoft Office Word</Application>
  <DocSecurity>0</DocSecurity>
  <Lines>699</Lines>
  <Paragraphs>196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98422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NATACHA</dc:creator>
  <cp:keywords/>
  <dc:description/>
  <cp:lastModifiedBy>NATACHA</cp:lastModifiedBy>
  <cp:revision>25</cp:revision>
  <cp:lastPrinted>2018-09-25T02:20:00Z</cp:lastPrinted>
  <dcterms:created xsi:type="dcterms:W3CDTF">2016-09-02T13:59:00Z</dcterms:created>
  <dcterms:modified xsi:type="dcterms:W3CDTF">2018-09-25T02:21:00Z</dcterms:modified>
</cp:coreProperties>
</file>