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33B" w:rsidRPr="00E75287" w:rsidRDefault="003C233B" w:rsidP="003C2270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75287">
        <w:rPr>
          <w:rFonts w:ascii="Times New Roman" w:hAnsi="Times New Roman" w:cs="Times New Roman"/>
          <w:b/>
          <w:i/>
          <w:sz w:val="32"/>
          <w:szCs w:val="32"/>
        </w:rPr>
        <w:t>Индивидуальный план самообразования</w:t>
      </w:r>
    </w:p>
    <w:p w:rsidR="00707FAA" w:rsidRPr="00E75287" w:rsidRDefault="003C233B" w:rsidP="003C2270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75287">
        <w:rPr>
          <w:rFonts w:ascii="Times New Roman" w:hAnsi="Times New Roman" w:cs="Times New Roman"/>
          <w:b/>
          <w:i/>
          <w:sz w:val="32"/>
          <w:szCs w:val="32"/>
        </w:rPr>
        <w:t>учителя английского языка</w:t>
      </w:r>
    </w:p>
    <w:p w:rsidR="003C233B" w:rsidRPr="00E75287" w:rsidRDefault="0057395E" w:rsidP="0057395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75287">
        <w:rPr>
          <w:rFonts w:ascii="Times New Roman" w:hAnsi="Times New Roman" w:cs="Times New Roman"/>
          <w:b/>
          <w:i/>
          <w:sz w:val="32"/>
          <w:szCs w:val="32"/>
        </w:rPr>
        <w:t>МБ</w:t>
      </w:r>
      <w:r w:rsidR="00707FAA" w:rsidRPr="00E75287">
        <w:rPr>
          <w:rFonts w:ascii="Times New Roman" w:hAnsi="Times New Roman" w:cs="Times New Roman"/>
          <w:b/>
          <w:i/>
          <w:sz w:val="32"/>
          <w:szCs w:val="32"/>
        </w:rPr>
        <w:t>ОУ СОШ №</w:t>
      </w:r>
      <w:r w:rsidR="00F22942" w:rsidRPr="00F22942">
        <w:rPr>
          <w:rFonts w:ascii="Times New Roman" w:hAnsi="Times New Roman" w:cs="Times New Roman"/>
          <w:b/>
          <w:i/>
          <w:sz w:val="32"/>
          <w:szCs w:val="32"/>
        </w:rPr>
        <w:t>2</w:t>
      </w:r>
      <w:r w:rsidR="00707FAA" w:rsidRPr="00E75287">
        <w:rPr>
          <w:rFonts w:ascii="Times New Roman" w:hAnsi="Times New Roman" w:cs="Times New Roman"/>
          <w:b/>
          <w:i/>
          <w:sz w:val="32"/>
          <w:szCs w:val="32"/>
        </w:rPr>
        <w:t>4 г.</w:t>
      </w:r>
      <w:r w:rsidRPr="00E75287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707FAA" w:rsidRPr="00E75287">
        <w:rPr>
          <w:rFonts w:ascii="Times New Roman" w:hAnsi="Times New Roman" w:cs="Times New Roman"/>
          <w:b/>
          <w:i/>
          <w:sz w:val="32"/>
          <w:szCs w:val="32"/>
        </w:rPr>
        <w:t>Михайловска</w:t>
      </w:r>
    </w:p>
    <w:p w:rsidR="0057395E" w:rsidRPr="00E75287" w:rsidRDefault="0057395E" w:rsidP="0057395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proofErr w:type="spellStart"/>
      <w:r w:rsidRPr="00E75287">
        <w:rPr>
          <w:rFonts w:ascii="Times New Roman" w:hAnsi="Times New Roman" w:cs="Times New Roman"/>
          <w:b/>
          <w:i/>
          <w:sz w:val="32"/>
          <w:szCs w:val="32"/>
        </w:rPr>
        <w:t>Костандян</w:t>
      </w:r>
      <w:proofErr w:type="spellEnd"/>
      <w:r w:rsidRPr="00E75287">
        <w:rPr>
          <w:rFonts w:ascii="Times New Roman" w:hAnsi="Times New Roman" w:cs="Times New Roman"/>
          <w:b/>
          <w:i/>
          <w:sz w:val="32"/>
          <w:szCs w:val="32"/>
        </w:rPr>
        <w:t xml:space="preserve"> Ларисы </w:t>
      </w:r>
      <w:proofErr w:type="spellStart"/>
      <w:r w:rsidRPr="00E75287">
        <w:rPr>
          <w:rFonts w:ascii="Times New Roman" w:hAnsi="Times New Roman" w:cs="Times New Roman"/>
          <w:b/>
          <w:i/>
          <w:sz w:val="32"/>
          <w:szCs w:val="32"/>
        </w:rPr>
        <w:t>Сашиковны</w:t>
      </w:r>
      <w:proofErr w:type="spellEnd"/>
    </w:p>
    <w:p w:rsidR="003C2270" w:rsidRDefault="003C2270" w:rsidP="003C227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2270" w:rsidRPr="00113A31" w:rsidRDefault="00707FAA" w:rsidP="003C2270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самообразования: </w:t>
      </w:r>
      <w:r w:rsidRPr="00113A31">
        <w:rPr>
          <w:rFonts w:ascii="Times New Roman" w:hAnsi="Times New Roman" w:cs="Times New Roman"/>
          <w:b/>
          <w:sz w:val="32"/>
          <w:szCs w:val="32"/>
        </w:rPr>
        <w:t>«</w:t>
      </w:r>
      <w:r w:rsidR="00A55736" w:rsidRPr="00113A31">
        <w:rPr>
          <w:rFonts w:ascii="Times New Roman" w:hAnsi="Times New Roman" w:cs="Times New Roman"/>
          <w:sz w:val="32"/>
          <w:szCs w:val="32"/>
        </w:rPr>
        <w:t>Игровые формы</w:t>
      </w:r>
      <w:r w:rsidR="0057395E" w:rsidRPr="00113A31">
        <w:rPr>
          <w:rFonts w:ascii="Times New Roman" w:hAnsi="Times New Roman" w:cs="Times New Roman"/>
          <w:sz w:val="32"/>
          <w:szCs w:val="32"/>
        </w:rPr>
        <w:t xml:space="preserve"> обучения как один из способов формирования коммуникативной компетенции на уроках английского языка»</w:t>
      </w:r>
    </w:p>
    <w:p w:rsidR="00FA2E2B" w:rsidRPr="0038093E" w:rsidRDefault="00FA2E2B" w:rsidP="0038093E">
      <w:pPr>
        <w:rPr>
          <w:rFonts w:ascii="Times New Roman" w:hAnsi="Times New Roman" w:cs="Times New Roman"/>
          <w:b/>
          <w:sz w:val="28"/>
          <w:szCs w:val="28"/>
        </w:rPr>
      </w:pPr>
      <w:r w:rsidRPr="0038093E">
        <w:rPr>
          <w:rFonts w:ascii="Times New Roman" w:hAnsi="Times New Roman" w:cs="Times New Roman"/>
          <w:b/>
          <w:sz w:val="28"/>
          <w:szCs w:val="28"/>
        </w:rPr>
        <w:t xml:space="preserve">Цели: </w:t>
      </w:r>
    </w:p>
    <w:p w:rsidR="0038093E" w:rsidRPr="008E664F" w:rsidRDefault="00FA2E2B" w:rsidP="008E664F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sz w:val="28"/>
          <w:szCs w:val="28"/>
        </w:rPr>
        <w:t>выявление и создание услови</w:t>
      </w:r>
      <w:r w:rsidR="0057395E" w:rsidRPr="0038093E">
        <w:rPr>
          <w:rFonts w:ascii="Times New Roman" w:hAnsi="Times New Roman" w:cs="Times New Roman"/>
          <w:sz w:val="28"/>
          <w:szCs w:val="28"/>
        </w:rPr>
        <w:t>й для создание коммуникативной к</w:t>
      </w:r>
      <w:r w:rsidR="00CF6E7B" w:rsidRPr="0038093E">
        <w:rPr>
          <w:rFonts w:ascii="Times New Roman" w:hAnsi="Times New Roman" w:cs="Times New Roman"/>
          <w:sz w:val="28"/>
          <w:szCs w:val="28"/>
        </w:rPr>
        <w:t>о</w:t>
      </w:r>
      <w:r w:rsidR="0057395E" w:rsidRPr="0038093E">
        <w:rPr>
          <w:rFonts w:ascii="Times New Roman" w:hAnsi="Times New Roman" w:cs="Times New Roman"/>
          <w:sz w:val="28"/>
          <w:szCs w:val="28"/>
        </w:rPr>
        <w:t>мпетенции</w:t>
      </w:r>
      <w:r w:rsidRPr="0038093E">
        <w:rPr>
          <w:rFonts w:ascii="Times New Roman" w:hAnsi="Times New Roman" w:cs="Times New Roman"/>
          <w:sz w:val="28"/>
          <w:szCs w:val="28"/>
        </w:rPr>
        <w:t xml:space="preserve"> и творческого потенциала учащихся;</w:t>
      </w:r>
    </w:p>
    <w:p w:rsidR="0038093E" w:rsidRPr="008E664F" w:rsidRDefault="00FA2E2B" w:rsidP="008E664F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sz w:val="28"/>
          <w:szCs w:val="28"/>
        </w:rPr>
        <w:t>формирование креативного и критического мышления обучающихся</w:t>
      </w:r>
      <w:r w:rsidR="008E664F">
        <w:rPr>
          <w:rFonts w:ascii="Times New Roman" w:hAnsi="Times New Roman" w:cs="Times New Roman"/>
          <w:sz w:val="28"/>
          <w:szCs w:val="28"/>
        </w:rPr>
        <w:t>;</w:t>
      </w:r>
    </w:p>
    <w:p w:rsidR="0038093E" w:rsidRPr="008E664F" w:rsidRDefault="0038093E" w:rsidP="008E664F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Освоить новые формы и методы работы на уроках английского языка, способствующие развитию личности школьника, способной и желающей участвовать в межкультурной</w:t>
      </w:r>
      <w:r w:rsidRPr="0038093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8093E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коммуникации</w:t>
      </w:r>
      <w:r w:rsidRPr="0038093E">
        <w:rPr>
          <w:rStyle w:val="apple-converted-space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 </w:t>
      </w:r>
      <w:r w:rsidRPr="003809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изучаемом языке; </w:t>
      </w:r>
    </w:p>
    <w:p w:rsidR="0038093E" w:rsidRPr="0038093E" w:rsidRDefault="0038093E" w:rsidP="008E664F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самостоятельно совершенствоваться в овладеваемой им иноязычной речевой деятельности и умеющей применить свои знания в нужный момент;</w:t>
      </w:r>
    </w:p>
    <w:p w:rsidR="003C2270" w:rsidRPr="0038093E" w:rsidRDefault="003C2270" w:rsidP="008E664F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sz w:val="28"/>
          <w:szCs w:val="28"/>
        </w:rPr>
        <w:t>развитие у них умения оперировать полученной информацией и применение знаний на практике в различных ситуациях;</w:t>
      </w:r>
    </w:p>
    <w:p w:rsidR="003C2270" w:rsidRPr="0038093E" w:rsidRDefault="003C2270" w:rsidP="008E664F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sz w:val="28"/>
          <w:szCs w:val="28"/>
        </w:rPr>
        <w:t>развить учебно-познавательную компетенцию учащи</w:t>
      </w:r>
      <w:r w:rsidR="00CF6E7B" w:rsidRPr="0038093E">
        <w:rPr>
          <w:rFonts w:ascii="Times New Roman" w:hAnsi="Times New Roman" w:cs="Times New Roman"/>
          <w:sz w:val="28"/>
          <w:szCs w:val="28"/>
        </w:rPr>
        <w:t>хся при помощи внедрение игровой формы обучения</w:t>
      </w:r>
      <w:r w:rsidRPr="0038093E">
        <w:rPr>
          <w:rFonts w:ascii="Times New Roman" w:hAnsi="Times New Roman" w:cs="Times New Roman"/>
          <w:sz w:val="28"/>
          <w:szCs w:val="28"/>
        </w:rPr>
        <w:t>;</w:t>
      </w:r>
    </w:p>
    <w:p w:rsidR="003C2270" w:rsidRPr="0038093E" w:rsidRDefault="003C2270" w:rsidP="008E664F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sz w:val="28"/>
          <w:szCs w:val="28"/>
        </w:rPr>
        <w:t>ознакомить учащихся со способами самостоятельной работы</w:t>
      </w:r>
      <w:r w:rsidR="001C1EA5">
        <w:rPr>
          <w:rFonts w:ascii="Times New Roman" w:hAnsi="Times New Roman" w:cs="Times New Roman"/>
          <w:sz w:val="28"/>
          <w:szCs w:val="28"/>
        </w:rPr>
        <w:t xml:space="preserve"> </w:t>
      </w:r>
      <w:r w:rsidRPr="0038093E">
        <w:rPr>
          <w:rFonts w:ascii="Times New Roman" w:hAnsi="Times New Roman" w:cs="Times New Roman"/>
          <w:sz w:val="28"/>
          <w:szCs w:val="28"/>
        </w:rPr>
        <w:t>в изучении английского языка.</w:t>
      </w:r>
    </w:p>
    <w:p w:rsidR="00A004D0" w:rsidRPr="0038093E" w:rsidRDefault="00A004D0" w:rsidP="0038093E">
      <w:pPr>
        <w:rPr>
          <w:rFonts w:ascii="Times New Roman" w:hAnsi="Times New Roman" w:cs="Times New Roman"/>
          <w:b/>
          <w:sz w:val="28"/>
          <w:szCs w:val="28"/>
        </w:rPr>
      </w:pPr>
      <w:r w:rsidRPr="0038093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8093E" w:rsidRPr="0038093E" w:rsidRDefault="0038093E" w:rsidP="0038093E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0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на каждом уроке реальной</w:t>
      </w:r>
      <w:r w:rsid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0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возможности коммуникации;</w:t>
      </w:r>
    </w:p>
    <w:p w:rsidR="0038093E" w:rsidRPr="0038093E" w:rsidRDefault="0038093E" w:rsidP="0038093E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0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и защита проектов с применением информационно-коммуникационных технологий, и создание ситуаций, имитирующих языковую среду</w:t>
      </w:r>
      <w:r w:rsid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8093E" w:rsidRPr="0038093E" w:rsidRDefault="0038093E" w:rsidP="0038093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093E" w:rsidRPr="0038093E" w:rsidRDefault="0038093E" w:rsidP="0038093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093E" w:rsidRPr="008E664F" w:rsidRDefault="0038093E" w:rsidP="008E664F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применение личностно ориентированного подхода, где ученик-</w:t>
      </w:r>
      <w:r w:rsid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центре учебного процесса;</w:t>
      </w:r>
    </w:p>
    <w:p w:rsidR="0038093E" w:rsidRPr="008E664F" w:rsidRDefault="001C1EA5" w:rsidP="0038093E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учащихся в игровую</w:t>
      </w:r>
      <w:r w:rsidR="0038093E" w:rsidRP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деятельность приводит к естественному желанию говорить на языке</w:t>
      </w:r>
      <w:r w:rsid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8093E" w:rsidRPr="008E664F" w:rsidRDefault="001C1EA5" w:rsidP="0038093E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творчества,</w:t>
      </w:r>
      <w:r w:rsidR="0038093E" w:rsidRP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умения работать и различными источниками информации</w:t>
      </w:r>
      <w:r w:rsid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8093E" w:rsidRPr="008E664F" w:rsidRDefault="0038093E" w:rsidP="008E664F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внеклассной работы по предмету как шаг к развитию творческих, коммун</w:t>
      </w:r>
      <w:r w:rsid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икативных способностей учащихся;</w:t>
      </w:r>
    </w:p>
    <w:p w:rsidR="00A004D0" w:rsidRPr="008E664F" w:rsidRDefault="00A004D0" w:rsidP="008E664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664F">
        <w:rPr>
          <w:rFonts w:ascii="Times New Roman" w:hAnsi="Times New Roman" w:cs="Times New Roman"/>
          <w:sz w:val="28"/>
          <w:szCs w:val="28"/>
        </w:rPr>
        <w:t>продолжение внедрения инновационных</w:t>
      </w:r>
      <w:r w:rsidR="00720CED" w:rsidRPr="008E664F">
        <w:rPr>
          <w:rFonts w:ascii="Times New Roman" w:hAnsi="Times New Roman" w:cs="Times New Roman"/>
          <w:sz w:val="28"/>
          <w:szCs w:val="28"/>
        </w:rPr>
        <w:t xml:space="preserve"> технологий </w:t>
      </w:r>
      <w:r w:rsidRPr="008E664F">
        <w:rPr>
          <w:rFonts w:ascii="Times New Roman" w:hAnsi="Times New Roman" w:cs="Times New Roman"/>
          <w:sz w:val="28"/>
          <w:szCs w:val="28"/>
        </w:rPr>
        <w:t>в преподавание английского языка, повышая тем самым научно-теоретический уровень методики</w:t>
      </w:r>
      <w:r w:rsidR="004C774A" w:rsidRPr="008E664F">
        <w:rPr>
          <w:rFonts w:ascii="Times New Roman" w:hAnsi="Times New Roman" w:cs="Times New Roman"/>
          <w:sz w:val="28"/>
          <w:szCs w:val="28"/>
        </w:rPr>
        <w:t xml:space="preserve"> преподавания английского языка;</w:t>
      </w:r>
    </w:p>
    <w:p w:rsidR="00A004D0" w:rsidRPr="008E664F" w:rsidRDefault="00A004D0" w:rsidP="008E664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664F">
        <w:rPr>
          <w:rFonts w:ascii="Times New Roman" w:hAnsi="Times New Roman" w:cs="Times New Roman"/>
          <w:sz w:val="28"/>
          <w:szCs w:val="28"/>
        </w:rPr>
        <w:t>изучение психологических и воз</w:t>
      </w:r>
      <w:r w:rsidR="004C774A" w:rsidRPr="008E664F">
        <w:rPr>
          <w:rFonts w:ascii="Times New Roman" w:hAnsi="Times New Roman" w:cs="Times New Roman"/>
          <w:sz w:val="28"/>
          <w:szCs w:val="28"/>
        </w:rPr>
        <w:t>растных особенностей школьников;</w:t>
      </w:r>
    </w:p>
    <w:p w:rsidR="00A004D0" w:rsidRPr="008E664F" w:rsidRDefault="00CF6E7B" w:rsidP="008E664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664F">
        <w:rPr>
          <w:rFonts w:ascii="Times New Roman" w:hAnsi="Times New Roman" w:cs="Times New Roman"/>
          <w:sz w:val="28"/>
          <w:szCs w:val="28"/>
        </w:rPr>
        <w:t>создание естественной ситуации с цель</w:t>
      </w:r>
      <w:r w:rsidR="001C1EA5">
        <w:rPr>
          <w:rFonts w:ascii="Times New Roman" w:hAnsi="Times New Roman" w:cs="Times New Roman"/>
          <w:sz w:val="28"/>
          <w:szCs w:val="28"/>
        </w:rPr>
        <w:t>ю употребления речевых образцов</w:t>
      </w:r>
      <w:r w:rsidR="004C774A" w:rsidRPr="008E664F">
        <w:rPr>
          <w:rFonts w:ascii="Times New Roman" w:hAnsi="Times New Roman" w:cs="Times New Roman"/>
          <w:sz w:val="28"/>
          <w:szCs w:val="28"/>
        </w:rPr>
        <w:t>;</w:t>
      </w:r>
    </w:p>
    <w:p w:rsidR="008E664F" w:rsidRDefault="00A004D0" w:rsidP="008E664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664F">
        <w:rPr>
          <w:rFonts w:ascii="Times New Roman" w:hAnsi="Times New Roman" w:cs="Times New Roman"/>
          <w:sz w:val="28"/>
          <w:szCs w:val="28"/>
        </w:rPr>
        <w:t xml:space="preserve">создание условий: </w:t>
      </w:r>
    </w:p>
    <w:p w:rsidR="00A004D0" w:rsidRPr="008E664F" w:rsidRDefault="00A004D0" w:rsidP="008E664F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664F">
        <w:rPr>
          <w:rFonts w:ascii="Times New Roman" w:hAnsi="Times New Roman" w:cs="Times New Roman"/>
          <w:sz w:val="28"/>
          <w:szCs w:val="28"/>
        </w:rPr>
        <w:t xml:space="preserve">для проявления </w:t>
      </w:r>
      <w:r w:rsidR="00CF6E7B" w:rsidRPr="008E664F">
        <w:rPr>
          <w:rFonts w:ascii="Times New Roman" w:hAnsi="Times New Roman" w:cs="Times New Roman"/>
          <w:sz w:val="28"/>
          <w:szCs w:val="28"/>
        </w:rPr>
        <w:t xml:space="preserve">познавательного интереса и </w:t>
      </w:r>
      <w:r w:rsidR="001C1EA5">
        <w:rPr>
          <w:rFonts w:ascii="Times New Roman" w:hAnsi="Times New Roman" w:cs="Times New Roman"/>
          <w:sz w:val="28"/>
          <w:szCs w:val="28"/>
        </w:rPr>
        <w:t>творчески</w:t>
      </w:r>
      <w:bookmarkStart w:id="0" w:name="_GoBack"/>
      <w:bookmarkEnd w:id="0"/>
      <w:r w:rsidR="001C1EA5">
        <w:rPr>
          <w:rFonts w:ascii="Times New Roman" w:hAnsi="Times New Roman" w:cs="Times New Roman"/>
          <w:sz w:val="28"/>
          <w:szCs w:val="28"/>
        </w:rPr>
        <w:t xml:space="preserve">х </w:t>
      </w:r>
      <w:r w:rsidRPr="008E664F">
        <w:rPr>
          <w:rFonts w:ascii="Times New Roman" w:hAnsi="Times New Roman" w:cs="Times New Roman"/>
          <w:sz w:val="28"/>
          <w:szCs w:val="28"/>
        </w:rPr>
        <w:t>способностей учащихся на уроках,</w:t>
      </w:r>
    </w:p>
    <w:p w:rsidR="008E664F" w:rsidRDefault="00A004D0" w:rsidP="0038093E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8E664F">
        <w:rPr>
          <w:rFonts w:ascii="Times New Roman" w:hAnsi="Times New Roman" w:cs="Times New Roman"/>
          <w:sz w:val="28"/>
          <w:szCs w:val="28"/>
        </w:rPr>
        <w:t>для развития таких качеств, как ответственность и самостоятельность в приобретении</w:t>
      </w:r>
      <w:r w:rsidR="00720CED" w:rsidRPr="008E664F">
        <w:rPr>
          <w:rFonts w:ascii="Times New Roman" w:hAnsi="Times New Roman" w:cs="Times New Roman"/>
          <w:sz w:val="28"/>
          <w:szCs w:val="28"/>
        </w:rPr>
        <w:t xml:space="preserve"> необходимых знаний по предмету;</w:t>
      </w:r>
    </w:p>
    <w:p w:rsidR="00A004D0" w:rsidRPr="008E664F" w:rsidRDefault="00A004D0" w:rsidP="008E664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8E664F">
        <w:rPr>
          <w:rFonts w:ascii="Times New Roman" w:hAnsi="Times New Roman" w:cs="Times New Roman"/>
          <w:sz w:val="28"/>
          <w:szCs w:val="28"/>
        </w:rPr>
        <w:t>разработка методических рекомендаций, дидактических материалов в рамках реализуемой инновации.</w:t>
      </w:r>
    </w:p>
    <w:p w:rsidR="0074444F" w:rsidRPr="0038093E" w:rsidRDefault="0074444F" w:rsidP="0038093E">
      <w:pPr>
        <w:rPr>
          <w:rFonts w:ascii="Times New Roman" w:hAnsi="Times New Roman" w:cs="Times New Roman"/>
          <w:b/>
          <w:sz w:val="28"/>
          <w:szCs w:val="28"/>
        </w:rPr>
      </w:pPr>
      <w:r w:rsidRPr="0038093E">
        <w:rPr>
          <w:rFonts w:ascii="Times New Roman" w:hAnsi="Times New Roman" w:cs="Times New Roman"/>
          <w:b/>
          <w:sz w:val="28"/>
          <w:szCs w:val="28"/>
        </w:rPr>
        <w:t>Источники самообразования:</w:t>
      </w:r>
    </w:p>
    <w:p w:rsidR="0074444F" w:rsidRPr="0038093E" w:rsidRDefault="0074444F" w:rsidP="008E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sz w:val="28"/>
          <w:szCs w:val="28"/>
        </w:rPr>
        <w:t>СМИ, в том числе специализированная литература (методическая, научно-популярная, публицистическая, художественная);</w:t>
      </w:r>
    </w:p>
    <w:p w:rsidR="0074444F" w:rsidRPr="0038093E" w:rsidRDefault="0074444F" w:rsidP="008E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sz w:val="28"/>
          <w:szCs w:val="28"/>
        </w:rPr>
        <w:t xml:space="preserve">Интернет; </w:t>
      </w:r>
    </w:p>
    <w:p w:rsidR="0074444F" w:rsidRPr="0038093E" w:rsidRDefault="0074444F" w:rsidP="008E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sz w:val="28"/>
          <w:szCs w:val="28"/>
        </w:rPr>
        <w:t>медиа-информация на различных носителях;</w:t>
      </w:r>
    </w:p>
    <w:p w:rsidR="0074444F" w:rsidRPr="0038093E" w:rsidRDefault="0074444F" w:rsidP="008E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sz w:val="28"/>
          <w:szCs w:val="28"/>
        </w:rPr>
        <w:t>семинары, конференции, лектории,</w:t>
      </w:r>
      <w:r w:rsidR="00CF6E7B" w:rsidRPr="003809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6E7B" w:rsidRPr="0038093E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="00CF6E7B" w:rsidRPr="0038093E">
        <w:rPr>
          <w:rFonts w:ascii="Times New Roman" w:hAnsi="Times New Roman" w:cs="Times New Roman"/>
          <w:sz w:val="28"/>
          <w:szCs w:val="28"/>
        </w:rPr>
        <w:t>,</w:t>
      </w:r>
      <w:r w:rsidRPr="0038093E">
        <w:rPr>
          <w:rFonts w:ascii="Times New Roman" w:hAnsi="Times New Roman" w:cs="Times New Roman"/>
          <w:sz w:val="28"/>
          <w:szCs w:val="28"/>
        </w:rPr>
        <w:t xml:space="preserve"> мероприятия по обмену опытом, мастер-классы;</w:t>
      </w:r>
    </w:p>
    <w:p w:rsidR="000A3B72" w:rsidRPr="0038093E" w:rsidRDefault="009D04E6" w:rsidP="008E664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8093E">
        <w:rPr>
          <w:rFonts w:ascii="Times New Roman" w:hAnsi="Times New Roman" w:cs="Times New Roman"/>
          <w:b/>
          <w:sz w:val="28"/>
          <w:szCs w:val="28"/>
        </w:rPr>
        <w:t>Предполагаемые результаты:</w:t>
      </w:r>
    </w:p>
    <w:p w:rsidR="008E664F" w:rsidRPr="008E664F" w:rsidRDefault="008E664F" w:rsidP="008E664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детей работать с Интернетом, грамотно использовать полученный материал в творческих работах.</w:t>
      </w:r>
    </w:p>
    <w:p w:rsidR="008E664F" w:rsidRPr="008E664F" w:rsidRDefault="008E664F" w:rsidP="008E664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Разработать и провести открытые уроки по новым технологиям.</w:t>
      </w:r>
    </w:p>
    <w:p w:rsidR="008E664F" w:rsidRPr="008E664F" w:rsidRDefault="008E664F" w:rsidP="008E664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Периодически проводить самоанализ своей профессиональной деятельности, отчитываться о результатах работы над темой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и педсоветах.</w:t>
      </w:r>
    </w:p>
    <w:p w:rsidR="008E664F" w:rsidRPr="008E664F" w:rsidRDefault="008E664F" w:rsidP="008E664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Разработать дидактические материалы, тесты, видео пособия, способствующие системно – </w:t>
      </w:r>
      <w:proofErr w:type="spellStart"/>
      <w:r w:rsidRP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деятельностному</w:t>
      </w:r>
      <w:proofErr w:type="spellEnd"/>
      <w:r w:rsidRPr="008E6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подходу в изучении предмета.</w:t>
      </w:r>
    </w:p>
    <w:p w:rsidR="009D04E6" w:rsidRPr="008E664F" w:rsidRDefault="009D04E6" w:rsidP="008E664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664F">
        <w:rPr>
          <w:rFonts w:ascii="Times New Roman" w:hAnsi="Times New Roman" w:cs="Times New Roman"/>
          <w:sz w:val="28"/>
          <w:szCs w:val="28"/>
        </w:rPr>
        <w:t>Повысить качество преподавания предмета.</w:t>
      </w:r>
    </w:p>
    <w:p w:rsidR="009D04E6" w:rsidRPr="008E664F" w:rsidRDefault="009D04E6" w:rsidP="008E664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664F">
        <w:rPr>
          <w:rFonts w:ascii="Times New Roman" w:hAnsi="Times New Roman" w:cs="Times New Roman"/>
          <w:sz w:val="28"/>
          <w:szCs w:val="28"/>
        </w:rPr>
        <w:t xml:space="preserve">Повысить свой теоретический, научно-методический уровень, </w:t>
      </w:r>
    </w:p>
    <w:p w:rsidR="009D04E6" w:rsidRPr="008E664F" w:rsidRDefault="009D04E6" w:rsidP="008E664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664F">
        <w:rPr>
          <w:rFonts w:ascii="Times New Roman" w:hAnsi="Times New Roman" w:cs="Times New Roman"/>
          <w:sz w:val="28"/>
          <w:szCs w:val="28"/>
        </w:rPr>
        <w:t>профессиональное мастерство и компетентность.</w:t>
      </w:r>
    </w:p>
    <w:p w:rsidR="009D04E6" w:rsidRPr="008E664F" w:rsidRDefault="009D04E6" w:rsidP="008E664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664F">
        <w:rPr>
          <w:rFonts w:ascii="Times New Roman" w:hAnsi="Times New Roman" w:cs="Times New Roman"/>
          <w:sz w:val="28"/>
          <w:szCs w:val="28"/>
        </w:rPr>
        <w:t>Создать комплекты педагогических разработок с применением новых</w:t>
      </w:r>
      <w:r w:rsidR="00CF6E7B" w:rsidRPr="008E664F">
        <w:rPr>
          <w:rFonts w:ascii="Times New Roman" w:hAnsi="Times New Roman" w:cs="Times New Roman"/>
          <w:sz w:val="28"/>
          <w:szCs w:val="28"/>
        </w:rPr>
        <w:t xml:space="preserve"> игровых </w:t>
      </w:r>
      <w:r w:rsidRPr="008E664F">
        <w:rPr>
          <w:rFonts w:ascii="Times New Roman" w:hAnsi="Times New Roman" w:cs="Times New Roman"/>
          <w:sz w:val="28"/>
          <w:szCs w:val="28"/>
        </w:rPr>
        <w:t>технологий.</w:t>
      </w:r>
    </w:p>
    <w:p w:rsidR="009D04E6" w:rsidRDefault="009D04E6" w:rsidP="008E664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664F">
        <w:rPr>
          <w:rFonts w:ascii="Times New Roman" w:hAnsi="Times New Roman" w:cs="Times New Roman"/>
          <w:sz w:val="28"/>
          <w:szCs w:val="28"/>
        </w:rPr>
        <w:t>Повысить активность и результативность участия учащихся в олимпиадах и конкурсах различных уровней.</w:t>
      </w:r>
    </w:p>
    <w:p w:rsidR="00686721" w:rsidRDefault="008E664F" w:rsidP="008E664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6721" w:rsidRPr="008E664F">
        <w:rPr>
          <w:rFonts w:ascii="Times New Roman" w:hAnsi="Times New Roman" w:cs="Times New Roman"/>
          <w:sz w:val="28"/>
          <w:szCs w:val="28"/>
        </w:rPr>
        <w:t>Оказывать практическую помощь коллегам.</w:t>
      </w:r>
    </w:p>
    <w:p w:rsidR="00E75287" w:rsidRPr="008E664F" w:rsidRDefault="00E75287" w:rsidP="00E7528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29F8" w:rsidRPr="0038093E" w:rsidRDefault="006229F8" w:rsidP="0038093E">
      <w:pPr>
        <w:rPr>
          <w:rFonts w:ascii="Times New Roman" w:hAnsi="Times New Roman" w:cs="Times New Roman"/>
          <w:b/>
          <w:sz w:val="28"/>
          <w:szCs w:val="28"/>
        </w:rPr>
      </w:pPr>
      <w:r w:rsidRPr="0038093E">
        <w:rPr>
          <w:rFonts w:ascii="Times New Roman" w:hAnsi="Times New Roman" w:cs="Times New Roman"/>
          <w:b/>
          <w:sz w:val="28"/>
          <w:szCs w:val="28"/>
        </w:rPr>
        <w:t xml:space="preserve">Формы самообразования: </w:t>
      </w:r>
    </w:p>
    <w:p w:rsidR="006229F8" w:rsidRPr="0038093E" w:rsidRDefault="006229F8" w:rsidP="0038093E">
      <w:pPr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sz w:val="28"/>
          <w:szCs w:val="28"/>
        </w:rPr>
        <w:t>индивидуальная – посредством реализации индивидуального плана;</w:t>
      </w:r>
    </w:p>
    <w:p w:rsidR="006229F8" w:rsidRPr="0038093E" w:rsidRDefault="006229F8" w:rsidP="0038093E">
      <w:pPr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sz w:val="28"/>
          <w:szCs w:val="28"/>
        </w:rPr>
        <w:t>групповая – взаимодействие с коллегами, участие в заседаниях Р</w:t>
      </w:r>
      <w:r w:rsidR="008E664F">
        <w:rPr>
          <w:rFonts w:ascii="Times New Roman" w:hAnsi="Times New Roman" w:cs="Times New Roman"/>
          <w:sz w:val="28"/>
          <w:szCs w:val="28"/>
        </w:rPr>
        <w:t>МО</w:t>
      </w:r>
    </w:p>
    <w:p w:rsidR="009B1056" w:rsidRDefault="006229F8" w:rsidP="008E664F">
      <w:pPr>
        <w:rPr>
          <w:rFonts w:ascii="Times New Roman" w:hAnsi="Times New Roman" w:cs="Times New Roman"/>
          <w:sz w:val="28"/>
          <w:szCs w:val="28"/>
        </w:rPr>
      </w:pPr>
      <w:r w:rsidRPr="00E75287">
        <w:rPr>
          <w:rFonts w:ascii="Times New Roman" w:hAnsi="Times New Roman" w:cs="Times New Roman"/>
          <w:sz w:val="28"/>
          <w:szCs w:val="28"/>
        </w:rPr>
        <w:t>учителей иностранного языка с целью обмена опытом, участие в деятельности школьного методического объединения учителей иностранного языка, участие в работе сетевых сообществ.</w:t>
      </w:r>
    </w:p>
    <w:p w:rsidR="00E75287" w:rsidRDefault="00E75287" w:rsidP="008E664F">
      <w:pPr>
        <w:rPr>
          <w:rFonts w:ascii="Times New Roman" w:hAnsi="Times New Roman" w:cs="Times New Roman"/>
          <w:sz w:val="28"/>
          <w:szCs w:val="28"/>
        </w:rPr>
      </w:pPr>
    </w:p>
    <w:p w:rsidR="00E75287" w:rsidRDefault="00E75287" w:rsidP="008E664F">
      <w:pPr>
        <w:rPr>
          <w:rFonts w:ascii="Times New Roman" w:hAnsi="Times New Roman" w:cs="Times New Roman"/>
          <w:sz w:val="28"/>
          <w:szCs w:val="28"/>
        </w:rPr>
      </w:pPr>
    </w:p>
    <w:p w:rsidR="00E75287" w:rsidRDefault="00E75287" w:rsidP="008E664F">
      <w:pPr>
        <w:rPr>
          <w:rFonts w:ascii="Times New Roman" w:hAnsi="Times New Roman" w:cs="Times New Roman"/>
          <w:sz w:val="28"/>
          <w:szCs w:val="28"/>
        </w:rPr>
      </w:pPr>
    </w:p>
    <w:p w:rsidR="00E75287" w:rsidRDefault="00E75287" w:rsidP="008E664F">
      <w:pPr>
        <w:rPr>
          <w:rFonts w:ascii="Times New Roman" w:hAnsi="Times New Roman" w:cs="Times New Roman"/>
          <w:sz w:val="28"/>
          <w:szCs w:val="28"/>
        </w:rPr>
      </w:pPr>
    </w:p>
    <w:p w:rsidR="00E75287" w:rsidRDefault="00E75287" w:rsidP="008E664F">
      <w:pPr>
        <w:rPr>
          <w:rFonts w:ascii="Times New Roman" w:hAnsi="Times New Roman" w:cs="Times New Roman"/>
          <w:sz w:val="28"/>
          <w:szCs w:val="28"/>
        </w:rPr>
      </w:pPr>
    </w:p>
    <w:p w:rsidR="00E75287" w:rsidRDefault="00E75287" w:rsidP="008E664F">
      <w:pPr>
        <w:rPr>
          <w:rFonts w:ascii="Times New Roman" w:hAnsi="Times New Roman" w:cs="Times New Roman"/>
          <w:sz w:val="28"/>
          <w:szCs w:val="28"/>
        </w:rPr>
      </w:pPr>
    </w:p>
    <w:p w:rsidR="00E75287" w:rsidRDefault="00E75287" w:rsidP="008E664F">
      <w:pPr>
        <w:rPr>
          <w:rFonts w:ascii="Times New Roman" w:hAnsi="Times New Roman" w:cs="Times New Roman"/>
          <w:sz w:val="28"/>
          <w:szCs w:val="28"/>
        </w:rPr>
      </w:pPr>
    </w:p>
    <w:p w:rsidR="00E75287" w:rsidRDefault="00E75287" w:rsidP="008E664F">
      <w:pPr>
        <w:rPr>
          <w:rFonts w:ascii="Times New Roman" w:hAnsi="Times New Roman" w:cs="Times New Roman"/>
          <w:sz w:val="28"/>
          <w:szCs w:val="28"/>
        </w:rPr>
      </w:pPr>
    </w:p>
    <w:p w:rsidR="00E75287" w:rsidRDefault="00E75287" w:rsidP="008E664F">
      <w:pPr>
        <w:rPr>
          <w:rFonts w:ascii="Times New Roman" w:hAnsi="Times New Roman" w:cs="Times New Roman"/>
          <w:sz w:val="28"/>
          <w:szCs w:val="28"/>
        </w:rPr>
      </w:pPr>
    </w:p>
    <w:p w:rsidR="00E75287" w:rsidRDefault="00E75287" w:rsidP="008E664F">
      <w:pPr>
        <w:rPr>
          <w:rFonts w:ascii="Times New Roman" w:hAnsi="Times New Roman" w:cs="Times New Roman"/>
          <w:sz w:val="28"/>
          <w:szCs w:val="28"/>
        </w:rPr>
      </w:pPr>
    </w:p>
    <w:p w:rsidR="00113A31" w:rsidRPr="00E75287" w:rsidRDefault="00113A31" w:rsidP="008E664F">
      <w:pPr>
        <w:rPr>
          <w:rFonts w:ascii="Times New Roman" w:hAnsi="Times New Roman" w:cs="Times New Roman"/>
          <w:sz w:val="28"/>
          <w:szCs w:val="28"/>
        </w:rPr>
      </w:pPr>
    </w:p>
    <w:p w:rsidR="00225B91" w:rsidRPr="0038093E" w:rsidRDefault="00385C59" w:rsidP="0038093E">
      <w:pPr>
        <w:rPr>
          <w:rFonts w:ascii="Times New Roman" w:hAnsi="Times New Roman" w:cs="Times New Roman"/>
          <w:b/>
          <w:sz w:val="28"/>
          <w:szCs w:val="28"/>
        </w:rPr>
      </w:pPr>
      <w:r w:rsidRPr="0038093E">
        <w:rPr>
          <w:rFonts w:ascii="Times New Roman" w:hAnsi="Times New Roman" w:cs="Times New Roman"/>
          <w:b/>
          <w:sz w:val="28"/>
          <w:szCs w:val="28"/>
        </w:rPr>
        <w:t>Сроки реализации: сентябрь 2016</w:t>
      </w:r>
      <w:r w:rsidR="00225B91" w:rsidRPr="0038093E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38093E">
        <w:rPr>
          <w:rFonts w:ascii="Times New Roman" w:hAnsi="Times New Roman" w:cs="Times New Roman"/>
          <w:b/>
          <w:sz w:val="28"/>
          <w:szCs w:val="28"/>
        </w:rPr>
        <w:t>май 2019</w:t>
      </w:r>
      <w:r w:rsidR="00225B91" w:rsidRPr="0038093E">
        <w:rPr>
          <w:rFonts w:ascii="Times New Roman" w:hAnsi="Times New Roman" w:cs="Times New Roman"/>
          <w:b/>
          <w:sz w:val="28"/>
          <w:szCs w:val="28"/>
        </w:rPr>
        <w:t xml:space="preserve"> гг.</w:t>
      </w:r>
    </w:p>
    <w:tbl>
      <w:tblPr>
        <w:tblStyle w:val="a4"/>
        <w:tblW w:w="0" w:type="auto"/>
        <w:tblInd w:w="-1026" w:type="dxa"/>
        <w:tblLook w:val="04A0"/>
      </w:tblPr>
      <w:tblGrid>
        <w:gridCol w:w="2325"/>
        <w:gridCol w:w="5670"/>
        <w:gridCol w:w="2268"/>
      </w:tblGrid>
      <w:tr w:rsidR="000A4D67" w:rsidRPr="0038093E" w:rsidTr="000A0714">
        <w:tc>
          <w:tcPr>
            <w:tcW w:w="2325" w:type="dxa"/>
          </w:tcPr>
          <w:p w:rsidR="000A4D67" w:rsidRPr="0038093E" w:rsidRDefault="000A4D67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</w:t>
            </w:r>
          </w:p>
          <w:p w:rsidR="000A4D67" w:rsidRPr="0038093E" w:rsidRDefault="000A4D67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0A4D67" w:rsidRPr="0038093E" w:rsidRDefault="000A4D67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2268" w:type="dxa"/>
          </w:tcPr>
          <w:p w:rsidR="000A4D67" w:rsidRPr="0038093E" w:rsidRDefault="000A4D67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900719" w:rsidRPr="0038093E" w:rsidTr="000A0714">
        <w:tc>
          <w:tcPr>
            <w:tcW w:w="2325" w:type="dxa"/>
          </w:tcPr>
          <w:p w:rsidR="00900719" w:rsidRPr="0038093E" w:rsidRDefault="00900719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Диагностический</w:t>
            </w:r>
            <w:r w:rsidR="000A0714" w:rsidRPr="0038093E">
              <w:rPr>
                <w:rFonts w:ascii="Times New Roman" w:hAnsi="Times New Roman" w:cs="Times New Roman"/>
                <w:sz w:val="28"/>
                <w:szCs w:val="28"/>
              </w:rPr>
              <w:t xml:space="preserve"> - Прогностический</w:t>
            </w:r>
          </w:p>
        </w:tc>
        <w:tc>
          <w:tcPr>
            <w:tcW w:w="5670" w:type="dxa"/>
          </w:tcPr>
          <w:p w:rsidR="00900719" w:rsidRPr="0038093E" w:rsidRDefault="000A0714" w:rsidP="0038093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809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1. </w:t>
            </w:r>
            <w:r w:rsidR="00900719" w:rsidRPr="0038093E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проблемы. </w:t>
            </w: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 xml:space="preserve">Вовлечение учеников в игровую </w:t>
            </w:r>
            <w:r w:rsidR="00900719" w:rsidRPr="0038093E">
              <w:rPr>
                <w:rFonts w:ascii="Times New Roman" w:hAnsi="Times New Roman" w:cs="Times New Roman"/>
                <w:sz w:val="28"/>
                <w:szCs w:val="28"/>
              </w:rPr>
              <w:t>деятельность.</w:t>
            </w:r>
          </w:p>
          <w:p w:rsidR="00900719" w:rsidRPr="0038093E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900719" w:rsidRPr="0038093E">
              <w:rPr>
                <w:rFonts w:ascii="Times New Roman" w:hAnsi="Times New Roman" w:cs="Times New Roman"/>
                <w:sz w:val="28"/>
                <w:szCs w:val="28"/>
              </w:rPr>
              <w:t>Изучение литературы, имеющегося опыта по проблеме.</w:t>
            </w:r>
          </w:p>
          <w:p w:rsidR="00E75287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3. Определение цели и задач работы над темой.</w:t>
            </w:r>
          </w:p>
          <w:p w:rsidR="000A0714" w:rsidRPr="00E75287" w:rsidRDefault="00E75287" w:rsidP="00E752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0A0714" w:rsidRPr="00E75287">
              <w:rPr>
                <w:rFonts w:ascii="Times New Roman" w:hAnsi="Times New Roman" w:cs="Times New Roman"/>
                <w:sz w:val="28"/>
                <w:szCs w:val="28"/>
              </w:rPr>
              <w:t>Помочь учащимся осознать целесообразность игровой методики обучения</w:t>
            </w:r>
          </w:p>
          <w:p w:rsidR="000A0714" w:rsidRPr="0038093E" w:rsidRDefault="00E75287" w:rsidP="0038093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A0714" w:rsidRPr="00380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A0714" w:rsidRPr="0038093E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Разработка системы мер, направленных на решение проблемы.</w:t>
            </w:r>
          </w:p>
        </w:tc>
        <w:tc>
          <w:tcPr>
            <w:tcW w:w="2268" w:type="dxa"/>
          </w:tcPr>
          <w:p w:rsidR="00900719" w:rsidRPr="0038093E" w:rsidRDefault="00900719" w:rsidP="0038093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9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 год работы над темой</w:t>
            </w:r>
          </w:p>
        </w:tc>
      </w:tr>
      <w:tr w:rsidR="000A0714" w:rsidRPr="0038093E" w:rsidTr="004C30AD">
        <w:trPr>
          <w:trHeight w:val="65"/>
        </w:trPr>
        <w:tc>
          <w:tcPr>
            <w:tcW w:w="2325" w:type="dxa"/>
          </w:tcPr>
          <w:p w:rsidR="000A0714" w:rsidRPr="0038093E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Практический </w:t>
            </w:r>
          </w:p>
          <w:p w:rsidR="000A0714" w:rsidRPr="0038093E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A0714" w:rsidRPr="0038093E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Обобща</w:t>
            </w:r>
            <w:r w:rsidRPr="0038093E">
              <w:rPr>
                <w:rFonts w:ascii="Times New Roman" w:hAnsi="Times New Roman" w:cs="Times New Roman"/>
                <w:sz w:val="28"/>
                <w:szCs w:val="28"/>
              </w:rPr>
              <w:softHyphen/>
              <w:t>ющий</w:t>
            </w:r>
          </w:p>
        </w:tc>
        <w:tc>
          <w:tcPr>
            <w:tcW w:w="5670" w:type="dxa"/>
          </w:tcPr>
          <w:p w:rsidR="000A0714" w:rsidRPr="0038093E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1. Внедрение практических приемов и методов работы по теме самообразования.</w:t>
            </w:r>
          </w:p>
          <w:p w:rsidR="000A0714" w:rsidRPr="0038093E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2. Формирование методического комплекса разрабатываемой темы по самообразованию.</w:t>
            </w:r>
          </w:p>
          <w:p w:rsidR="000A0714" w:rsidRPr="0038093E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3. Отслеживание и мониторинг текущих и промежуточных результатов.</w:t>
            </w:r>
          </w:p>
          <w:p w:rsidR="000A0714" w:rsidRPr="0038093E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4. Оформление результатов работы по теме самообразования.</w:t>
            </w:r>
          </w:p>
          <w:p w:rsidR="000A0714" w:rsidRPr="0038093E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385C59" w:rsidRPr="0038093E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Представление материалов.</w:t>
            </w:r>
          </w:p>
        </w:tc>
        <w:tc>
          <w:tcPr>
            <w:tcW w:w="2268" w:type="dxa"/>
          </w:tcPr>
          <w:p w:rsidR="000A0714" w:rsidRPr="0038093E" w:rsidRDefault="000A0714" w:rsidP="0038093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9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 год работы над темой</w:t>
            </w:r>
          </w:p>
          <w:p w:rsidR="000A0714" w:rsidRPr="0038093E" w:rsidRDefault="000A0714" w:rsidP="0038093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714" w:rsidRPr="0038093E" w:rsidTr="004C30AD">
        <w:tc>
          <w:tcPr>
            <w:tcW w:w="2325" w:type="dxa"/>
          </w:tcPr>
          <w:p w:rsidR="000A0714" w:rsidRPr="0038093E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 xml:space="preserve"> Внедрен</w:t>
            </w:r>
            <w:r w:rsidRPr="0038093E">
              <w:rPr>
                <w:rFonts w:ascii="Times New Roman" w:hAnsi="Times New Roman" w:cs="Times New Roman"/>
                <w:sz w:val="28"/>
                <w:szCs w:val="28"/>
              </w:rPr>
              <w:softHyphen/>
              <w:t>ческий</w:t>
            </w:r>
          </w:p>
        </w:tc>
        <w:tc>
          <w:tcPr>
            <w:tcW w:w="5670" w:type="dxa"/>
          </w:tcPr>
          <w:p w:rsidR="000A0714" w:rsidRPr="0038093E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5C59" w:rsidRPr="00380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Практическое применение и использование полученного опыта в процессе дальнейшей работы.</w:t>
            </w:r>
            <w:r w:rsidR="00E75287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  <w:p w:rsidR="000A0714" w:rsidRPr="0038093E" w:rsidRDefault="000A0714" w:rsidP="00380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3E">
              <w:rPr>
                <w:rFonts w:ascii="Times New Roman" w:hAnsi="Times New Roman" w:cs="Times New Roman"/>
                <w:sz w:val="28"/>
                <w:szCs w:val="28"/>
              </w:rPr>
              <w:t>2. Распространение опыта работы по теме самообразования.</w:t>
            </w:r>
          </w:p>
        </w:tc>
        <w:tc>
          <w:tcPr>
            <w:tcW w:w="2268" w:type="dxa"/>
          </w:tcPr>
          <w:p w:rsidR="000A0714" w:rsidRPr="0038093E" w:rsidRDefault="000A0714" w:rsidP="0038093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9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III год работы над темой</w:t>
            </w:r>
          </w:p>
        </w:tc>
      </w:tr>
    </w:tbl>
    <w:p w:rsidR="00225B91" w:rsidRPr="0038093E" w:rsidRDefault="00225B91" w:rsidP="0038093E">
      <w:pPr>
        <w:rPr>
          <w:rFonts w:ascii="Times New Roman" w:hAnsi="Times New Roman" w:cs="Times New Roman"/>
          <w:sz w:val="28"/>
          <w:szCs w:val="28"/>
        </w:rPr>
      </w:pPr>
    </w:p>
    <w:p w:rsidR="00F53B46" w:rsidRPr="0038093E" w:rsidRDefault="00F53B46" w:rsidP="0038093E">
      <w:pPr>
        <w:rPr>
          <w:rFonts w:ascii="Times New Roman" w:hAnsi="Times New Roman" w:cs="Times New Roman"/>
          <w:b/>
          <w:sz w:val="28"/>
          <w:szCs w:val="28"/>
        </w:rPr>
      </w:pPr>
    </w:p>
    <w:p w:rsidR="00F53B46" w:rsidRPr="0038093E" w:rsidRDefault="00F53B46" w:rsidP="0038093E">
      <w:pPr>
        <w:rPr>
          <w:rFonts w:ascii="Times New Roman" w:hAnsi="Times New Roman" w:cs="Times New Roman"/>
          <w:b/>
          <w:sz w:val="28"/>
          <w:szCs w:val="28"/>
        </w:rPr>
      </w:pPr>
    </w:p>
    <w:p w:rsidR="00F53B46" w:rsidRPr="0038093E" w:rsidRDefault="00F53B46" w:rsidP="0038093E">
      <w:pPr>
        <w:rPr>
          <w:rFonts w:ascii="Times New Roman" w:hAnsi="Times New Roman" w:cs="Times New Roman"/>
          <w:b/>
          <w:sz w:val="28"/>
          <w:szCs w:val="28"/>
        </w:rPr>
      </w:pPr>
    </w:p>
    <w:p w:rsidR="00385C59" w:rsidRPr="0038093E" w:rsidRDefault="00385C59" w:rsidP="0038093E">
      <w:pPr>
        <w:rPr>
          <w:rFonts w:ascii="Times New Roman" w:hAnsi="Times New Roman" w:cs="Times New Roman"/>
          <w:b/>
          <w:sz w:val="28"/>
          <w:szCs w:val="28"/>
        </w:rPr>
      </w:pPr>
    </w:p>
    <w:p w:rsidR="00E75287" w:rsidRDefault="00E75287" w:rsidP="0038093E">
      <w:pPr>
        <w:rPr>
          <w:rFonts w:ascii="Times New Roman" w:hAnsi="Times New Roman" w:cs="Times New Roman"/>
          <w:b/>
          <w:sz w:val="28"/>
          <w:szCs w:val="28"/>
        </w:rPr>
      </w:pPr>
    </w:p>
    <w:p w:rsidR="00113A31" w:rsidRDefault="00113A31" w:rsidP="0038093E">
      <w:pPr>
        <w:rPr>
          <w:rFonts w:ascii="Times New Roman" w:hAnsi="Times New Roman" w:cs="Times New Roman"/>
          <w:b/>
          <w:sz w:val="28"/>
          <w:szCs w:val="28"/>
        </w:rPr>
      </w:pPr>
    </w:p>
    <w:p w:rsidR="00113A31" w:rsidRPr="0038093E" w:rsidRDefault="00113A31" w:rsidP="0038093E">
      <w:pPr>
        <w:rPr>
          <w:rFonts w:ascii="Times New Roman" w:hAnsi="Times New Roman" w:cs="Times New Roman"/>
          <w:b/>
          <w:sz w:val="28"/>
          <w:szCs w:val="28"/>
        </w:rPr>
      </w:pPr>
    </w:p>
    <w:p w:rsidR="00385C59" w:rsidRPr="0038093E" w:rsidRDefault="00385C59" w:rsidP="0038093E">
      <w:pPr>
        <w:rPr>
          <w:rFonts w:ascii="Times New Roman" w:hAnsi="Times New Roman" w:cs="Times New Roman"/>
          <w:b/>
          <w:sz w:val="28"/>
          <w:szCs w:val="28"/>
        </w:rPr>
      </w:pPr>
    </w:p>
    <w:p w:rsidR="00517540" w:rsidRPr="0038093E" w:rsidRDefault="00517540" w:rsidP="0038093E">
      <w:pPr>
        <w:rPr>
          <w:rFonts w:ascii="Times New Roman" w:hAnsi="Times New Roman" w:cs="Times New Roman"/>
          <w:b/>
          <w:sz w:val="28"/>
          <w:szCs w:val="28"/>
        </w:rPr>
      </w:pPr>
      <w:r w:rsidRPr="0038093E">
        <w:rPr>
          <w:rFonts w:ascii="Times New Roman" w:hAnsi="Times New Roman" w:cs="Times New Roman"/>
          <w:b/>
          <w:sz w:val="28"/>
          <w:szCs w:val="28"/>
        </w:rPr>
        <w:t>Литература, которую необходимо изучить:</w:t>
      </w:r>
    </w:p>
    <w:p w:rsidR="001C1EA5" w:rsidRPr="001C1EA5" w:rsidRDefault="001C1EA5" w:rsidP="001C1EA5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1EA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Самойлова, Т. А. Игры на уроках английского языка: метод.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пособие / Т.А. Самойлова. - М.</w:t>
      </w:r>
      <w:r w:rsidRPr="001C1E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ООО «Издательство АСТ», 2005. </w:t>
      </w:r>
    </w:p>
    <w:p w:rsidR="001C1EA5" w:rsidRPr="001C1EA5" w:rsidRDefault="001C1EA5" w:rsidP="001C1EA5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1EA5">
        <w:rPr>
          <w:rFonts w:ascii="Times New Roman" w:hAnsi="Times New Roman" w:cs="Times New Roman"/>
          <w:sz w:val="28"/>
          <w:szCs w:val="28"/>
          <w:lang w:eastAsia="ru-RU"/>
        </w:rPr>
        <w:t>О.</w:t>
      </w:r>
      <w:r w:rsidR="006270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1EA5">
        <w:rPr>
          <w:rFonts w:ascii="Times New Roman" w:hAnsi="Times New Roman" w:cs="Times New Roman"/>
          <w:sz w:val="28"/>
          <w:szCs w:val="28"/>
          <w:lang w:eastAsia="ru-RU"/>
        </w:rPr>
        <w:t>А.</w:t>
      </w:r>
      <w:r w:rsidR="006270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1EA5">
        <w:rPr>
          <w:rFonts w:ascii="Times New Roman" w:hAnsi="Times New Roman" w:cs="Times New Roman"/>
          <w:sz w:val="28"/>
          <w:szCs w:val="28"/>
          <w:lang w:eastAsia="ru-RU"/>
        </w:rPr>
        <w:t>Зайкова. Увлекательный английский. Волгоград.2011</w:t>
      </w:r>
    </w:p>
    <w:p w:rsidR="001C1EA5" w:rsidRPr="006270C7" w:rsidRDefault="001C1EA5" w:rsidP="006270C7">
      <w:pPr>
        <w:pStyle w:val="a3"/>
        <w:numPr>
          <w:ilvl w:val="0"/>
          <w:numId w:val="26"/>
        </w:numPr>
        <w:jc w:val="both"/>
        <w:rPr>
          <w:lang w:eastAsia="ru-RU"/>
        </w:rPr>
      </w:pPr>
      <w:r w:rsidRPr="001C1EA5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="006270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1EA5">
        <w:rPr>
          <w:rFonts w:ascii="Times New Roman" w:hAnsi="Times New Roman" w:cs="Times New Roman"/>
          <w:sz w:val="28"/>
          <w:szCs w:val="28"/>
          <w:lang w:eastAsia="ru-RU"/>
        </w:rPr>
        <w:t>Н.</w:t>
      </w:r>
      <w:r w:rsidR="006270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1EA5">
        <w:rPr>
          <w:rFonts w:ascii="Times New Roman" w:hAnsi="Times New Roman" w:cs="Times New Roman"/>
          <w:sz w:val="28"/>
          <w:szCs w:val="28"/>
          <w:lang w:eastAsia="ru-RU"/>
        </w:rPr>
        <w:t>Федорова. Игры на у</w:t>
      </w:r>
      <w:r>
        <w:rPr>
          <w:rFonts w:ascii="Times New Roman" w:hAnsi="Times New Roman" w:cs="Times New Roman"/>
          <w:sz w:val="28"/>
          <w:szCs w:val="28"/>
          <w:lang w:eastAsia="ru-RU"/>
        </w:rPr>
        <w:t>роках английского языка. ИЦ «МАР</w:t>
      </w:r>
      <w:r w:rsidRPr="001C1EA5">
        <w:rPr>
          <w:rFonts w:ascii="Times New Roman" w:hAnsi="Times New Roman" w:cs="Times New Roman"/>
          <w:sz w:val="28"/>
          <w:szCs w:val="28"/>
          <w:lang w:eastAsia="ru-RU"/>
        </w:rPr>
        <w:t>Т», 2005</w:t>
      </w:r>
      <w:r w:rsidR="006270C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C1EA5" w:rsidRDefault="001C1EA5" w:rsidP="001C1EA5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1EA5">
        <w:rPr>
          <w:rFonts w:ascii="Times New Roman" w:hAnsi="Times New Roman" w:cs="Times New Roman"/>
          <w:sz w:val="28"/>
          <w:szCs w:val="28"/>
          <w:lang w:eastAsia="ru-RU"/>
        </w:rPr>
        <w:t>Е.И. Пассов – Коммуникативное иноязычное образование. Минск</w:t>
      </w:r>
    </w:p>
    <w:p w:rsidR="001C1EA5" w:rsidRPr="001C1EA5" w:rsidRDefault="001C1EA5" w:rsidP="001C1EA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1C1EA5">
        <w:rPr>
          <w:rFonts w:ascii="Times New Roman" w:hAnsi="Times New Roman" w:cs="Times New Roman"/>
          <w:sz w:val="28"/>
          <w:szCs w:val="28"/>
          <w:lang w:eastAsia="ru-RU"/>
        </w:rPr>
        <w:t>Лексис» 2003.</w:t>
      </w:r>
    </w:p>
    <w:p w:rsidR="001C1EA5" w:rsidRPr="001C1EA5" w:rsidRDefault="001C1EA5" w:rsidP="006270C7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1C1EA5">
        <w:rPr>
          <w:rFonts w:ascii="Times New Roman" w:hAnsi="Times New Roman" w:cs="Times New Roman"/>
          <w:sz w:val="28"/>
          <w:szCs w:val="28"/>
          <w:lang w:eastAsia="ru-RU"/>
        </w:rPr>
        <w:t>Н.</w:t>
      </w:r>
      <w:r w:rsidR="006270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1EA5">
        <w:rPr>
          <w:rFonts w:ascii="Times New Roman" w:hAnsi="Times New Roman" w:cs="Times New Roman"/>
          <w:sz w:val="28"/>
          <w:szCs w:val="28"/>
          <w:lang w:eastAsia="ru-RU"/>
        </w:rPr>
        <w:t>Д.</w:t>
      </w:r>
      <w:r w:rsidR="006270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1EA5">
        <w:rPr>
          <w:rFonts w:ascii="Times New Roman" w:hAnsi="Times New Roman" w:cs="Times New Roman"/>
          <w:sz w:val="28"/>
          <w:szCs w:val="28"/>
          <w:lang w:eastAsia="ru-RU"/>
        </w:rPr>
        <w:t>Гальскова – Современная методика обучения иностранным языкам. Москва 2000.</w:t>
      </w:r>
    </w:p>
    <w:p w:rsidR="00517540" w:rsidRPr="0038093E" w:rsidRDefault="00517540" w:rsidP="0038093E">
      <w:pPr>
        <w:rPr>
          <w:rFonts w:ascii="Times New Roman" w:hAnsi="Times New Roman" w:cs="Times New Roman"/>
          <w:sz w:val="28"/>
          <w:szCs w:val="28"/>
        </w:rPr>
      </w:pPr>
      <w:r w:rsidRPr="0038093E">
        <w:rPr>
          <w:rFonts w:ascii="Times New Roman" w:hAnsi="Times New Roman" w:cs="Times New Roman"/>
          <w:sz w:val="28"/>
          <w:szCs w:val="28"/>
        </w:rPr>
        <w:t xml:space="preserve">Сеть творческих учителей http://www.it-n.ru </w:t>
      </w:r>
    </w:p>
    <w:p w:rsidR="009D04E6" w:rsidRPr="009D04E6" w:rsidRDefault="009D04E6" w:rsidP="0038093E"/>
    <w:sectPr w:rsidR="009D04E6" w:rsidRPr="009D04E6" w:rsidSect="00F11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254D8"/>
    <w:multiLevelType w:val="hybridMultilevel"/>
    <w:tmpl w:val="A80ED52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357B"/>
    <w:multiLevelType w:val="hybridMultilevel"/>
    <w:tmpl w:val="F2BCC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C7BB9"/>
    <w:multiLevelType w:val="hybridMultilevel"/>
    <w:tmpl w:val="7804C1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BB3341"/>
    <w:multiLevelType w:val="multilevel"/>
    <w:tmpl w:val="D5B07A0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792896"/>
    <w:multiLevelType w:val="hybridMultilevel"/>
    <w:tmpl w:val="A93A990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761E8"/>
    <w:multiLevelType w:val="hybridMultilevel"/>
    <w:tmpl w:val="88801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515E9B"/>
    <w:multiLevelType w:val="multilevel"/>
    <w:tmpl w:val="47B8E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091490"/>
    <w:multiLevelType w:val="hybridMultilevel"/>
    <w:tmpl w:val="F0E645D8"/>
    <w:lvl w:ilvl="0" w:tplc="3E0A5F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4061A"/>
    <w:multiLevelType w:val="hybridMultilevel"/>
    <w:tmpl w:val="7EDAF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7B7F89"/>
    <w:multiLevelType w:val="multilevel"/>
    <w:tmpl w:val="F2BCC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CF4F61"/>
    <w:multiLevelType w:val="hybridMultilevel"/>
    <w:tmpl w:val="59404D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0D31F0"/>
    <w:multiLevelType w:val="hybridMultilevel"/>
    <w:tmpl w:val="FA26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6B228A"/>
    <w:multiLevelType w:val="multilevel"/>
    <w:tmpl w:val="BE66D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922A4D"/>
    <w:multiLevelType w:val="multilevel"/>
    <w:tmpl w:val="BE66D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920D0E"/>
    <w:multiLevelType w:val="hybridMultilevel"/>
    <w:tmpl w:val="FAA41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697C66"/>
    <w:multiLevelType w:val="multilevel"/>
    <w:tmpl w:val="BE66D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1065F9"/>
    <w:multiLevelType w:val="hybridMultilevel"/>
    <w:tmpl w:val="329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B6010F"/>
    <w:multiLevelType w:val="hybridMultilevel"/>
    <w:tmpl w:val="D5B07A0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397113"/>
    <w:multiLevelType w:val="hybridMultilevel"/>
    <w:tmpl w:val="0326136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3751D5"/>
    <w:multiLevelType w:val="hybridMultilevel"/>
    <w:tmpl w:val="183051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811E86"/>
    <w:multiLevelType w:val="hybridMultilevel"/>
    <w:tmpl w:val="596A9C2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EB0F42"/>
    <w:multiLevelType w:val="hybridMultilevel"/>
    <w:tmpl w:val="F4DE7B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243C2E"/>
    <w:multiLevelType w:val="hybridMultilevel"/>
    <w:tmpl w:val="1D2EEDE0"/>
    <w:lvl w:ilvl="0" w:tplc="5F6884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2A7C8E"/>
    <w:multiLevelType w:val="hybridMultilevel"/>
    <w:tmpl w:val="21FC4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CE6EAA"/>
    <w:multiLevelType w:val="hybridMultilevel"/>
    <w:tmpl w:val="798A1CAC"/>
    <w:lvl w:ilvl="0" w:tplc="3E0A5F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7140CB"/>
    <w:multiLevelType w:val="hybridMultilevel"/>
    <w:tmpl w:val="DAC67D90"/>
    <w:lvl w:ilvl="0" w:tplc="04190009">
      <w:start w:val="1"/>
      <w:numFmt w:val="bullet"/>
      <w:lvlText w:val=""/>
      <w:lvlJc w:val="left"/>
      <w:pPr>
        <w:ind w:left="7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6"/>
  </w:num>
  <w:num w:numId="3">
    <w:abstractNumId w:val="18"/>
  </w:num>
  <w:num w:numId="4">
    <w:abstractNumId w:val="4"/>
  </w:num>
  <w:num w:numId="5">
    <w:abstractNumId w:val="20"/>
  </w:num>
  <w:num w:numId="6">
    <w:abstractNumId w:val="25"/>
  </w:num>
  <w:num w:numId="7">
    <w:abstractNumId w:val="6"/>
  </w:num>
  <w:num w:numId="8">
    <w:abstractNumId w:val="11"/>
  </w:num>
  <w:num w:numId="9">
    <w:abstractNumId w:val="21"/>
  </w:num>
  <w:num w:numId="10">
    <w:abstractNumId w:val="8"/>
  </w:num>
  <w:num w:numId="11">
    <w:abstractNumId w:val="24"/>
  </w:num>
  <w:num w:numId="12">
    <w:abstractNumId w:val="7"/>
  </w:num>
  <w:num w:numId="13">
    <w:abstractNumId w:val="10"/>
  </w:num>
  <w:num w:numId="14">
    <w:abstractNumId w:val="13"/>
  </w:num>
  <w:num w:numId="15">
    <w:abstractNumId w:val="19"/>
  </w:num>
  <w:num w:numId="16">
    <w:abstractNumId w:val="15"/>
  </w:num>
  <w:num w:numId="17">
    <w:abstractNumId w:val="12"/>
  </w:num>
  <w:num w:numId="18">
    <w:abstractNumId w:val="0"/>
  </w:num>
  <w:num w:numId="19">
    <w:abstractNumId w:val="17"/>
  </w:num>
  <w:num w:numId="20">
    <w:abstractNumId w:val="5"/>
  </w:num>
  <w:num w:numId="21">
    <w:abstractNumId w:val="3"/>
  </w:num>
  <w:num w:numId="22">
    <w:abstractNumId w:val="1"/>
  </w:num>
  <w:num w:numId="23">
    <w:abstractNumId w:val="2"/>
  </w:num>
  <w:num w:numId="24">
    <w:abstractNumId w:val="9"/>
  </w:num>
  <w:num w:numId="25">
    <w:abstractNumId w:val="14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33B"/>
    <w:rsid w:val="000619BE"/>
    <w:rsid w:val="000A0714"/>
    <w:rsid w:val="000A3B72"/>
    <w:rsid w:val="000A4D67"/>
    <w:rsid w:val="000F3DFE"/>
    <w:rsid w:val="000F4F31"/>
    <w:rsid w:val="00113A31"/>
    <w:rsid w:val="00123312"/>
    <w:rsid w:val="00161AA1"/>
    <w:rsid w:val="001C1EA5"/>
    <w:rsid w:val="00225B91"/>
    <w:rsid w:val="0024550F"/>
    <w:rsid w:val="0038093E"/>
    <w:rsid w:val="00385C59"/>
    <w:rsid w:val="003C2270"/>
    <w:rsid w:val="003C233B"/>
    <w:rsid w:val="0045209A"/>
    <w:rsid w:val="004C774A"/>
    <w:rsid w:val="004D1865"/>
    <w:rsid w:val="00517540"/>
    <w:rsid w:val="0057395E"/>
    <w:rsid w:val="006229F8"/>
    <w:rsid w:val="006270C7"/>
    <w:rsid w:val="006277A8"/>
    <w:rsid w:val="00686721"/>
    <w:rsid w:val="00707FAA"/>
    <w:rsid w:val="00720CED"/>
    <w:rsid w:val="0074444F"/>
    <w:rsid w:val="0075395F"/>
    <w:rsid w:val="008E664F"/>
    <w:rsid w:val="008F69AD"/>
    <w:rsid w:val="00900719"/>
    <w:rsid w:val="009B1056"/>
    <w:rsid w:val="009D04E6"/>
    <w:rsid w:val="00A004D0"/>
    <w:rsid w:val="00A05EF2"/>
    <w:rsid w:val="00A55736"/>
    <w:rsid w:val="00CF6E7B"/>
    <w:rsid w:val="00D81C89"/>
    <w:rsid w:val="00D93E6E"/>
    <w:rsid w:val="00DD0A16"/>
    <w:rsid w:val="00E15051"/>
    <w:rsid w:val="00E57EEA"/>
    <w:rsid w:val="00E75287"/>
    <w:rsid w:val="00EF4861"/>
    <w:rsid w:val="00F1128C"/>
    <w:rsid w:val="00F22942"/>
    <w:rsid w:val="00F53B46"/>
    <w:rsid w:val="00FA2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AA1"/>
  </w:style>
  <w:style w:type="paragraph" w:styleId="1">
    <w:name w:val="heading 1"/>
    <w:basedOn w:val="a"/>
    <w:next w:val="a"/>
    <w:link w:val="10"/>
    <w:uiPriority w:val="9"/>
    <w:qFormat/>
    <w:rsid w:val="001C1E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E2B"/>
    <w:pPr>
      <w:ind w:left="720"/>
      <w:contextualSpacing/>
    </w:pPr>
  </w:style>
  <w:style w:type="paragraph" w:customStyle="1" w:styleId="11">
    <w:name w:val="Знак1"/>
    <w:basedOn w:val="a"/>
    <w:rsid w:val="00225B9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4">
    <w:name w:val="Table Grid"/>
    <w:basedOn w:val="a1"/>
    <w:uiPriority w:val="59"/>
    <w:rsid w:val="009B10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45209A"/>
    <w:pPr>
      <w:spacing w:after="0" w:line="360" w:lineRule="auto"/>
    </w:pPr>
    <w:rPr>
      <w:rFonts w:ascii="Arial" w:eastAsia="Times New Roman" w:hAnsi="Arial" w:cs="Arial"/>
      <w:color w:val="333333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38093E"/>
  </w:style>
  <w:style w:type="paragraph" w:styleId="a6">
    <w:name w:val="No Spacing"/>
    <w:uiPriority w:val="1"/>
    <w:qFormat/>
    <w:rsid w:val="0038093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C1E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ЭДИК МОВСИСЯН</cp:lastModifiedBy>
  <cp:revision>6</cp:revision>
  <dcterms:created xsi:type="dcterms:W3CDTF">2017-01-15T10:57:00Z</dcterms:created>
  <dcterms:modified xsi:type="dcterms:W3CDTF">2018-11-03T16:28:00Z</dcterms:modified>
</cp:coreProperties>
</file>