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BC3" w:rsidRPr="00D66F2D" w:rsidRDefault="00C93BC3" w:rsidP="00C93BC3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Департамент образования м</w:t>
      </w:r>
      <w:r w:rsidRPr="00D66F2D">
        <w:rPr>
          <w:rFonts w:ascii="Arial" w:hAnsi="Arial" w:cs="Arial"/>
          <w:b/>
          <w:bCs/>
          <w:sz w:val="20"/>
          <w:szCs w:val="20"/>
        </w:rPr>
        <w:t>инистерства образования Тульской области</w:t>
      </w:r>
    </w:p>
    <w:p w:rsidR="00C93BC3" w:rsidRPr="00C93BC3" w:rsidRDefault="00C93BC3" w:rsidP="00C93B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C93BC3">
        <w:rPr>
          <w:rFonts w:ascii="Arial" w:hAnsi="Arial" w:cs="Arial"/>
          <w:sz w:val="24"/>
          <w:szCs w:val="24"/>
        </w:rPr>
        <w:t>Государственное общеобразовательное учреждение Тульской области</w:t>
      </w:r>
    </w:p>
    <w:p w:rsidR="00C93BC3" w:rsidRPr="00C93BC3" w:rsidRDefault="00C93BC3" w:rsidP="00C93BC3">
      <w:pPr>
        <w:pStyle w:val="2"/>
        <w:spacing w:before="0" w:after="0" w:line="276" w:lineRule="auto"/>
        <w:jc w:val="center"/>
        <w:rPr>
          <w:rFonts w:ascii="Arial" w:hAnsi="Arial" w:cs="Arial"/>
          <w:b w:val="0"/>
          <w:bCs w:val="0"/>
          <w:i w:val="0"/>
          <w:iCs w:val="0"/>
        </w:rPr>
      </w:pPr>
      <w:r w:rsidRPr="00C93BC3">
        <w:rPr>
          <w:rFonts w:ascii="Arial" w:hAnsi="Arial" w:cs="Arial"/>
          <w:b w:val="0"/>
          <w:bCs w:val="0"/>
          <w:i w:val="0"/>
        </w:rPr>
        <w:t>«</w:t>
      </w:r>
      <w:proofErr w:type="spellStart"/>
      <w:r w:rsidRPr="00C93BC3">
        <w:rPr>
          <w:rFonts w:ascii="Arial" w:hAnsi="Arial" w:cs="Arial"/>
          <w:b w:val="0"/>
          <w:bCs w:val="0"/>
          <w:i w:val="0"/>
        </w:rPr>
        <w:t>Новомосковский</w:t>
      </w:r>
      <w:proofErr w:type="spellEnd"/>
      <w:r w:rsidRPr="00C93BC3">
        <w:rPr>
          <w:rFonts w:ascii="Arial" w:hAnsi="Arial" w:cs="Arial"/>
          <w:b w:val="0"/>
          <w:bCs w:val="0"/>
          <w:i w:val="0"/>
        </w:rPr>
        <w:t xml:space="preserve"> областной центр образования»</w:t>
      </w:r>
    </w:p>
    <w:p w:rsidR="00C93BC3" w:rsidRDefault="00C93BC3" w:rsidP="00C93BC3"/>
    <w:p w:rsidR="00C93BC3" w:rsidRDefault="00C93BC3" w:rsidP="00C93BC3">
      <w:pPr>
        <w:ind w:firstLine="0"/>
      </w:pPr>
    </w:p>
    <w:tbl>
      <w:tblPr>
        <w:tblpPr w:leftFromText="180" w:rightFromText="180" w:vertAnchor="page" w:horzAnchor="margin" w:tblpY="2446"/>
        <w:tblW w:w="49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5"/>
        <w:gridCol w:w="918"/>
        <w:gridCol w:w="4550"/>
      </w:tblGrid>
      <w:tr w:rsidR="00C93BC3" w:rsidRPr="002B1076" w:rsidTr="00C93BC3">
        <w:trPr>
          <w:trHeight w:val="2415"/>
        </w:trPr>
        <w:tc>
          <w:tcPr>
            <w:tcW w:w="225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93BC3" w:rsidRPr="002B1076" w:rsidRDefault="00C93BC3" w:rsidP="00C93BC3">
            <w:pPr>
              <w:pStyle w:val="a8"/>
              <w:rPr>
                <w:rFonts w:ascii="Arial" w:hAnsi="Arial" w:cs="Arial"/>
                <w:b w:val="0"/>
                <w:bCs w:val="0"/>
              </w:rPr>
            </w:pPr>
            <w:proofErr w:type="gramStart"/>
            <w:r w:rsidRPr="002B107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П</w:t>
            </w:r>
            <w:proofErr w:type="gramEnd"/>
            <w:r w:rsidRPr="002B107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Р И Н Я Т О</w:t>
            </w:r>
          </w:p>
          <w:p w:rsidR="00C93BC3" w:rsidRPr="002B1076" w:rsidRDefault="00C93BC3" w:rsidP="00C93BC3">
            <w:pPr>
              <w:pStyle w:val="a8"/>
              <w:rPr>
                <w:rFonts w:ascii="Arial" w:hAnsi="Arial" w:cs="Arial"/>
                <w:b w:val="0"/>
                <w:bCs w:val="0"/>
                <w:sz w:val="6"/>
                <w:szCs w:val="6"/>
              </w:rPr>
            </w:pPr>
            <w:r w:rsidRPr="002B1076">
              <w:rPr>
                <w:rFonts w:ascii="Arial" w:hAnsi="Arial" w:cs="Arial"/>
                <w:b w:val="0"/>
                <w:bCs w:val="0"/>
                <w:sz w:val="6"/>
                <w:szCs w:val="6"/>
              </w:rPr>
              <w:t xml:space="preserve"> </w:t>
            </w:r>
          </w:p>
          <w:p w:rsidR="00C93BC3" w:rsidRPr="002B1076" w:rsidRDefault="00C93BC3" w:rsidP="00C93BC3">
            <w:pPr>
              <w:pStyle w:val="a8"/>
              <w:rPr>
                <w:rFonts w:ascii="Arial" w:hAnsi="Arial" w:cs="Arial"/>
                <w:b w:val="0"/>
                <w:bCs w:val="0"/>
              </w:rPr>
            </w:pPr>
            <w:r w:rsidRPr="002B107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педагогическим советом</w:t>
            </w:r>
          </w:p>
          <w:p w:rsidR="00C93BC3" w:rsidRPr="002B1076" w:rsidRDefault="00C93BC3" w:rsidP="00C93BC3">
            <w:pPr>
              <w:pStyle w:val="a8"/>
              <w:rPr>
                <w:rFonts w:ascii="Arial" w:hAnsi="Arial" w:cs="Arial"/>
                <w:b w:val="0"/>
                <w:bCs w:val="0"/>
                <w:sz w:val="6"/>
                <w:szCs w:val="6"/>
              </w:rPr>
            </w:pPr>
          </w:p>
          <w:p w:rsidR="00C93BC3" w:rsidRPr="002B1076" w:rsidRDefault="00C93BC3" w:rsidP="00C93BC3">
            <w:pPr>
              <w:pStyle w:val="a8"/>
              <w:rPr>
                <w:rFonts w:ascii="Arial" w:hAnsi="Arial" w:cs="Arial"/>
              </w:rPr>
            </w:pPr>
            <w:r w:rsidRPr="002B1076">
              <w:rPr>
                <w:rFonts w:ascii="Arial" w:hAnsi="Arial" w:cs="Arial"/>
                <w:sz w:val="22"/>
                <w:szCs w:val="22"/>
              </w:rPr>
              <w:t>государственного общеобразовательного учреждения Тульской области</w:t>
            </w:r>
          </w:p>
          <w:p w:rsidR="00C93BC3" w:rsidRPr="002B1076" w:rsidRDefault="00C93BC3" w:rsidP="00C93BC3">
            <w:pPr>
              <w:pStyle w:val="a8"/>
              <w:rPr>
                <w:rFonts w:ascii="Arial" w:hAnsi="Arial" w:cs="Arial"/>
              </w:rPr>
            </w:pPr>
            <w:r w:rsidRPr="002B1076">
              <w:rPr>
                <w:rFonts w:ascii="Arial" w:hAnsi="Arial" w:cs="Arial"/>
                <w:sz w:val="22"/>
                <w:szCs w:val="22"/>
              </w:rPr>
              <w:t>«</w:t>
            </w:r>
            <w:proofErr w:type="spellStart"/>
            <w:r w:rsidRPr="002B1076">
              <w:rPr>
                <w:rFonts w:ascii="Arial" w:hAnsi="Arial" w:cs="Arial"/>
                <w:sz w:val="22"/>
                <w:szCs w:val="22"/>
              </w:rPr>
              <w:t>Новомосковский</w:t>
            </w:r>
            <w:proofErr w:type="spellEnd"/>
            <w:r w:rsidRPr="002B1076">
              <w:rPr>
                <w:rFonts w:ascii="Arial" w:hAnsi="Arial" w:cs="Arial"/>
                <w:sz w:val="22"/>
                <w:szCs w:val="22"/>
              </w:rPr>
              <w:t xml:space="preserve"> областной центр </w:t>
            </w:r>
          </w:p>
          <w:p w:rsidR="00C93BC3" w:rsidRPr="002B1076" w:rsidRDefault="00C93BC3" w:rsidP="00C93BC3">
            <w:pPr>
              <w:pStyle w:val="a8"/>
              <w:rPr>
                <w:rFonts w:ascii="Arial" w:hAnsi="Arial" w:cs="Arial"/>
              </w:rPr>
            </w:pPr>
            <w:r w:rsidRPr="002B1076">
              <w:rPr>
                <w:rFonts w:ascii="Arial" w:hAnsi="Arial" w:cs="Arial"/>
                <w:sz w:val="22"/>
                <w:szCs w:val="22"/>
              </w:rPr>
              <w:t>образования»</w:t>
            </w:r>
          </w:p>
          <w:p w:rsidR="00C93BC3" w:rsidRPr="002B1076" w:rsidRDefault="00C93BC3" w:rsidP="00C93BC3">
            <w:pPr>
              <w:pStyle w:val="a8"/>
              <w:rPr>
                <w:rFonts w:ascii="Arial" w:hAnsi="Arial" w:cs="Arial"/>
              </w:rPr>
            </w:pPr>
          </w:p>
          <w:p w:rsidR="00C93BC3" w:rsidRPr="002B1076" w:rsidRDefault="00C93BC3" w:rsidP="00C93BC3">
            <w:pPr>
              <w:pStyle w:val="a8"/>
              <w:rPr>
                <w:rFonts w:ascii="Arial" w:hAnsi="Arial" w:cs="Arial"/>
                <w:b w:val="0"/>
                <w:bCs w:val="0"/>
              </w:rPr>
            </w:pPr>
            <w:r w:rsidRPr="002B107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Протокол </w:t>
            </w:r>
          </w:p>
          <w:p w:rsidR="00C93BC3" w:rsidRPr="002B1076" w:rsidRDefault="00C93BC3" w:rsidP="00C93BC3">
            <w:pPr>
              <w:pStyle w:val="a8"/>
              <w:rPr>
                <w:rFonts w:ascii="Arial" w:hAnsi="Arial" w:cs="Arial"/>
              </w:rPr>
            </w:pPr>
          </w:p>
          <w:p w:rsidR="00C93BC3" w:rsidRPr="002B1076" w:rsidRDefault="00C93BC3" w:rsidP="00C93BC3">
            <w:pPr>
              <w:pStyle w:val="a8"/>
              <w:rPr>
                <w:rFonts w:ascii="Arial" w:hAnsi="Arial" w:cs="Arial"/>
                <w:b w:val="0"/>
                <w:bCs w:val="0"/>
              </w:rPr>
            </w:pPr>
            <w:r w:rsidRPr="002B107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от </w:t>
            </w:r>
            <w:r w:rsidR="00F2198A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29</w:t>
            </w:r>
            <w:r w:rsidRPr="002B107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августа 201</w:t>
            </w:r>
            <w:r w:rsidR="00F2198A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9</w:t>
            </w:r>
            <w:r w:rsidRPr="002B107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г. № </w:t>
            </w:r>
            <w:r w:rsidR="008C5510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1</w:t>
            </w:r>
          </w:p>
          <w:p w:rsidR="00C93BC3" w:rsidRPr="002B1076" w:rsidRDefault="00C93BC3" w:rsidP="00C93BC3">
            <w:pPr>
              <w:pStyle w:val="a8"/>
              <w:jc w:val="lef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46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93BC3" w:rsidRPr="002B1076" w:rsidRDefault="00C93BC3" w:rsidP="00C93BC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8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93BC3" w:rsidRPr="00C93BC3" w:rsidRDefault="00C93BC3" w:rsidP="0044539F">
            <w:pPr>
              <w:pStyle w:val="2"/>
              <w:spacing w:before="0" w:after="0"/>
              <w:ind w:firstLine="0"/>
              <w:jc w:val="center"/>
              <w:rPr>
                <w:rFonts w:ascii="Arial" w:hAnsi="Arial" w:cs="Arial"/>
                <w:b w:val="0"/>
                <w:bCs w:val="0"/>
                <w:iCs w:val="0"/>
                <w:noProof/>
                <w:sz w:val="22"/>
                <w:szCs w:val="22"/>
              </w:rPr>
            </w:pPr>
            <w:r w:rsidRPr="00C93BC3">
              <w:rPr>
                <w:rFonts w:ascii="Arial" w:hAnsi="Arial" w:cs="Arial"/>
                <w:b w:val="0"/>
                <w:bCs w:val="0"/>
                <w:noProof/>
                <w:sz w:val="22"/>
                <w:szCs w:val="22"/>
              </w:rPr>
              <w:t>У Т В Е Р Ж Д Е Н О</w:t>
            </w:r>
          </w:p>
          <w:p w:rsidR="00C93BC3" w:rsidRPr="002B1076" w:rsidRDefault="00C93BC3" w:rsidP="00C93BC3">
            <w:pPr>
              <w:pStyle w:val="a8"/>
              <w:rPr>
                <w:rFonts w:ascii="Arial" w:hAnsi="Arial" w:cs="Arial"/>
                <w:b w:val="0"/>
                <w:bCs w:val="0"/>
                <w:sz w:val="6"/>
                <w:szCs w:val="6"/>
              </w:rPr>
            </w:pPr>
          </w:p>
          <w:p w:rsidR="00C93BC3" w:rsidRPr="002B1076" w:rsidRDefault="00C93BC3" w:rsidP="00C93BC3">
            <w:pPr>
              <w:pStyle w:val="a8"/>
              <w:rPr>
                <w:rFonts w:ascii="Arial" w:hAnsi="Arial" w:cs="Arial"/>
                <w:b w:val="0"/>
                <w:bCs w:val="0"/>
              </w:rPr>
            </w:pPr>
            <w:r w:rsidRPr="002B107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д и </w:t>
            </w:r>
            <w:proofErr w:type="gramStart"/>
            <w:r w:rsidRPr="002B107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р</w:t>
            </w:r>
            <w:proofErr w:type="gramEnd"/>
            <w:r w:rsidRPr="002B107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е к т о р о м</w:t>
            </w:r>
          </w:p>
          <w:p w:rsidR="00C93BC3" w:rsidRPr="002B1076" w:rsidRDefault="00C93BC3" w:rsidP="00C93BC3">
            <w:pPr>
              <w:pStyle w:val="a8"/>
              <w:rPr>
                <w:rFonts w:ascii="Arial" w:hAnsi="Arial" w:cs="Arial"/>
                <w:b w:val="0"/>
                <w:bCs w:val="0"/>
                <w:sz w:val="6"/>
                <w:szCs w:val="6"/>
              </w:rPr>
            </w:pPr>
          </w:p>
          <w:p w:rsidR="00C93BC3" w:rsidRPr="002B1076" w:rsidRDefault="00C93BC3" w:rsidP="00C93BC3">
            <w:pPr>
              <w:pStyle w:val="a8"/>
              <w:rPr>
                <w:rFonts w:ascii="Arial" w:hAnsi="Arial" w:cs="Arial"/>
              </w:rPr>
            </w:pPr>
            <w:r w:rsidRPr="002B1076">
              <w:rPr>
                <w:rFonts w:ascii="Arial" w:hAnsi="Arial" w:cs="Arial"/>
                <w:sz w:val="22"/>
                <w:szCs w:val="22"/>
              </w:rPr>
              <w:t>государственного общеобразовательного учреждения Тульской области</w:t>
            </w:r>
          </w:p>
          <w:p w:rsidR="00C93BC3" w:rsidRPr="002B1076" w:rsidRDefault="00C93BC3" w:rsidP="00C93BC3">
            <w:pPr>
              <w:pStyle w:val="a8"/>
              <w:rPr>
                <w:rFonts w:ascii="Arial" w:hAnsi="Arial" w:cs="Arial"/>
              </w:rPr>
            </w:pPr>
            <w:r w:rsidRPr="002B1076">
              <w:rPr>
                <w:rFonts w:ascii="Arial" w:hAnsi="Arial" w:cs="Arial"/>
                <w:sz w:val="22"/>
                <w:szCs w:val="22"/>
              </w:rPr>
              <w:t>«</w:t>
            </w:r>
            <w:proofErr w:type="spellStart"/>
            <w:r w:rsidRPr="002B1076">
              <w:rPr>
                <w:rFonts w:ascii="Arial" w:hAnsi="Arial" w:cs="Arial"/>
                <w:sz w:val="22"/>
                <w:szCs w:val="22"/>
              </w:rPr>
              <w:t>Новомосковский</w:t>
            </w:r>
            <w:proofErr w:type="spellEnd"/>
            <w:r w:rsidRPr="002B1076">
              <w:rPr>
                <w:rFonts w:ascii="Arial" w:hAnsi="Arial" w:cs="Arial"/>
                <w:sz w:val="22"/>
                <w:szCs w:val="22"/>
              </w:rPr>
              <w:t xml:space="preserve"> областной центр </w:t>
            </w:r>
          </w:p>
          <w:p w:rsidR="00C93BC3" w:rsidRPr="002B1076" w:rsidRDefault="00C93BC3" w:rsidP="00C93BC3">
            <w:pPr>
              <w:pStyle w:val="a8"/>
              <w:rPr>
                <w:rFonts w:ascii="Arial" w:hAnsi="Arial" w:cs="Arial"/>
              </w:rPr>
            </w:pPr>
            <w:r w:rsidRPr="002B1076">
              <w:rPr>
                <w:rFonts w:ascii="Arial" w:hAnsi="Arial" w:cs="Arial"/>
                <w:sz w:val="22"/>
                <w:szCs w:val="22"/>
              </w:rPr>
              <w:t>образования»</w:t>
            </w:r>
          </w:p>
          <w:p w:rsidR="00C93BC3" w:rsidRPr="002B1076" w:rsidRDefault="00C93BC3" w:rsidP="00C93BC3">
            <w:pPr>
              <w:pStyle w:val="a8"/>
              <w:jc w:val="left"/>
              <w:rPr>
                <w:rFonts w:ascii="Arial" w:hAnsi="Arial" w:cs="Arial"/>
                <w:b w:val="0"/>
                <w:bCs w:val="0"/>
              </w:rPr>
            </w:pPr>
          </w:p>
          <w:p w:rsidR="00C93BC3" w:rsidRPr="002B1076" w:rsidRDefault="00C93BC3" w:rsidP="00C93BC3">
            <w:pPr>
              <w:pStyle w:val="a8"/>
              <w:rPr>
                <w:rFonts w:ascii="Arial" w:hAnsi="Arial" w:cs="Arial"/>
                <w:b w:val="0"/>
                <w:bCs w:val="0"/>
              </w:rPr>
            </w:pPr>
            <w:r w:rsidRPr="002B107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Приложение № 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1</w:t>
            </w:r>
            <w:r w:rsidRPr="002B107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к приказу </w:t>
            </w:r>
          </w:p>
          <w:p w:rsidR="00C93BC3" w:rsidRPr="002B1076" w:rsidRDefault="00C93BC3" w:rsidP="00C93BC3">
            <w:pPr>
              <w:pStyle w:val="a8"/>
              <w:rPr>
                <w:rFonts w:ascii="Arial" w:hAnsi="Arial" w:cs="Arial"/>
              </w:rPr>
            </w:pPr>
          </w:p>
          <w:p w:rsidR="00C93BC3" w:rsidRPr="002B1076" w:rsidRDefault="00C93BC3" w:rsidP="00C93BC3">
            <w:pPr>
              <w:pStyle w:val="a8"/>
              <w:rPr>
                <w:rFonts w:ascii="Arial" w:hAnsi="Arial" w:cs="Arial"/>
                <w:b w:val="0"/>
                <w:bCs w:val="0"/>
              </w:rPr>
            </w:pPr>
            <w:r w:rsidRPr="002B107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от </w:t>
            </w:r>
            <w:r w:rsidR="00F2198A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02</w:t>
            </w:r>
            <w:r w:rsidRPr="002B107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сентября 201</w:t>
            </w:r>
            <w:r w:rsidR="00F2198A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9</w:t>
            </w:r>
            <w:r w:rsidRPr="002B107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г. № </w:t>
            </w:r>
            <w:r w:rsidR="00F2198A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222</w:t>
            </w:r>
            <w:r w:rsidR="008C5510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-д</w:t>
            </w:r>
          </w:p>
          <w:p w:rsidR="00C93BC3" w:rsidRPr="002B1076" w:rsidRDefault="00C93BC3" w:rsidP="00C93BC3">
            <w:pPr>
              <w:pStyle w:val="a8"/>
              <w:jc w:val="left"/>
              <w:rPr>
                <w:rFonts w:ascii="Arial" w:hAnsi="Arial" w:cs="Arial"/>
                <w:i/>
                <w:iCs/>
              </w:rPr>
            </w:pPr>
          </w:p>
        </w:tc>
      </w:tr>
    </w:tbl>
    <w:p w:rsidR="00C93BC3" w:rsidRDefault="00F2198A" w:rsidP="00C93BC3">
      <w:pPr>
        <w:pStyle w:val="Style3"/>
        <w:widowControl/>
        <w:spacing w:before="5" w:line="240" w:lineRule="auto"/>
        <w:rPr>
          <w:rStyle w:val="FontStyle139"/>
          <w:rFonts w:ascii="Arial" w:hAnsi="Arial" w:cs="Arial"/>
          <w:b w:val="0"/>
          <w:sz w:val="32"/>
          <w:szCs w:val="32"/>
        </w:rPr>
      </w:pPr>
      <w:r>
        <w:rPr>
          <w:rStyle w:val="FontStyle139"/>
          <w:rFonts w:ascii="Arial" w:hAnsi="Arial" w:cs="Arial"/>
          <w:sz w:val="32"/>
          <w:szCs w:val="32"/>
        </w:rPr>
        <w:t>Р</w:t>
      </w:r>
      <w:r w:rsidR="00C93BC3" w:rsidRPr="00F479AD">
        <w:rPr>
          <w:rStyle w:val="FontStyle139"/>
          <w:rFonts w:ascii="Arial" w:hAnsi="Arial" w:cs="Arial"/>
          <w:sz w:val="32"/>
          <w:szCs w:val="32"/>
        </w:rPr>
        <w:t xml:space="preserve">абочая </w:t>
      </w:r>
      <w:r>
        <w:rPr>
          <w:rStyle w:val="FontStyle139"/>
          <w:rFonts w:ascii="Arial" w:hAnsi="Arial" w:cs="Arial"/>
          <w:sz w:val="32"/>
          <w:szCs w:val="32"/>
        </w:rPr>
        <w:t>а</w:t>
      </w:r>
      <w:r w:rsidRPr="00F479AD">
        <w:rPr>
          <w:rStyle w:val="FontStyle139"/>
          <w:rFonts w:ascii="Arial" w:hAnsi="Arial" w:cs="Arial"/>
          <w:sz w:val="32"/>
          <w:szCs w:val="32"/>
        </w:rPr>
        <w:t xml:space="preserve">даптированная </w:t>
      </w:r>
      <w:r w:rsidR="00C93BC3" w:rsidRPr="00F479AD">
        <w:rPr>
          <w:rStyle w:val="FontStyle139"/>
          <w:rFonts w:ascii="Arial" w:hAnsi="Arial" w:cs="Arial"/>
          <w:sz w:val="32"/>
          <w:szCs w:val="32"/>
        </w:rPr>
        <w:t>общеобразовательная</w:t>
      </w:r>
      <w:r w:rsidR="00C93BC3">
        <w:rPr>
          <w:rStyle w:val="FontStyle139"/>
          <w:rFonts w:ascii="Arial" w:hAnsi="Arial" w:cs="Arial"/>
          <w:sz w:val="32"/>
          <w:szCs w:val="32"/>
        </w:rPr>
        <w:t xml:space="preserve"> программа основного</w:t>
      </w:r>
      <w:r w:rsidR="00C93BC3" w:rsidRPr="00F479AD">
        <w:rPr>
          <w:rStyle w:val="FontStyle139"/>
          <w:rFonts w:ascii="Arial" w:hAnsi="Arial" w:cs="Arial"/>
          <w:sz w:val="32"/>
          <w:szCs w:val="32"/>
        </w:rPr>
        <w:t xml:space="preserve"> общего образования </w:t>
      </w:r>
      <w:proofErr w:type="gramStart"/>
      <w:r w:rsidR="00C93BC3" w:rsidRPr="00F479AD">
        <w:rPr>
          <w:rStyle w:val="FontStyle139"/>
          <w:rFonts w:ascii="Arial" w:hAnsi="Arial" w:cs="Arial"/>
          <w:sz w:val="32"/>
          <w:szCs w:val="32"/>
        </w:rPr>
        <w:t>обучающихся</w:t>
      </w:r>
      <w:proofErr w:type="gramEnd"/>
      <w:r w:rsidR="00C93BC3" w:rsidRPr="00F479AD">
        <w:rPr>
          <w:rStyle w:val="FontStyle139"/>
          <w:rFonts w:ascii="Arial" w:hAnsi="Arial" w:cs="Arial"/>
          <w:sz w:val="32"/>
          <w:szCs w:val="32"/>
        </w:rPr>
        <w:t xml:space="preserve"> с задержкой психического развития</w:t>
      </w:r>
      <w:r w:rsidR="00C93BC3">
        <w:rPr>
          <w:rStyle w:val="FontStyle139"/>
          <w:rFonts w:ascii="Arial" w:hAnsi="Arial" w:cs="Arial"/>
          <w:sz w:val="32"/>
          <w:szCs w:val="32"/>
        </w:rPr>
        <w:t xml:space="preserve"> по</w:t>
      </w:r>
    </w:p>
    <w:p w:rsidR="00C93BC3" w:rsidRDefault="00C93BC3" w:rsidP="00C93BC3">
      <w:pPr>
        <w:pStyle w:val="Style3"/>
        <w:widowControl/>
        <w:spacing w:before="5" w:line="240" w:lineRule="auto"/>
        <w:rPr>
          <w:rStyle w:val="FontStyle139"/>
          <w:rFonts w:ascii="Arial" w:hAnsi="Arial" w:cs="Arial"/>
          <w:b w:val="0"/>
          <w:sz w:val="32"/>
          <w:szCs w:val="32"/>
        </w:rPr>
      </w:pPr>
    </w:p>
    <w:p w:rsidR="00C93BC3" w:rsidRPr="002A327E" w:rsidRDefault="00C93BC3" w:rsidP="00C93BC3">
      <w:pPr>
        <w:spacing w:line="480" w:lineRule="auto"/>
        <w:ind w:left="142"/>
        <w:jc w:val="center"/>
        <w:rPr>
          <w:rFonts w:ascii="Arial" w:hAnsi="Arial" w:cs="Arial"/>
          <w:iCs/>
          <w:sz w:val="6"/>
          <w:szCs w:val="6"/>
        </w:rPr>
      </w:pPr>
      <w:r>
        <w:rPr>
          <w:rFonts w:ascii="Arial" w:hAnsi="Arial" w:cs="Arial"/>
          <w:b/>
          <w:iCs/>
          <w:sz w:val="44"/>
          <w:szCs w:val="44"/>
        </w:rPr>
        <w:t xml:space="preserve">Г Е О М Е Т Р И </w:t>
      </w:r>
      <w:proofErr w:type="spellStart"/>
      <w:proofErr w:type="gramStart"/>
      <w:r>
        <w:rPr>
          <w:rFonts w:ascii="Arial" w:hAnsi="Arial" w:cs="Arial"/>
          <w:b/>
          <w:iCs/>
          <w:sz w:val="44"/>
          <w:szCs w:val="44"/>
        </w:rPr>
        <w:t>И</w:t>
      </w:r>
      <w:proofErr w:type="spellEnd"/>
      <w:proofErr w:type="gramEnd"/>
    </w:p>
    <w:p w:rsidR="00C93BC3" w:rsidRPr="0029065E" w:rsidRDefault="00D516F1" w:rsidP="00C93BC3">
      <w:pPr>
        <w:ind w:left="142"/>
        <w:jc w:val="center"/>
        <w:rPr>
          <w:rFonts w:ascii="Arial" w:hAnsi="Arial" w:cs="Arial"/>
          <w:iCs/>
          <w:sz w:val="44"/>
          <w:szCs w:val="44"/>
        </w:rPr>
      </w:pPr>
      <w:r>
        <w:rPr>
          <w:rFonts w:ascii="Arial" w:hAnsi="Arial" w:cs="Arial"/>
          <w:iCs/>
          <w:sz w:val="44"/>
          <w:szCs w:val="44"/>
        </w:rPr>
        <w:t>9</w:t>
      </w:r>
      <w:r w:rsidR="00C93BC3" w:rsidRPr="00326B3D">
        <w:rPr>
          <w:rFonts w:ascii="Arial" w:hAnsi="Arial" w:cs="Arial"/>
          <w:iCs/>
          <w:sz w:val="44"/>
          <w:szCs w:val="44"/>
        </w:rPr>
        <w:t xml:space="preserve"> класс</w:t>
      </w:r>
    </w:p>
    <w:p w:rsidR="00C93BC3" w:rsidRDefault="00C93BC3" w:rsidP="00C93BC3">
      <w:pPr>
        <w:ind w:left="-57"/>
        <w:jc w:val="center"/>
        <w:rPr>
          <w:rFonts w:ascii="Arial" w:hAnsi="Arial" w:cs="Arial"/>
          <w:b/>
        </w:rPr>
      </w:pPr>
    </w:p>
    <w:p w:rsidR="00C93BC3" w:rsidRPr="00C93BC3" w:rsidRDefault="00C93BC3" w:rsidP="00C93BC3">
      <w:pPr>
        <w:spacing w:line="276" w:lineRule="auto"/>
        <w:ind w:left="-57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C93BC3">
        <w:rPr>
          <w:rFonts w:ascii="Arial" w:hAnsi="Arial" w:cs="Arial"/>
          <w:b/>
          <w:sz w:val="24"/>
          <w:szCs w:val="24"/>
        </w:rPr>
        <w:t>составлена</w:t>
      </w:r>
      <w:proofErr w:type="gramEnd"/>
      <w:r w:rsidRPr="00C93BC3">
        <w:rPr>
          <w:rFonts w:ascii="Arial" w:hAnsi="Arial" w:cs="Arial"/>
          <w:b/>
          <w:sz w:val="24"/>
          <w:szCs w:val="24"/>
        </w:rPr>
        <w:t xml:space="preserve"> на основе авторской программы</w:t>
      </w:r>
    </w:p>
    <w:p w:rsidR="00C93BC3" w:rsidRPr="00C93BC3" w:rsidRDefault="00C93BC3" w:rsidP="00C93BC3">
      <w:pPr>
        <w:ind w:left="-57"/>
        <w:jc w:val="center"/>
        <w:rPr>
          <w:rFonts w:ascii="Arial" w:hAnsi="Arial" w:cs="Arial"/>
          <w:b/>
          <w:sz w:val="24"/>
          <w:szCs w:val="24"/>
        </w:rPr>
      </w:pPr>
      <w:r w:rsidRPr="00C93BC3">
        <w:rPr>
          <w:rFonts w:ascii="Arial" w:hAnsi="Arial" w:cs="Arial"/>
          <w:b/>
          <w:sz w:val="24"/>
          <w:szCs w:val="24"/>
        </w:rPr>
        <w:t xml:space="preserve"> по геометрии Л.С. </w:t>
      </w:r>
      <w:proofErr w:type="spellStart"/>
      <w:r w:rsidRPr="00C93BC3">
        <w:rPr>
          <w:rFonts w:ascii="Arial" w:hAnsi="Arial" w:cs="Arial"/>
          <w:b/>
          <w:sz w:val="24"/>
          <w:szCs w:val="24"/>
        </w:rPr>
        <w:t>Атанасян</w:t>
      </w:r>
      <w:proofErr w:type="spellEnd"/>
      <w:r w:rsidRPr="00C93BC3">
        <w:rPr>
          <w:rFonts w:ascii="Arial" w:hAnsi="Arial" w:cs="Arial"/>
          <w:b/>
          <w:sz w:val="24"/>
          <w:szCs w:val="24"/>
        </w:rPr>
        <w:t>, В.Ф. Бутузов, С.В. Кадомцев</w:t>
      </w:r>
    </w:p>
    <w:p w:rsidR="00C93BC3" w:rsidRDefault="00C93BC3" w:rsidP="00C93BC3">
      <w:pPr>
        <w:ind w:left="-57"/>
        <w:jc w:val="center"/>
        <w:rPr>
          <w:rFonts w:ascii="Arial" w:hAnsi="Arial" w:cs="Arial"/>
          <w:b/>
        </w:rPr>
      </w:pPr>
    </w:p>
    <w:p w:rsidR="00C93BC3" w:rsidRPr="00C93BC3" w:rsidRDefault="00C93BC3" w:rsidP="00C93BC3">
      <w:pPr>
        <w:spacing w:line="276" w:lineRule="auto"/>
        <w:ind w:left="-57"/>
        <w:jc w:val="center"/>
        <w:rPr>
          <w:rFonts w:ascii="Arial" w:hAnsi="Arial" w:cs="Arial"/>
          <w:b/>
          <w:sz w:val="24"/>
          <w:szCs w:val="24"/>
        </w:rPr>
      </w:pPr>
      <w:r w:rsidRPr="00C93BC3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Pr="00C93BC3">
        <w:rPr>
          <w:rFonts w:ascii="Arial" w:hAnsi="Arial" w:cs="Arial"/>
          <w:b/>
          <w:sz w:val="24"/>
          <w:szCs w:val="24"/>
        </w:rPr>
        <w:t xml:space="preserve">(Сборник рабочих программ по геометрии. 7-9 классы: пособие для учителей общеобразовательных организаций /сост. Т.А. </w:t>
      </w:r>
      <w:proofErr w:type="spellStart"/>
      <w:r w:rsidRPr="00C93BC3">
        <w:rPr>
          <w:rFonts w:ascii="Arial" w:hAnsi="Arial" w:cs="Arial"/>
          <w:b/>
          <w:sz w:val="24"/>
          <w:szCs w:val="24"/>
        </w:rPr>
        <w:t>Бурмистрова</w:t>
      </w:r>
      <w:proofErr w:type="spellEnd"/>
      <w:r w:rsidRPr="00C93BC3">
        <w:rPr>
          <w:rFonts w:ascii="Arial" w:hAnsi="Arial" w:cs="Arial"/>
          <w:b/>
          <w:sz w:val="24"/>
          <w:szCs w:val="24"/>
        </w:rPr>
        <w:t>.</w:t>
      </w:r>
      <w:proofErr w:type="gramEnd"/>
      <w:r w:rsidRPr="00C93BC3">
        <w:rPr>
          <w:rFonts w:ascii="Arial" w:hAnsi="Arial" w:cs="Arial"/>
          <w:b/>
          <w:sz w:val="24"/>
          <w:szCs w:val="24"/>
        </w:rPr>
        <w:t xml:space="preserve"> – </w:t>
      </w:r>
      <w:proofErr w:type="gramStart"/>
      <w:r w:rsidRPr="00C93BC3">
        <w:rPr>
          <w:rFonts w:ascii="Arial" w:hAnsi="Arial" w:cs="Arial"/>
          <w:b/>
          <w:sz w:val="24"/>
          <w:szCs w:val="24"/>
        </w:rPr>
        <w:t>М.: Просвещение, 2014.)</w:t>
      </w:r>
      <w:proofErr w:type="gramEnd"/>
    </w:p>
    <w:p w:rsidR="00C93BC3" w:rsidRPr="00FC2B58" w:rsidRDefault="00C93BC3" w:rsidP="00C93BC3">
      <w:pPr>
        <w:spacing w:line="276" w:lineRule="auto"/>
        <w:ind w:left="-57"/>
        <w:jc w:val="center"/>
        <w:rPr>
          <w:rFonts w:ascii="Arial" w:hAnsi="Arial" w:cs="Arial"/>
          <w:b/>
        </w:rPr>
      </w:pPr>
    </w:p>
    <w:p w:rsidR="00C93BC3" w:rsidRDefault="00C93BC3" w:rsidP="00C93BC3">
      <w:pPr>
        <w:ind w:left="-57"/>
        <w:jc w:val="center"/>
        <w:rPr>
          <w:rFonts w:ascii="Arial" w:hAnsi="Arial" w:cs="Arial"/>
          <w:sz w:val="6"/>
          <w:szCs w:val="6"/>
        </w:rPr>
      </w:pPr>
    </w:p>
    <w:p w:rsidR="00C93BC3" w:rsidRPr="002A327E" w:rsidRDefault="00C93BC3" w:rsidP="00C93BC3">
      <w:pPr>
        <w:ind w:left="-57"/>
        <w:jc w:val="center"/>
        <w:rPr>
          <w:rFonts w:ascii="Arial" w:hAnsi="Arial" w:cs="Arial"/>
          <w:sz w:val="6"/>
          <w:szCs w:val="6"/>
        </w:rPr>
      </w:pPr>
    </w:p>
    <w:p w:rsidR="00C93BC3" w:rsidRPr="001B041D" w:rsidRDefault="00C93BC3" w:rsidP="00C93BC3">
      <w:pPr>
        <w:ind w:left="-57"/>
        <w:jc w:val="center"/>
        <w:rPr>
          <w:rFonts w:ascii="Arial" w:hAnsi="Arial" w:cs="Arial"/>
          <w:i/>
          <w:iCs/>
          <w:szCs w:val="28"/>
        </w:rPr>
      </w:pPr>
      <w:r w:rsidRPr="001B041D">
        <w:rPr>
          <w:rFonts w:ascii="Arial" w:hAnsi="Arial" w:cs="Arial"/>
          <w:i/>
          <w:iCs/>
          <w:szCs w:val="28"/>
        </w:rPr>
        <w:t>составитель:</w:t>
      </w:r>
      <w:r w:rsidRPr="001B041D">
        <w:rPr>
          <w:rFonts w:ascii="Arial" w:hAnsi="Arial" w:cs="Arial"/>
          <w:b/>
          <w:i/>
          <w:iCs/>
          <w:szCs w:val="28"/>
        </w:rPr>
        <w:t xml:space="preserve"> </w:t>
      </w:r>
      <w:r w:rsidRPr="001B041D">
        <w:rPr>
          <w:rFonts w:ascii="Arial" w:hAnsi="Arial" w:cs="Arial"/>
          <w:i/>
          <w:iCs/>
          <w:szCs w:val="28"/>
        </w:rPr>
        <w:t xml:space="preserve">учитель </w:t>
      </w:r>
    </w:p>
    <w:p w:rsidR="00C93BC3" w:rsidRDefault="00C93BC3" w:rsidP="00C93BC3">
      <w:pPr>
        <w:jc w:val="center"/>
        <w:rPr>
          <w:rFonts w:ascii="Arial" w:hAnsi="Arial" w:cs="Arial"/>
          <w:sz w:val="20"/>
          <w:szCs w:val="20"/>
        </w:rPr>
      </w:pPr>
      <w:r w:rsidRPr="005C5BF4">
        <w:rPr>
          <w:rFonts w:ascii="Arial" w:hAnsi="Arial" w:cs="Arial"/>
          <w:b/>
          <w:iCs/>
          <w:szCs w:val="28"/>
        </w:rPr>
        <w:t>Мельникова Л.И.</w:t>
      </w:r>
      <w:r>
        <w:rPr>
          <w:rFonts w:ascii="Arial" w:hAnsi="Arial" w:cs="Arial"/>
          <w:sz w:val="20"/>
          <w:szCs w:val="20"/>
        </w:rPr>
        <w:t xml:space="preserve"> </w:t>
      </w:r>
    </w:p>
    <w:p w:rsidR="00C93BC3" w:rsidRDefault="00C93BC3" w:rsidP="00C93BC3">
      <w:pPr>
        <w:jc w:val="center"/>
        <w:rPr>
          <w:rFonts w:ascii="Arial" w:hAnsi="Arial" w:cs="Arial"/>
          <w:sz w:val="20"/>
          <w:szCs w:val="20"/>
        </w:rPr>
      </w:pPr>
    </w:p>
    <w:p w:rsidR="0044539F" w:rsidRDefault="0044539F" w:rsidP="00C93BC3">
      <w:pPr>
        <w:spacing w:line="276" w:lineRule="auto"/>
        <w:jc w:val="center"/>
        <w:rPr>
          <w:rFonts w:ascii="Arial" w:hAnsi="Arial" w:cs="Arial"/>
          <w:szCs w:val="28"/>
        </w:rPr>
      </w:pPr>
    </w:p>
    <w:p w:rsidR="00C93BC3" w:rsidRPr="00356120" w:rsidRDefault="00C93BC3" w:rsidP="00C93BC3">
      <w:pPr>
        <w:spacing w:line="276" w:lineRule="auto"/>
        <w:jc w:val="center"/>
        <w:rPr>
          <w:rFonts w:ascii="Arial" w:hAnsi="Arial" w:cs="Arial"/>
          <w:szCs w:val="28"/>
        </w:rPr>
      </w:pPr>
      <w:r w:rsidRPr="00356120">
        <w:rPr>
          <w:rFonts w:ascii="Arial" w:hAnsi="Arial" w:cs="Arial"/>
          <w:szCs w:val="28"/>
        </w:rPr>
        <w:t>г. Новомосковск</w:t>
      </w:r>
    </w:p>
    <w:p w:rsidR="00C93BC3" w:rsidRPr="00356120" w:rsidRDefault="00F2198A" w:rsidP="00C93BC3">
      <w:pPr>
        <w:spacing w:line="276" w:lineRule="auto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2019</w:t>
      </w:r>
      <w:r w:rsidR="00C93BC3" w:rsidRPr="00356120">
        <w:rPr>
          <w:rFonts w:ascii="Arial" w:hAnsi="Arial" w:cs="Arial"/>
          <w:szCs w:val="28"/>
        </w:rPr>
        <w:t xml:space="preserve"> г.</w:t>
      </w:r>
    </w:p>
    <w:p w:rsidR="008C5510" w:rsidRPr="008C5510" w:rsidRDefault="008C5510" w:rsidP="008C5510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8C5510">
        <w:rPr>
          <w:b/>
          <w:sz w:val="24"/>
          <w:szCs w:val="24"/>
        </w:rPr>
        <w:lastRenderedPageBreak/>
        <w:t>ПОЯСНИТЕЛЬНАЯ ЗАПИСКА</w:t>
      </w:r>
    </w:p>
    <w:p w:rsidR="007D562E" w:rsidRDefault="00C93BC3" w:rsidP="00F2198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Рабочая программа по геометрии</w:t>
      </w:r>
      <w:r w:rsidR="007D562E" w:rsidRPr="007D562E">
        <w:rPr>
          <w:sz w:val="24"/>
          <w:szCs w:val="24"/>
        </w:rPr>
        <w:t xml:space="preserve"> составлена  в соответствии с требованиями Федерального государственного образовательного стандарта  основного общего образования (ФГОС ООО); требованиями к результатам освоения основной образовательной  программы (личностным, </w:t>
      </w:r>
      <w:proofErr w:type="spellStart"/>
      <w:r w:rsidR="007D562E" w:rsidRPr="007D562E">
        <w:rPr>
          <w:sz w:val="24"/>
          <w:szCs w:val="24"/>
        </w:rPr>
        <w:t>метапредметным</w:t>
      </w:r>
      <w:proofErr w:type="spellEnd"/>
      <w:r w:rsidR="007D562E" w:rsidRPr="007D562E">
        <w:rPr>
          <w:sz w:val="24"/>
          <w:szCs w:val="24"/>
        </w:rPr>
        <w:t xml:space="preserve">, предметным); программы основного общего образования, </w:t>
      </w:r>
      <w:r w:rsidR="00D03F50" w:rsidRPr="00D03F50">
        <w:rPr>
          <w:sz w:val="24"/>
          <w:szCs w:val="24"/>
        </w:rPr>
        <w:t>Геометрия. Сборник рабочи</w:t>
      </w:r>
      <w:r>
        <w:rPr>
          <w:sz w:val="24"/>
          <w:szCs w:val="24"/>
        </w:rPr>
        <w:t>х программ. 7—9 классы</w:t>
      </w:r>
      <w:r w:rsidR="00D03F50" w:rsidRPr="00D03F50">
        <w:rPr>
          <w:sz w:val="24"/>
          <w:szCs w:val="24"/>
        </w:rPr>
        <w:t xml:space="preserve">: пособие для учителей </w:t>
      </w:r>
      <w:proofErr w:type="spellStart"/>
      <w:r w:rsidR="00D03F50" w:rsidRPr="00D03F50">
        <w:rPr>
          <w:sz w:val="24"/>
          <w:szCs w:val="24"/>
        </w:rPr>
        <w:t>общеобразов</w:t>
      </w:r>
      <w:proofErr w:type="spellEnd"/>
      <w:r w:rsidR="00D03F50" w:rsidRPr="00D03F50">
        <w:rPr>
          <w:sz w:val="24"/>
          <w:szCs w:val="24"/>
        </w:rPr>
        <w:t xml:space="preserve">. организаций / [сост. Т. А. </w:t>
      </w:r>
      <w:proofErr w:type="spellStart"/>
      <w:r w:rsidR="00D03F50" w:rsidRPr="00D03F50">
        <w:rPr>
          <w:sz w:val="24"/>
          <w:szCs w:val="24"/>
        </w:rPr>
        <w:t>Бурмистрова</w:t>
      </w:r>
      <w:proofErr w:type="spellEnd"/>
      <w:r w:rsidR="00D03F50" w:rsidRPr="00D03F50">
        <w:rPr>
          <w:sz w:val="24"/>
          <w:szCs w:val="24"/>
        </w:rPr>
        <w:t xml:space="preserve">]. — 2-е изд., </w:t>
      </w:r>
      <w:proofErr w:type="spellStart"/>
      <w:r w:rsidR="00D03F50" w:rsidRPr="00D03F50">
        <w:rPr>
          <w:sz w:val="24"/>
          <w:szCs w:val="24"/>
        </w:rPr>
        <w:t>дораб</w:t>
      </w:r>
      <w:proofErr w:type="spellEnd"/>
      <w:r w:rsidR="00D03F50" w:rsidRPr="00D03F50">
        <w:rPr>
          <w:sz w:val="24"/>
          <w:szCs w:val="24"/>
        </w:rPr>
        <w:t>. — М.</w:t>
      </w:r>
      <w:proofErr w:type="gramStart"/>
      <w:r w:rsidR="00D03F50" w:rsidRPr="00D03F50">
        <w:rPr>
          <w:sz w:val="24"/>
          <w:szCs w:val="24"/>
        </w:rPr>
        <w:t xml:space="preserve"> :</w:t>
      </w:r>
      <w:proofErr w:type="gramEnd"/>
      <w:r w:rsidR="00D03F50" w:rsidRPr="00D03F50">
        <w:rPr>
          <w:sz w:val="24"/>
          <w:szCs w:val="24"/>
        </w:rPr>
        <w:t xml:space="preserve"> Просвещение, 2014</w:t>
      </w:r>
      <w:r w:rsidR="00F2198A">
        <w:rPr>
          <w:sz w:val="24"/>
          <w:szCs w:val="24"/>
        </w:rPr>
        <w:t xml:space="preserve"> </w:t>
      </w:r>
      <w:r>
        <w:rPr>
          <w:sz w:val="24"/>
          <w:szCs w:val="24"/>
        </w:rPr>
        <w:t>(базовый уровень), ФГОС</w:t>
      </w:r>
      <w:r w:rsidR="007D562E" w:rsidRPr="007D562E">
        <w:rPr>
          <w:sz w:val="24"/>
          <w:szCs w:val="24"/>
        </w:rPr>
        <w:t>.</w:t>
      </w:r>
    </w:p>
    <w:p w:rsidR="00C93F16" w:rsidRDefault="00C93F16" w:rsidP="00C93F16">
      <w:pPr>
        <w:spacing w:line="240" w:lineRule="auto"/>
        <w:rPr>
          <w:sz w:val="24"/>
          <w:szCs w:val="24"/>
        </w:rPr>
      </w:pPr>
      <w:r w:rsidRPr="00F47A30">
        <w:rPr>
          <w:sz w:val="24"/>
          <w:szCs w:val="24"/>
        </w:rPr>
        <w:t>Программа соответствует учебнику</w:t>
      </w:r>
      <w:r>
        <w:rPr>
          <w:sz w:val="24"/>
          <w:szCs w:val="24"/>
        </w:rPr>
        <w:t xml:space="preserve"> Геометрия.</w:t>
      </w:r>
      <w:r w:rsidRPr="00C93F16">
        <w:rPr>
          <w:sz w:val="24"/>
          <w:szCs w:val="24"/>
        </w:rPr>
        <w:t xml:space="preserve"> 7 – 9: Учеб</w:t>
      </w:r>
      <w:proofErr w:type="gramStart"/>
      <w:r w:rsidRPr="00C93F16">
        <w:rPr>
          <w:sz w:val="24"/>
          <w:szCs w:val="24"/>
        </w:rPr>
        <w:t>.</w:t>
      </w:r>
      <w:proofErr w:type="gramEnd"/>
      <w:r w:rsidRPr="00C93F16">
        <w:rPr>
          <w:sz w:val="24"/>
          <w:szCs w:val="24"/>
        </w:rPr>
        <w:t xml:space="preserve"> </w:t>
      </w:r>
      <w:proofErr w:type="gramStart"/>
      <w:r w:rsidRPr="00C93F16">
        <w:rPr>
          <w:sz w:val="24"/>
          <w:szCs w:val="24"/>
        </w:rPr>
        <w:t>д</w:t>
      </w:r>
      <w:proofErr w:type="gramEnd"/>
      <w:r w:rsidRPr="00C93F16">
        <w:rPr>
          <w:sz w:val="24"/>
          <w:szCs w:val="24"/>
        </w:rPr>
        <w:t xml:space="preserve">ля </w:t>
      </w:r>
      <w:proofErr w:type="spellStart"/>
      <w:r w:rsidRPr="00C93F16">
        <w:rPr>
          <w:sz w:val="24"/>
          <w:szCs w:val="24"/>
        </w:rPr>
        <w:t>общеобразоват</w:t>
      </w:r>
      <w:proofErr w:type="spellEnd"/>
      <w:r w:rsidRPr="00C93F16">
        <w:rPr>
          <w:sz w:val="24"/>
          <w:szCs w:val="24"/>
        </w:rPr>
        <w:t xml:space="preserve">. учреждений/ Л.С. </w:t>
      </w:r>
      <w:proofErr w:type="spellStart"/>
      <w:r w:rsidRPr="00C93F16">
        <w:rPr>
          <w:sz w:val="24"/>
          <w:szCs w:val="24"/>
        </w:rPr>
        <w:t>Атанасян</w:t>
      </w:r>
      <w:proofErr w:type="spellEnd"/>
      <w:r w:rsidRPr="00C93F16">
        <w:rPr>
          <w:sz w:val="24"/>
          <w:szCs w:val="24"/>
        </w:rPr>
        <w:t>, В.Ф. Бутузов, С.Б. Кадомцев и др. – М.: Просвещение, 2016.</w:t>
      </w:r>
    </w:p>
    <w:p w:rsidR="00C93F16" w:rsidRDefault="00C93F16" w:rsidP="00F2198A">
      <w:pPr>
        <w:spacing w:line="240" w:lineRule="auto"/>
        <w:rPr>
          <w:sz w:val="24"/>
          <w:szCs w:val="24"/>
        </w:rPr>
      </w:pPr>
    </w:p>
    <w:p w:rsidR="006D30DA" w:rsidRPr="006D30DA" w:rsidRDefault="006D30DA" w:rsidP="009D0127">
      <w:pPr>
        <w:spacing w:line="276" w:lineRule="auto"/>
        <w:rPr>
          <w:b/>
          <w:sz w:val="24"/>
          <w:szCs w:val="24"/>
        </w:rPr>
      </w:pPr>
      <w:r w:rsidRPr="006D30DA">
        <w:rPr>
          <w:b/>
          <w:sz w:val="24"/>
          <w:szCs w:val="24"/>
        </w:rPr>
        <w:t>Цели изучения курса:</w:t>
      </w:r>
    </w:p>
    <w:p w:rsidR="006D30DA" w:rsidRPr="006D30DA" w:rsidRDefault="006D30DA" w:rsidP="006D30DA">
      <w:pPr>
        <w:spacing w:line="240" w:lineRule="auto"/>
        <w:rPr>
          <w:sz w:val="24"/>
          <w:szCs w:val="24"/>
        </w:rPr>
      </w:pPr>
      <w:r w:rsidRPr="006D30DA">
        <w:rPr>
          <w:sz w:val="24"/>
          <w:szCs w:val="24"/>
        </w:rPr>
        <w:t>•</w:t>
      </w:r>
      <w:r w:rsidRPr="006D30DA">
        <w:rPr>
          <w:sz w:val="24"/>
          <w:szCs w:val="24"/>
        </w:rPr>
        <w:tab/>
        <w:t>развивать пространственное мышление и математическую культуру;</w:t>
      </w:r>
    </w:p>
    <w:p w:rsidR="006D30DA" w:rsidRPr="006D30DA" w:rsidRDefault="006D30DA" w:rsidP="006D30DA">
      <w:pPr>
        <w:spacing w:line="240" w:lineRule="auto"/>
        <w:rPr>
          <w:sz w:val="24"/>
          <w:szCs w:val="24"/>
        </w:rPr>
      </w:pPr>
      <w:r w:rsidRPr="006D30DA">
        <w:rPr>
          <w:sz w:val="24"/>
          <w:szCs w:val="24"/>
        </w:rPr>
        <w:t>•</w:t>
      </w:r>
      <w:r w:rsidRPr="006D30DA">
        <w:rPr>
          <w:sz w:val="24"/>
          <w:szCs w:val="24"/>
        </w:rPr>
        <w:tab/>
        <w:t>учить ясно и точно излагать свои мысли;</w:t>
      </w:r>
    </w:p>
    <w:p w:rsidR="006D30DA" w:rsidRPr="006D30DA" w:rsidRDefault="006D30DA" w:rsidP="006D30DA">
      <w:pPr>
        <w:spacing w:line="240" w:lineRule="auto"/>
        <w:rPr>
          <w:sz w:val="24"/>
          <w:szCs w:val="24"/>
        </w:rPr>
      </w:pPr>
      <w:r w:rsidRPr="006D30DA">
        <w:rPr>
          <w:sz w:val="24"/>
          <w:szCs w:val="24"/>
        </w:rPr>
        <w:t>•</w:t>
      </w:r>
      <w:r w:rsidRPr="006D30DA">
        <w:rPr>
          <w:sz w:val="24"/>
          <w:szCs w:val="24"/>
        </w:rPr>
        <w:tab/>
        <w:t>формировать качества личности необходимые человеку в повседневной жизни: умение преодолевать трудности,  доводить начатое дело до конца;</w:t>
      </w:r>
    </w:p>
    <w:p w:rsidR="006D30DA" w:rsidRPr="006D30DA" w:rsidRDefault="006D30DA" w:rsidP="006D30DA">
      <w:pPr>
        <w:spacing w:line="240" w:lineRule="auto"/>
        <w:rPr>
          <w:sz w:val="24"/>
          <w:szCs w:val="24"/>
        </w:rPr>
      </w:pPr>
      <w:r w:rsidRPr="006D30DA">
        <w:rPr>
          <w:sz w:val="24"/>
          <w:szCs w:val="24"/>
        </w:rPr>
        <w:t>•</w:t>
      </w:r>
      <w:r w:rsidRPr="006D30DA">
        <w:rPr>
          <w:sz w:val="24"/>
          <w:szCs w:val="24"/>
        </w:rPr>
        <w:tab/>
        <w:t>помочь приобрести опыт исследовательской работы.</w:t>
      </w:r>
    </w:p>
    <w:p w:rsidR="006D30DA" w:rsidRPr="006D30DA" w:rsidRDefault="006D30DA" w:rsidP="006D30DA">
      <w:pPr>
        <w:spacing w:line="240" w:lineRule="auto"/>
        <w:rPr>
          <w:sz w:val="24"/>
          <w:szCs w:val="24"/>
        </w:rPr>
      </w:pPr>
    </w:p>
    <w:p w:rsidR="006D30DA" w:rsidRPr="006D30DA" w:rsidRDefault="006D30DA" w:rsidP="009D0127">
      <w:pPr>
        <w:spacing w:line="276" w:lineRule="auto"/>
        <w:rPr>
          <w:b/>
          <w:sz w:val="24"/>
          <w:szCs w:val="24"/>
        </w:rPr>
      </w:pPr>
      <w:r w:rsidRPr="006D30DA">
        <w:rPr>
          <w:b/>
          <w:sz w:val="24"/>
          <w:szCs w:val="24"/>
        </w:rPr>
        <w:t xml:space="preserve">Задачи курса: </w:t>
      </w:r>
    </w:p>
    <w:p w:rsidR="00A23692" w:rsidRPr="00A23692" w:rsidRDefault="00A23692" w:rsidP="00A23692">
      <w:pPr>
        <w:spacing w:line="240" w:lineRule="auto"/>
        <w:rPr>
          <w:sz w:val="24"/>
          <w:szCs w:val="24"/>
        </w:rPr>
      </w:pPr>
      <w:r w:rsidRPr="00A23692">
        <w:rPr>
          <w:sz w:val="24"/>
          <w:szCs w:val="24"/>
        </w:rPr>
        <w:t>•</w:t>
      </w:r>
      <w:r w:rsidRPr="00A23692">
        <w:rPr>
          <w:sz w:val="24"/>
          <w:szCs w:val="24"/>
        </w:rPr>
        <w:tab/>
        <w:t>изучить понятия вектора, движения;</w:t>
      </w:r>
    </w:p>
    <w:p w:rsidR="00A23692" w:rsidRPr="00A23692" w:rsidRDefault="00A23692" w:rsidP="00A23692">
      <w:pPr>
        <w:spacing w:line="240" w:lineRule="auto"/>
        <w:rPr>
          <w:sz w:val="24"/>
          <w:szCs w:val="24"/>
        </w:rPr>
      </w:pPr>
      <w:r w:rsidRPr="00A23692">
        <w:rPr>
          <w:sz w:val="24"/>
          <w:szCs w:val="24"/>
        </w:rPr>
        <w:t>•</w:t>
      </w:r>
      <w:r w:rsidRPr="00A23692">
        <w:rPr>
          <w:sz w:val="24"/>
          <w:szCs w:val="24"/>
        </w:rPr>
        <w:tab/>
        <w:t>расширить понятие треугольника, окружности и круга;</w:t>
      </w:r>
    </w:p>
    <w:p w:rsidR="00A23692" w:rsidRPr="00A23692" w:rsidRDefault="00A23692" w:rsidP="00A23692">
      <w:pPr>
        <w:spacing w:line="240" w:lineRule="auto"/>
        <w:rPr>
          <w:sz w:val="24"/>
          <w:szCs w:val="24"/>
        </w:rPr>
      </w:pPr>
      <w:r w:rsidRPr="00A23692">
        <w:rPr>
          <w:sz w:val="24"/>
          <w:szCs w:val="24"/>
        </w:rPr>
        <w:t>•</w:t>
      </w:r>
      <w:r w:rsidRPr="00A23692">
        <w:rPr>
          <w:sz w:val="24"/>
          <w:szCs w:val="24"/>
        </w:rPr>
        <w:tab/>
        <w:t>развить пространственные представления и изобразительные умения; освоить основные факты и методы планиметрии, познакомиться с простейшими пространственными телами и их свойствами;</w:t>
      </w:r>
    </w:p>
    <w:p w:rsidR="00A23692" w:rsidRPr="00A23692" w:rsidRDefault="00A23692" w:rsidP="00A23692">
      <w:pPr>
        <w:spacing w:line="240" w:lineRule="auto"/>
        <w:rPr>
          <w:sz w:val="24"/>
          <w:szCs w:val="24"/>
        </w:rPr>
      </w:pPr>
      <w:r w:rsidRPr="00A23692">
        <w:rPr>
          <w:sz w:val="24"/>
          <w:szCs w:val="24"/>
        </w:rPr>
        <w:t>•</w:t>
      </w:r>
      <w:r w:rsidRPr="00A23692">
        <w:rPr>
          <w:sz w:val="24"/>
          <w:szCs w:val="24"/>
        </w:rPr>
        <w:tab/>
        <w:t>овладеть символическим языком математики, выработать формально-оперативные  математические умения и научиться применять их к решению геометрических задач;</w:t>
      </w:r>
    </w:p>
    <w:p w:rsidR="00A23692" w:rsidRDefault="00A23692" w:rsidP="00A23692">
      <w:pPr>
        <w:spacing w:line="240" w:lineRule="auto"/>
        <w:rPr>
          <w:sz w:val="24"/>
          <w:szCs w:val="24"/>
        </w:rPr>
      </w:pPr>
      <w:r w:rsidRPr="00A23692">
        <w:rPr>
          <w:sz w:val="24"/>
          <w:szCs w:val="24"/>
        </w:rPr>
        <w:t>•</w:t>
      </w:r>
      <w:r w:rsidRPr="00A23692">
        <w:rPr>
          <w:sz w:val="24"/>
          <w:szCs w:val="24"/>
        </w:rPr>
        <w:tab/>
        <w:t>сформировать представления об изучаемых понятиях и методах как  важнейших средствах математичес</w:t>
      </w:r>
      <w:r>
        <w:rPr>
          <w:sz w:val="24"/>
          <w:szCs w:val="24"/>
        </w:rPr>
        <w:t xml:space="preserve">кого моделирования реальных  процессов  </w:t>
      </w:r>
      <w:r w:rsidRPr="00A23692">
        <w:rPr>
          <w:sz w:val="24"/>
          <w:szCs w:val="24"/>
        </w:rPr>
        <w:t>и явлений.</w:t>
      </w:r>
    </w:p>
    <w:p w:rsidR="00A23692" w:rsidRDefault="00A23692" w:rsidP="00A23692">
      <w:pPr>
        <w:spacing w:line="240" w:lineRule="auto"/>
        <w:rPr>
          <w:sz w:val="24"/>
          <w:szCs w:val="24"/>
        </w:rPr>
      </w:pPr>
    </w:p>
    <w:p w:rsidR="006D30DA" w:rsidRPr="002E4ACC" w:rsidRDefault="006D30DA" w:rsidP="009D0127">
      <w:pPr>
        <w:spacing w:line="276" w:lineRule="auto"/>
        <w:ind w:firstLine="0"/>
        <w:jc w:val="center"/>
        <w:rPr>
          <w:b/>
          <w:sz w:val="24"/>
          <w:szCs w:val="24"/>
        </w:rPr>
      </w:pPr>
      <w:r w:rsidRPr="002E4ACC">
        <w:rPr>
          <w:b/>
          <w:sz w:val="24"/>
          <w:szCs w:val="24"/>
        </w:rPr>
        <w:t xml:space="preserve">Отличительные особенности рабочей программы по сравнению </w:t>
      </w:r>
      <w:proofErr w:type="gramStart"/>
      <w:r w:rsidRPr="002E4ACC">
        <w:rPr>
          <w:b/>
          <w:sz w:val="24"/>
          <w:szCs w:val="24"/>
        </w:rPr>
        <w:t>с</w:t>
      </w:r>
      <w:proofErr w:type="gramEnd"/>
      <w:r w:rsidRPr="002E4ACC">
        <w:rPr>
          <w:b/>
          <w:sz w:val="24"/>
          <w:szCs w:val="24"/>
        </w:rPr>
        <w:t xml:space="preserve"> авторской</w:t>
      </w:r>
    </w:p>
    <w:p w:rsidR="0011503D" w:rsidRDefault="0011503D" w:rsidP="009D0127">
      <w:pPr>
        <w:spacing w:line="276" w:lineRule="auto"/>
        <w:rPr>
          <w:sz w:val="24"/>
          <w:szCs w:val="24"/>
        </w:rPr>
      </w:pPr>
      <w:r w:rsidRPr="0011503D">
        <w:rPr>
          <w:sz w:val="24"/>
          <w:szCs w:val="24"/>
        </w:rPr>
        <w:t>Согласно учебному плану ГОУ ТО «</w:t>
      </w:r>
      <w:proofErr w:type="spellStart"/>
      <w:r w:rsidRPr="0011503D">
        <w:rPr>
          <w:sz w:val="24"/>
          <w:szCs w:val="24"/>
        </w:rPr>
        <w:t>Новомосковский</w:t>
      </w:r>
      <w:proofErr w:type="spellEnd"/>
      <w:r w:rsidRPr="0011503D">
        <w:rPr>
          <w:sz w:val="24"/>
          <w:szCs w:val="24"/>
        </w:rPr>
        <w:t xml:space="preserve"> центр» на 2019-2020 уч. </w:t>
      </w:r>
      <w:r>
        <w:rPr>
          <w:sz w:val="24"/>
          <w:szCs w:val="24"/>
        </w:rPr>
        <w:t>год на</w:t>
      </w:r>
      <w:r w:rsidR="005E4E3F">
        <w:rPr>
          <w:sz w:val="24"/>
          <w:szCs w:val="24"/>
        </w:rPr>
        <w:t xml:space="preserve"> изучение предмета геометрии в 9</w:t>
      </w:r>
      <w:r>
        <w:rPr>
          <w:sz w:val="24"/>
          <w:szCs w:val="24"/>
        </w:rPr>
        <w:t xml:space="preserve"> классе отводи</w:t>
      </w:r>
      <w:r w:rsidR="005E4E3F">
        <w:rPr>
          <w:sz w:val="24"/>
          <w:szCs w:val="24"/>
        </w:rPr>
        <w:t>тся 62</w:t>
      </w:r>
      <w:r>
        <w:rPr>
          <w:sz w:val="24"/>
          <w:szCs w:val="24"/>
        </w:rPr>
        <w:t xml:space="preserve"> часа</w:t>
      </w:r>
      <w:r w:rsidRPr="0011503D">
        <w:rPr>
          <w:sz w:val="24"/>
          <w:szCs w:val="24"/>
        </w:rPr>
        <w:t xml:space="preserve"> (</w:t>
      </w:r>
      <w:r w:rsidR="005E4E3F">
        <w:rPr>
          <w:sz w:val="24"/>
          <w:szCs w:val="24"/>
        </w:rPr>
        <w:t>31 учебная неделя</w:t>
      </w:r>
      <w:r w:rsidR="00251766">
        <w:rPr>
          <w:sz w:val="24"/>
          <w:szCs w:val="24"/>
        </w:rPr>
        <w:t>), из расчета 2</w:t>
      </w:r>
      <w:r w:rsidRPr="0011503D">
        <w:rPr>
          <w:sz w:val="24"/>
          <w:szCs w:val="24"/>
        </w:rPr>
        <w:t xml:space="preserve"> часа в неделю. </w:t>
      </w:r>
    </w:p>
    <w:p w:rsidR="005E4E3F" w:rsidRPr="005E4E3F" w:rsidRDefault="005E4E3F" w:rsidP="005E4E3F">
      <w:pPr>
        <w:spacing w:line="240" w:lineRule="auto"/>
        <w:rPr>
          <w:sz w:val="24"/>
          <w:szCs w:val="24"/>
        </w:rPr>
      </w:pPr>
      <w:r w:rsidRPr="005E4E3F">
        <w:rPr>
          <w:sz w:val="24"/>
          <w:szCs w:val="24"/>
        </w:rPr>
        <w:t xml:space="preserve">Рабочая программа ориентирована для работы с детьми с ЗПР. Дети с ЗПР из-за особенностей своего психического развития (повышенная утомляемость, быстрая истощаемость, </w:t>
      </w:r>
      <w:proofErr w:type="spellStart"/>
      <w:r w:rsidRPr="005E4E3F">
        <w:rPr>
          <w:sz w:val="24"/>
          <w:szCs w:val="24"/>
        </w:rPr>
        <w:t>несформированность</w:t>
      </w:r>
      <w:proofErr w:type="spellEnd"/>
      <w:r w:rsidRPr="005E4E3F">
        <w:rPr>
          <w:sz w:val="24"/>
          <w:szCs w:val="24"/>
        </w:rPr>
        <w:t xml:space="preserve"> целенаправленной деятельности, а также интеллектуальных операций, основных определений и понятий) трудно усваивают программу по математике. Ввиду психологических особенностей детей с ОВЗ, с целью усиления практической направленности обучения проводится коррекционная работа, которая включает следующие направления:</w:t>
      </w:r>
    </w:p>
    <w:p w:rsidR="005E4E3F" w:rsidRPr="005E4E3F" w:rsidRDefault="005E4E3F" w:rsidP="005E4E3F">
      <w:pPr>
        <w:spacing w:line="240" w:lineRule="auto"/>
        <w:rPr>
          <w:sz w:val="24"/>
          <w:szCs w:val="24"/>
        </w:rPr>
      </w:pPr>
      <w:r w:rsidRPr="005E4E3F">
        <w:rPr>
          <w:sz w:val="24"/>
          <w:szCs w:val="24"/>
        </w:rPr>
        <w:t>коррекция отдельных сторон психической деятельности: коррекция и развитие восприятия, представлений, ощущений; коррекция и развитие памяти; коррекция и развитие внимания; формирование обобщенных представлений о свойствах предметов (цвет, форма, величина) развитие пространственных представлений и ориентации; развитие представлений о времени.</w:t>
      </w:r>
    </w:p>
    <w:p w:rsidR="005E4E3F" w:rsidRPr="005E4E3F" w:rsidRDefault="005E4E3F" w:rsidP="005E4E3F">
      <w:pPr>
        <w:spacing w:line="240" w:lineRule="auto"/>
        <w:rPr>
          <w:sz w:val="24"/>
          <w:szCs w:val="24"/>
        </w:rPr>
      </w:pPr>
      <w:r w:rsidRPr="005E4E3F">
        <w:rPr>
          <w:sz w:val="24"/>
          <w:szCs w:val="24"/>
        </w:rPr>
        <w:t>Развитие различных видов мышления: развитие наглядно-образного мышления; развитие словесно-логического мышления (умение видеть и устанавливать логические связи между предметами, явлениями и событиями).</w:t>
      </w:r>
    </w:p>
    <w:p w:rsidR="005E4E3F" w:rsidRPr="005E4E3F" w:rsidRDefault="005E4E3F" w:rsidP="005E4E3F">
      <w:pPr>
        <w:spacing w:line="240" w:lineRule="auto"/>
        <w:rPr>
          <w:sz w:val="24"/>
          <w:szCs w:val="24"/>
        </w:rPr>
      </w:pPr>
      <w:r w:rsidRPr="005E4E3F">
        <w:rPr>
          <w:sz w:val="24"/>
          <w:szCs w:val="24"/>
        </w:rPr>
        <w:t xml:space="preserve">Развитие основных мыслительных операций: развитие умений сравнивать, анализировать; развитие умения выделять сходство и различие понятий; умение работать по </w:t>
      </w:r>
      <w:proofErr w:type="gramStart"/>
      <w:r w:rsidRPr="005E4E3F">
        <w:rPr>
          <w:sz w:val="24"/>
          <w:szCs w:val="24"/>
        </w:rPr>
        <w:t>словесной</w:t>
      </w:r>
      <w:proofErr w:type="gramEnd"/>
      <w:r w:rsidRPr="005E4E3F">
        <w:rPr>
          <w:sz w:val="24"/>
          <w:szCs w:val="24"/>
        </w:rPr>
        <w:t xml:space="preserve"> и письменной инструкциями, алгоритму; умение планировать деятельность.</w:t>
      </w:r>
    </w:p>
    <w:p w:rsidR="005E4E3F" w:rsidRPr="005E4E3F" w:rsidRDefault="005E4E3F" w:rsidP="005E4E3F">
      <w:pPr>
        <w:spacing w:line="240" w:lineRule="auto"/>
        <w:rPr>
          <w:sz w:val="24"/>
          <w:szCs w:val="24"/>
        </w:rPr>
      </w:pPr>
      <w:r w:rsidRPr="005E4E3F">
        <w:rPr>
          <w:sz w:val="24"/>
          <w:szCs w:val="24"/>
        </w:rPr>
        <w:lastRenderedPageBreak/>
        <w:t>Коррекция нарушений в развитии эмоционально-личностной сферы: развитие инициативности, стремления доводить начатое  дело до конца; формирование умения преодолевать трудности; воспитание самостоятельности принятия решения; формирование адекватности чувств; формирование устойчивой и адекватной самооценки; формирование умения анализировать свою деятельность; воспитание правильного отношения к критике.</w:t>
      </w:r>
    </w:p>
    <w:p w:rsidR="005E4E3F" w:rsidRPr="005E4E3F" w:rsidRDefault="005E4E3F" w:rsidP="005E4E3F">
      <w:pPr>
        <w:spacing w:line="240" w:lineRule="auto"/>
        <w:rPr>
          <w:sz w:val="24"/>
          <w:szCs w:val="24"/>
        </w:rPr>
      </w:pPr>
      <w:r w:rsidRPr="005E4E3F">
        <w:rPr>
          <w:sz w:val="24"/>
          <w:szCs w:val="24"/>
        </w:rPr>
        <w:t xml:space="preserve">Программа предусматривает прочное усвоение материала, для чего значительное место в ней отводится повторению. Для повторения в начале и конце года в каждом классе выделяются специальные часы. Учитель </w:t>
      </w:r>
      <w:r w:rsidR="009D0127">
        <w:rPr>
          <w:sz w:val="24"/>
          <w:szCs w:val="24"/>
        </w:rPr>
        <w:t>использует их, учитывая конкрет</w:t>
      </w:r>
      <w:r w:rsidRPr="005E4E3F">
        <w:rPr>
          <w:sz w:val="24"/>
          <w:szCs w:val="24"/>
        </w:rPr>
        <w:t>ные условия преподавания. Темам, изучаемым в несколько этапов, на следующей ступени предшествует повторе</w:t>
      </w:r>
      <w:r w:rsidR="009D0127">
        <w:rPr>
          <w:sz w:val="24"/>
          <w:szCs w:val="24"/>
        </w:rPr>
        <w:t>ние сведе</w:t>
      </w:r>
      <w:r w:rsidRPr="005E4E3F">
        <w:rPr>
          <w:sz w:val="24"/>
          <w:szCs w:val="24"/>
        </w:rPr>
        <w:t xml:space="preserve">ний, полученных в предыдущем классе (классах). Каждая тема завершается повторением </w:t>
      </w:r>
      <w:proofErr w:type="gramStart"/>
      <w:r w:rsidRPr="005E4E3F">
        <w:rPr>
          <w:sz w:val="24"/>
          <w:szCs w:val="24"/>
        </w:rPr>
        <w:t>пр</w:t>
      </w:r>
      <w:r w:rsidR="009D0127">
        <w:rPr>
          <w:sz w:val="24"/>
          <w:szCs w:val="24"/>
        </w:rPr>
        <w:t>ойденного</w:t>
      </w:r>
      <w:proofErr w:type="gramEnd"/>
      <w:r w:rsidR="009D0127">
        <w:rPr>
          <w:sz w:val="24"/>
          <w:szCs w:val="24"/>
        </w:rPr>
        <w:t>. Данная система повто</w:t>
      </w:r>
      <w:r w:rsidRPr="005E4E3F">
        <w:rPr>
          <w:sz w:val="24"/>
          <w:szCs w:val="24"/>
        </w:rPr>
        <w:t>рения обеспечивает необходимый уровень прочных знаний и умений.</w:t>
      </w:r>
    </w:p>
    <w:p w:rsidR="005E4E3F" w:rsidRPr="005E4E3F" w:rsidRDefault="005E4E3F" w:rsidP="005E4E3F">
      <w:pPr>
        <w:spacing w:line="240" w:lineRule="auto"/>
        <w:rPr>
          <w:sz w:val="24"/>
          <w:szCs w:val="24"/>
        </w:rPr>
      </w:pPr>
      <w:r w:rsidRPr="005E4E3F">
        <w:rPr>
          <w:sz w:val="24"/>
          <w:szCs w:val="24"/>
        </w:rPr>
        <w:t xml:space="preserve">Коррекционная направленность реализации программы обеспечивается через использование в образовательном процессе специальных методов и приемов, создание специальных условий. </w:t>
      </w:r>
    </w:p>
    <w:p w:rsidR="005E4E3F" w:rsidRPr="005E4E3F" w:rsidRDefault="005E4E3F" w:rsidP="005E4E3F">
      <w:pPr>
        <w:spacing w:line="240" w:lineRule="auto"/>
        <w:rPr>
          <w:sz w:val="24"/>
          <w:szCs w:val="24"/>
        </w:rPr>
      </w:pPr>
      <w:r w:rsidRPr="005E4E3F">
        <w:rPr>
          <w:sz w:val="24"/>
          <w:szCs w:val="24"/>
        </w:rPr>
        <w:t>Учебная работа в классе строится на следующих принципах:</w:t>
      </w:r>
    </w:p>
    <w:p w:rsidR="005E4E3F" w:rsidRPr="005E4E3F" w:rsidRDefault="005E4E3F" w:rsidP="005E4E3F">
      <w:pPr>
        <w:spacing w:line="240" w:lineRule="auto"/>
        <w:rPr>
          <w:sz w:val="24"/>
          <w:szCs w:val="24"/>
        </w:rPr>
      </w:pPr>
      <w:r w:rsidRPr="005E4E3F">
        <w:rPr>
          <w:sz w:val="24"/>
          <w:szCs w:val="24"/>
        </w:rPr>
        <w:t>а) формы работы, требующие постоянного участия зрения (чтение, письмо) не должны продолжаться более 15–20 мин.;</w:t>
      </w:r>
    </w:p>
    <w:p w:rsidR="005E4E3F" w:rsidRPr="005E4E3F" w:rsidRDefault="005E4E3F" w:rsidP="005E4E3F">
      <w:pPr>
        <w:spacing w:line="240" w:lineRule="auto"/>
        <w:rPr>
          <w:sz w:val="24"/>
          <w:szCs w:val="24"/>
        </w:rPr>
      </w:pPr>
      <w:r w:rsidRPr="005E4E3F">
        <w:rPr>
          <w:sz w:val="24"/>
          <w:szCs w:val="24"/>
        </w:rPr>
        <w:t>б) виды деятельности, сопровождаемые непрерывным зрительным контролем, должны чередоваться с устными формами работы;</w:t>
      </w:r>
    </w:p>
    <w:p w:rsidR="005E4E3F" w:rsidRPr="005E4E3F" w:rsidRDefault="005E4E3F" w:rsidP="005E4E3F">
      <w:pPr>
        <w:spacing w:line="240" w:lineRule="auto"/>
        <w:rPr>
          <w:sz w:val="24"/>
          <w:szCs w:val="24"/>
        </w:rPr>
      </w:pPr>
      <w:r w:rsidRPr="005E4E3F">
        <w:rPr>
          <w:sz w:val="24"/>
          <w:szCs w:val="24"/>
        </w:rPr>
        <w:t>в) в процессе выполнения заданий детьми с ЗПР должна учитываться замедленность их деятельности по сравнению с другими;</w:t>
      </w:r>
    </w:p>
    <w:p w:rsidR="005E4E3F" w:rsidRPr="005E4E3F" w:rsidRDefault="005E4E3F" w:rsidP="005E4E3F">
      <w:pPr>
        <w:spacing w:line="240" w:lineRule="auto"/>
        <w:rPr>
          <w:sz w:val="24"/>
          <w:szCs w:val="24"/>
        </w:rPr>
      </w:pPr>
      <w:r w:rsidRPr="005E4E3F">
        <w:rPr>
          <w:sz w:val="24"/>
          <w:szCs w:val="24"/>
        </w:rPr>
        <w:t>г) необходимость усиления внимания к каждому ребенку.</w:t>
      </w:r>
    </w:p>
    <w:p w:rsidR="005E4E3F" w:rsidRPr="005E4E3F" w:rsidRDefault="005E4E3F" w:rsidP="005E4E3F">
      <w:pPr>
        <w:spacing w:line="240" w:lineRule="auto"/>
        <w:rPr>
          <w:sz w:val="24"/>
          <w:szCs w:val="24"/>
        </w:rPr>
      </w:pPr>
      <w:r w:rsidRPr="005E4E3F">
        <w:rPr>
          <w:sz w:val="24"/>
          <w:szCs w:val="24"/>
        </w:rPr>
        <w:t>Основными методическими принципами построения содержания учебного материала для учащихся с ЗПР является: усиление роли практической направленности изучаемого материала, опора на жизненный опыт ребенка, соблюдение в определении объема изучаемого материала принципа необходимости и достаточности, введение в содержание учебных программ коррекционных разделов, предусматривающих активизацию познавательной деятельности.</w:t>
      </w:r>
    </w:p>
    <w:p w:rsidR="006D30DA" w:rsidRDefault="005E4E3F" w:rsidP="005E4E3F">
      <w:pPr>
        <w:spacing w:line="240" w:lineRule="auto"/>
        <w:rPr>
          <w:sz w:val="24"/>
          <w:szCs w:val="24"/>
        </w:rPr>
      </w:pPr>
      <w:r w:rsidRPr="005E4E3F">
        <w:rPr>
          <w:sz w:val="24"/>
          <w:szCs w:val="24"/>
        </w:rPr>
        <w:t>В связи с этим в программу внесены изменения: уменьшено или увеличено количество часов на изучение некоторых тем</w:t>
      </w:r>
    </w:p>
    <w:p w:rsidR="009D0127" w:rsidRPr="006D30DA" w:rsidRDefault="009D0127" w:rsidP="005E4E3F">
      <w:pPr>
        <w:spacing w:line="240" w:lineRule="auto"/>
        <w:rPr>
          <w:sz w:val="24"/>
          <w:szCs w:val="24"/>
        </w:rPr>
      </w:pPr>
    </w:p>
    <w:tbl>
      <w:tblPr>
        <w:tblW w:w="4717" w:type="pct"/>
        <w:jc w:val="center"/>
        <w:tblInd w:w="-2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75"/>
        <w:gridCol w:w="2647"/>
        <w:gridCol w:w="2041"/>
      </w:tblGrid>
      <w:tr w:rsidR="009D0127" w:rsidRPr="007D6E80" w:rsidTr="009D0127">
        <w:trPr>
          <w:trHeight w:val="73"/>
          <w:jc w:val="center"/>
        </w:trPr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127" w:rsidRPr="009D0127" w:rsidRDefault="009D0127" w:rsidP="009D0127">
            <w:pPr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9D0127">
              <w:rPr>
                <w:b/>
                <w:i/>
                <w:sz w:val="24"/>
                <w:szCs w:val="24"/>
              </w:rPr>
              <w:t>Раздел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127" w:rsidRPr="009D0127" w:rsidRDefault="009D0127" w:rsidP="009D0127">
            <w:pPr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9D0127">
              <w:rPr>
                <w:b/>
                <w:i/>
                <w:sz w:val="24"/>
                <w:szCs w:val="24"/>
              </w:rPr>
              <w:t>Количество часов в примерной или авторской программе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127" w:rsidRPr="009D0127" w:rsidRDefault="009D0127" w:rsidP="009D0127">
            <w:pPr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9D0127">
              <w:rPr>
                <w:b/>
                <w:i/>
                <w:sz w:val="24"/>
                <w:szCs w:val="24"/>
              </w:rPr>
              <w:t>Количество часов в рабочей программе</w:t>
            </w:r>
          </w:p>
        </w:tc>
      </w:tr>
      <w:tr w:rsidR="009D0127" w:rsidRPr="007D6E80" w:rsidTr="009D0127">
        <w:trPr>
          <w:trHeight w:val="371"/>
          <w:jc w:val="center"/>
        </w:trPr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127" w:rsidRPr="009D0127" w:rsidRDefault="009D0127" w:rsidP="009D0127">
            <w:pPr>
              <w:ind w:firstLine="303"/>
              <w:rPr>
                <w:sz w:val="24"/>
                <w:szCs w:val="24"/>
                <w:u w:val="single"/>
              </w:rPr>
            </w:pPr>
            <w:r w:rsidRPr="009D0127">
              <w:rPr>
                <w:sz w:val="24"/>
                <w:szCs w:val="24"/>
              </w:rPr>
              <w:t>Вводное повторение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127" w:rsidRPr="009D0127" w:rsidRDefault="009D0127" w:rsidP="009D012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127" w:rsidRPr="009D0127" w:rsidRDefault="009D0127" w:rsidP="009D0127">
            <w:pPr>
              <w:ind w:firstLine="0"/>
              <w:jc w:val="center"/>
              <w:rPr>
                <w:sz w:val="24"/>
                <w:szCs w:val="24"/>
              </w:rPr>
            </w:pPr>
            <w:r w:rsidRPr="009D0127">
              <w:rPr>
                <w:sz w:val="24"/>
                <w:szCs w:val="24"/>
              </w:rPr>
              <w:t>2</w:t>
            </w:r>
          </w:p>
        </w:tc>
      </w:tr>
      <w:tr w:rsidR="009D0127" w:rsidRPr="007D6E80" w:rsidTr="009D0127">
        <w:trPr>
          <w:jc w:val="center"/>
        </w:trPr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127" w:rsidRPr="009D0127" w:rsidRDefault="009D0127" w:rsidP="009D0127">
            <w:pPr>
              <w:ind w:firstLine="303"/>
              <w:rPr>
                <w:sz w:val="24"/>
                <w:szCs w:val="24"/>
                <w:u w:val="single"/>
              </w:rPr>
            </w:pPr>
            <w:r w:rsidRPr="009D0127">
              <w:rPr>
                <w:bCs/>
                <w:color w:val="000000"/>
                <w:sz w:val="24"/>
                <w:szCs w:val="24"/>
              </w:rPr>
              <w:t>9,10.</w:t>
            </w:r>
            <w:r w:rsidRPr="009D0127">
              <w:rPr>
                <w:color w:val="000000"/>
                <w:sz w:val="24"/>
                <w:szCs w:val="24"/>
              </w:rPr>
              <w:t xml:space="preserve">  </w:t>
            </w:r>
            <w:r w:rsidRPr="009D0127">
              <w:rPr>
                <w:color w:val="333333"/>
                <w:sz w:val="24"/>
                <w:szCs w:val="24"/>
              </w:rPr>
              <w:t xml:space="preserve"> </w:t>
            </w:r>
            <w:r w:rsidRPr="009D0127">
              <w:rPr>
                <w:bCs/>
                <w:color w:val="000000"/>
                <w:sz w:val="24"/>
                <w:szCs w:val="24"/>
              </w:rPr>
              <w:t>Векторы. Метод координат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127" w:rsidRPr="009D0127" w:rsidRDefault="009D0127" w:rsidP="009D0127">
            <w:pPr>
              <w:ind w:firstLine="0"/>
              <w:jc w:val="center"/>
              <w:rPr>
                <w:sz w:val="24"/>
                <w:szCs w:val="24"/>
              </w:rPr>
            </w:pPr>
            <w:r w:rsidRPr="009D0127">
              <w:rPr>
                <w:sz w:val="24"/>
                <w:szCs w:val="24"/>
              </w:rPr>
              <w:t>18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127" w:rsidRPr="009D0127" w:rsidRDefault="00175601" w:rsidP="009D012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9D0127" w:rsidRPr="007D6E80" w:rsidTr="009D0127">
        <w:trPr>
          <w:jc w:val="center"/>
        </w:trPr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127" w:rsidRPr="009D0127" w:rsidRDefault="009D0127" w:rsidP="009D0127">
            <w:pPr>
              <w:spacing w:line="276" w:lineRule="auto"/>
              <w:ind w:firstLine="303"/>
              <w:rPr>
                <w:sz w:val="24"/>
                <w:szCs w:val="24"/>
                <w:u w:val="single"/>
              </w:rPr>
            </w:pPr>
            <w:r w:rsidRPr="009D0127">
              <w:rPr>
                <w:bCs/>
                <w:color w:val="000000"/>
                <w:sz w:val="24"/>
                <w:szCs w:val="24"/>
              </w:rPr>
              <w:t>11.</w:t>
            </w:r>
            <w:r>
              <w:t xml:space="preserve"> </w:t>
            </w:r>
            <w:r w:rsidRPr="009D0127">
              <w:rPr>
                <w:bCs/>
                <w:color w:val="000000"/>
                <w:sz w:val="24"/>
                <w:szCs w:val="24"/>
              </w:rPr>
              <w:t>Соотношения между сторонами и углами треугольника. Скалярное произведение векторов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127" w:rsidRPr="009D0127" w:rsidRDefault="009D0127" w:rsidP="009D0127">
            <w:pPr>
              <w:ind w:firstLine="0"/>
              <w:jc w:val="center"/>
              <w:rPr>
                <w:sz w:val="24"/>
                <w:szCs w:val="24"/>
              </w:rPr>
            </w:pPr>
            <w:r w:rsidRPr="009D0127">
              <w:rPr>
                <w:sz w:val="24"/>
                <w:szCs w:val="24"/>
              </w:rPr>
              <w:t>11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127" w:rsidRPr="009D0127" w:rsidRDefault="009D0127" w:rsidP="009D012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9D0127" w:rsidRPr="007D6E80" w:rsidTr="009D0127">
        <w:trPr>
          <w:trHeight w:val="361"/>
          <w:jc w:val="center"/>
        </w:trPr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127" w:rsidRPr="009D0127" w:rsidRDefault="009D0127" w:rsidP="009D0127">
            <w:pPr>
              <w:spacing w:line="276" w:lineRule="auto"/>
              <w:ind w:firstLine="303"/>
              <w:rPr>
                <w:sz w:val="24"/>
                <w:szCs w:val="24"/>
                <w:u w:val="single"/>
              </w:rPr>
            </w:pPr>
            <w:r w:rsidRPr="009D0127">
              <w:rPr>
                <w:bCs/>
                <w:color w:val="000000"/>
                <w:sz w:val="24"/>
                <w:szCs w:val="24"/>
              </w:rPr>
              <w:t>12. Длина окружности и площадь круга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127" w:rsidRPr="009D0127" w:rsidRDefault="009D0127" w:rsidP="009D0127">
            <w:pPr>
              <w:ind w:firstLine="0"/>
              <w:jc w:val="center"/>
              <w:rPr>
                <w:sz w:val="24"/>
                <w:szCs w:val="24"/>
              </w:rPr>
            </w:pPr>
            <w:r w:rsidRPr="009D0127">
              <w:rPr>
                <w:sz w:val="24"/>
                <w:szCs w:val="24"/>
              </w:rPr>
              <w:t>12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127" w:rsidRPr="009D0127" w:rsidRDefault="009D0127" w:rsidP="009D0127">
            <w:pPr>
              <w:ind w:firstLine="0"/>
              <w:jc w:val="center"/>
              <w:rPr>
                <w:sz w:val="24"/>
                <w:szCs w:val="24"/>
              </w:rPr>
            </w:pPr>
            <w:r w:rsidRPr="009D0127">
              <w:rPr>
                <w:sz w:val="24"/>
                <w:szCs w:val="24"/>
              </w:rPr>
              <w:t>11</w:t>
            </w:r>
          </w:p>
        </w:tc>
      </w:tr>
      <w:tr w:rsidR="009D0127" w:rsidRPr="007D6E80" w:rsidTr="009D0127">
        <w:trPr>
          <w:jc w:val="center"/>
        </w:trPr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127" w:rsidRPr="009D0127" w:rsidRDefault="00726B5D" w:rsidP="009D0127">
            <w:pPr>
              <w:ind w:firstLine="303"/>
              <w:rPr>
                <w:sz w:val="24"/>
                <w:szCs w:val="24"/>
                <w:u w:val="single"/>
              </w:rPr>
            </w:pPr>
            <w:r>
              <w:rPr>
                <w:bCs/>
                <w:color w:val="000000"/>
                <w:sz w:val="24"/>
                <w:szCs w:val="24"/>
              </w:rPr>
              <w:t>13. Движение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127" w:rsidRPr="009D0127" w:rsidRDefault="009D0127" w:rsidP="009D0127">
            <w:pPr>
              <w:ind w:firstLine="0"/>
              <w:jc w:val="center"/>
              <w:rPr>
                <w:sz w:val="24"/>
                <w:szCs w:val="24"/>
              </w:rPr>
            </w:pPr>
            <w:r w:rsidRPr="009D0127">
              <w:rPr>
                <w:sz w:val="24"/>
                <w:szCs w:val="24"/>
              </w:rPr>
              <w:t>8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127" w:rsidRPr="009D0127" w:rsidRDefault="009D0127" w:rsidP="009D012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9D0127" w:rsidRPr="007D6E80" w:rsidTr="009D0127">
        <w:trPr>
          <w:jc w:val="center"/>
        </w:trPr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127" w:rsidRPr="009D0127" w:rsidRDefault="009D0127" w:rsidP="009D0127">
            <w:pPr>
              <w:spacing w:line="276" w:lineRule="auto"/>
              <w:ind w:firstLine="303"/>
              <w:rPr>
                <w:sz w:val="24"/>
                <w:szCs w:val="24"/>
                <w:u w:val="single"/>
              </w:rPr>
            </w:pPr>
            <w:r w:rsidRPr="009D0127">
              <w:rPr>
                <w:bCs/>
                <w:color w:val="000000"/>
                <w:sz w:val="24"/>
                <w:szCs w:val="24"/>
              </w:rPr>
              <w:t>14.Начальные сведения из стереометрии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127" w:rsidRPr="009D0127" w:rsidRDefault="009D0127" w:rsidP="009D0127">
            <w:pPr>
              <w:ind w:firstLine="0"/>
              <w:jc w:val="center"/>
              <w:rPr>
                <w:sz w:val="24"/>
                <w:szCs w:val="24"/>
              </w:rPr>
            </w:pPr>
            <w:r w:rsidRPr="009D0127">
              <w:rPr>
                <w:sz w:val="24"/>
                <w:szCs w:val="24"/>
              </w:rPr>
              <w:t>10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127" w:rsidRPr="009D0127" w:rsidRDefault="009D0127" w:rsidP="009D0127">
            <w:pPr>
              <w:ind w:firstLine="0"/>
              <w:jc w:val="center"/>
              <w:rPr>
                <w:sz w:val="24"/>
                <w:szCs w:val="24"/>
              </w:rPr>
            </w:pPr>
            <w:r w:rsidRPr="009D0127">
              <w:rPr>
                <w:sz w:val="24"/>
                <w:szCs w:val="24"/>
              </w:rPr>
              <w:t>2</w:t>
            </w:r>
          </w:p>
        </w:tc>
      </w:tr>
      <w:tr w:rsidR="009D0127" w:rsidRPr="00F076FB" w:rsidTr="009D0127">
        <w:trPr>
          <w:jc w:val="center"/>
        </w:trPr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127" w:rsidRPr="009D0127" w:rsidRDefault="009D0127" w:rsidP="009D0127">
            <w:pPr>
              <w:ind w:firstLine="296"/>
              <w:rPr>
                <w:bCs/>
                <w:sz w:val="24"/>
                <w:szCs w:val="24"/>
              </w:rPr>
            </w:pPr>
            <w:r w:rsidRPr="009D0127">
              <w:rPr>
                <w:sz w:val="24"/>
                <w:szCs w:val="24"/>
              </w:rPr>
              <w:t>Повторение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127" w:rsidRPr="009D0127" w:rsidRDefault="009D0127" w:rsidP="009D0127">
            <w:pPr>
              <w:ind w:firstLine="0"/>
              <w:jc w:val="center"/>
              <w:rPr>
                <w:sz w:val="24"/>
                <w:szCs w:val="24"/>
              </w:rPr>
            </w:pPr>
            <w:r w:rsidRPr="009D0127">
              <w:rPr>
                <w:sz w:val="24"/>
                <w:szCs w:val="24"/>
              </w:rPr>
              <w:t>9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127" w:rsidRPr="009D0127" w:rsidRDefault="00DB6707" w:rsidP="009D012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9D0127" w:rsidRPr="00F076FB" w:rsidTr="009D0127">
        <w:trPr>
          <w:jc w:val="center"/>
        </w:trPr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127" w:rsidRPr="009D0127" w:rsidRDefault="009D0127" w:rsidP="009D0127">
            <w:pPr>
              <w:ind w:firstLine="29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127" w:rsidRPr="009D0127" w:rsidRDefault="009D0127" w:rsidP="0051185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127" w:rsidRPr="009D0127" w:rsidRDefault="009D0127" w:rsidP="0051185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</w:tr>
    </w:tbl>
    <w:p w:rsidR="009D0127" w:rsidRPr="006D30DA" w:rsidRDefault="009D0127" w:rsidP="002746B1">
      <w:pPr>
        <w:spacing w:line="240" w:lineRule="auto"/>
        <w:ind w:firstLine="0"/>
        <w:rPr>
          <w:sz w:val="24"/>
          <w:szCs w:val="24"/>
        </w:rPr>
      </w:pPr>
    </w:p>
    <w:p w:rsidR="00511850" w:rsidRDefault="00511850" w:rsidP="002746B1">
      <w:pPr>
        <w:spacing w:line="240" w:lineRule="auto"/>
        <w:jc w:val="center"/>
        <w:rPr>
          <w:b/>
          <w:sz w:val="24"/>
          <w:szCs w:val="24"/>
        </w:rPr>
      </w:pPr>
    </w:p>
    <w:p w:rsidR="006D30DA" w:rsidRPr="002746B1" w:rsidRDefault="006D30DA" w:rsidP="002746B1">
      <w:pPr>
        <w:spacing w:line="240" w:lineRule="auto"/>
        <w:jc w:val="center"/>
        <w:rPr>
          <w:b/>
          <w:sz w:val="24"/>
          <w:szCs w:val="24"/>
        </w:rPr>
      </w:pPr>
      <w:r w:rsidRPr="002746B1">
        <w:rPr>
          <w:b/>
          <w:sz w:val="24"/>
          <w:szCs w:val="24"/>
        </w:rPr>
        <w:lastRenderedPageBreak/>
        <w:t>Формы, методы, технологии обучения</w:t>
      </w:r>
    </w:p>
    <w:p w:rsidR="006D30DA" w:rsidRPr="006D30DA" w:rsidRDefault="006D30DA" w:rsidP="006D30DA">
      <w:pPr>
        <w:spacing w:line="240" w:lineRule="auto"/>
        <w:rPr>
          <w:sz w:val="24"/>
          <w:szCs w:val="24"/>
        </w:rPr>
      </w:pPr>
      <w:r w:rsidRPr="006D30DA">
        <w:rPr>
          <w:sz w:val="24"/>
          <w:szCs w:val="24"/>
        </w:rPr>
        <w:t xml:space="preserve">В данном классе ведущими методами обучения предмету являются: </w:t>
      </w:r>
      <w:proofErr w:type="gramStart"/>
      <w:r w:rsidRPr="006D30DA">
        <w:rPr>
          <w:sz w:val="24"/>
          <w:szCs w:val="24"/>
        </w:rPr>
        <w:t>объяснительно-иллюстративный</w:t>
      </w:r>
      <w:proofErr w:type="gramEnd"/>
      <w:r w:rsidRPr="006D30DA">
        <w:rPr>
          <w:sz w:val="24"/>
          <w:szCs w:val="24"/>
        </w:rPr>
        <w:t xml:space="preserve"> и репродуктивный. На уроках используются элементы следующих технологий: личностно-ориентированное обучение, дифференцированное обучение, игровые технологии.</w:t>
      </w:r>
    </w:p>
    <w:p w:rsidR="006D30DA" w:rsidRPr="00444958" w:rsidRDefault="006D30DA" w:rsidP="006D30DA">
      <w:pPr>
        <w:spacing w:line="240" w:lineRule="auto"/>
        <w:rPr>
          <w:sz w:val="24"/>
          <w:szCs w:val="24"/>
        </w:rPr>
      </w:pPr>
      <w:r w:rsidRPr="006D30DA">
        <w:rPr>
          <w:sz w:val="24"/>
          <w:szCs w:val="24"/>
        </w:rPr>
        <w:t xml:space="preserve">К наиболее приемлемым формам организации учебных занятий по математике </w:t>
      </w:r>
      <w:r w:rsidRPr="00444958">
        <w:rPr>
          <w:sz w:val="24"/>
          <w:szCs w:val="24"/>
        </w:rPr>
        <w:t>можно отнести:</w:t>
      </w:r>
    </w:p>
    <w:p w:rsidR="006D30DA" w:rsidRPr="00444958" w:rsidRDefault="006D30DA" w:rsidP="006D30DA">
      <w:pPr>
        <w:pStyle w:val="a3"/>
        <w:numPr>
          <w:ilvl w:val="0"/>
          <w:numId w:val="10"/>
        </w:numPr>
        <w:spacing w:line="24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444958">
        <w:rPr>
          <w:rFonts w:ascii="Times New Roman" w:hAnsi="Times New Roman" w:cs="Times New Roman"/>
          <w:sz w:val="24"/>
          <w:szCs w:val="24"/>
        </w:rPr>
        <w:t xml:space="preserve">Урок-лекция. Предполагаются  совместные усилия учителя и учеников для решения общей проблемной познавательной задачи. </w:t>
      </w:r>
    </w:p>
    <w:p w:rsidR="006D30DA" w:rsidRPr="00444958" w:rsidRDefault="006D30DA" w:rsidP="006D30DA">
      <w:pPr>
        <w:pStyle w:val="a3"/>
        <w:numPr>
          <w:ilvl w:val="0"/>
          <w:numId w:val="10"/>
        </w:numPr>
        <w:spacing w:line="24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444958">
        <w:rPr>
          <w:rFonts w:ascii="Times New Roman" w:hAnsi="Times New Roman" w:cs="Times New Roman"/>
          <w:sz w:val="24"/>
          <w:szCs w:val="24"/>
        </w:rPr>
        <w:t>Урок-практикум. На уроке учащиеся работают над различными заданиями в зависимости от своей подготовленности. Виды работ могут быть самыми разными: письменные исследования,  решение различных задач, практическое применение различных методов решения задач.</w:t>
      </w:r>
    </w:p>
    <w:p w:rsidR="006D30DA" w:rsidRPr="00444958" w:rsidRDefault="006D30DA" w:rsidP="006D30DA">
      <w:pPr>
        <w:pStyle w:val="a3"/>
        <w:numPr>
          <w:ilvl w:val="0"/>
          <w:numId w:val="10"/>
        </w:numPr>
        <w:spacing w:line="24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444958">
        <w:rPr>
          <w:rFonts w:ascii="Times New Roman" w:hAnsi="Times New Roman" w:cs="Times New Roman"/>
          <w:sz w:val="24"/>
          <w:szCs w:val="24"/>
        </w:rPr>
        <w:t>Комбинированный урок предполагает выполнение работ и заданий разного вида.</w:t>
      </w:r>
    </w:p>
    <w:p w:rsidR="006D30DA" w:rsidRPr="00444958" w:rsidRDefault="006D30DA" w:rsidP="006D30DA">
      <w:pPr>
        <w:pStyle w:val="a3"/>
        <w:numPr>
          <w:ilvl w:val="0"/>
          <w:numId w:val="10"/>
        </w:numPr>
        <w:spacing w:line="24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444958">
        <w:rPr>
          <w:rFonts w:ascii="Times New Roman" w:hAnsi="Times New Roman" w:cs="Times New Roman"/>
          <w:sz w:val="24"/>
          <w:szCs w:val="24"/>
        </w:rPr>
        <w:t xml:space="preserve">Урок–игра. На основе игровой деятельности учащиеся познают новое, закрепляют изученное, отрабатывают различные учебные навыки. </w:t>
      </w:r>
    </w:p>
    <w:p w:rsidR="006D30DA" w:rsidRPr="00444958" w:rsidRDefault="006D30DA" w:rsidP="006D30DA">
      <w:pPr>
        <w:pStyle w:val="a3"/>
        <w:numPr>
          <w:ilvl w:val="0"/>
          <w:numId w:val="10"/>
        </w:numPr>
        <w:spacing w:line="24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444958">
        <w:rPr>
          <w:rFonts w:ascii="Times New Roman" w:hAnsi="Times New Roman" w:cs="Times New Roman"/>
          <w:sz w:val="24"/>
          <w:szCs w:val="24"/>
        </w:rPr>
        <w:t xml:space="preserve">Урок решения задач. Вырабатываются у учащихся умения и навыки решения задач на уровне обязательной и возможной подготовке. </w:t>
      </w:r>
    </w:p>
    <w:p w:rsidR="006D30DA" w:rsidRPr="00444958" w:rsidRDefault="006D30DA" w:rsidP="006D30DA">
      <w:pPr>
        <w:pStyle w:val="a3"/>
        <w:numPr>
          <w:ilvl w:val="0"/>
          <w:numId w:val="10"/>
        </w:numPr>
        <w:spacing w:line="24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444958">
        <w:rPr>
          <w:rFonts w:ascii="Times New Roman" w:hAnsi="Times New Roman" w:cs="Times New Roman"/>
          <w:sz w:val="24"/>
          <w:szCs w:val="24"/>
        </w:rPr>
        <w:t xml:space="preserve">Урок-тест. Тестирование проводится с целью диагностики пробелов знаний, контроля уровня </w:t>
      </w:r>
      <w:proofErr w:type="spellStart"/>
      <w:r w:rsidRPr="00444958">
        <w:rPr>
          <w:rFonts w:ascii="Times New Roman" w:hAnsi="Times New Roman" w:cs="Times New Roman"/>
          <w:sz w:val="24"/>
          <w:szCs w:val="24"/>
        </w:rPr>
        <w:t>обученности</w:t>
      </w:r>
      <w:proofErr w:type="spellEnd"/>
      <w:r w:rsidRPr="00444958">
        <w:rPr>
          <w:rFonts w:ascii="Times New Roman" w:hAnsi="Times New Roman" w:cs="Times New Roman"/>
          <w:sz w:val="24"/>
          <w:szCs w:val="24"/>
        </w:rPr>
        <w:t xml:space="preserve"> учащихся, тренировки технике тестирования.</w:t>
      </w:r>
    </w:p>
    <w:p w:rsidR="006D30DA" w:rsidRPr="00444958" w:rsidRDefault="006D30DA" w:rsidP="006D30DA">
      <w:pPr>
        <w:pStyle w:val="a3"/>
        <w:numPr>
          <w:ilvl w:val="0"/>
          <w:numId w:val="10"/>
        </w:numPr>
        <w:spacing w:line="24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444958">
        <w:rPr>
          <w:rFonts w:ascii="Times New Roman" w:hAnsi="Times New Roman" w:cs="Times New Roman"/>
          <w:sz w:val="24"/>
          <w:szCs w:val="24"/>
        </w:rPr>
        <w:t>Урок - самостоятельная работа.  Предлагаются разные виды самостоятельных работ.</w:t>
      </w:r>
    </w:p>
    <w:p w:rsidR="006D30DA" w:rsidRPr="006D30DA" w:rsidRDefault="006D30DA" w:rsidP="006D30DA">
      <w:pPr>
        <w:pStyle w:val="a3"/>
        <w:numPr>
          <w:ilvl w:val="0"/>
          <w:numId w:val="10"/>
        </w:numPr>
        <w:spacing w:line="24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444958">
        <w:rPr>
          <w:rFonts w:ascii="Times New Roman" w:hAnsi="Times New Roman" w:cs="Times New Roman"/>
          <w:sz w:val="24"/>
          <w:szCs w:val="24"/>
        </w:rPr>
        <w:t xml:space="preserve">Урок - контрольная работа. Контроль знаний по пройденной </w:t>
      </w:r>
      <w:r w:rsidRPr="006D30DA">
        <w:rPr>
          <w:rFonts w:ascii="Times New Roman" w:hAnsi="Times New Roman" w:cs="Times New Roman"/>
          <w:sz w:val="24"/>
          <w:szCs w:val="24"/>
        </w:rPr>
        <w:t>теме.</w:t>
      </w:r>
    </w:p>
    <w:p w:rsidR="00C93BC3" w:rsidRDefault="00C93BC3" w:rsidP="007D562E">
      <w:pPr>
        <w:spacing w:line="240" w:lineRule="auto"/>
        <w:rPr>
          <w:sz w:val="24"/>
          <w:szCs w:val="24"/>
        </w:rPr>
      </w:pPr>
    </w:p>
    <w:p w:rsidR="00543474" w:rsidRPr="009D0127" w:rsidRDefault="00543474" w:rsidP="00543474">
      <w:pPr>
        <w:jc w:val="center"/>
        <w:rPr>
          <w:b/>
          <w:sz w:val="24"/>
          <w:szCs w:val="24"/>
        </w:rPr>
      </w:pPr>
      <w:r w:rsidRPr="009D0127">
        <w:rPr>
          <w:b/>
          <w:sz w:val="24"/>
          <w:szCs w:val="24"/>
        </w:rPr>
        <w:t>ПЛАНИРУЕМЫЕ РЕЗУЛЬТАТЫ ОСВОЕНИЯ УЧЕБНОГО ПРЕДМЕТА</w:t>
      </w:r>
    </w:p>
    <w:p w:rsidR="00543474" w:rsidRPr="00460A2B" w:rsidRDefault="00543474" w:rsidP="00543474">
      <w:pPr>
        <w:spacing w:line="240" w:lineRule="auto"/>
        <w:rPr>
          <w:sz w:val="24"/>
          <w:szCs w:val="24"/>
        </w:rPr>
      </w:pPr>
      <w:r w:rsidRPr="00460A2B">
        <w:rPr>
          <w:sz w:val="24"/>
          <w:szCs w:val="24"/>
        </w:rPr>
        <w:t>Программа обеспечивает достижения следующих результатов освоения образовательной программы основного общего образования:</w:t>
      </w:r>
    </w:p>
    <w:p w:rsidR="00543474" w:rsidRPr="00460A2B" w:rsidRDefault="00543474" w:rsidP="00543474">
      <w:pPr>
        <w:spacing w:line="240" w:lineRule="auto"/>
        <w:rPr>
          <w:b/>
          <w:bCs/>
          <w:i/>
          <w:iCs/>
          <w:sz w:val="24"/>
          <w:szCs w:val="24"/>
          <w:u w:val="single"/>
        </w:rPr>
      </w:pPr>
      <w:r w:rsidRPr="00460A2B">
        <w:rPr>
          <w:b/>
          <w:bCs/>
          <w:i/>
          <w:iCs/>
          <w:sz w:val="24"/>
          <w:szCs w:val="24"/>
          <w:u w:val="single"/>
        </w:rPr>
        <w:t>личностные:</w:t>
      </w:r>
    </w:p>
    <w:p w:rsidR="00543474" w:rsidRPr="00460A2B" w:rsidRDefault="00543474" w:rsidP="00543474">
      <w:pPr>
        <w:spacing w:line="240" w:lineRule="auto"/>
        <w:rPr>
          <w:sz w:val="24"/>
          <w:szCs w:val="24"/>
        </w:rPr>
      </w:pPr>
      <w:r w:rsidRPr="00460A2B">
        <w:rPr>
          <w:sz w:val="24"/>
          <w:szCs w:val="24"/>
        </w:rPr>
        <w:t>•</w:t>
      </w:r>
      <w:r w:rsidRPr="00460A2B">
        <w:rPr>
          <w:sz w:val="24"/>
          <w:szCs w:val="24"/>
        </w:rPr>
        <w:tab/>
        <w:t xml:space="preserve">формирование ответственного отношения к учению, готовности и </w:t>
      </w:r>
      <w:proofErr w:type="gramStart"/>
      <w:r w:rsidRPr="00460A2B">
        <w:rPr>
          <w:sz w:val="24"/>
          <w:szCs w:val="24"/>
        </w:rPr>
        <w:t>способности</w:t>
      </w:r>
      <w:proofErr w:type="gramEnd"/>
      <w:r w:rsidRPr="00460A2B">
        <w:rPr>
          <w:sz w:val="24"/>
          <w:szCs w:val="24"/>
        </w:rPr>
        <w:t xml:space="preserve"> обучающихся к саморазвитию и самообразованию на основе мотивации к обучению и познанию, выбору дальнейшего образования на базе ориентировки в мире профессий и профессиональных предпочтений, осознанному построению индивидуальной образовательной траектории с учетом устойчивых познавательных интересов;</w:t>
      </w:r>
    </w:p>
    <w:p w:rsidR="00543474" w:rsidRPr="00460A2B" w:rsidRDefault="00543474" w:rsidP="00543474">
      <w:pPr>
        <w:spacing w:line="240" w:lineRule="auto"/>
        <w:rPr>
          <w:sz w:val="24"/>
          <w:szCs w:val="24"/>
        </w:rPr>
      </w:pPr>
      <w:r w:rsidRPr="00460A2B">
        <w:rPr>
          <w:sz w:val="24"/>
          <w:szCs w:val="24"/>
        </w:rPr>
        <w:t>•</w:t>
      </w:r>
      <w:r w:rsidRPr="00460A2B">
        <w:rPr>
          <w:sz w:val="24"/>
          <w:szCs w:val="24"/>
        </w:rPr>
        <w:tab/>
        <w:t>формирование целостного мировоззрения, соответствующего современному уровню развития науки и общественной практики;</w:t>
      </w:r>
    </w:p>
    <w:p w:rsidR="00543474" w:rsidRPr="00460A2B" w:rsidRDefault="00543474" w:rsidP="00543474">
      <w:pPr>
        <w:spacing w:line="240" w:lineRule="auto"/>
        <w:rPr>
          <w:sz w:val="24"/>
          <w:szCs w:val="24"/>
        </w:rPr>
      </w:pPr>
      <w:r w:rsidRPr="00460A2B">
        <w:rPr>
          <w:sz w:val="24"/>
          <w:szCs w:val="24"/>
        </w:rPr>
        <w:t>•</w:t>
      </w:r>
      <w:r w:rsidRPr="00460A2B">
        <w:rPr>
          <w:sz w:val="24"/>
          <w:szCs w:val="24"/>
        </w:rPr>
        <w:tab/>
        <w:t>формирование коммуникативной компетентности и общении и сотрудничестве со сверстниками, старшими и младшими в образовательной, общественно полезной, учебно-исследовательской, творческой и других видах деятельности;</w:t>
      </w:r>
    </w:p>
    <w:p w:rsidR="00543474" w:rsidRPr="00460A2B" w:rsidRDefault="00543474" w:rsidP="00543474">
      <w:pPr>
        <w:spacing w:line="240" w:lineRule="auto"/>
        <w:rPr>
          <w:sz w:val="24"/>
          <w:szCs w:val="24"/>
        </w:rPr>
      </w:pPr>
      <w:r w:rsidRPr="00460A2B">
        <w:rPr>
          <w:sz w:val="24"/>
          <w:szCs w:val="24"/>
        </w:rPr>
        <w:t>•</w:t>
      </w:r>
      <w:r w:rsidRPr="00460A2B">
        <w:rPr>
          <w:sz w:val="24"/>
          <w:szCs w:val="24"/>
        </w:rPr>
        <w:tab/>
        <w:t xml:space="preserve">умение ясно, точно, грамотно излагать свои мысли в устной и письменной речи, понимать смысл поставленной задачи, выстраивать аргументацию, приводить примеры и </w:t>
      </w:r>
      <w:proofErr w:type="spellStart"/>
      <w:r w:rsidRPr="00460A2B">
        <w:rPr>
          <w:sz w:val="24"/>
          <w:szCs w:val="24"/>
        </w:rPr>
        <w:t>контрпримеры</w:t>
      </w:r>
      <w:proofErr w:type="spellEnd"/>
      <w:r w:rsidRPr="00460A2B">
        <w:rPr>
          <w:sz w:val="24"/>
          <w:szCs w:val="24"/>
        </w:rPr>
        <w:t>;</w:t>
      </w:r>
    </w:p>
    <w:p w:rsidR="00543474" w:rsidRPr="00460A2B" w:rsidRDefault="00543474" w:rsidP="00543474">
      <w:pPr>
        <w:spacing w:line="240" w:lineRule="auto"/>
        <w:rPr>
          <w:sz w:val="24"/>
          <w:szCs w:val="24"/>
        </w:rPr>
      </w:pPr>
      <w:r w:rsidRPr="00460A2B">
        <w:rPr>
          <w:sz w:val="24"/>
          <w:szCs w:val="24"/>
        </w:rPr>
        <w:t>•</w:t>
      </w:r>
      <w:r w:rsidRPr="00460A2B">
        <w:rPr>
          <w:sz w:val="24"/>
          <w:szCs w:val="24"/>
        </w:rPr>
        <w:tab/>
        <w:t>критичность мышления, умение распознавать логически некорректные высказывания, отличать гипотезу от факта;</w:t>
      </w:r>
    </w:p>
    <w:p w:rsidR="00543474" w:rsidRPr="00460A2B" w:rsidRDefault="00543474" w:rsidP="00543474">
      <w:pPr>
        <w:spacing w:line="240" w:lineRule="auto"/>
        <w:rPr>
          <w:sz w:val="24"/>
          <w:szCs w:val="24"/>
        </w:rPr>
      </w:pPr>
      <w:r w:rsidRPr="00460A2B">
        <w:rPr>
          <w:sz w:val="24"/>
          <w:szCs w:val="24"/>
        </w:rPr>
        <w:t>•</w:t>
      </w:r>
      <w:r w:rsidRPr="00460A2B">
        <w:rPr>
          <w:sz w:val="24"/>
          <w:szCs w:val="24"/>
        </w:rPr>
        <w:tab/>
        <w:t>креативность мышления, инициативу, находчивость, активность при решении геометрических задач;</w:t>
      </w:r>
    </w:p>
    <w:p w:rsidR="00543474" w:rsidRPr="00460A2B" w:rsidRDefault="00543474" w:rsidP="00543474">
      <w:pPr>
        <w:spacing w:line="240" w:lineRule="auto"/>
        <w:rPr>
          <w:sz w:val="24"/>
          <w:szCs w:val="24"/>
        </w:rPr>
      </w:pPr>
      <w:r w:rsidRPr="00460A2B">
        <w:rPr>
          <w:sz w:val="24"/>
          <w:szCs w:val="24"/>
        </w:rPr>
        <w:t>•</w:t>
      </w:r>
      <w:r w:rsidRPr="00460A2B">
        <w:rPr>
          <w:sz w:val="24"/>
          <w:szCs w:val="24"/>
        </w:rPr>
        <w:tab/>
        <w:t>умение контролировать процесс и результат учебной математической деятельности;</w:t>
      </w:r>
    </w:p>
    <w:p w:rsidR="00543474" w:rsidRPr="00460A2B" w:rsidRDefault="00543474" w:rsidP="00543474">
      <w:pPr>
        <w:spacing w:line="240" w:lineRule="auto"/>
        <w:rPr>
          <w:sz w:val="24"/>
          <w:szCs w:val="24"/>
        </w:rPr>
      </w:pPr>
      <w:r w:rsidRPr="00460A2B">
        <w:rPr>
          <w:sz w:val="24"/>
          <w:szCs w:val="24"/>
        </w:rPr>
        <w:t>•</w:t>
      </w:r>
      <w:r w:rsidRPr="00460A2B">
        <w:rPr>
          <w:sz w:val="24"/>
          <w:szCs w:val="24"/>
        </w:rPr>
        <w:tab/>
        <w:t>способность к эмоциональному восприятию математических объектов, задач, решений, рассуждений;</w:t>
      </w:r>
    </w:p>
    <w:p w:rsidR="00543474" w:rsidRPr="00460A2B" w:rsidRDefault="00543474" w:rsidP="00543474">
      <w:pPr>
        <w:spacing w:line="240" w:lineRule="auto"/>
        <w:rPr>
          <w:b/>
          <w:bCs/>
          <w:i/>
          <w:iCs/>
          <w:sz w:val="24"/>
          <w:szCs w:val="24"/>
          <w:u w:val="single"/>
        </w:rPr>
      </w:pPr>
      <w:proofErr w:type="spellStart"/>
      <w:r w:rsidRPr="00460A2B">
        <w:rPr>
          <w:b/>
          <w:bCs/>
          <w:i/>
          <w:iCs/>
          <w:sz w:val="24"/>
          <w:szCs w:val="24"/>
          <w:u w:val="single"/>
        </w:rPr>
        <w:t>метапредметные</w:t>
      </w:r>
      <w:proofErr w:type="spellEnd"/>
      <w:r w:rsidRPr="00460A2B">
        <w:rPr>
          <w:b/>
          <w:bCs/>
          <w:i/>
          <w:iCs/>
          <w:sz w:val="24"/>
          <w:szCs w:val="24"/>
          <w:u w:val="single"/>
        </w:rPr>
        <w:t>:</w:t>
      </w:r>
    </w:p>
    <w:p w:rsidR="00543474" w:rsidRPr="00460A2B" w:rsidRDefault="00543474" w:rsidP="00543474">
      <w:pPr>
        <w:spacing w:line="240" w:lineRule="auto"/>
        <w:rPr>
          <w:i/>
          <w:iCs/>
          <w:sz w:val="24"/>
          <w:szCs w:val="24"/>
          <w:u w:val="single"/>
        </w:rPr>
      </w:pPr>
      <w:r w:rsidRPr="00460A2B">
        <w:rPr>
          <w:i/>
          <w:iCs/>
          <w:sz w:val="24"/>
          <w:szCs w:val="24"/>
          <w:u w:val="single"/>
        </w:rPr>
        <w:t>регулятивные универсальные учебные действия:</w:t>
      </w:r>
    </w:p>
    <w:p w:rsidR="00543474" w:rsidRPr="00460A2B" w:rsidRDefault="00543474" w:rsidP="00543474">
      <w:pPr>
        <w:spacing w:line="240" w:lineRule="auto"/>
        <w:rPr>
          <w:sz w:val="24"/>
          <w:szCs w:val="24"/>
        </w:rPr>
      </w:pPr>
      <w:r w:rsidRPr="00460A2B">
        <w:rPr>
          <w:sz w:val="24"/>
          <w:szCs w:val="24"/>
        </w:rPr>
        <w:t>•</w:t>
      </w:r>
      <w:r w:rsidRPr="00460A2B">
        <w:rPr>
          <w:sz w:val="24"/>
          <w:szCs w:val="24"/>
        </w:rPr>
        <w:tab/>
        <w:t>умение самостоятельно планировать альтернативные пути достижения целей, осознанно выбирать наиболее эффективные способы решения учебных и познавательных задач;</w:t>
      </w:r>
    </w:p>
    <w:p w:rsidR="00543474" w:rsidRPr="00460A2B" w:rsidRDefault="00543474" w:rsidP="00543474">
      <w:pPr>
        <w:spacing w:line="240" w:lineRule="auto"/>
        <w:rPr>
          <w:sz w:val="24"/>
          <w:szCs w:val="24"/>
        </w:rPr>
      </w:pPr>
      <w:r w:rsidRPr="00460A2B">
        <w:rPr>
          <w:sz w:val="24"/>
          <w:szCs w:val="24"/>
        </w:rPr>
        <w:lastRenderedPageBreak/>
        <w:t>•</w:t>
      </w:r>
      <w:r w:rsidRPr="00460A2B">
        <w:rPr>
          <w:sz w:val="24"/>
          <w:szCs w:val="24"/>
        </w:rPr>
        <w:tab/>
        <w:t>умение осуществлять контроль по результату и способу действия на уровне произвольного внимания и вносить необходимые коррективы;</w:t>
      </w:r>
    </w:p>
    <w:p w:rsidR="00543474" w:rsidRPr="00460A2B" w:rsidRDefault="00543474" w:rsidP="00543474">
      <w:pPr>
        <w:spacing w:line="240" w:lineRule="auto"/>
        <w:rPr>
          <w:sz w:val="24"/>
          <w:szCs w:val="24"/>
        </w:rPr>
      </w:pPr>
      <w:r w:rsidRPr="00460A2B">
        <w:rPr>
          <w:sz w:val="24"/>
          <w:szCs w:val="24"/>
        </w:rPr>
        <w:t>•</w:t>
      </w:r>
      <w:r w:rsidRPr="00460A2B">
        <w:rPr>
          <w:sz w:val="24"/>
          <w:szCs w:val="24"/>
        </w:rPr>
        <w:tab/>
        <w:t>умение адекватно оценивать правильность или ошибочность выполнения учебной задачи, ее объективную трудность и собственные возможности ее решения;</w:t>
      </w:r>
    </w:p>
    <w:p w:rsidR="00543474" w:rsidRPr="00460A2B" w:rsidRDefault="00543474" w:rsidP="00543474">
      <w:pPr>
        <w:spacing w:line="240" w:lineRule="auto"/>
        <w:rPr>
          <w:sz w:val="24"/>
          <w:szCs w:val="24"/>
        </w:rPr>
      </w:pPr>
      <w:r w:rsidRPr="00460A2B">
        <w:rPr>
          <w:sz w:val="24"/>
          <w:szCs w:val="24"/>
        </w:rPr>
        <w:t>•</w:t>
      </w:r>
      <w:r w:rsidRPr="00460A2B">
        <w:rPr>
          <w:sz w:val="24"/>
          <w:szCs w:val="24"/>
        </w:rPr>
        <w:tab/>
        <w:t>понимание сущности алгоритмических предписаний и умение действовать в соответствии с предложенным алгоритмом;</w:t>
      </w:r>
    </w:p>
    <w:p w:rsidR="00543474" w:rsidRPr="00460A2B" w:rsidRDefault="00543474" w:rsidP="00543474">
      <w:pPr>
        <w:spacing w:line="240" w:lineRule="auto"/>
        <w:rPr>
          <w:sz w:val="24"/>
          <w:szCs w:val="24"/>
        </w:rPr>
      </w:pPr>
      <w:r w:rsidRPr="00460A2B">
        <w:rPr>
          <w:sz w:val="24"/>
          <w:szCs w:val="24"/>
        </w:rPr>
        <w:t>•</w:t>
      </w:r>
      <w:r w:rsidRPr="00460A2B">
        <w:rPr>
          <w:sz w:val="24"/>
          <w:szCs w:val="24"/>
        </w:rPr>
        <w:tab/>
        <w:t>умение самостоятельно ставить цели, выбирать и создавать алгоритмы для решения учебных математических проблем;</w:t>
      </w:r>
    </w:p>
    <w:p w:rsidR="00543474" w:rsidRPr="00460A2B" w:rsidRDefault="00543474" w:rsidP="00543474">
      <w:pPr>
        <w:spacing w:line="240" w:lineRule="auto"/>
        <w:rPr>
          <w:sz w:val="24"/>
          <w:szCs w:val="24"/>
        </w:rPr>
      </w:pPr>
      <w:r w:rsidRPr="00460A2B">
        <w:rPr>
          <w:sz w:val="24"/>
          <w:szCs w:val="24"/>
        </w:rPr>
        <w:t>•</w:t>
      </w:r>
      <w:r w:rsidRPr="00460A2B">
        <w:rPr>
          <w:sz w:val="24"/>
          <w:szCs w:val="24"/>
        </w:rPr>
        <w:tab/>
        <w:t>умение планировать и осуществлять деятельность, направленную на решение задач исследовательского характера;</w:t>
      </w:r>
    </w:p>
    <w:p w:rsidR="00543474" w:rsidRPr="00460A2B" w:rsidRDefault="00543474" w:rsidP="00543474">
      <w:pPr>
        <w:spacing w:line="240" w:lineRule="auto"/>
        <w:rPr>
          <w:i/>
          <w:iCs/>
          <w:sz w:val="24"/>
          <w:szCs w:val="24"/>
          <w:u w:val="single"/>
        </w:rPr>
      </w:pPr>
      <w:r w:rsidRPr="00460A2B">
        <w:rPr>
          <w:i/>
          <w:iCs/>
          <w:sz w:val="24"/>
          <w:szCs w:val="24"/>
          <w:u w:val="single"/>
        </w:rPr>
        <w:t>познавательные универсальные учебные действия:</w:t>
      </w:r>
    </w:p>
    <w:p w:rsidR="00543474" w:rsidRPr="00460A2B" w:rsidRDefault="00543474" w:rsidP="00543474">
      <w:pPr>
        <w:spacing w:line="240" w:lineRule="auto"/>
        <w:rPr>
          <w:sz w:val="24"/>
          <w:szCs w:val="24"/>
        </w:rPr>
      </w:pPr>
      <w:r w:rsidRPr="00460A2B">
        <w:rPr>
          <w:sz w:val="24"/>
          <w:szCs w:val="24"/>
        </w:rPr>
        <w:t>•</w:t>
      </w:r>
      <w:r w:rsidRPr="00460A2B">
        <w:rPr>
          <w:sz w:val="24"/>
          <w:szCs w:val="24"/>
        </w:rPr>
        <w:tab/>
        <w:t>осознанное владение логическими действиями определения понятий, обобщения, установления аналогий, классификации на основе самостоятельного выбора оснований и критериев, установления родовидовых связей;</w:t>
      </w:r>
    </w:p>
    <w:p w:rsidR="00543474" w:rsidRPr="00460A2B" w:rsidRDefault="00543474" w:rsidP="00543474">
      <w:pPr>
        <w:spacing w:line="240" w:lineRule="auto"/>
        <w:rPr>
          <w:sz w:val="24"/>
          <w:szCs w:val="24"/>
        </w:rPr>
      </w:pPr>
      <w:r w:rsidRPr="00460A2B">
        <w:rPr>
          <w:sz w:val="24"/>
          <w:szCs w:val="24"/>
        </w:rPr>
        <w:t>•</w:t>
      </w:r>
      <w:r w:rsidRPr="00460A2B">
        <w:rPr>
          <w:sz w:val="24"/>
          <w:szCs w:val="24"/>
        </w:rPr>
        <w:tab/>
        <w:t xml:space="preserve">умение устанавливать причинно-следственные связи, строить </w:t>
      </w:r>
      <w:proofErr w:type="gramStart"/>
      <w:r w:rsidRPr="00460A2B">
        <w:rPr>
          <w:sz w:val="24"/>
          <w:szCs w:val="24"/>
        </w:rPr>
        <w:t>логическое рассуждение</w:t>
      </w:r>
      <w:proofErr w:type="gramEnd"/>
      <w:r w:rsidRPr="00460A2B">
        <w:rPr>
          <w:sz w:val="24"/>
          <w:szCs w:val="24"/>
        </w:rPr>
        <w:t>, умозаключение (индуктивное, дедуктивное и по аналогии) и выводы;</w:t>
      </w:r>
    </w:p>
    <w:p w:rsidR="00543474" w:rsidRPr="00460A2B" w:rsidRDefault="00543474" w:rsidP="00543474">
      <w:pPr>
        <w:spacing w:line="240" w:lineRule="auto"/>
        <w:rPr>
          <w:sz w:val="24"/>
          <w:szCs w:val="24"/>
        </w:rPr>
      </w:pPr>
      <w:r w:rsidRPr="00460A2B">
        <w:rPr>
          <w:sz w:val="24"/>
          <w:szCs w:val="24"/>
        </w:rPr>
        <w:t>•</w:t>
      </w:r>
      <w:r w:rsidRPr="00460A2B">
        <w:rPr>
          <w:sz w:val="24"/>
          <w:szCs w:val="24"/>
        </w:rPr>
        <w:tab/>
        <w:t>умение создавать, применять и преобразовывать знаково-символические средства, модели и схемы для решения учебных и познавательных задач;</w:t>
      </w:r>
    </w:p>
    <w:p w:rsidR="00543474" w:rsidRPr="00460A2B" w:rsidRDefault="00543474" w:rsidP="00543474">
      <w:pPr>
        <w:spacing w:line="240" w:lineRule="auto"/>
        <w:rPr>
          <w:sz w:val="24"/>
          <w:szCs w:val="24"/>
        </w:rPr>
      </w:pPr>
      <w:r w:rsidRPr="00460A2B">
        <w:rPr>
          <w:sz w:val="24"/>
          <w:szCs w:val="24"/>
        </w:rPr>
        <w:t>•</w:t>
      </w:r>
      <w:r w:rsidRPr="00460A2B">
        <w:rPr>
          <w:sz w:val="24"/>
          <w:szCs w:val="24"/>
        </w:rPr>
        <w:tab/>
        <w:t xml:space="preserve">формирование и развитие учебной и </w:t>
      </w:r>
      <w:proofErr w:type="spellStart"/>
      <w:r w:rsidRPr="00460A2B">
        <w:rPr>
          <w:sz w:val="24"/>
          <w:szCs w:val="24"/>
        </w:rPr>
        <w:t>общепользовательской</w:t>
      </w:r>
      <w:proofErr w:type="spellEnd"/>
      <w:r w:rsidRPr="00460A2B">
        <w:rPr>
          <w:sz w:val="24"/>
          <w:szCs w:val="24"/>
        </w:rPr>
        <w:t xml:space="preserve"> компетентности в области использования информационно-коммуникационных технологий (</w:t>
      </w:r>
      <w:proofErr w:type="gramStart"/>
      <w:r w:rsidRPr="00460A2B">
        <w:rPr>
          <w:sz w:val="24"/>
          <w:szCs w:val="24"/>
        </w:rPr>
        <w:t>ИКТ-компетентности</w:t>
      </w:r>
      <w:proofErr w:type="gramEnd"/>
      <w:r w:rsidRPr="00460A2B">
        <w:rPr>
          <w:sz w:val="24"/>
          <w:szCs w:val="24"/>
        </w:rPr>
        <w:t>);</w:t>
      </w:r>
    </w:p>
    <w:p w:rsidR="00543474" w:rsidRPr="00460A2B" w:rsidRDefault="00543474" w:rsidP="00543474">
      <w:pPr>
        <w:spacing w:line="240" w:lineRule="auto"/>
        <w:rPr>
          <w:sz w:val="24"/>
          <w:szCs w:val="24"/>
        </w:rPr>
      </w:pPr>
      <w:r w:rsidRPr="00460A2B">
        <w:rPr>
          <w:sz w:val="24"/>
          <w:szCs w:val="24"/>
        </w:rPr>
        <w:t>•</w:t>
      </w:r>
      <w:r w:rsidRPr="00460A2B">
        <w:rPr>
          <w:sz w:val="24"/>
          <w:szCs w:val="24"/>
        </w:rPr>
        <w:tab/>
        <w:t>формирование первоначальных представлений об идеях и о методах математики как универсальном языке науки и техники, средстве моделирования явлений и процессов;</w:t>
      </w:r>
    </w:p>
    <w:p w:rsidR="00543474" w:rsidRPr="00460A2B" w:rsidRDefault="00543474" w:rsidP="00543474">
      <w:pPr>
        <w:spacing w:line="240" w:lineRule="auto"/>
        <w:rPr>
          <w:sz w:val="24"/>
          <w:szCs w:val="24"/>
        </w:rPr>
      </w:pPr>
      <w:r w:rsidRPr="00460A2B">
        <w:rPr>
          <w:sz w:val="24"/>
          <w:szCs w:val="24"/>
        </w:rPr>
        <w:t>•</w:t>
      </w:r>
      <w:r w:rsidRPr="00460A2B">
        <w:rPr>
          <w:sz w:val="24"/>
          <w:szCs w:val="24"/>
        </w:rPr>
        <w:tab/>
        <w:t>умение видеть математическую задачу в контексте проблемной ситуации в других дисциплинах, в окружающей жизни;</w:t>
      </w:r>
    </w:p>
    <w:p w:rsidR="00543474" w:rsidRPr="00460A2B" w:rsidRDefault="00543474" w:rsidP="00543474">
      <w:pPr>
        <w:spacing w:line="240" w:lineRule="auto"/>
        <w:rPr>
          <w:sz w:val="24"/>
          <w:szCs w:val="24"/>
        </w:rPr>
      </w:pPr>
      <w:r w:rsidRPr="00460A2B">
        <w:rPr>
          <w:sz w:val="24"/>
          <w:szCs w:val="24"/>
        </w:rPr>
        <w:t>•</w:t>
      </w:r>
      <w:r w:rsidRPr="00460A2B">
        <w:rPr>
          <w:sz w:val="24"/>
          <w:szCs w:val="24"/>
        </w:rPr>
        <w:tab/>
        <w:t>умение находить в различных источниках информацию, необходимую для решения математических проблем, и представлять ее в понятной форме; принимать решение в условиях неполной и избыточной, точной и вероятностной информации;</w:t>
      </w:r>
    </w:p>
    <w:p w:rsidR="00543474" w:rsidRPr="00460A2B" w:rsidRDefault="00543474" w:rsidP="00543474">
      <w:pPr>
        <w:spacing w:line="240" w:lineRule="auto"/>
        <w:rPr>
          <w:sz w:val="24"/>
          <w:szCs w:val="24"/>
        </w:rPr>
      </w:pPr>
      <w:r w:rsidRPr="00460A2B">
        <w:rPr>
          <w:sz w:val="24"/>
          <w:szCs w:val="24"/>
        </w:rPr>
        <w:t>•</w:t>
      </w:r>
      <w:r w:rsidRPr="00460A2B">
        <w:rPr>
          <w:sz w:val="24"/>
          <w:szCs w:val="24"/>
        </w:rPr>
        <w:tab/>
        <w:t>умение понимать и использовать математические средства наглядности (рисунки, чертежи, схемы и др.) для иллюстрации, интерпретации, аргументации;</w:t>
      </w:r>
    </w:p>
    <w:p w:rsidR="00543474" w:rsidRPr="00460A2B" w:rsidRDefault="00543474" w:rsidP="00543474">
      <w:pPr>
        <w:spacing w:line="240" w:lineRule="auto"/>
        <w:rPr>
          <w:sz w:val="24"/>
          <w:szCs w:val="24"/>
        </w:rPr>
      </w:pPr>
      <w:r w:rsidRPr="00460A2B">
        <w:rPr>
          <w:sz w:val="24"/>
          <w:szCs w:val="24"/>
        </w:rPr>
        <w:t>•</w:t>
      </w:r>
      <w:r w:rsidRPr="00460A2B">
        <w:rPr>
          <w:sz w:val="24"/>
          <w:szCs w:val="24"/>
        </w:rPr>
        <w:tab/>
        <w:t>умение выдвигать гипотезы при решении учебных задач и понимать необходимость их проверки;</w:t>
      </w:r>
    </w:p>
    <w:p w:rsidR="00543474" w:rsidRPr="00460A2B" w:rsidRDefault="00543474" w:rsidP="00543474">
      <w:pPr>
        <w:spacing w:line="240" w:lineRule="auto"/>
        <w:rPr>
          <w:sz w:val="24"/>
          <w:szCs w:val="24"/>
        </w:rPr>
      </w:pPr>
      <w:r w:rsidRPr="00460A2B">
        <w:rPr>
          <w:sz w:val="24"/>
          <w:szCs w:val="24"/>
        </w:rPr>
        <w:t>•</w:t>
      </w:r>
      <w:r w:rsidRPr="00460A2B">
        <w:rPr>
          <w:sz w:val="24"/>
          <w:szCs w:val="24"/>
        </w:rPr>
        <w:tab/>
        <w:t>умение применять индуктивные и дедуктивные способы рассуждений, видеть различные стратегии решения задач;</w:t>
      </w:r>
    </w:p>
    <w:p w:rsidR="00543474" w:rsidRPr="00460A2B" w:rsidRDefault="00543474" w:rsidP="00543474">
      <w:pPr>
        <w:spacing w:line="240" w:lineRule="auto"/>
        <w:rPr>
          <w:i/>
          <w:iCs/>
          <w:sz w:val="24"/>
          <w:szCs w:val="24"/>
          <w:u w:val="single"/>
        </w:rPr>
      </w:pPr>
      <w:r w:rsidRPr="00460A2B">
        <w:rPr>
          <w:i/>
          <w:iCs/>
          <w:sz w:val="24"/>
          <w:szCs w:val="24"/>
          <w:u w:val="single"/>
        </w:rPr>
        <w:t>коммуникативные универсальные учебные действия:</w:t>
      </w:r>
    </w:p>
    <w:p w:rsidR="00543474" w:rsidRPr="00460A2B" w:rsidRDefault="00543474" w:rsidP="00543474">
      <w:pPr>
        <w:spacing w:line="240" w:lineRule="auto"/>
        <w:rPr>
          <w:sz w:val="24"/>
          <w:szCs w:val="24"/>
        </w:rPr>
      </w:pPr>
      <w:r w:rsidRPr="00460A2B">
        <w:rPr>
          <w:sz w:val="24"/>
          <w:szCs w:val="24"/>
        </w:rPr>
        <w:t>•</w:t>
      </w:r>
      <w:r w:rsidRPr="00460A2B">
        <w:rPr>
          <w:sz w:val="24"/>
          <w:szCs w:val="24"/>
        </w:rPr>
        <w:tab/>
        <w:t>умение организовывать учебное сотрудничество и совместную деятельность с учителем и сверстниками: определять цели, распределять функции и роли участников, общие способы работы;</w:t>
      </w:r>
    </w:p>
    <w:p w:rsidR="00543474" w:rsidRPr="00460A2B" w:rsidRDefault="00543474" w:rsidP="00543474">
      <w:pPr>
        <w:spacing w:line="240" w:lineRule="auto"/>
        <w:rPr>
          <w:sz w:val="24"/>
          <w:szCs w:val="24"/>
        </w:rPr>
      </w:pPr>
      <w:r w:rsidRPr="00460A2B">
        <w:rPr>
          <w:sz w:val="24"/>
          <w:szCs w:val="24"/>
        </w:rPr>
        <w:t>•</w:t>
      </w:r>
      <w:r w:rsidRPr="00460A2B">
        <w:rPr>
          <w:sz w:val="24"/>
          <w:szCs w:val="24"/>
        </w:rPr>
        <w:tab/>
        <w:t>умение работать в группе: находить общее решение и разрешать конфликты на основе согласования позиций и учета интересов;</w:t>
      </w:r>
    </w:p>
    <w:p w:rsidR="00543474" w:rsidRPr="00460A2B" w:rsidRDefault="00543474" w:rsidP="00543474">
      <w:pPr>
        <w:spacing w:line="240" w:lineRule="auto"/>
        <w:rPr>
          <w:sz w:val="24"/>
          <w:szCs w:val="24"/>
        </w:rPr>
      </w:pPr>
      <w:r w:rsidRPr="00460A2B">
        <w:rPr>
          <w:sz w:val="24"/>
          <w:szCs w:val="24"/>
        </w:rPr>
        <w:t>•</w:t>
      </w:r>
      <w:r w:rsidRPr="00460A2B">
        <w:rPr>
          <w:sz w:val="24"/>
          <w:szCs w:val="24"/>
        </w:rPr>
        <w:tab/>
        <w:t>слушать партнера;</w:t>
      </w:r>
    </w:p>
    <w:p w:rsidR="00543474" w:rsidRPr="00460A2B" w:rsidRDefault="00543474" w:rsidP="00543474">
      <w:pPr>
        <w:spacing w:line="240" w:lineRule="auto"/>
        <w:rPr>
          <w:sz w:val="24"/>
          <w:szCs w:val="24"/>
        </w:rPr>
      </w:pPr>
      <w:r w:rsidRPr="00460A2B">
        <w:rPr>
          <w:sz w:val="24"/>
          <w:szCs w:val="24"/>
        </w:rPr>
        <w:t>•</w:t>
      </w:r>
      <w:r w:rsidRPr="00460A2B">
        <w:rPr>
          <w:sz w:val="24"/>
          <w:szCs w:val="24"/>
        </w:rPr>
        <w:tab/>
        <w:t>формулировать, аргументировать и отстаивать свое мнение;</w:t>
      </w:r>
    </w:p>
    <w:p w:rsidR="00543474" w:rsidRPr="00460A2B" w:rsidRDefault="00543474" w:rsidP="00543474">
      <w:pPr>
        <w:spacing w:line="240" w:lineRule="auto"/>
        <w:rPr>
          <w:sz w:val="24"/>
          <w:szCs w:val="24"/>
        </w:rPr>
      </w:pPr>
    </w:p>
    <w:p w:rsidR="00543474" w:rsidRPr="00511850" w:rsidRDefault="00543474" w:rsidP="00543474">
      <w:pPr>
        <w:spacing w:line="240" w:lineRule="auto"/>
        <w:rPr>
          <w:b/>
          <w:bCs/>
          <w:i/>
          <w:iCs/>
          <w:sz w:val="24"/>
          <w:szCs w:val="24"/>
          <w:u w:val="single"/>
        </w:rPr>
      </w:pPr>
      <w:r w:rsidRPr="00511850">
        <w:rPr>
          <w:b/>
          <w:bCs/>
          <w:i/>
          <w:iCs/>
          <w:sz w:val="24"/>
          <w:szCs w:val="24"/>
          <w:u w:val="single"/>
        </w:rPr>
        <w:t>предметные:</w:t>
      </w:r>
    </w:p>
    <w:p w:rsidR="00511850" w:rsidRPr="00511850" w:rsidRDefault="00511850" w:rsidP="00511850">
      <w:pPr>
        <w:pStyle w:val="13"/>
        <w:spacing w:after="0"/>
        <w:ind w:firstLine="0"/>
        <w:rPr>
          <w:sz w:val="24"/>
        </w:rPr>
      </w:pPr>
      <w:r w:rsidRPr="00511850">
        <w:rPr>
          <w:rFonts w:ascii="Times New Roman" w:hAnsi="Times New Roman" w:cs="Times New Roman"/>
          <w:b/>
          <w:i/>
          <w:iCs/>
          <w:sz w:val="24"/>
        </w:rPr>
        <w:t>Обучающийся научится:</w:t>
      </w:r>
    </w:p>
    <w:p w:rsidR="00511850" w:rsidRPr="00511850" w:rsidRDefault="00511850" w:rsidP="00511850">
      <w:pPr>
        <w:widowControl w:val="0"/>
        <w:numPr>
          <w:ilvl w:val="0"/>
          <w:numId w:val="16"/>
        </w:numPr>
        <w:suppressAutoHyphens/>
        <w:autoSpaceDE w:val="0"/>
        <w:spacing w:line="240" w:lineRule="auto"/>
        <w:ind w:left="851" w:hanging="284"/>
        <w:rPr>
          <w:sz w:val="24"/>
          <w:szCs w:val="24"/>
        </w:rPr>
      </w:pPr>
      <w:r w:rsidRPr="00511850">
        <w:rPr>
          <w:sz w:val="24"/>
          <w:szCs w:val="24"/>
        </w:rPr>
        <w:t>оперировать с начальными понятиями тригонометрии и выполнять элементарн</w:t>
      </w:r>
      <w:r w:rsidRPr="00511850">
        <w:rPr>
          <w:sz w:val="24"/>
          <w:szCs w:val="24"/>
        </w:rPr>
        <w:t>ые операции над функциями углов;</w:t>
      </w:r>
    </w:p>
    <w:p w:rsidR="00511850" w:rsidRPr="00511850" w:rsidRDefault="00511850" w:rsidP="00511850">
      <w:pPr>
        <w:widowControl w:val="0"/>
        <w:numPr>
          <w:ilvl w:val="0"/>
          <w:numId w:val="16"/>
        </w:numPr>
        <w:suppressAutoHyphens/>
        <w:autoSpaceDE w:val="0"/>
        <w:spacing w:line="240" w:lineRule="auto"/>
        <w:ind w:left="851" w:hanging="284"/>
        <w:rPr>
          <w:sz w:val="24"/>
          <w:szCs w:val="24"/>
        </w:rPr>
      </w:pPr>
      <w:r w:rsidRPr="00511850">
        <w:rPr>
          <w:sz w:val="24"/>
          <w:szCs w:val="24"/>
        </w:rPr>
        <w:t>решать задачи на доказательство, опираясь на изученные свойства фигур и отношений между ними и применяя изученные методы доказательств;</w:t>
      </w:r>
    </w:p>
    <w:p w:rsidR="00511850" w:rsidRPr="00511850" w:rsidRDefault="00511850" w:rsidP="00511850">
      <w:pPr>
        <w:widowControl w:val="0"/>
        <w:numPr>
          <w:ilvl w:val="0"/>
          <w:numId w:val="16"/>
        </w:numPr>
        <w:suppressAutoHyphens/>
        <w:autoSpaceDE w:val="0"/>
        <w:spacing w:line="240" w:lineRule="auto"/>
        <w:ind w:left="851" w:hanging="284"/>
        <w:rPr>
          <w:sz w:val="24"/>
          <w:szCs w:val="24"/>
        </w:rPr>
      </w:pPr>
      <w:r w:rsidRPr="00511850">
        <w:rPr>
          <w:sz w:val="24"/>
          <w:szCs w:val="24"/>
        </w:rPr>
        <w:t>вычислять площади кругов и секторов; длину окружности, длину дуги окружности;</w:t>
      </w:r>
    </w:p>
    <w:p w:rsidR="00511850" w:rsidRPr="00511850" w:rsidRDefault="00511850" w:rsidP="00511850">
      <w:pPr>
        <w:widowControl w:val="0"/>
        <w:numPr>
          <w:ilvl w:val="0"/>
          <w:numId w:val="16"/>
        </w:numPr>
        <w:suppressAutoHyphens/>
        <w:autoSpaceDE w:val="0"/>
        <w:spacing w:line="240" w:lineRule="auto"/>
        <w:ind w:left="851" w:hanging="284"/>
        <w:rPr>
          <w:sz w:val="24"/>
          <w:szCs w:val="24"/>
        </w:rPr>
      </w:pPr>
      <w:r w:rsidRPr="00511850">
        <w:rPr>
          <w:sz w:val="24"/>
          <w:szCs w:val="24"/>
        </w:rPr>
        <w:t>решать задачи на доказательство с использованием формул длины окружности и длины дуги окружности, формул площадей фигур;</w:t>
      </w:r>
    </w:p>
    <w:p w:rsidR="00511850" w:rsidRPr="00511850" w:rsidRDefault="00511850" w:rsidP="00511850">
      <w:pPr>
        <w:widowControl w:val="0"/>
        <w:numPr>
          <w:ilvl w:val="0"/>
          <w:numId w:val="16"/>
        </w:numPr>
        <w:suppressAutoHyphens/>
        <w:autoSpaceDE w:val="0"/>
        <w:spacing w:line="240" w:lineRule="auto"/>
        <w:ind w:left="851" w:hanging="284"/>
        <w:rPr>
          <w:sz w:val="24"/>
          <w:szCs w:val="24"/>
        </w:rPr>
      </w:pPr>
      <w:r w:rsidRPr="00511850">
        <w:rPr>
          <w:sz w:val="24"/>
          <w:szCs w:val="24"/>
        </w:rPr>
        <w:t xml:space="preserve">решать практические задачи, связанные с нахождением геометрических величин </w:t>
      </w:r>
      <w:r w:rsidRPr="00511850">
        <w:rPr>
          <w:sz w:val="24"/>
          <w:szCs w:val="24"/>
        </w:rPr>
        <w:lastRenderedPageBreak/>
        <w:t>(используя при необходимости справочники и технические средства).</w:t>
      </w:r>
    </w:p>
    <w:p w:rsidR="00511850" w:rsidRPr="00511850" w:rsidRDefault="00511850" w:rsidP="00511850">
      <w:pPr>
        <w:widowControl w:val="0"/>
        <w:numPr>
          <w:ilvl w:val="0"/>
          <w:numId w:val="16"/>
        </w:numPr>
        <w:suppressAutoHyphens/>
        <w:autoSpaceDE w:val="0"/>
        <w:spacing w:line="240" w:lineRule="auto"/>
        <w:ind w:left="851" w:hanging="284"/>
        <w:rPr>
          <w:sz w:val="24"/>
          <w:szCs w:val="24"/>
        </w:rPr>
      </w:pPr>
      <w:r w:rsidRPr="00511850">
        <w:rPr>
          <w:sz w:val="24"/>
          <w:szCs w:val="24"/>
        </w:rPr>
        <w:t>вычислять длину отрезка по координатам его концов; вычислять координаты середины отрезка;</w:t>
      </w:r>
    </w:p>
    <w:p w:rsidR="00511850" w:rsidRPr="00511850" w:rsidRDefault="00511850" w:rsidP="00511850">
      <w:pPr>
        <w:widowControl w:val="0"/>
        <w:numPr>
          <w:ilvl w:val="0"/>
          <w:numId w:val="16"/>
        </w:numPr>
        <w:suppressAutoHyphens/>
        <w:autoSpaceDE w:val="0"/>
        <w:spacing w:line="240" w:lineRule="auto"/>
        <w:ind w:left="851" w:hanging="284"/>
        <w:rPr>
          <w:sz w:val="24"/>
          <w:szCs w:val="24"/>
        </w:rPr>
      </w:pPr>
      <w:r w:rsidRPr="00511850">
        <w:rPr>
          <w:sz w:val="24"/>
          <w:szCs w:val="24"/>
        </w:rPr>
        <w:t>использовать координатный метод для изучения свой</w:t>
      </w:r>
      <w:proofErr w:type="gramStart"/>
      <w:r w:rsidRPr="00511850">
        <w:rPr>
          <w:sz w:val="24"/>
          <w:szCs w:val="24"/>
        </w:rPr>
        <w:t>ств пр</w:t>
      </w:r>
      <w:proofErr w:type="gramEnd"/>
      <w:r w:rsidRPr="00511850">
        <w:rPr>
          <w:sz w:val="24"/>
          <w:szCs w:val="24"/>
        </w:rPr>
        <w:t>ямых и окружностей.</w:t>
      </w:r>
    </w:p>
    <w:p w:rsidR="00511850" w:rsidRPr="00511850" w:rsidRDefault="00511850" w:rsidP="00511850">
      <w:pPr>
        <w:widowControl w:val="0"/>
        <w:numPr>
          <w:ilvl w:val="0"/>
          <w:numId w:val="16"/>
        </w:numPr>
        <w:suppressAutoHyphens/>
        <w:autoSpaceDE w:val="0"/>
        <w:spacing w:line="240" w:lineRule="auto"/>
        <w:ind w:left="851" w:hanging="284"/>
        <w:rPr>
          <w:sz w:val="24"/>
          <w:szCs w:val="24"/>
        </w:rPr>
      </w:pPr>
      <w:r w:rsidRPr="00511850">
        <w:rPr>
          <w:sz w:val="24"/>
          <w:szCs w:val="24"/>
        </w:rPr>
        <w:t>оперировать с векторами: находить сумму и разность двух векторов, заданных геометрически, находить вектор, равный произведению заданного вектора на число;</w:t>
      </w:r>
    </w:p>
    <w:p w:rsidR="00511850" w:rsidRPr="00511850" w:rsidRDefault="00511850" w:rsidP="00511850">
      <w:pPr>
        <w:widowControl w:val="0"/>
        <w:numPr>
          <w:ilvl w:val="0"/>
          <w:numId w:val="16"/>
        </w:numPr>
        <w:suppressAutoHyphens/>
        <w:autoSpaceDE w:val="0"/>
        <w:spacing w:line="240" w:lineRule="auto"/>
        <w:ind w:left="851" w:hanging="284"/>
        <w:rPr>
          <w:sz w:val="24"/>
          <w:szCs w:val="24"/>
        </w:rPr>
      </w:pPr>
      <w:r w:rsidRPr="00511850">
        <w:rPr>
          <w:sz w:val="24"/>
          <w:szCs w:val="24"/>
        </w:rPr>
        <w:t>находить для векторов, заданных координатами: длину вектора, координаты суммы и разности двух и более векторов, координаты произведения вектора на число, применяя при необходимости сочетательный, переместительный и распределительный законы;</w:t>
      </w:r>
    </w:p>
    <w:p w:rsidR="00511850" w:rsidRPr="00511850" w:rsidRDefault="00511850" w:rsidP="00511850">
      <w:pPr>
        <w:widowControl w:val="0"/>
        <w:numPr>
          <w:ilvl w:val="0"/>
          <w:numId w:val="16"/>
        </w:numPr>
        <w:suppressAutoHyphens/>
        <w:autoSpaceDE w:val="0"/>
        <w:spacing w:line="240" w:lineRule="auto"/>
        <w:ind w:left="851" w:hanging="284"/>
        <w:rPr>
          <w:sz w:val="24"/>
          <w:szCs w:val="24"/>
        </w:rPr>
      </w:pPr>
      <w:r w:rsidRPr="00511850">
        <w:rPr>
          <w:sz w:val="24"/>
          <w:szCs w:val="24"/>
        </w:rPr>
        <w:t>вычислять скалярное произведение векторов, находить угол между векторами, устанавливать перпендикулярность прямых.</w:t>
      </w:r>
    </w:p>
    <w:p w:rsidR="00511850" w:rsidRPr="00511850" w:rsidRDefault="00511850" w:rsidP="00511850">
      <w:pPr>
        <w:widowControl w:val="0"/>
        <w:numPr>
          <w:ilvl w:val="0"/>
          <w:numId w:val="16"/>
        </w:numPr>
        <w:suppressAutoHyphens/>
        <w:autoSpaceDE w:val="0"/>
        <w:spacing w:line="240" w:lineRule="auto"/>
        <w:ind w:left="851" w:hanging="284"/>
        <w:rPr>
          <w:sz w:val="24"/>
          <w:szCs w:val="24"/>
        </w:rPr>
      </w:pPr>
      <w:r w:rsidRPr="00511850">
        <w:rPr>
          <w:sz w:val="24"/>
          <w:szCs w:val="24"/>
        </w:rPr>
        <w:t>владеть компетенциями: познавательной, коммуникативной, информационной и рефлексивной;</w:t>
      </w:r>
    </w:p>
    <w:p w:rsidR="00511850" w:rsidRPr="00511850" w:rsidRDefault="00511850" w:rsidP="00511850">
      <w:pPr>
        <w:widowControl w:val="0"/>
        <w:numPr>
          <w:ilvl w:val="0"/>
          <w:numId w:val="16"/>
        </w:numPr>
        <w:suppressAutoHyphens/>
        <w:autoSpaceDE w:val="0"/>
        <w:spacing w:line="240" w:lineRule="auto"/>
        <w:ind w:left="851" w:hanging="284"/>
        <w:rPr>
          <w:sz w:val="24"/>
          <w:szCs w:val="24"/>
        </w:rPr>
      </w:pPr>
      <w:r w:rsidRPr="00511850">
        <w:rPr>
          <w:sz w:val="24"/>
          <w:szCs w:val="24"/>
        </w:rPr>
        <w:t>работать в группах, аргументировать и отстаивать свою точку зрения;</w:t>
      </w:r>
    </w:p>
    <w:p w:rsidR="00511850" w:rsidRPr="00511850" w:rsidRDefault="00511850" w:rsidP="00511850">
      <w:pPr>
        <w:widowControl w:val="0"/>
        <w:numPr>
          <w:ilvl w:val="0"/>
          <w:numId w:val="16"/>
        </w:numPr>
        <w:suppressAutoHyphens/>
        <w:autoSpaceDE w:val="0"/>
        <w:spacing w:line="240" w:lineRule="auto"/>
        <w:ind w:left="851" w:hanging="284"/>
        <w:rPr>
          <w:sz w:val="24"/>
          <w:szCs w:val="24"/>
        </w:rPr>
      </w:pPr>
      <w:r w:rsidRPr="00511850">
        <w:rPr>
          <w:sz w:val="24"/>
          <w:szCs w:val="24"/>
        </w:rPr>
        <w:t>распознавать на чертежах, рисунках, моделях и в окружающем мире плоские и пространственные геометрические фигуры;</w:t>
      </w:r>
    </w:p>
    <w:p w:rsidR="00511850" w:rsidRPr="00511850" w:rsidRDefault="00511850" w:rsidP="00511850">
      <w:pPr>
        <w:widowControl w:val="0"/>
        <w:numPr>
          <w:ilvl w:val="0"/>
          <w:numId w:val="16"/>
        </w:numPr>
        <w:suppressAutoHyphens/>
        <w:autoSpaceDE w:val="0"/>
        <w:spacing w:line="240" w:lineRule="auto"/>
        <w:ind w:left="851" w:hanging="284"/>
        <w:rPr>
          <w:sz w:val="24"/>
          <w:szCs w:val="24"/>
        </w:rPr>
      </w:pPr>
      <w:r w:rsidRPr="00511850">
        <w:rPr>
          <w:sz w:val="24"/>
          <w:szCs w:val="24"/>
        </w:rPr>
        <w:t>распознавать развёртки куба, прямоугольного параллелепипеда, правильной пирамиды, цилиндра и конуса;</w:t>
      </w:r>
    </w:p>
    <w:p w:rsidR="00511850" w:rsidRPr="00511850" w:rsidRDefault="00511850" w:rsidP="00511850">
      <w:pPr>
        <w:widowControl w:val="0"/>
        <w:numPr>
          <w:ilvl w:val="0"/>
          <w:numId w:val="16"/>
        </w:numPr>
        <w:suppressAutoHyphens/>
        <w:autoSpaceDE w:val="0"/>
        <w:spacing w:line="240" w:lineRule="auto"/>
        <w:ind w:left="851" w:hanging="284"/>
        <w:rPr>
          <w:sz w:val="24"/>
          <w:szCs w:val="24"/>
        </w:rPr>
      </w:pPr>
      <w:r w:rsidRPr="00511850">
        <w:rPr>
          <w:sz w:val="24"/>
          <w:szCs w:val="24"/>
        </w:rPr>
        <w:t>определять по линейным размерам развёртки фигуры линейные размеры самой фигуры и наоборот;</w:t>
      </w:r>
    </w:p>
    <w:p w:rsidR="00511850" w:rsidRPr="00511850" w:rsidRDefault="00511850" w:rsidP="00511850">
      <w:pPr>
        <w:widowControl w:val="0"/>
        <w:numPr>
          <w:ilvl w:val="0"/>
          <w:numId w:val="16"/>
        </w:numPr>
        <w:suppressAutoHyphens/>
        <w:autoSpaceDE w:val="0"/>
        <w:spacing w:line="240" w:lineRule="auto"/>
        <w:ind w:left="851" w:hanging="284"/>
        <w:rPr>
          <w:sz w:val="24"/>
          <w:szCs w:val="24"/>
        </w:rPr>
      </w:pPr>
      <w:r w:rsidRPr="00511850">
        <w:rPr>
          <w:sz w:val="24"/>
          <w:szCs w:val="24"/>
        </w:rPr>
        <w:t>вычислять объём прямоугольного параллелепипеда.</w:t>
      </w:r>
    </w:p>
    <w:p w:rsidR="00511850" w:rsidRPr="00511850" w:rsidRDefault="00511850" w:rsidP="00511850">
      <w:pPr>
        <w:tabs>
          <w:tab w:val="left" w:pos="3405"/>
        </w:tabs>
        <w:autoSpaceDE w:val="0"/>
        <w:ind w:left="644"/>
        <w:rPr>
          <w:sz w:val="24"/>
          <w:szCs w:val="24"/>
        </w:rPr>
      </w:pPr>
      <w:r>
        <w:rPr>
          <w:sz w:val="24"/>
          <w:szCs w:val="24"/>
        </w:rPr>
        <w:tab/>
      </w:r>
    </w:p>
    <w:p w:rsidR="00511850" w:rsidRDefault="00511850" w:rsidP="00511850">
      <w:pPr>
        <w:pStyle w:val="6"/>
        <w:spacing w:after="0" w:line="240" w:lineRule="auto"/>
        <w:ind w:right="40" w:firstLine="0"/>
      </w:pPr>
      <w:proofErr w:type="gramStart"/>
      <w:r>
        <w:rPr>
          <w:rFonts w:ascii="Times New Roman" w:hAnsi="Times New Roman" w:cs="Times New Roman"/>
          <w:b/>
          <w:i/>
          <w:iCs/>
          <w:sz w:val="24"/>
          <w:szCs w:val="24"/>
        </w:rPr>
        <w:t>Обучающийся</w:t>
      </w:r>
      <w:proofErr w:type="gramEnd"/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получит возможность научиться:</w:t>
      </w:r>
    </w:p>
    <w:p w:rsidR="00511850" w:rsidRDefault="00511850" w:rsidP="00511850">
      <w:pPr>
        <w:pStyle w:val="13"/>
        <w:numPr>
          <w:ilvl w:val="0"/>
          <w:numId w:val="15"/>
        </w:numPr>
        <w:spacing w:after="0"/>
        <w:ind w:left="851" w:hanging="284"/>
      </w:pPr>
      <w:r>
        <w:rPr>
          <w:rFonts w:ascii="Times New Roman" w:hAnsi="Times New Roman" w:cs="Times New Roman"/>
          <w:i/>
          <w:iCs/>
          <w:sz w:val="24"/>
        </w:rPr>
        <w:t>использовать координатный метод для изучен</w:t>
      </w:r>
      <w:r>
        <w:rPr>
          <w:rFonts w:ascii="Times New Roman" w:hAnsi="Times New Roman" w:cs="Times New Roman"/>
          <w:i/>
          <w:iCs/>
          <w:sz w:val="24"/>
        </w:rPr>
        <w:t>ия свой</w:t>
      </w:r>
      <w:proofErr w:type="gramStart"/>
      <w:r>
        <w:rPr>
          <w:rFonts w:ascii="Times New Roman" w:hAnsi="Times New Roman" w:cs="Times New Roman"/>
          <w:i/>
          <w:iCs/>
          <w:sz w:val="24"/>
        </w:rPr>
        <w:t>ств пр</w:t>
      </w:r>
      <w:proofErr w:type="gramEnd"/>
      <w:r>
        <w:rPr>
          <w:rFonts w:ascii="Times New Roman" w:hAnsi="Times New Roman" w:cs="Times New Roman"/>
          <w:i/>
          <w:iCs/>
          <w:sz w:val="24"/>
        </w:rPr>
        <w:t>ямых и окружностей;</w:t>
      </w:r>
    </w:p>
    <w:p w:rsidR="00511850" w:rsidRDefault="00511850" w:rsidP="00511850">
      <w:pPr>
        <w:pStyle w:val="13"/>
        <w:numPr>
          <w:ilvl w:val="0"/>
          <w:numId w:val="15"/>
        </w:numPr>
        <w:spacing w:after="0"/>
        <w:ind w:left="851" w:hanging="284"/>
      </w:pPr>
      <w:r>
        <w:rPr>
          <w:rFonts w:ascii="Times New Roman" w:hAnsi="Times New Roman" w:cs="Times New Roman"/>
          <w:i/>
          <w:iCs/>
          <w:sz w:val="24"/>
        </w:rPr>
        <w:t>вычислять площади фигур, составленных из двух или более прямоугольников, параллелограммов, треугольников, круга и сектора;</w:t>
      </w:r>
    </w:p>
    <w:p w:rsidR="00511850" w:rsidRDefault="00511850" w:rsidP="00511850">
      <w:pPr>
        <w:pStyle w:val="13"/>
        <w:numPr>
          <w:ilvl w:val="0"/>
          <w:numId w:val="15"/>
        </w:numPr>
        <w:spacing w:after="0"/>
        <w:ind w:left="851" w:hanging="284"/>
      </w:pPr>
      <w:r>
        <w:rPr>
          <w:rFonts w:ascii="Times New Roman" w:hAnsi="Times New Roman" w:cs="Times New Roman"/>
          <w:i/>
          <w:iCs/>
          <w:sz w:val="24"/>
        </w:rPr>
        <w:t>приобрести опыт применения алгебраического и тригонометрического аппарата и идей движения при решении задач на вычисление площадей многоугольников.</w:t>
      </w:r>
    </w:p>
    <w:p w:rsidR="00511850" w:rsidRDefault="00511850" w:rsidP="00511850">
      <w:pPr>
        <w:pStyle w:val="13"/>
        <w:numPr>
          <w:ilvl w:val="0"/>
          <w:numId w:val="15"/>
        </w:numPr>
        <w:spacing w:after="0"/>
        <w:ind w:left="851" w:hanging="284"/>
      </w:pPr>
      <w:r>
        <w:rPr>
          <w:rFonts w:ascii="Times New Roman" w:hAnsi="Times New Roman" w:cs="Times New Roman"/>
          <w:i/>
          <w:iCs/>
          <w:sz w:val="24"/>
        </w:rPr>
        <w:t>овладеть координатным методом решения задач на вычисление и доказательство;</w:t>
      </w:r>
    </w:p>
    <w:p w:rsidR="00511850" w:rsidRDefault="00511850" w:rsidP="00511850">
      <w:pPr>
        <w:pStyle w:val="13"/>
        <w:numPr>
          <w:ilvl w:val="0"/>
          <w:numId w:val="15"/>
        </w:numPr>
        <w:spacing w:after="0"/>
        <w:ind w:left="851" w:hanging="284"/>
      </w:pPr>
      <w:r>
        <w:rPr>
          <w:rFonts w:ascii="Times New Roman" w:hAnsi="Times New Roman" w:cs="Times New Roman"/>
          <w:i/>
          <w:iCs/>
          <w:sz w:val="24"/>
        </w:rPr>
        <w:t>приобрести опыт использования компьютерных программ для анализа частных случаев взаимного расположения окружностей и прямых;</w:t>
      </w:r>
    </w:p>
    <w:p w:rsidR="00511850" w:rsidRDefault="00511850" w:rsidP="00511850">
      <w:pPr>
        <w:pStyle w:val="13"/>
        <w:numPr>
          <w:ilvl w:val="0"/>
          <w:numId w:val="15"/>
        </w:numPr>
        <w:spacing w:after="0"/>
        <w:ind w:left="851" w:hanging="284"/>
      </w:pPr>
      <w:r>
        <w:rPr>
          <w:rFonts w:ascii="Times New Roman" w:hAnsi="Times New Roman" w:cs="Times New Roman"/>
          <w:i/>
          <w:iCs/>
          <w:sz w:val="24"/>
        </w:rPr>
        <w:t>решать математические задачи и задачи из смежных предметов, выполнять практические расчёты;</w:t>
      </w:r>
    </w:p>
    <w:p w:rsidR="00511850" w:rsidRDefault="00511850" w:rsidP="00511850">
      <w:pPr>
        <w:pStyle w:val="13"/>
        <w:numPr>
          <w:ilvl w:val="0"/>
          <w:numId w:val="15"/>
        </w:numPr>
        <w:spacing w:after="0"/>
        <w:ind w:left="851" w:hanging="284"/>
      </w:pPr>
      <w:r>
        <w:rPr>
          <w:rFonts w:ascii="Times New Roman" w:hAnsi="Times New Roman" w:cs="Times New Roman"/>
          <w:i/>
          <w:iCs/>
          <w:sz w:val="24"/>
        </w:rPr>
        <w:t>вычислять объёмы пространственных геометрических фигур, составленных из прямоугольных параллелепипедов;</w:t>
      </w:r>
    </w:p>
    <w:p w:rsidR="00511850" w:rsidRDefault="00511850" w:rsidP="00511850">
      <w:pPr>
        <w:pStyle w:val="13"/>
        <w:numPr>
          <w:ilvl w:val="0"/>
          <w:numId w:val="15"/>
        </w:numPr>
        <w:spacing w:after="0"/>
        <w:ind w:left="851" w:hanging="284"/>
      </w:pPr>
      <w:r>
        <w:rPr>
          <w:rFonts w:ascii="Times New Roman" w:hAnsi="Times New Roman" w:cs="Times New Roman"/>
          <w:i/>
          <w:iCs/>
          <w:sz w:val="24"/>
        </w:rPr>
        <w:t>углубить и развить представления о пространственных геометрических фигурах;</w:t>
      </w:r>
    </w:p>
    <w:p w:rsidR="00511850" w:rsidRDefault="00511850" w:rsidP="00511850">
      <w:pPr>
        <w:pStyle w:val="13"/>
        <w:numPr>
          <w:ilvl w:val="0"/>
          <w:numId w:val="15"/>
        </w:numPr>
        <w:spacing w:after="0"/>
        <w:ind w:left="851" w:hanging="284"/>
      </w:pPr>
      <w:r>
        <w:rPr>
          <w:rFonts w:ascii="Times New Roman" w:hAnsi="Times New Roman" w:cs="Times New Roman"/>
          <w:i/>
          <w:iCs/>
          <w:sz w:val="24"/>
        </w:rPr>
        <w:t>применять понятие развёртки для выполнения практических расчётов.</w:t>
      </w:r>
    </w:p>
    <w:p w:rsidR="008C5510" w:rsidRPr="004E3E55" w:rsidRDefault="008C5510" w:rsidP="00543474">
      <w:pPr>
        <w:autoSpaceDE w:val="0"/>
        <w:autoSpaceDN w:val="0"/>
        <w:adjustRightInd w:val="0"/>
        <w:spacing w:line="240" w:lineRule="auto"/>
        <w:rPr>
          <w:i/>
          <w:iCs/>
          <w:color w:val="000000"/>
          <w:sz w:val="24"/>
          <w:szCs w:val="24"/>
          <w:lang w:eastAsia="ru-RU"/>
        </w:rPr>
      </w:pPr>
    </w:p>
    <w:p w:rsidR="007064CA" w:rsidRDefault="007064CA" w:rsidP="007064CA">
      <w:pPr>
        <w:pStyle w:val="a3"/>
        <w:rPr>
          <w:rFonts w:ascii="Times New Roman" w:hAnsi="Times New Roman"/>
          <w:sz w:val="24"/>
          <w:szCs w:val="24"/>
        </w:rPr>
      </w:pPr>
    </w:p>
    <w:p w:rsidR="007064CA" w:rsidRPr="007064CA" w:rsidRDefault="00B90EA9" w:rsidP="008C5510">
      <w:pPr>
        <w:pStyle w:val="a3"/>
        <w:ind w:hanging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СОДЕРЖАНИЕ УЧЕБНОГО ПРЕДМЕТА</w:t>
      </w:r>
    </w:p>
    <w:p w:rsidR="009D0127" w:rsidRPr="009D0127" w:rsidRDefault="009D0127" w:rsidP="009D0127">
      <w:pPr>
        <w:shd w:val="clear" w:color="auto" w:fill="FFFFFF"/>
        <w:autoSpaceDE w:val="0"/>
        <w:autoSpaceDN w:val="0"/>
        <w:adjustRightInd w:val="0"/>
        <w:ind w:firstLine="0"/>
        <w:rPr>
          <w:b/>
          <w:bCs/>
          <w:color w:val="000000"/>
          <w:sz w:val="24"/>
          <w:szCs w:val="24"/>
        </w:rPr>
      </w:pPr>
      <w:r w:rsidRPr="009D0127">
        <w:rPr>
          <w:b/>
          <w:bCs/>
          <w:color w:val="000000"/>
          <w:sz w:val="24"/>
          <w:szCs w:val="24"/>
        </w:rPr>
        <w:t xml:space="preserve">Вводное повторение (2 часа) </w:t>
      </w:r>
    </w:p>
    <w:p w:rsidR="009D0127" w:rsidRPr="009D0127" w:rsidRDefault="009D0127" w:rsidP="009D0127">
      <w:pPr>
        <w:shd w:val="clear" w:color="auto" w:fill="FFFFFF"/>
        <w:autoSpaceDE w:val="0"/>
        <w:autoSpaceDN w:val="0"/>
        <w:adjustRightInd w:val="0"/>
        <w:ind w:firstLine="0"/>
        <w:rPr>
          <w:sz w:val="24"/>
          <w:szCs w:val="24"/>
        </w:rPr>
      </w:pPr>
      <w:r w:rsidRPr="009D0127">
        <w:rPr>
          <w:b/>
          <w:bCs/>
          <w:sz w:val="24"/>
          <w:szCs w:val="24"/>
        </w:rPr>
        <w:t>Глава 9,10.</w:t>
      </w:r>
      <w:r w:rsidRPr="009D0127">
        <w:rPr>
          <w:sz w:val="24"/>
          <w:szCs w:val="24"/>
        </w:rPr>
        <w:t xml:space="preserve">  </w:t>
      </w:r>
      <w:r w:rsidRPr="009D0127">
        <w:rPr>
          <w:b/>
          <w:bCs/>
          <w:sz w:val="24"/>
          <w:szCs w:val="24"/>
        </w:rPr>
        <w:t>Векторы. Метод координат (</w:t>
      </w:r>
      <w:r w:rsidR="00175601">
        <w:rPr>
          <w:b/>
          <w:bCs/>
          <w:sz w:val="24"/>
          <w:szCs w:val="24"/>
        </w:rPr>
        <w:t>21</w:t>
      </w:r>
      <w:r w:rsidRPr="009D0127">
        <w:rPr>
          <w:b/>
          <w:bCs/>
          <w:sz w:val="24"/>
          <w:szCs w:val="24"/>
        </w:rPr>
        <w:t xml:space="preserve"> час)</w:t>
      </w:r>
    </w:p>
    <w:p w:rsidR="009D0127" w:rsidRPr="009D0127" w:rsidRDefault="009D0127" w:rsidP="00506E24">
      <w:pPr>
        <w:shd w:val="clear" w:color="auto" w:fill="FFFFFF"/>
        <w:autoSpaceDE w:val="0"/>
        <w:autoSpaceDN w:val="0"/>
        <w:adjustRightInd w:val="0"/>
        <w:spacing w:line="276" w:lineRule="auto"/>
        <w:ind w:firstLine="0"/>
        <w:rPr>
          <w:sz w:val="24"/>
          <w:szCs w:val="24"/>
        </w:rPr>
      </w:pPr>
      <w:r w:rsidRPr="009D0127">
        <w:rPr>
          <w:sz w:val="24"/>
          <w:szCs w:val="24"/>
        </w:rPr>
        <w:t>Понятие вектора. Равенство векторов. Сложение и вычитание векторов. Умножение вектора на число. Разложение вектора по двум неколлинеарным векторам. Координаты вектора. Простей</w:t>
      </w:r>
      <w:r w:rsidRPr="009D0127">
        <w:rPr>
          <w:sz w:val="24"/>
          <w:szCs w:val="24"/>
        </w:rPr>
        <w:softHyphen/>
        <w:t>шие задачи в координатах. Уравнения окружности и прямой. Применение векторов и координат при решении задач.</w:t>
      </w:r>
    </w:p>
    <w:p w:rsidR="009D0127" w:rsidRPr="009D0127" w:rsidRDefault="009D0127" w:rsidP="00506E24">
      <w:pPr>
        <w:shd w:val="clear" w:color="auto" w:fill="FFFFFF"/>
        <w:autoSpaceDE w:val="0"/>
        <w:autoSpaceDN w:val="0"/>
        <w:adjustRightInd w:val="0"/>
        <w:spacing w:line="276" w:lineRule="auto"/>
        <w:ind w:firstLine="0"/>
        <w:rPr>
          <w:b/>
          <w:bCs/>
          <w:i/>
          <w:iCs/>
          <w:sz w:val="24"/>
          <w:szCs w:val="24"/>
        </w:rPr>
      </w:pPr>
      <w:r w:rsidRPr="009D0127">
        <w:rPr>
          <w:b/>
          <w:bCs/>
          <w:i/>
          <w:iCs/>
          <w:sz w:val="24"/>
          <w:szCs w:val="24"/>
        </w:rPr>
        <w:t>Контрольная работа № 1 по теме «</w:t>
      </w:r>
      <w:r w:rsidRPr="009D0127">
        <w:rPr>
          <w:b/>
          <w:bCs/>
          <w:i/>
          <w:sz w:val="24"/>
          <w:szCs w:val="24"/>
        </w:rPr>
        <w:t>Векторы</w:t>
      </w:r>
      <w:r w:rsidRPr="009D0127">
        <w:rPr>
          <w:b/>
          <w:bCs/>
          <w:i/>
          <w:iCs/>
          <w:sz w:val="24"/>
          <w:szCs w:val="24"/>
        </w:rPr>
        <w:t>».</w:t>
      </w:r>
    </w:p>
    <w:p w:rsidR="009D0127" w:rsidRPr="009D0127" w:rsidRDefault="009D0127" w:rsidP="00506E24">
      <w:pPr>
        <w:shd w:val="clear" w:color="auto" w:fill="FFFFFF"/>
        <w:autoSpaceDE w:val="0"/>
        <w:autoSpaceDN w:val="0"/>
        <w:adjustRightInd w:val="0"/>
        <w:spacing w:after="240" w:line="276" w:lineRule="auto"/>
        <w:ind w:firstLine="0"/>
        <w:rPr>
          <w:sz w:val="24"/>
          <w:szCs w:val="24"/>
        </w:rPr>
      </w:pPr>
      <w:r w:rsidRPr="009D0127">
        <w:rPr>
          <w:b/>
          <w:bCs/>
          <w:i/>
          <w:iCs/>
          <w:sz w:val="24"/>
          <w:szCs w:val="24"/>
        </w:rPr>
        <w:t>Контрольная работа №2 по теме «</w:t>
      </w:r>
      <w:r w:rsidRPr="009D0127">
        <w:rPr>
          <w:b/>
          <w:bCs/>
          <w:i/>
          <w:sz w:val="24"/>
          <w:szCs w:val="24"/>
        </w:rPr>
        <w:t>Метод координат</w:t>
      </w:r>
      <w:r w:rsidRPr="009D0127">
        <w:rPr>
          <w:b/>
          <w:bCs/>
          <w:i/>
          <w:iCs/>
          <w:sz w:val="24"/>
          <w:szCs w:val="24"/>
        </w:rPr>
        <w:t>».</w:t>
      </w:r>
    </w:p>
    <w:p w:rsidR="009D0127" w:rsidRPr="009D0127" w:rsidRDefault="009D0127" w:rsidP="00506E24">
      <w:pPr>
        <w:shd w:val="clear" w:color="auto" w:fill="FFFFFF"/>
        <w:autoSpaceDE w:val="0"/>
        <w:autoSpaceDN w:val="0"/>
        <w:adjustRightInd w:val="0"/>
        <w:spacing w:line="276" w:lineRule="auto"/>
        <w:ind w:firstLine="0"/>
        <w:rPr>
          <w:sz w:val="24"/>
          <w:szCs w:val="24"/>
        </w:rPr>
      </w:pPr>
      <w:r w:rsidRPr="009D0127">
        <w:rPr>
          <w:b/>
          <w:sz w:val="24"/>
          <w:szCs w:val="24"/>
        </w:rPr>
        <w:lastRenderedPageBreak/>
        <w:t>Цель:</w:t>
      </w:r>
      <w:r w:rsidRPr="009D0127">
        <w:rPr>
          <w:sz w:val="24"/>
          <w:szCs w:val="24"/>
        </w:rPr>
        <w:t xml:space="preserve"> </w:t>
      </w:r>
      <w:proofErr w:type="gramStart"/>
      <w:r w:rsidRPr="009D0127">
        <w:rPr>
          <w:sz w:val="24"/>
          <w:szCs w:val="24"/>
        </w:rPr>
        <w:t>научить обучающихся выполнять</w:t>
      </w:r>
      <w:proofErr w:type="gramEnd"/>
      <w:r w:rsidRPr="009D0127">
        <w:rPr>
          <w:sz w:val="24"/>
          <w:szCs w:val="24"/>
        </w:rPr>
        <w:t xml:space="preserve"> действия над векторами как направленными отрезками, что важно для применения векторов в физике; познакомить с использованием векторов и метода координат при решении геометрических задач.</w:t>
      </w:r>
    </w:p>
    <w:p w:rsidR="009D0127" w:rsidRPr="009D0127" w:rsidRDefault="009D0127" w:rsidP="00506E24">
      <w:pPr>
        <w:shd w:val="clear" w:color="auto" w:fill="FFFFFF"/>
        <w:autoSpaceDE w:val="0"/>
        <w:autoSpaceDN w:val="0"/>
        <w:adjustRightInd w:val="0"/>
        <w:spacing w:line="276" w:lineRule="auto"/>
        <w:ind w:firstLine="0"/>
        <w:rPr>
          <w:sz w:val="24"/>
          <w:szCs w:val="24"/>
        </w:rPr>
      </w:pPr>
      <w:r w:rsidRPr="009D0127">
        <w:rPr>
          <w:sz w:val="24"/>
          <w:szCs w:val="24"/>
        </w:rPr>
        <w:t>Вектор определяется как направленный отрезок и действия над векторами вводятся так, как это принято в физике, т. е. как действия с направленными отрезками. Основное внимание дол</w:t>
      </w:r>
      <w:r w:rsidRPr="009D0127">
        <w:rPr>
          <w:sz w:val="24"/>
          <w:szCs w:val="24"/>
        </w:rPr>
        <w:softHyphen/>
        <w:t>жно быть уделено выработке умений выполнять операции над векторами (складывать векторы по правилам треугольника и па</w:t>
      </w:r>
      <w:r w:rsidRPr="009D0127">
        <w:rPr>
          <w:sz w:val="24"/>
          <w:szCs w:val="24"/>
        </w:rPr>
        <w:softHyphen/>
        <w:t>раллелограмма, строить вектор, равный разности двух данных векторов, а также вектор, равный произведению данного вектора на данное число):</w:t>
      </w:r>
    </w:p>
    <w:p w:rsidR="009D0127" w:rsidRPr="009D0127" w:rsidRDefault="009D0127" w:rsidP="00506E24">
      <w:pPr>
        <w:shd w:val="clear" w:color="auto" w:fill="FFFFFF"/>
        <w:autoSpaceDE w:val="0"/>
        <w:autoSpaceDN w:val="0"/>
        <w:adjustRightInd w:val="0"/>
        <w:spacing w:line="276" w:lineRule="auto"/>
        <w:ind w:firstLine="0"/>
        <w:rPr>
          <w:sz w:val="24"/>
          <w:szCs w:val="24"/>
        </w:rPr>
      </w:pPr>
      <w:r w:rsidRPr="009D0127">
        <w:rPr>
          <w:sz w:val="24"/>
          <w:szCs w:val="24"/>
        </w:rPr>
        <w:t>На примерах показывается, как векторы могут применяться к решению геометрических задач. Демонстрируется эффективность применения формул для координат середины отрезка, расстояния между двумя точками, уравнений окружности и прямой в конк</w:t>
      </w:r>
      <w:r w:rsidRPr="009D0127">
        <w:rPr>
          <w:sz w:val="24"/>
          <w:szCs w:val="24"/>
        </w:rPr>
        <w:softHyphen/>
        <w:t xml:space="preserve">ретных геометрических задачах, тем самым дается представление </w:t>
      </w:r>
      <w:r w:rsidRPr="009D0127">
        <w:rPr>
          <w:i/>
          <w:iCs/>
          <w:sz w:val="24"/>
          <w:szCs w:val="24"/>
        </w:rPr>
        <w:t xml:space="preserve">об </w:t>
      </w:r>
      <w:r w:rsidRPr="009D0127">
        <w:rPr>
          <w:sz w:val="24"/>
          <w:szCs w:val="24"/>
        </w:rPr>
        <w:t>изучении геометрических фигур с помощью методов алгебры.</w:t>
      </w:r>
    </w:p>
    <w:p w:rsidR="009D0127" w:rsidRPr="009D0127" w:rsidRDefault="009D0127" w:rsidP="009D0127">
      <w:pPr>
        <w:shd w:val="clear" w:color="auto" w:fill="FFFFFF"/>
        <w:autoSpaceDE w:val="0"/>
        <w:autoSpaceDN w:val="0"/>
        <w:adjustRightInd w:val="0"/>
        <w:ind w:firstLine="0"/>
        <w:rPr>
          <w:sz w:val="24"/>
          <w:szCs w:val="24"/>
        </w:rPr>
      </w:pPr>
    </w:p>
    <w:p w:rsidR="009D0127" w:rsidRPr="009D0127" w:rsidRDefault="009D0127" w:rsidP="009D0127">
      <w:pPr>
        <w:shd w:val="clear" w:color="auto" w:fill="FFFFFF"/>
        <w:autoSpaceDE w:val="0"/>
        <w:autoSpaceDN w:val="0"/>
        <w:adjustRightInd w:val="0"/>
        <w:spacing w:line="276" w:lineRule="auto"/>
        <w:ind w:firstLine="0"/>
        <w:rPr>
          <w:b/>
          <w:bCs/>
          <w:sz w:val="24"/>
          <w:szCs w:val="24"/>
        </w:rPr>
      </w:pPr>
      <w:r w:rsidRPr="009D0127">
        <w:rPr>
          <w:b/>
          <w:bCs/>
          <w:sz w:val="24"/>
          <w:szCs w:val="24"/>
        </w:rPr>
        <w:t>Глава 11.</w:t>
      </w:r>
      <w:r w:rsidR="00373806" w:rsidRPr="00373806">
        <w:rPr>
          <w:b/>
          <w:bCs/>
          <w:sz w:val="24"/>
          <w:szCs w:val="24"/>
        </w:rPr>
        <w:t xml:space="preserve"> </w:t>
      </w:r>
      <w:r w:rsidRPr="009D0127">
        <w:rPr>
          <w:b/>
          <w:bCs/>
          <w:sz w:val="24"/>
          <w:szCs w:val="24"/>
        </w:rPr>
        <w:t>Соотношения между сторонами и углами треугольника. Скалярное произведение векторов</w:t>
      </w:r>
      <w:r>
        <w:rPr>
          <w:b/>
          <w:bCs/>
          <w:sz w:val="24"/>
          <w:szCs w:val="24"/>
        </w:rPr>
        <w:t xml:space="preserve"> (12</w:t>
      </w:r>
      <w:r w:rsidRPr="009D0127">
        <w:rPr>
          <w:b/>
          <w:bCs/>
          <w:sz w:val="24"/>
          <w:szCs w:val="24"/>
        </w:rPr>
        <w:t xml:space="preserve"> часов)</w:t>
      </w:r>
    </w:p>
    <w:p w:rsidR="009D0127" w:rsidRPr="009D0127" w:rsidRDefault="009D0127" w:rsidP="009D0127">
      <w:pPr>
        <w:shd w:val="clear" w:color="auto" w:fill="FFFFFF"/>
        <w:autoSpaceDE w:val="0"/>
        <w:autoSpaceDN w:val="0"/>
        <w:adjustRightInd w:val="0"/>
        <w:spacing w:line="276" w:lineRule="auto"/>
        <w:ind w:firstLine="0"/>
        <w:rPr>
          <w:b/>
          <w:bCs/>
          <w:i/>
          <w:iCs/>
          <w:sz w:val="24"/>
          <w:szCs w:val="24"/>
        </w:rPr>
      </w:pPr>
      <w:r w:rsidRPr="009D0127">
        <w:rPr>
          <w:sz w:val="24"/>
          <w:szCs w:val="24"/>
        </w:rPr>
        <w:t>Синус, косинус и тангенс угла. Теоремы синусов и косину</w:t>
      </w:r>
      <w:r w:rsidRPr="009D0127">
        <w:rPr>
          <w:sz w:val="24"/>
          <w:szCs w:val="24"/>
        </w:rPr>
        <w:softHyphen/>
        <w:t>сов. Решение треугольников. Скалярное произведение векторов и его применение в геометрических задачах.</w:t>
      </w:r>
      <w:r w:rsidRPr="009D0127">
        <w:rPr>
          <w:b/>
          <w:bCs/>
          <w:i/>
          <w:iCs/>
          <w:sz w:val="24"/>
          <w:szCs w:val="24"/>
        </w:rPr>
        <w:t xml:space="preserve"> </w:t>
      </w:r>
    </w:p>
    <w:p w:rsidR="009D0127" w:rsidRPr="009D0127" w:rsidRDefault="009D0127" w:rsidP="009D0127">
      <w:pPr>
        <w:shd w:val="clear" w:color="auto" w:fill="FFFFFF"/>
        <w:autoSpaceDE w:val="0"/>
        <w:autoSpaceDN w:val="0"/>
        <w:adjustRightInd w:val="0"/>
        <w:spacing w:after="240" w:line="276" w:lineRule="auto"/>
        <w:ind w:firstLine="0"/>
        <w:rPr>
          <w:sz w:val="24"/>
          <w:szCs w:val="24"/>
        </w:rPr>
      </w:pPr>
      <w:r w:rsidRPr="009D0127">
        <w:rPr>
          <w:b/>
          <w:bCs/>
          <w:i/>
          <w:iCs/>
          <w:sz w:val="24"/>
          <w:szCs w:val="24"/>
        </w:rPr>
        <w:t>Контрольная работа  № 3 по теме «</w:t>
      </w:r>
      <w:r w:rsidRPr="009D0127">
        <w:rPr>
          <w:b/>
          <w:i/>
          <w:sz w:val="24"/>
          <w:szCs w:val="24"/>
        </w:rPr>
        <w:t>Соотношения между сторонами и углами треугольника. Скалярное произведение векторов</w:t>
      </w:r>
      <w:r w:rsidRPr="009D0127">
        <w:rPr>
          <w:b/>
          <w:bCs/>
          <w:i/>
          <w:iCs/>
          <w:sz w:val="24"/>
          <w:szCs w:val="24"/>
        </w:rPr>
        <w:t>»</w:t>
      </w:r>
    </w:p>
    <w:p w:rsidR="009D0127" w:rsidRPr="009D0127" w:rsidRDefault="009D0127" w:rsidP="009D0127">
      <w:pPr>
        <w:shd w:val="clear" w:color="auto" w:fill="FFFFFF"/>
        <w:autoSpaceDE w:val="0"/>
        <w:autoSpaceDN w:val="0"/>
        <w:adjustRightInd w:val="0"/>
        <w:spacing w:line="276" w:lineRule="auto"/>
        <w:ind w:firstLine="0"/>
        <w:rPr>
          <w:sz w:val="24"/>
          <w:szCs w:val="24"/>
        </w:rPr>
      </w:pPr>
      <w:r w:rsidRPr="009D0127">
        <w:rPr>
          <w:b/>
          <w:sz w:val="24"/>
          <w:szCs w:val="24"/>
        </w:rPr>
        <w:t xml:space="preserve">Цель: </w:t>
      </w:r>
      <w:r w:rsidRPr="009D0127">
        <w:rPr>
          <w:sz w:val="24"/>
          <w:szCs w:val="24"/>
        </w:rPr>
        <w:t>развить умение обучающихся применять тригонометрический аппарат при решении геометрических задач.</w:t>
      </w:r>
    </w:p>
    <w:p w:rsidR="009D0127" w:rsidRPr="009D0127" w:rsidRDefault="009D0127" w:rsidP="009D0127">
      <w:pPr>
        <w:shd w:val="clear" w:color="auto" w:fill="FFFFFF"/>
        <w:autoSpaceDE w:val="0"/>
        <w:autoSpaceDN w:val="0"/>
        <w:adjustRightInd w:val="0"/>
        <w:spacing w:line="276" w:lineRule="auto"/>
        <w:ind w:firstLine="0"/>
        <w:rPr>
          <w:sz w:val="24"/>
          <w:szCs w:val="24"/>
        </w:rPr>
      </w:pPr>
      <w:r w:rsidRPr="009D0127">
        <w:rPr>
          <w:sz w:val="24"/>
          <w:szCs w:val="24"/>
        </w:rPr>
        <w:t>Синус и косинус любого угла от 0° до 180° вводятся с помо</w:t>
      </w:r>
      <w:r w:rsidRPr="009D0127">
        <w:rPr>
          <w:sz w:val="24"/>
          <w:szCs w:val="24"/>
        </w:rPr>
        <w:softHyphen/>
        <w:t>щью единичной полуокружности, доказываются теоремы синусов и косинусов и выводится еще одна формула площади треугольни</w:t>
      </w:r>
      <w:r w:rsidRPr="009D0127">
        <w:rPr>
          <w:sz w:val="24"/>
          <w:szCs w:val="24"/>
        </w:rPr>
        <w:softHyphen/>
        <w:t>ки (половина произведения двух сторон на синус угла между ними). Этот аппарат применяется к решению треугольников.</w:t>
      </w:r>
    </w:p>
    <w:p w:rsidR="009D0127" w:rsidRPr="009D0127" w:rsidRDefault="009D0127" w:rsidP="009D0127">
      <w:pPr>
        <w:shd w:val="clear" w:color="auto" w:fill="FFFFFF"/>
        <w:autoSpaceDE w:val="0"/>
        <w:autoSpaceDN w:val="0"/>
        <w:adjustRightInd w:val="0"/>
        <w:spacing w:line="276" w:lineRule="auto"/>
        <w:ind w:firstLine="0"/>
        <w:rPr>
          <w:sz w:val="24"/>
          <w:szCs w:val="24"/>
        </w:rPr>
      </w:pPr>
      <w:r w:rsidRPr="009D0127">
        <w:rPr>
          <w:sz w:val="24"/>
          <w:szCs w:val="24"/>
        </w:rPr>
        <w:t>Скалярное произведение векторов вводится как в физике (произведение для векторов на косинус угла между ними). Рас</w:t>
      </w:r>
      <w:r w:rsidRPr="009D0127">
        <w:rPr>
          <w:sz w:val="24"/>
          <w:szCs w:val="24"/>
        </w:rPr>
        <w:softHyphen/>
        <w:t>сматриваются свойства скалярного произведения и его примене</w:t>
      </w:r>
      <w:r w:rsidRPr="009D0127">
        <w:rPr>
          <w:sz w:val="24"/>
          <w:szCs w:val="24"/>
        </w:rPr>
        <w:softHyphen/>
        <w:t>ние при решении геометрических задач.</w:t>
      </w:r>
    </w:p>
    <w:p w:rsidR="009D0127" w:rsidRPr="009D0127" w:rsidRDefault="009D0127" w:rsidP="009D0127">
      <w:pPr>
        <w:shd w:val="clear" w:color="auto" w:fill="FFFFFF"/>
        <w:autoSpaceDE w:val="0"/>
        <w:autoSpaceDN w:val="0"/>
        <w:adjustRightInd w:val="0"/>
        <w:spacing w:line="276" w:lineRule="auto"/>
        <w:ind w:firstLine="0"/>
        <w:rPr>
          <w:sz w:val="24"/>
          <w:szCs w:val="24"/>
        </w:rPr>
      </w:pPr>
      <w:r w:rsidRPr="009D0127">
        <w:rPr>
          <w:sz w:val="24"/>
          <w:szCs w:val="24"/>
        </w:rPr>
        <w:t>Основное внимание следует уделить выработке прочных на</w:t>
      </w:r>
      <w:r w:rsidRPr="009D0127">
        <w:rPr>
          <w:sz w:val="24"/>
          <w:szCs w:val="24"/>
        </w:rPr>
        <w:softHyphen/>
        <w:t>выков в применении тригонометрического аппарата при реше</w:t>
      </w:r>
      <w:r w:rsidRPr="009D0127">
        <w:rPr>
          <w:sz w:val="24"/>
          <w:szCs w:val="24"/>
        </w:rPr>
        <w:softHyphen/>
        <w:t>нии геометрических задач.</w:t>
      </w:r>
    </w:p>
    <w:p w:rsidR="009D0127" w:rsidRPr="009D0127" w:rsidRDefault="009D0127" w:rsidP="009D0127">
      <w:pPr>
        <w:shd w:val="clear" w:color="auto" w:fill="FFFFFF"/>
        <w:autoSpaceDE w:val="0"/>
        <w:autoSpaceDN w:val="0"/>
        <w:adjustRightInd w:val="0"/>
        <w:ind w:firstLine="0"/>
        <w:rPr>
          <w:b/>
          <w:bCs/>
          <w:sz w:val="24"/>
          <w:szCs w:val="24"/>
        </w:rPr>
      </w:pPr>
    </w:p>
    <w:p w:rsidR="009D0127" w:rsidRPr="009D0127" w:rsidRDefault="009D0127" w:rsidP="009D0127">
      <w:pPr>
        <w:shd w:val="clear" w:color="auto" w:fill="FFFFFF"/>
        <w:autoSpaceDE w:val="0"/>
        <w:autoSpaceDN w:val="0"/>
        <w:adjustRightInd w:val="0"/>
        <w:ind w:firstLine="0"/>
        <w:rPr>
          <w:b/>
          <w:bCs/>
          <w:sz w:val="24"/>
          <w:szCs w:val="24"/>
        </w:rPr>
      </w:pPr>
      <w:r w:rsidRPr="009D0127">
        <w:rPr>
          <w:b/>
          <w:bCs/>
          <w:sz w:val="24"/>
          <w:szCs w:val="24"/>
        </w:rPr>
        <w:t>Глава 12. Длина окружности и площадь круга (11 часов)</w:t>
      </w:r>
    </w:p>
    <w:p w:rsidR="009D0127" w:rsidRPr="009D0127" w:rsidRDefault="009D0127" w:rsidP="009D0127">
      <w:pPr>
        <w:shd w:val="clear" w:color="auto" w:fill="FFFFFF"/>
        <w:autoSpaceDE w:val="0"/>
        <w:autoSpaceDN w:val="0"/>
        <w:adjustRightInd w:val="0"/>
        <w:spacing w:line="276" w:lineRule="auto"/>
        <w:ind w:firstLine="0"/>
        <w:rPr>
          <w:b/>
          <w:bCs/>
          <w:i/>
          <w:iCs/>
          <w:sz w:val="24"/>
          <w:szCs w:val="24"/>
        </w:rPr>
      </w:pPr>
      <w:r w:rsidRPr="009D0127">
        <w:rPr>
          <w:sz w:val="24"/>
          <w:szCs w:val="24"/>
        </w:rPr>
        <w:t xml:space="preserve">        Правильные многоугольники. Окружности, описанная около правильного многоугольника и вписанная в него. Построение правильных многоугольников. Длина окружности. Площадь круга.</w:t>
      </w:r>
      <w:r w:rsidRPr="009D0127">
        <w:rPr>
          <w:b/>
          <w:bCs/>
          <w:i/>
          <w:iCs/>
          <w:sz w:val="24"/>
          <w:szCs w:val="24"/>
        </w:rPr>
        <w:t xml:space="preserve"> </w:t>
      </w:r>
    </w:p>
    <w:p w:rsidR="009D0127" w:rsidRPr="009D0127" w:rsidRDefault="009D0127" w:rsidP="009D0127">
      <w:pPr>
        <w:shd w:val="clear" w:color="auto" w:fill="FFFFFF"/>
        <w:autoSpaceDE w:val="0"/>
        <w:autoSpaceDN w:val="0"/>
        <w:adjustRightInd w:val="0"/>
        <w:spacing w:after="240" w:line="276" w:lineRule="auto"/>
        <w:ind w:firstLine="0"/>
        <w:rPr>
          <w:sz w:val="24"/>
          <w:szCs w:val="24"/>
        </w:rPr>
      </w:pPr>
      <w:r w:rsidRPr="009D0127">
        <w:rPr>
          <w:b/>
          <w:bCs/>
          <w:i/>
          <w:iCs/>
          <w:sz w:val="24"/>
          <w:szCs w:val="24"/>
        </w:rPr>
        <w:t>Контрольная работа № 4  по теме «Длина окружности. Площадь круга».</w:t>
      </w:r>
    </w:p>
    <w:p w:rsidR="009D0127" w:rsidRPr="009D0127" w:rsidRDefault="009D0127" w:rsidP="009D0127">
      <w:pPr>
        <w:spacing w:line="276" w:lineRule="auto"/>
        <w:ind w:firstLine="0"/>
        <w:rPr>
          <w:sz w:val="24"/>
          <w:szCs w:val="24"/>
        </w:rPr>
      </w:pPr>
      <w:proofErr w:type="gramStart"/>
      <w:r w:rsidRPr="009D0127">
        <w:rPr>
          <w:b/>
          <w:sz w:val="24"/>
          <w:szCs w:val="24"/>
        </w:rPr>
        <w:t xml:space="preserve">Цель: </w:t>
      </w:r>
      <w:r w:rsidRPr="009D0127">
        <w:rPr>
          <w:sz w:val="24"/>
          <w:szCs w:val="24"/>
        </w:rPr>
        <w:t>расширить знание обучающихся о многоугольниках; рассмотреть понятия длины окружности и площади круга и формулы для их вычисления.</w:t>
      </w:r>
      <w:proofErr w:type="gramEnd"/>
    </w:p>
    <w:p w:rsidR="009D0127" w:rsidRPr="009D0127" w:rsidRDefault="009D0127" w:rsidP="009D0127">
      <w:pPr>
        <w:shd w:val="clear" w:color="auto" w:fill="FFFFFF"/>
        <w:autoSpaceDE w:val="0"/>
        <w:autoSpaceDN w:val="0"/>
        <w:adjustRightInd w:val="0"/>
        <w:spacing w:line="276" w:lineRule="auto"/>
        <w:ind w:firstLine="0"/>
        <w:rPr>
          <w:sz w:val="24"/>
          <w:szCs w:val="24"/>
        </w:rPr>
      </w:pPr>
      <w:r w:rsidRPr="009D0127">
        <w:rPr>
          <w:sz w:val="24"/>
          <w:szCs w:val="24"/>
        </w:rPr>
        <w:tab/>
        <w:t xml:space="preserve">В начале темы дается определение правильного </w:t>
      </w:r>
      <w:proofErr w:type="gramStart"/>
      <w:r w:rsidRPr="009D0127">
        <w:rPr>
          <w:sz w:val="24"/>
          <w:szCs w:val="24"/>
        </w:rPr>
        <w:t>многоуголь</w:t>
      </w:r>
      <w:r w:rsidRPr="009D0127">
        <w:rPr>
          <w:sz w:val="24"/>
          <w:szCs w:val="24"/>
        </w:rPr>
        <w:softHyphen/>
        <w:t>ника</w:t>
      </w:r>
      <w:proofErr w:type="gramEnd"/>
      <w:r w:rsidRPr="009D0127">
        <w:rPr>
          <w:sz w:val="24"/>
          <w:szCs w:val="24"/>
        </w:rPr>
        <w:t xml:space="preserve"> и рассматриваются теоремы об окружностях, описанной около правильного многоугольника и вписанной в него. С помо</w:t>
      </w:r>
      <w:r w:rsidRPr="009D0127">
        <w:rPr>
          <w:sz w:val="24"/>
          <w:szCs w:val="24"/>
        </w:rPr>
        <w:softHyphen/>
        <w:t>щью описанной окружности решаются задачи о построении пра</w:t>
      </w:r>
      <w:r w:rsidRPr="009D0127">
        <w:rPr>
          <w:sz w:val="24"/>
          <w:szCs w:val="24"/>
        </w:rPr>
        <w:softHyphen/>
        <w:t>вильного шестиугольника и правильного 2</w:t>
      </w:r>
      <w:r>
        <w:rPr>
          <w:sz w:val="24"/>
          <w:szCs w:val="24"/>
          <w:lang w:val="en-US"/>
        </w:rPr>
        <w:t>n</w:t>
      </w:r>
      <w:r w:rsidRPr="009D0127">
        <w:rPr>
          <w:sz w:val="24"/>
          <w:szCs w:val="24"/>
        </w:rPr>
        <w:t xml:space="preserve">-угольника, если </w:t>
      </w:r>
      <w:proofErr w:type="gramStart"/>
      <w:r w:rsidRPr="009D0127">
        <w:rPr>
          <w:sz w:val="24"/>
          <w:szCs w:val="24"/>
        </w:rPr>
        <w:t>дан</w:t>
      </w:r>
      <w:proofErr w:type="gramEnd"/>
      <w:r w:rsidRPr="009D0127">
        <w:rPr>
          <w:sz w:val="24"/>
          <w:szCs w:val="24"/>
        </w:rPr>
        <w:t xml:space="preserve"> правильный </w:t>
      </w:r>
      <w:r>
        <w:rPr>
          <w:sz w:val="24"/>
          <w:szCs w:val="24"/>
          <w:lang w:val="en-US"/>
        </w:rPr>
        <w:t>n</w:t>
      </w:r>
      <w:r w:rsidRPr="009D0127">
        <w:rPr>
          <w:sz w:val="24"/>
          <w:szCs w:val="24"/>
        </w:rPr>
        <w:t>-угольник.</w:t>
      </w:r>
    </w:p>
    <w:p w:rsidR="009D0127" w:rsidRPr="009D0127" w:rsidRDefault="009D0127" w:rsidP="009D0127">
      <w:pPr>
        <w:shd w:val="clear" w:color="auto" w:fill="FFFFFF"/>
        <w:autoSpaceDE w:val="0"/>
        <w:autoSpaceDN w:val="0"/>
        <w:adjustRightInd w:val="0"/>
        <w:spacing w:line="276" w:lineRule="auto"/>
        <w:ind w:firstLine="0"/>
        <w:rPr>
          <w:sz w:val="24"/>
          <w:szCs w:val="24"/>
        </w:rPr>
      </w:pPr>
      <w:r w:rsidRPr="009D0127">
        <w:rPr>
          <w:sz w:val="24"/>
          <w:szCs w:val="24"/>
        </w:rPr>
        <w:lastRenderedPageBreak/>
        <w:tab/>
        <w:t>Формулы, выражающие сторону правильного многоугольника и радиус вписанной в него окружности через радиус описанной окружности, используются при выводе формул длины окружно</w:t>
      </w:r>
      <w:r w:rsidRPr="009D0127">
        <w:rPr>
          <w:sz w:val="24"/>
          <w:szCs w:val="24"/>
        </w:rPr>
        <w:softHyphen/>
        <w:t>сти и площади круга. Вывод опирается на интуитивное представ</w:t>
      </w:r>
      <w:r w:rsidRPr="009D0127">
        <w:rPr>
          <w:sz w:val="24"/>
          <w:szCs w:val="24"/>
        </w:rPr>
        <w:softHyphen/>
        <w:t>ление о пределе: при неограниченном увеличении числа сторон правильного многоугольника, вписанного в окружность, его пери</w:t>
      </w:r>
      <w:r w:rsidRPr="009D0127">
        <w:rPr>
          <w:sz w:val="24"/>
          <w:szCs w:val="24"/>
        </w:rPr>
        <w:softHyphen/>
        <w:t>метр стремится к длине этой окружности, а площадь — к площа</w:t>
      </w:r>
      <w:r w:rsidRPr="009D0127">
        <w:rPr>
          <w:sz w:val="24"/>
          <w:szCs w:val="24"/>
        </w:rPr>
        <w:softHyphen/>
        <w:t>ди круга, ограниченного окружностью.</w:t>
      </w:r>
    </w:p>
    <w:p w:rsidR="009D0127" w:rsidRPr="009D0127" w:rsidRDefault="009D0127" w:rsidP="009D0127">
      <w:pPr>
        <w:shd w:val="clear" w:color="auto" w:fill="FFFFFF"/>
        <w:autoSpaceDE w:val="0"/>
        <w:autoSpaceDN w:val="0"/>
        <w:adjustRightInd w:val="0"/>
        <w:ind w:firstLine="0"/>
        <w:rPr>
          <w:b/>
          <w:bCs/>
          <w:sz w:val="24"/>
          <w:szCs w:val="24"/>
        </w:rPr>
      </w:pPr>
    </w:p>
    <w:p w:rsidR="009D0127" w:rsidRPr="009D0127" w:rsidRDefault="00726B5D" w:rsidP="009D0127">
      <w:pPr>
        <w:shd w:val="clear" w:color="auto" w:fill="FFFFFF"/>
        <w:autoSpaceDE w:val="0"/>
        <w:autoSpaceDN w:val="0"/>
        <w:adjustRightInd w:val="0"/>
        <w:ind w:firstLine="0"/>
        <w:rPr>
          <w:sz w:val="24"/>
          <w:szCs w:val="24"/>
        </w:rPr>
      </w:pPr>
      <w:r>
        <w:rPr>
          <w:b/>
          <w:bCs/>
          <w:sz w:val="24"/>
          <w:szCs w:val="24"/>
        </w:rPr>
        <w:t>Глава 13. Движение</w:t>
      </w:r>
      <w:r w:rsidR="009D0127" w:rsidRPr="009D0127">
        <w:rPr>
          <w:b/>
          <w:bCs/>
          <w:sz w:val="24"/>
          <w:szCs w:val="24"/>
        </w:rPr>
        <w:t xml:space="preserve"> (</w:t>
      </w:r>
      <w:r w:rsidR="009D0127">
        <w:rPr>
          <w:b/>
          <w:bCs/>
          <w:sz w:val="24"/>
          <w:szCs w:val="24"/>
        </w:rPr>
        <w:t>7</w:t>
      </w:r>
      <w:r w:rsidR="009D0127" w:rsidRPr="009D0127">
        <w:rPr>
          <w:b/>
          <w:bCs/>
          <w:sz w:val="24"/>
          <w:szCs w:val="24"/>
        </w:rPr>
        <w:t xml:space="preserve"> часов)</w:t>
      </w:r>
    </w:p>
    <w:p w:rsidR="009D0127" w:rsidRPr="009D0127" w:rsidRDefault="009D0127" w:rsidP="00506E24">
      <w:pPr>
        <w:shd w:val="clear" w:color="auto" w:fill="FFFFFF"/>
        <w:autoSpaceDE w:val="0"/>
        <w:autoSpaceDN w:val="0"/>
        <w:adjustRightInd w:val="0"/>
        <w:spacing w:line="276" w:lineRule="auto"/>
        <w:ind w:firstLine="0"/>
        <w:rPr>
          <w:b/>
          <w:bCs/>
          <w:i/>
          <w:iCs/>
          <w:sz w:val="24"/>
          <w:szCs w:val="24"/>
        </w:rPr>
      </w:pPr>
      <w:r w:rsidRPr="009D0127">
        <w:rPr>
          <w:sz w:val="24"/>
          <w:szCs w:val="24"/>
        </w:rPr>
        <w:t>Отображение плоскости на себя. Понятие движения. Осевая и центральная симметрии. Параллельный перенос. Поворот. На</w:t>
      </w:r>
      <w:r w:rsidRPr="009D0127">
        <w:rPr>
          <w:sz w:val="24"/>
          <w:szCs w:val="24"/>
        </w:rPr>
        <w:softHyphen/>
        <w:t>ложения и движения.</w:t>
      </w:r>
      <w:r w:rsidRPr="009D0127">
        <w:rPr>
          <w:b/>
          <w:bCs/>
          <w:i/>
          <w:iCs/>
          <w:sz w:val="24"/>
          <w:szCs w:val="24"/>
        </w:rPr>
        <w:t xml:space="preserve"> </w:t>
      </w:r>
    </w:p>
    <w:p w:rsidR="009D0127" w:rsidRPr="009D0127" w:rsidRDefault="009D0127" w:rsidP="00506E24">
      <w:pPr>
        <w:shd w:val="clear" w:color="auto" w:fill="FFFFFF"/>
        <w:autoSpaceDE w:val="0"/>
        <w:autoSpaceDN w:val="0"/>
        <w:adjustRightInd w:val="0"/>
        <w:spacing w:after="240" w:line="276" w:lineRule="auto"/>
        <w:ind w:firstLine="0"/>
        <w:rPr>
          <w:sz w:val="24"/>
          <w:szCs w:val="24"/>
        </w:rPr>
      </w:pPr>
      <w:r w:rsidRPr="009D0127">
        <w:rPr>
          <w:b/>
          <w:bCs/>
          <w:i/>
          <w:iCs/>
          <w:sz w:val="24"/>
          <w:szCs w:val="24"/>
        </w:rPr>
        <w:t>Контрольная работа № 5  по теме «Движение».</w:t>
      </w:r>
    </w:p>
    <w:p w:rsidR="009D0127" w:rsidRPr="009D0127" w:rsidRDefault="009D0127" w:rsidP="00506E24">
      <w:pPr>
        <w:shd w:val="clear" w:color="auto" w:fill="FFFFFF"/>
        <w:autoSpaceDE w:val="0"/>
        <w:autoSpaceDN w:val="0"/>
        <w:adjustRightInd w:val="0"/>
        <w:spacing w:line="276" w:lineRule="auto"/>
        <w:ind w:firstLine="0"/>
        <w:rPr>
          <w:sz w:val="24"/>
          <w:szCs w:val="24"/>
        </w:rPr>
      </w:pPr>
      <w:r w:rsidRPr="009D0127">
        <w:rPr>
          <w:b/>
          <w:sz w:val="24"/>
          <w:szCs w:val="24"/>
        </w:rPr>
        <w:t xml:space="preserve">Цель: </w:t>
      </w:r>
      <w:r w:rsidRPr="009D0127">
        <w:rPr>
          <w:sz w:val="24"/>
          <w:szCs w:val="24"/>
        </w:rPr>
        <w:t xml:space="preserve">познакомить обучающихся с понятием движения и его свойствами, с основными видами движений, </w:t>
      </w:r>
      <w:proofErr w:type="gramStart"/>
      <w:r w:rsidRPr="009D0127">
        <w:rPr>
          <w:sz w:val="24"/>
          <w:szCs w:val="24"/>
        </w:rPr>
        <w:t>со</w:t>
      </w:r>
      <w:proofErr w:type="gramEnd"/>
      <w:r w:rsidRPr="009D0127">
        <w:rPr>
          <w:sz w:val="24"/>
          <w:szCs w:val="24"/>
        </w:rPr>
        <w:t xml:space="preserve"> взаимоотношениями наложений и движений.</w:t>
      </w:r>
    </w:p>
    <w:p w:rsidR="009D0127" w:rsidRPr="009D0127" w:rsidRDefault="009D0127" w:rsidP="00506E24">
      <w:pPr>
        <w:shd w:val="clear" w:color="auto" w:fill="FFFFFF"/>
        <w:autoSpaceDE w:val="0"/>
        <w:autoSpaceDN w:val="0"/>
        <w:adjustRightInd w:val="0"/>
        <w:spacing w:line="276" w:lineRule="auto"/>
        <w:ind w:firstLine="0"/>
        <w:rPr>
          <w:sz w:val="24"/>
          <w:szCs w:val="24"/>
        </w:rPr>
      </w:pPr>
      <w:r w:rsidRPr="009D0127">
        <w:rPr>
          <w:sz w:val="24"/>
          <w:szCs w:val="24"/>
        </w:rPr>
        <w:t>Движение плоскости вводится как отображение плоскости на себя, сохраняющее расстояние между точками. При рассмотре</w:t>
      </w:r>
      <w:r w:rsidRPr="009D0127">
        <w:rPr>
          <w:sz w:val="24"/>
          <w:szCs w:val="24"/>
        </w:rPr>
        <w:softHyphen/>
        <w:t>нии видов движении основное внимание уделяется построению образов точек, прямых, отрезков, треугольников при осевой и центральной симметриях, параллельном переносе, повороте. На эффектных примерах показывается применение движений при решении геометрических задач.</w:t>
      </w:r>
    </w:p>
    <w:p w:rsidR="009D0127" w:rsidRDefault="009D0127" w:rsidP="009D0127">
      <w:pPr>
        <w:shd w:val="clear" w:color="auto" w:fill="FFFFFF"/>
        <w:autoSpaceDE w:val="0"/>
        <w:autoSpaceDN w:val="0"/>
        <w:adjustRightInd w:val="0"/>
        <w:ind w:firstLine="0"/>
        <w:rPr>
          <w:b/>
          <w:sz w:val="24"/>
          <w:szCs w:val="24"/>
        </w:rPr>
      </w:pPr>
    </w:p>
    <w:p w:rsidR="009D0127" w:rsidRPr="009D0127" w:rsidRDefault="009D0127" w:rsidP="009D0127">
      <w:pPr>
        <w:shd w:val="clear" w:color="auto" w:fill="FFFFFF"/>
        <w:autoSpaceDE w:val="0"/>
        <w:autoSpaceDN w:val="0"/>
        <w:adjustRightInd w:val="0"/>
        <w:ind w:firstLine="0"/>
        <w:rPr>
          <w:sz w:val="24"/>
          <w:szCs w:val="24"/>
        </w:rPr>
      </w:pPr>
      <w:r w:rsidRPr="009D0127">
        <w:rPr>
          <w:b/>
          <w:sz w:val="24"/>
          <w:szCs w:val="24"/>
        </w:rPr>
        <w:t>Начальные сведения из стереометрии (Об аксиомах геометрии)</w:t>
      </w:r>
      <w:r w:rsidRPr="009D0127">
        <w:rPr>
          <w:b/>
          <w:bCs/>
          <w:sz w:val="24"/>
          <w:szCs w:val="24"/>
        </w:rPr>
        <w:t xml:space="preserve"> (2 часа)</w:t>
      </w:r>
    </w:p>
    <w:p w:rsidR="009D0127" w:rsidRPr="009D0127" w:rsidRDefault="009D0127" w:rsidP="00506E24">
      <w:pPr>
        <w:shd w:val="clear" w:color="auto" w:fill="FFFFFF"/>
        <w:autoSpaceDE w:val="0"/>
        <w:autoSpaceDN w:val="0"/>
        <w:adjustRightInd w:val="0"/>
        <w:spacing w:after="240" w:line="276" w:lineRule="auto"/>
        <w:ind w:firstLine="0"/>
        <w:rPr>
          <w:sz w:val="24"/>
          <w:szCs w:val="24"/>
        </w:rPr>
      </w:pPr>
      <w:r w:rsidRPr="009D0127">
        <w:rPr>
          <w:sz w:val="24"/>
          <w:szCs w:val="24"/>
        </w:rPr>
        <w:t>Беседа об аксиомах геометрии.</w:t>
      </w:r>
    </w:p>
    <w:p w:rsidR="009D0127" w:rsidRPr="009D0127" w:rsidRDefault="009D0127" w:rsidP="00506E24">
      <w:pPr>
        <w:shd w:val="clear" w:color="auto" w:fill="FFFFFF"/>
        <w:autoSpaceDE w:val="0"/>
        <w:autoSpaceDN w:val="0"/>
        <w:adjustRightInd w:val="0"/>
        <w:spacing w:line="276" w:lineRule="auto"/>
        <w:ind w:firstLine="0"/>
        <w:rPr>
          <w:sz w:val="24"/>
          <w:szCs w:val="24"/>
        </w:rPr>
      </w:pPr>
      <w:r w:rsidRPr="009D0127">
        <w:rPr>
          <w:b/>
          <w:sz w:val="24"/>
          <w:szCs w:val="24"/>
        </w:rPr>
        <w:t xml:space="preserve">Цель: </w:t>
      </w:r>
      <w:r w:rsidRPr="009D0127">
        <w:rPr>
          <w:sz w:val="24"/>
          <w:szCs w:val="24"/>
        </w:rPr>
        <w:t>дать более глубокое представление о си</w:t>
      </w:r>
      <w:r w:rsidRPr="009D0127">
        <w:rPr>
          <w:sz w:val="24"/>
          <w:szCs w:val="24"/>
        </w:rPr>
        <w:softHyphen/>
        <w:t>стеме аксиом планиметрии и аксиоматическом методе.</w:t>
      </w:r>
    </w:p>
    <w:p w:rsidR="009D0127" w:rsidRPr="009D0127" w:rsidRDefault="009D0127" w:rsidP="00506E24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D0127">
        <w:rPr>
          <w:rFonts w:ascii="Times New Roman" w:hAnsi="Times New Roman" w:cs="Times New Roman"/>
          <w:sz w:val="24"/>
          <w:szCs w:val="24"/>
        </w:rPr>
        <w:t>В данной теме рассказывается о различных системах аксиом геометрии, в частности о различных способах введения понятия равенства фигур.</w:t>
      </w:r>
    </w:p>
    <w:p w:rsidR="009D0127" w:rsidRPr="009D0127" w:rsidRDefault="009D0127" w:rsidP="009D0127">
      <w:pPr>
        <w:shd w:val="clear" w:color="auto" w:fill="FFFFFF"/>
        <w:autoSpaceDE w:val="0"/>
        <w:autoSpaceDN w:val="0"/>
        <w:adjustRightInd w:val="0"/>
        <w:ind w:firstLine="0"/>
        <w:rPr>
          <w:b/>
          <w:bCs/>
          <w:sz w:val="24"/>
          <w:szCs w:val="24"/>
        </w:rPr>
      </w:pPr>
      <w:r w:rsidRPr="009D0127">
        <w:rPr>
          <w:b/>
          <w:bCs/>
          <w:sz w:val="24"/>
          <w:szCs w:val="24"/>
        </w:rPr>
        <w:t>Повторение. Решение задач (</w:t>
      </w:r>
      <w:r w:rsidR="00DB6707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 xml:space="preserve"> </w:t>
      </w:r>
      <w:r w:rsidRPr="009D0127">
        <w:rPr>
          <w:b/>
          <w:bCs/>
          <w:sz w:val="24"/>
          <w:szCs w:val="24"/>
        </w:rPr>
        <w:t>часов)</w:t>
      </w:r>
    </w:p>
    <w:p w:rsidR="009D0127" w:rsidRPr="009D0127" w:rsidRDefault="009D0127" w:rsidP="00506E24">
      <w:pPr>
        <w:shd w:val="clear" w:color="auto" w:fill="FFFFFF"/>
        <w:autoSpaceDE w:val="0"/>
        <w:autoSpaceDN w:val="0"/>
        <w:adjustRightInd w:val="0"/>
        <w:spacing w:line="276" w:lineRule="auto"/>
        <w:ind w:firstLine="0"/>
        <w:rPr>
          <w:sz w:val="24"/>
          <w:szCs w:val="24"/>
        </w:rPr>
      </w:pPr>
      <w:r w:rsidRPr="009D0127">
        <w:rPr>
          <w:b/>
          <w:sz w:val="24"/>
          <w:szCs w:val="24"/>
        </w:rPr>
        <w:t xml:space="preserve">Цель: </w:t>
      </w:r>
      <w:r w:rsidRPr="009D0127">
        <w:rPr>
          <w:sz w:val="24"/>
          <w:szCs w:val="24"/>
        </w:rPr>
        <w:t>Повторение, обобщение и систематизация знаний, умений и навыков за курс геометрии 9 класса.</w:t>
      </w:r>
    </w:p>
    <w:p w:rsidR="00511850" w:rsidRDefault="00511850" w:rsidP="009D0127">
      <w:pPr>
        <w:shd w:val="clear" w:color="auto" w:fill="FFFFFF"/>
        <w:autoSpaceDE w:val="0"/>
        <w:autoSpaceDN w:val="0"/>
        <w:adjustRightInd w:val="0"/>
        <w:sectPr w:rsidR="00511850" w:rsidSect="00511850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534C0F" w:rsidRDefault="00801B42" w:rsidP="0044539F">
      <w:pPr>
        <w:spacing w:line="240" w:lineRule="auto"/>
        <w:ind w:left="426" w:firstLine="0"/>
        <w:jc w:val="center"/>
        <w:rPr>
          <w:b/>
        </w:rPr>
      </w:pPr>
      <w:r>
        <w:rPr>
          <w:b/>
        </w:rPr>
        <w:lastRenderedPageBreak/>
        <w:t>ТЕМАТИЧЕСКОЕ ПЛАНИРОВАНИЕ УЧЕБНОГО ПРЕДМЕТА</w:t>
      </w:r>
    </w:p>
    <w:p w:rsidR="007064CA" w:rsidRDefault="007064CA" w:rsidP="007064CA">
      <w:pPr>
        <w:spacing w:line="240" w:lineRule="auto"/>
        <w:ind w:left="426" w:firstLine="0"/>
        <w:rPr>
          <w:b/>
        </w:rPr>
      </w:pPr>
    </w:p>
    <w:tbl>
      <w:tblPr>
        <w:tblW w:w="1460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119"/>
        <w:gridCol w:w="1559"/>
        <w:gridCol w:w="8931"/>
      </w:tblGrid>
      <w:tr w:rsidR="00D41F92" w:rsidRPr="000067DE" w:rsidTr="00315B60">
        <w:trPr>
          <w:trHeight w:val="764"/>
        </w:trPr>
        <w:tc>
          <w:tcPr>
            <w:tcW w:w="993" w:type="dxa"/>
          </w:tcPr>
          <w:p w:rsidR="00D41F92" w:rsidRPr="00FC6E77" w:rsidRDefault="00D41F92" w:rsidP="00D41F92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№ </w:t>
            </w:r>
            <w:proofErr w:type="gramStart"/>
            <w:r>
              <w:rPr>
                <w:b/>
                <w:sz w:val="22"/>
              </w:rPr>
              <w:t>п</w:t>
            </w:r>
            <w:proofErr w:type="gramEnd"/>
            <w:r>
              <w:rPr>
                <w:b/>
                <w:sz w:val="22"/>
              </w:rPr>
              <w:t>/</w:t>
            </w:r>
            <w:r>
              <w:rPr>
                <w:b/>
                <w:sz w:val="22"/>
              </w:rPr>
              <w:t>п</w:t>
            </w:r>
          </w:p>
        </w:tc>
        <w:tc>
          <w:tcPr>
            <w:tcW w:w="3119" w:type="dxa"/>
          </w:tcPr>
          <w:p w:rsidR="00D41F92" w:rsidRPr="00FC6E77" w:rsidRDefault="00D41F92" w:rsidP="00C54594">
            <w:pPr>
              <w:ind w:firstLine="34"/>
              <w:jc w:val="center"/>
              <w:rPr>
                <w:b/>
                <w:sz w:val="22"/>
              </w:rPr>
            </w:pPr>
            <w:r w:rsidRPr="00FC6E77">
              <w:rPr>
                <w:b/>
                <w:sz w:val="22"/>
              </w:rPr>
              <w:t>Тема урока</w:t>
            </w:r>
          </w:p>
        </w:tc>
        <w:tc>
          <w:tcPr>
            <w:tcW w:w="1559" w:type="dxa"/>
          </w:tcPr>
          <w:p w:rsidR="00D41F92" w:rsidRPr="00FC6E77" w:rsidRDefault="00D41F92" w:rsidP="00D41F92">
            <w:pPr>
              <w:ind w:firstLine="3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Количест</w:t>
            </w:r>
            <w:r w:rsidRPr="00FC6E77">
              <w:rPr>
                <w:b/>
                <w:sz w:val="22"/>
              </w:rPr>
              <w:t>во часов</w:t>
            </w:r>
          </w:p>
        </w:tc>
        <w:tc>
          <w:tcPr>
            <w:tcW w:w="8931" w:type="dxa"/>
          </w:tcPr>
          <w:p w:rsidR="00D41F92" w:rsidRPr="00FC6E77" w:rsidRDefault="00D41F92" w:rsidP="00D41F92">
            <w:pPr>
              <w:ind w:left="459" w:hanging="45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Характеристика о</w:t>
            </w:r>
            <w:r>
              <w:rPr>
                <w:b/>
                <w:sz w:val="22"/>
              </w:rPr>
              <w:t>сновны</w:t>
            </w:r>
            <w:r>
              <w:rPr>
                <w:b/>
                <w:sz w:val="22"/>
              </w:rPr>
              <w:t>х  видов</w:t>
            </w:r>
            <w:r>
              <w:rPr>
                <w:b/>
                <w:sz w:val="22"/>
              </w:rPr>
              <w:t xml:space="preserve">  деятельности</w:t>
            </w:r>
            <w:r w:rsidRPr="00FC6E77">
              <w:rPr>
                <w:b/>
                <w:sz w:val="22"/>
              </w:rPr>
              <w:t xml:space="preserve"> обучающихся</w:t>
            </w:r>
          </w:p>
        </w:tc>
      </w:tr>
      <w:tr w:rsidR="006D36CD" w:rsidRPr="000067DE" w:rsidTr="00315B60">
        <w:trPr>
          <w:trHeight w:val="527"/>
        </w:trPr>
        <w:tc>
          <w:tcPr>
            <w:tcW w:w="14602" w:type="dxa"/>
            <w:gridSpan w:val="4"/>
            <w:vAlign w:val="center"/>
          </w:tcPr>
          <w:p w:rsidR="006D36CD" w:rsidRPr="006D36CD" w:rsidRDefault="006D36CD" w:rsidP="006D36CD">
            <w:pPr>
              <w:spacing w:before="240" w:after="240" w:line="240" w:lineRule="auto"/>
              <w:ind w:left="459" w:hanging="459"/>
              <w:jc w:val="center"/>
              <w:rPr>
                <w:b/>
                <w:sz w:val="24"/>
                <w:szCs w:val="24"/>
              </w:rPr>
            </w:pPr>
            <w:r w:rsidRPr="006D36CD">
              <w:rPr>
                <w:b/>
                <w:sz w:val="24"/>
                <w:szCs w:val="24"/>
              </w:rPr>
              <w:t>Вводное повторение (2 часа)</w:t>
            </w:r>
          </w:p>
        </w:tc>
      </w:tr>
      <w:tr w:rsidR="00D41F92" w:rsidRPr="000067DE" w:rsidTr="00315B60">
        <w:trPr>
          <w:trHeight w:val="2586"/>
        </w:trPr>
        <w:tc>
          <w:tcPr>
            <w:tcW w:w="993" w:type="dxa"/>
          </w:tcPr>
          <w:p w:rsidR="00D41F92" w:rsidRPr="00D41F92" w:rsidRDefault="00D41F92" w:rsidP="00D41F92">
            <w:pPr>
              <w:ind w:firstLine="0"/>
              <w:jc w:val="center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41F92" w:rsidRPr="00D41F92" w:rsidRDefault="00D41F92" w:rsidP="00C54594">
            <w:pPr>
              <w:spacing w:line="240" w:lineRule="auto"/>
              <w:ind w:left="34" w:firstLine="0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</w:rPr>
              <w:t xml:space="preserve">Повторение. </w:t>
            </w:r>
            <w:r w:rsidRPr="00D41F92">
              <w:rPr>
                <w:sz w:val="24"/>
                <w:szCs w:val="24"/>
              </w:rPr>
              <w:t>Треугольники.</w:t>
            </w:r>
          </w:p>
        </w:tc>
        <w:tc>
          <w:tcPr>
            <w:tcW w:w="1559" w:type="dxa"/>
          </w:tcPr>
          <w:p w:rsidR="00D41F92" w:rsidRPr="00D41F92" w:rsidRDefault="00D41F92" w:rsidP="00315B60">
            <w:pPr>
              <w:spacing w:line="276" w:lineRule="auto"/>
              <w:ind w:firstLine="34"/>
              <w:jc w:val="center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D41F92" w:rsidRPr="00D41F92" w:rsidRDefault="00D41F92" w:rsidP="00D41F92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</w:rPr>
              <w:t>Классифицировать треугольники по трем сторонам; формулировать три признака равенства треугольников; свойства равнобедренного и прямоугольного треугольника.</w:t>
            </w:r>
          </w:p>
          <w:p w:rsidR="00D41F92" w:rsidRPr="00D41F92" w:rsidRDefault="00D41F92" w:rsidP="00D41F92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</w:rPr>
              <w:t>Применять выше</w:t>
            </w:r>
            <w:r>
              <w:rPr>
                <w:sz w:val="24"/>
                <w:szCs w:val="24"/>
              </w:rPr>
              <w:t xml:space="preserve">  </w:t>
            </w:r>
            <w:r w:rsidRPr="00D41F92">
              <w:rPr>
                <w:sz w:val="24"/>
                <w:szCs w:val="24"/>
              </w:rPr>
              <w:t>перечисленные факты при решении геометрических задач; находить стороны прямоугольного треугольника по теореме Пифагора.</w:t>
            </w:r>
          </w:p>
        </w:tc>
      </w:tr>
      <w:tr w:rsidR="00D41F92" w:rsidRPr="000067DE" w:rsidTr="00315B60">
        <w:tc>
          <w:tcPr>
            <w:tcW w:w="993" w:type="dxa"/>
          </w:tcPr>
          <w:p w:rsidR="00D41F92" w:rsidRPr="00D41F92" w:rsidRDefault="00D41F92" w:rsidP="00D41F92">
            <w:pPr>
              <w:ind w:firstLine="34"/>
              <w:jc w:val="center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D41F92" w:rsidRPr="00D41F92" w:rsidRDefault="00D41F92" w:rsidP="00C54594">
            <w:pPr>
              <w:spacing w:line="240" w:lineRule="auto"/>
              <w:ind w:left="34" w:firstLine="0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</w:rPr>
              <w:t>Повторение. Четырехугольники.</w:t>
            </w:r>
          </w:p>
        </w:tc>
        <w:tc>
          <w:tcPr>
            <w:tcW w:w="1559" w:type="dxa"/>
          </w:tcPr>
          <w:p w:rsidR="00D41F92" w:rsidRPr="00D41F92" w:rsidRDefault="00D41F92" w:rsidP="00315B60">
            <w:pPr>
              <w:spacing w:line="276" w:lineRule="auto"/>
              <w:ind w:firstLine="34"/>
              <w:jc w:val="center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D41F92" w:rsidRPr="00D41F92" w:rsidRDefault="00D41F92" w:rsidP="00D41F92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</w:rPr>
              <w:t>Классифицировать параллелограммы; определять параллелограмм, ромб, прямоугольник, квадрат, трапецию;</w:t>
            </w:r>
            <w:r>
              <w:rPr>
                <w:sz w:val="24"/>
                <w:szCs w:val="24"/>
              </w:rPr>
              <w:t xml:space="preserve"> </w:t>
            </w:r>
            <w:r w:rsidRPr="00D41F92">
              <w:rPr>
                <w:sz w:val="24"/>
                <w:szCs w:val="24"/>
              </w:rPr>
              <w:t>формулировать их свойства и признаки; применять определения, свойства и признаки при решении задач; изображать чертеж по условию задачи.</w:t>
            </w:r>
          </w:p>
        </w:tc>
      </w:tr>
      <w:tr w:rsidR="006D36CD" w:rsidRPr="000067DE" w:rsidTr="00315B60">
        <w:trPr>
          <w:trHeight w:val="611"/>
        </w:trPr>
        <w:tc>
          <w:tcPr>
            <w:tcW w:w="14602" w:type="dxa"/>
            <w:gridSpan w:val="4"/>
          </w:tcPr>
          <w:p w:rsidR="006D36CD" w:rsidRPr="00D41F92" w:rsidRDefault="006D36CD" w:rsidP="006D36CD">
            <w:pPr>
              <w:spacing w:before="240" w:after="240" w:line="240" w:lineRule="auto"/>
              <w:ind w:firstLine="317"/>
              <w:jc w:val="center"/>
              <w:rPr>
                <w:sz w:val="24"/>
                <w:szCs w:val="24"/>
              </w:rPr>
            </w:pPr>
            <w:r w:rsidRPr="009D0127">
              <w:rPr>
                <w:b/>
                <w:bCs/>
                <w:sz w:val="24"/>
                <w:szCs w:val="24"/>
              </w:rPr>
              <w:t>Векторы. Метод координат (</w:t>
            </w:r>
            <w:r>
              <w:rPr>
                <w:b/>
                <w:bCs/>
                <w:sz w:val="24"/>
                <w:szCs w:val="24"/>
              </w:rPr>
              <w:t>19</w:t>
            </w:r>
            <w:r w:rsidRPr="009D0127">
              <w:rPr>
                <w:b/>
                <w:bCs/>
                <w:sz w:val="24"/>
                <w:szCs w:val="24"/>
              </w:rPr>
              <w:t xml:space="preserve"> часов)</w:t>
            </w:r>
          </w:p>
        </w:tc>
      </w:tr>
      <w:tr w:rsidR="00D41F92" w:rsidRPr="000067DE" w:rsidTr="00315B60">
        <w:tc>
          <w:tcPr>
            <w:tcW w:w="993" w:type="dxa"/>
          </w:tcPr>
          <w:p w:rsidR="00D41F92" w:rsidRPr="00D41F92" w:rsidRDefault="00D41F92" w:rsidP="00D41F92">
            <w:pPr>
              <w:ind w:firstLine="34"/>
              <w:jc w:val="center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D41F92" w:rsidRPr="00D41F92" w:rsidRDefault="00D41F92" w:rsidP="00C54594">
            <w:pPr>
              <w:spacing w:line="240" w:lineRule="auto"/>
              <w:ind w:left="34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Понятие вектора. Р</w:t>
            </w:r>
            <w:r w:rsidRPr="00D41F92">
              <w:rPr>
                <w:sz w:val="24"/>
                <w:szCs w:val="24"/>
              </w:rPr>
              <w:t>авенство векторов.</w:t>
            </w:r>
          </w:p>
        </w:tc>
        <w:tc>
          <w:tcPr>
            <w:tcW w:w="1559" w:type="dxa"/>
          </w:tcPr>
          <w:p w:rsidR="00D41F92" w:rsidRPr="00D41F92" w:rsidRDefault="00D41F92" w:rsidP="00315B60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D41F92" w:rsidRPr="00D41F92" w:rsidRDefault="00D41F92" w:rsidP="00D41F92">
            <w:pPr>
              <w:spacing w:line="240" w:lineRule="auto"/>
              <w:ind w:firstLine="318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  <w:u w:val="single"/>
              </w:rPr>
              <w:t>Знать:</w:t>
            </w:r>
            <w:r w:rsidRPr="00D41F92">
              <w:rPr>
                <w:sz w:val="24"/>
                <w:szCs w:val="24"/>
              </w:rPr>
              <w:t xml:space="preserve"> определение вектора и равных векторов;</w:t>
            </w:r>
          </w:p>
          <w:p w:rsidR="00D41F92" w:rsidRPr="00D41F92" w:rsidRDefault="00D41F92" w:rsidP="00D41F92">
            <w:pPr>
              <w:spacing w:line="240" w:lineRule="auto"/>
              <w:ind w:firstLine="3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обозначать и изображать векторы;</w:t>
            </w:r>
            <w:r w:rsidRPr="00D41F92">
              <w:rPr>
                <w:sz w:val="24"/>
                <w:szCs w:val="24"/>
              </w:rPr>
              <w:t xml:space="preserve"> изображать вектор, равный </w:t>
            </w:r>
            <w:proofErr w:type="gramStart"/>
            <w:r w:rsidRPr="00D41F92">
              <w:rPr>
                <w:sz w:val="24"/>
                <w:szCs w:val="24"/>
              </w:rPr>
              <w:t>данному</w:t>
            </w:r>
            <w:proofErr w:type="gramEnd"/>
            <w:r w:rsidRPr="00D41F92">
              <w:rPr>
                <w:sz w:val="24"/>
                <w:szCs w:val="24"/>
              </w:rPr>
              <w:t>.</w:t>
            </w:r>
          </w:p>
        </w:tc>
      </w:tr>
      <w:tr w:rsidR="00D41F92" w:rsidRPr="000067DE" w:rsidTr="00315B60">
        <w:tc>
          <w:tcPr>
            <w:tcW w:w="993" w:type="dxa"/>
          </w:tcPr>
          <w:p w:rsidR="00D41F92" w:rsidRPr="00D41F92" w:rsidRDefault="00D41F92" w:rsidP="00D41F92">
            <w:pPr>
              <w:ind w:firstLine="34"/>
              <w:jc w:val="center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:rsidR="00D41F92" w:rsidRPr="00D41F92" w:rsidRDefault="00D41F92" w:rsidP="00C54594">
            <w:pPr>
              <w:spacing w:line="240" w:lineRule="auto"/>
              <w:ind w:left="34" w:firstLine="0"/>
              <w:jc w:val="left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</w:rPr>
              <w:t>Сумма</w:t>
            </w:r>
            <w:r w:rsidR="00C54594">
              <w:rPr>
                <w:sz w:val="24"/>
                <w:szCs w:val="24"/>
              </w:rPr>
              <w:t xml:space="preserve"> двух векторов. Законы сложения векторов</w:t>
            </w:r>
          </w:p>
        </w:tc>
        <w:tc>
          <w:tcPr>
            <w:tcW w:w="1559" w:type="dxa"/>
          </w:tcPr>
          <w:p w:rsidR="00D41F92" w:rsidRPr="00D41F92" w:rsidRDefault="00D41F92" w:rsidP="00315B60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D41F92" w:rsidRPr="00D41F92" w:rsidRDefault="00D41F92" w:rsidP="00D41F92">
            <w:pPr>
              <w:spacing w:line="240" w:lineRule="auto"/>
              <w:ind w:firstLine="318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  <w:u w:val="single"/>
              </w:rPr>
              <w:t>Знать:</w:t>
            </w:r>
            <w:r w:rsidRPr="00D41F92">
              <w:rPr>
                <w:sz w:val="24"/>
                <w:szCs w:val="24"/>
              </w:rPr>
              <w:t xml:space="preserve"> законы сложения, определение суммы, правило треугольника, правило параллелограмма.</w:t>
            </w:r>
          </w:p>
          <w:p w:rsidR="00D41F92" w:rsidRPr="00D41F92" w:rsidRDefault="00D41F92" w:rsidP="00D41F92">
            <w:pPr>
              <w:spacing w:line="240" w:lineRule="auto"/>
              <w:ind w:firstLine="318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  <w:u w:val="single"/>
              </w:rPr>
              <w:t>Уметь:</w:t>
            </w:r>
            <w:r w:rsidRPr="00D41F92">
              <w:rPr>
                <w:sz w:val="24"/>
                <w:szCs w:val="24"/>
              </w:rPr>
              <w:t xml:space="preserve"> строить вектор, равный сумме двух векторов, используя правила треугольника и параллелограмма, формулировать законы сложения.</w:t>
            </w:r>
          </w:p>
        </w:tc>
      </w:tr>
      <w:tr w:rsidR="00D41F92" w:rsidRPr="000067DE" w:rsidTr="00315B60">
        <w:tc>
          <w:tcPr>
            <w:tcW w:w="993" w:type="dxa"/>
          </w:tcPr>
          <w:p w:rsidR="00D41F92" w:rsidRPr="00D41F92" w:rsidRDefault="00D41F92" w:rsidP="00D41F92">
            <w:pPr>
              <w:ind w:firstLine="34"/>
              <w:jc w:val="center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</w:rPr>
              <w:t>5</w:t>
            </w:r>
          </w:p>
        </w:tc>
        <w:tc>
          <w:tcPr>
            <w:tcW w:w="3119" w:type="dxa"/>
          </w:tcPr>
          <w:p w:rsidR="00D41F92" w:rsidRPr="00D41F92" w:rsidRDefault="00D41F92" w:rsidP="00C54594">
            <w:pPr>
              <w:spacing w:line="240" w:lineRule="auto"/>
              <w:ind w:left="34" w:firstLine="0"/>
              <w:jc w:val="left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</w:rPr>
              <w:t>Сумма нескольких векторов</w:t>
            </w:r>
          </w:p>
        </w:tc>
        <w:tc>
          <w:tcPr>
            <w:tcW w:w="1559" w:type="dxa"/>
          </w:tcPr>
          <w:p w:rsidR="00D41F92" w:rsidRPr="00D41F92" w:rsidRDefault="00D41F92" w:rsidP="00315B60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D41F92" w:rsidRPr="00D41F92" w:rsidRDefault="00D41F92" w:rsidP="00D41F92">
            <w:pPr>
              <w:spacing w:line="240" w:lineRule="auto"/>
              <w:ind w:firstLine="318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  <w:u w:val="single"/>
              </w:rPr>
              <w:t>Знать:</w:t>
            </w:r>
            <w:r w:rsidRPr="00D41F92">
              <w:rPr>
                <w:sz w:val="24"/>
                <w:szCs w:val="24"/>
              </w:rPr>
              <w:t xml:space="preserve"> понятие суммы двух и более векторов.</w:t>
            </w:r>
          </w:p>
          <w:p w:rsidR="00D41F92" w:rsidRPr="00D41F92" w:rsidRDefault="00D41F92" w:rsidP="00D41F92">
            <w:pPr>
              <w:spacing w:line="240" w:lineRule="auto"/>
              <w:ind w:firstLine="318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  <w:u w:val="single"/>
              </w:rPr>
              <w:t>Уметь:</w:t>
            </w:r>
            <w:r w:rsidRPr="00D41F92">
              <w:rPr>
                <w:sz w:val="24"/>
                <w:szCs w:val="24"/>
              </w:rPr>
              <w:t xml:space="preserve"> строить сумму нескольких векторов, используя правило многоугольника.</w:t>
            </w:r>
          </w:p>
        </w:tc>
      </w:tr>
      <w:tr w:rsidR="00D41F92" w:rsidRPr="000067DE" w:rsidTr="00315B60">
        <w:tc>
          <w:tcPr>
            <w:tcW w:w="993" w:type="dxa"/>
          </w:tcPr>
          <w:p w:rsidR="00D41F92" w:rsidRPr="00D41F92" w:rsidRDefault="00D41F92" w:rsidP="00D41F92">
            <w:pPr>
              <w:ind w:firstLine="318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</w:rPr>
              <w:t>6</w:t>
            </w:r>
          </w:p>
        </w:tc>
        <w:tc>
          <w:tcPr>
            <w:tcW w:w="3119" w:type="dxa"/>
          </w:tcPr>
          <w:p w:rsidR="00D41F92" w:rsidRPr="00D41F92" w:rsidRDefault="00D41F92" w:rsidP="00C54594">
            <w:pPr>
              <w:spacing w:line="240" w:lineRule="auto"/>
              <w:ind w:left="34" w:firstLine="0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</w:rPr>
              <w:t>Вычитание векторов</w:t>
            </w:r>
          </w:p>
        </w:tc>
        <w:tc>
          <w:tcPr>
            <w:tcW w:w="1559" w:type="dxa"/>
          </w:tcPr>
          <w:p w:rsidR="00D41F92" w:rsidRPr="00D41F92" w:rsidRDefault="00D41F92" w:rsidP="00315B60">
            <w:pPr>
              <w:ind w:firstLine="34"/>
              <w:jc w:val="center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D41F92" w:rsidRPr="00D41F92" w:rsidRDefault="00D41F92" w:rsidP="00D41F92">
            <w:pPr>
              <w:ind w:firstLine="317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  <w:u w:val="single"/>
              </w:rPr>
              <w:t>Знать:</w:t>
            </w:r>
            <w:r w:rsidRPr="00D41F92">
              <w:rPr>
                <w:sz w:val="24"/>
                <w:szCs w:val="24"/>
              </w:rPr>
              <w:t xml:space="preserve"> понятие разности двух векторов, противоположного вектора.</w:t>
            </w:r>
          </w:p>
          <w:p w:rsidR="00D41F92" w:rsidRPr="00D41F92" w:rsidRDefault="00D41F92" w:rsidP="00D41F92">
            <w:pPr>
              <w:ind w:firstLine="317"/>
              <w:rPr>
                <w:sz w:val="24"/>
                <w:szCs w:val="24"/>
                <w:u w:val="single"/>
              </w:rPr>
            </w:pPr>
            <w:r w:rsidRPr="00D41F92">
              <w:rPr>
                <w:sz w:val="24"/>
                <w:szCs w:val="24"/>
                <w:u w:val="single"/>
              </w:rPr>
              <w:lastRenderedPageBreak/>
              <w:t>Уметь:</w:t>
            </w:r>
            <w:r w:rsidRPr="00D41F92">
              <w:rPr>
                <w:sz w:val="24"/>
                <w:szCs w:val="24"/>
              </w:rPr>
              <w:t xml:space="preserve"> строить вектор, равный разности двух векторов, двумя способами.</w:t>
            </w:r>
          </w:p>
        </w:tc>
      </w:tr>
      <w:tr w:rsidR="00175601" w:rsidRPr="000067DE" w:rsidTr="00315B60">
        <w:tc>
          <w:tcPr>
            <w:tcW w:w="993" w:type="dxa"/>
          </w:tcPr>
          <w:p w:rsidR="00175601" w:rsidRPr="00D41F92" w:rsidRDefault="00175601" w:rsidP="00D41F92">
            <w:pPr>
              <w:ind w:firstLine="3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3119" w:type="dxa"/>
          </w:tcPr>
          <w:p w:rsidR="00175601" w:rsidRPr="00D41F92" w:rsidRDefault="00175601" w:rsidP="00C54594">
            <w:pPr>
              <w:spacing w:line="240" w:lineRule="auto"/>
              <w:ind w:left="3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задач по теме «Сложение и вычитание векторов»</w:t>
            </w:r>
          </w:p>
        </w:tc>
        <w:tc>
          <w:tcPr>
            <w:tcW w:w="1559" w:type="dxa"/>
          </w:tcPr>
          <w:p w:rsidR="00175601" w:rsidRPr="00D41F92" w:rsidRDefault="00175601" w:rsidP="00175601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175601" w:rsidRPr="00D41F92" w:rsidRDefault="00175601" w:rsidP="00D41F92">
            <w:pPr>
              <w:ind w:firstLine="317"/>
              <w:rPr>
                <w:sz w:val="24"/>
                <w:szCs w:val="24"/>
                <w:u w:val="single"/>
              </w:rPr>
            </w:pPr>
            <w:r w:rsidRPr="00D41F92">
              <w:rPr>
                <w:sz w:val="24"/>
                <w:szCs w:val="24"/>
                <w:u w:val="single"/>
              </w:rPr>
              <w:t>Уметь</w:t>
            </w:r>
            <w:r w:rsidRPr="00D41F92">
              <w:rPr>
                <w:sz w:val="24"/>
                <w:szCs w:val="24"/>
              </w:rPr>
              <w:t xml:space="preserve"> решать задачи</w:t>
            </w:r>
            <w:r>
              <w:rPr>
                <w:sz w:val="24"/>
                <w:szCs w:val="24"/>
              </w:rPr>
              <w:t xml:space="preserve"> на сложение и вычитание векторов.</w:t>
            </w:r>
          </w:p>
        </w:tc>
      </w:tr>
      <w:tr w:rsidR="00D41F92" w:rsidRPr="000067DE" w:rsidTr="00315B60">
        <w:tc>
          <w:tcPr>
            <w:tcW w:w="993" w:type="dxa"/>
          </w:tcPr>
          <w:p w:rsidR="00D41F92" w:rsidRPr="00D41F92" w:rsidRDefault="00175601" w:rsidP="0017560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C54594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3119" w:type="dxa"/>
          </w:tcPr>
          <w:p w:rsidR="00D41F92" w:rsidRPr="00D41F92" w:rsidRDefault="00D41F92" w:rsidP="00C5459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</w:rPr>
              <w:t>Умножение вектора на число</w:t>
            </w:r>
          </w:p>
        </w:tc>
        <w:tc>
          <w:tcPr>
            <w:tcW w:w="1559" w:type="dxa"/>
          </w:tcPr>
          <w:p w:rsidR="00D41F92" w:rsidRPr="00D41F92" w:rsidRDefault="00C54594" w:rsidP="00C54594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931" w:type="dxa"/>
          </w:tcPr>
          <w:p w:rsidR="00D41F92" w:rsidRPr="00D41F92" w:rsidRDefault="00D41F92" w:rsidP="00D41F92">
            <w:pPr>
              <w:spacing w:line="276" w:lineRule="auto"/>
              <w:ind w:firstLine="317"/>
              <w:jc w:val="left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  <w:u w:val="single"/>
              </w:rPr>
              <w:t>Знать:</w:t>
            </w:r>
            <w:r w:rsidRPr="00D41F92">
              <w:rPr>
                <w:sz w:val="24"/>
                <w:szCs w:val="24"/>
              </w:rPr>
              <w:t xml:space="preserve"> определение умножения вектора на число, свойства.</w:t>
            </w:r>
          </w:p>
          <w:p w:rsidR="00D41F92" w:rsidRPr="00D41F92" w:rsidRDefault="00D41F92" w:rsidP="00D41F92">
            <w:pPr>
              <w:spacing w:line="276" w:lineRule="auto"/>
              <w:ind w:firstLine="317"/>
              <w:jc w:val="left"/>
              <w:rPr>
                <w:sz w:val="24"/>
                <w:szCs w:val="24"/>
                <w:u w:val="single"/>
              </w:rPr>
            </w:pPr>
            <w:r w:rsidRPr="00D41F92">
              <w:rPr>
                <w:sz w:val="24"/>
                <w:szCs w:val="24"/>
                <w:u w:val="single"/>
              </w:rPr>
              <w:t>Уметь:</w:t>
            </w:r>
            <w:r w:rsidRPr="00D41F92">
              <w:rPr>
                <w:sz w:val="24"/>
                <w:szCs w:val="24"/>
              </w:rPr>
              <w:t xml:space="preserve"> формулировать свойства, строить вектор, равный произведению вектора на число, используя определение.</w:t>
            </w:r>
          </w:p>
        </w:tc>
      </w:tr>
      <w:tr w:rsidR="00175601" w:rsidRPr="000067DE" w:rsidTr="00315B60">
        <w:tc>
          <w:tcPr>
            <w:tcW w:w="993" w:type="dxa"/>
          </w:tcPr>
          <w:p w:rsidR="00175601" w:rsidRDefault="00175601" w:rsidP="003807C2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119" w:type="dxa"/>
          </w:tcPr>
          <w:p w:rsidR="00175601" w:rsidRPr="00D41F92" w:rsidRDefault="00175601" w:rsidP="00D41F92">
            <w:pPr>
              <w:spacing w:line="240" w:lineRule="auto"/>
              <w:ind w:firstLine="34"/>
              <w:jc w:val="left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</w:rPr>
              <w:t>Применение векторов к решению задач</w:t>
            </w:r>
          </w:p>
        </w:tc>
        <w:tc>
          <w:tcPr>
            <w:tcW w:w="1559" w:type="dxa"/>
          </w:tcPr>
          <w:p w:rsidR="00175601" w:rsidRPr="00D41F92" w:rsidRDefault="00175601" w:rsidP="006D36CD">
            <w:pPr>
              <w:ind w:firstLine="34"/>
              <w:jc w:val="center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175601" w:rsidRPr="00D41F92" w:rsidRDefault="00175601" w:rsidP="00C54594">
            <w:pPr>
              <w:spacing w:line="276" w:lineRule="auto"/>
              <w:ind w:firstLine="317"/>
              <w:jc w:val="left"/>
              <w:rPr>
                <w:sz w:val="24"/>
                <w:szCs w:val="24"/>
                <w:u w:val="single"/>
              </w:rPr>
            </w:pPr>
            <w:r w:rsidRPr="00D41F92">
              <w:rPr>
                <w:sz w:val="24"/>
                <w:szCs w:val="24"/>
                <w:u w:val="single"/>
              </w:rPr>
              <w:t>Уметь:</w:t>
            </w:r>
            <w:r w:rsidRPr="00D41F92">
              <w:rPr>
                <w:sz w:val="24"/>
                <w:szCs w:val="24"/>
              </w:rPr>
              <w:t xml:space="preserve"> решать простейшие геометрические задачи, опираясь на изученные свойства векторов </w:t>
            </w:r>
          </w:p>
        </w:tc>
      </w:tr>
      <w:tr w:rsidR="00175601" w:rsidRPr="000067DE" w:rsidTr="00315B60">
        <w:tc>
          <w:tcPr>
            <w:tcW w:w="993" w:type="dxa"/>
          </w:tcPr>
          <w:p w:rsidR="00175601" w:rsidRDefault="00175601" w:rsidP="003807C2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119" w:type="dxa"/>
          </w:tcPr>
          <w:p w:rsidR="00175601" w:rsidRPr="00D41F92" w:rsidRDefault="00175601" w:rsidP="003807C2">
            <w:pPr>
              <w:ind w:firstLine="34"/>
              <w:jc w:val="left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</w:rPr>
              <w:t>Средняя линия трапеции</w:t>
            </w:r>
          </w:p>
        </w:tc>
        <w:tc>
          <w:tcPr>
            <w:tcW w:w="1559" w:type="dxa"/>
          </w:tcPr>
          <w:p w:rsidR="00175601" w:rsidRPr="00D41F92" w:rsidRDefault="00175601" w:rsidP="003807C2">
            <w:pPr>
              <w:ind w:firstLine="34"/>
              <w:jc w:val="center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175601" w:rsidRPr="00D41F92" w:rsidRDefault="00175601" w:rsidP="003807C2">
            <w:pPr>
              <w:spacing w:line="276" w:lineRule="auto"/>
              <w:ind w:firstLine="317"/>
              <w:jc w:val="left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  <w:u w:val="single"/>
              </w:rPr>
              <w:t>Знать:</w:t>
            </w:r>
            <w:r w:rsidRPr="00D41F92">
              <w:rPr>
                <w:sz w:val="24"/>
                <w:szCs w:val="24"/>
              </w:rPr>
              <w:t xml:space="preserve"> определение средней линии трапеции.</w:t>
            </w:r>
          </w:p>
          <w:p w:rsidR="00175601" w:rsidRPr="00D41F92" w:rsidRDefault="00175601" w:rsidP="003807C2">
            <w:pPr>
              <w:spacing w:line="276" w:lineRule="auto"/>
              <w:ind w:firstLine="317"/>
              <w:jc w:val="left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  <w:u w:val="single"/>
              </w:rPr>
              <w:t>Понимать:</w:t>
            </w:r>
            <w:r w:rsidRPr="00D41F92">
              <w:rPr>
                <w:sz w:val="24"/>
                <w:szCs w:val="24"/>
              </w:rPr>
              <w:t xml:space="preserve"> существо теоремы о средней линии трапеции и алгоритм решения задач с применением этой теоремы.</w:t>
            </w:r>
          </w:p>
        </w:tc>
      </w:tr>
      <w:tr w:rsidR="00175601" w:rsidRPr="000067DE" w:rsidTr="00315B60">
        <w:tc>
          <w:tcPr>
            <w:tcW w:w="993" w:type="dxa"/>
          </w:tcPr>
          <w:p w:rsidR="00175601" w:rsidRPr="00D41F92" w:rsidRDefault="00175601" w:rsidP="003807C2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119" w:type="dxa"/>
          </w:tcPr>
          <w:p w:rsidR="00175601" w:rsidRPr="00D41F92" w:rsidRDefault="00175601" w:rsidP="003807C2">
            <w:pPr>
              <w:spacing w:line="240" w:lineRule="auto"/>
              <w:ind w:firstLine="34"/>
              <w:jc w:val="left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</w:rPr>
              <w:t>Применение векторов к решению задач</w:t>
            </w:r>
          </w:p>
        </w:tc>
        <w:tc>
          <w:tcPr>
            <w:tcW w:w="1559" w:type="dxa"/>
          </w:tcPr>
          <w:p w:rsidR="00175601" w:rsidRPr="00D41F92" w:rsidRDefault="00175601" w:rsidP="003807C2">
            <w:pPr>
              <w:ind w:firstLine="34"/>
              <w:jc w:val="center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175601" w:rsidRPr="00D41F92" w:rsidRDefault="00175601" w:rsidP="003807C2">
            <w:pPr>
              <w:spacing w:line="276" w:lineRule="auto"/>
              <w:ind w:firstLine="317"/>
              <w:jc w:val="left"/>
              <w:rPr>
                <w:sz w:val="24"/>
                <w:szCs w:val="24"/>
                <w:u w:val="single"/>
              </w:rPr>
            </w:pPr>
            <w:r w:rsidRPr="00D41F92">
              <w:rPr>
                <w:sz w:val="24"/>
                <w:szCs w:val="24"/>
                <w:u w:val="single"/>
              </w:rPr>
              <w:t>Уметь:</w:t>
            </w:r>
            <w:r w:rsidRPr="00D41F92">
              <w:rPr>
                <w:sz w:val="24"/>
                <w:szCs w:val="24"/>
              </w:rPr>
              <w:t xml:space="preserve"> решать простейшие геометрические задачи, опираясь на изученные свойства векторов, находить среднюю линию трапеции по заданным основаниям.</w:t>
            </w:r>
          </w:p>
        </w:tc>
      </w:tr>
      <w:tr w:rsidR="00175601" w:rsidRPr="000067DE" w:rsidTr="00315B60">
        <w:tc>
          <w:tcPr>
            <w:tcW w:w="993" w:type="dxa"/>
          </w:tcPr>
          <w:p w:rsidR="00175601" w:rsidRPr="00D41F92" w:rsidRDefault="00175601" w:rsidP="003807C2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119" w:type="dxa"/>
          </w:tcPr>
          <w:p w:rsidR="00175601" w:rsidRPr="00D41F92" w:rsidRDefault="00175601" w:rsidP="00D41F92">
            <w:pPr>
              <w:spacing w:line="240" w:lineRule="auto"/>
              <w:ind w:firstLine="34"/>
              <w:jc w:val="left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</w:rPr>
              <w:t xml:space="preserve">Контрольная работа №1 </w:t>
            </w:r>
            <w:r>
              <w:rPr>
                <w:sz w:val="24"/>
                <w:szCs w:val="24"/>
              </w:rPr>
              <w:t xml:space="preserve">по теме </w:t>
            </w:r>
            <w:r w:rsidRPr="00D41F92">
              <w:rPr>
                <w:sz w:val="24"/>
                <w:szCs w:val="24"/>
              </w:rPr>
              <w:t>«Векторы»</w:t>
            </w:r>
          </w:p>
        </w:tc>
        <w:tc>
          <w:tcPr>
            <w:tcW w:w="1559" w:type="dxa"/>
          </w:tcPr>
          <w:p w:rsidR="00175601" w:rsidRPr="00D41F92" w:rsidRDefault="00175601" w:rsidP="006D36CD">
            <w:pPr>
              <w:ind w:firstLine="34"/>
              <w:jc w:val="center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175601" w:rsidRPr="00D41F92" w:rsidRDefault="00175601" w:rsidP="006D36CD">
            <w:pPr>
              <w:spacing w:line="276" w:lineRule="auto"/>
              <w:ind w:firstLine="317"/>
              <w:jc w:val="left"/>
              <w:rPr>
                <w:sz w:val="24"/>
                <w:szCs w:val="24"/>
                <w:u w:val="single"/>
              </w:rPr>
            </w:pPr>
            <w:r w:rsidRPr="00D41F92">
              <w:rPr>
                <w:sz w:val="24"/>
                <w:szCs w:val="24"/>
                <w:u w:val="single"/>
              </w:rPr>
              <w:t>Уметь</w:t>
            </w:r>
            <w:r w:rsidRPr="00D41F92">
              <w:rPr>
                <w:sz w:val="24"/>
                <w:szCs w:val="24"/>
              </w:rPr>
              <w:t xml:space="preserve"> решать задачи, опираясь на изученные свойства.</w:t>
            </w:r>
          </w:p>
        </w:tc>
      </w:tr>
      <w:tr w:rsidR="00175601" w:rsidRPr="000067DE" w:rsidTr="00315B60">
        <w:tc>
          <w:tcPr>
            <w:tcW w:w="993" w:type="dxa"/>
          </w:tcPr>
          <w:p w:rsidR="00175601" w:rsidRDefault="00175601" w:rsidP="003807C2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119" w:type="dxa"/>
          </w:tcPr>
          <w:p w:rsidR="00175601" w:rsidRPr="00D41F92" w:rsidRDefault="00175601" w:rsidP="00D41F92">
            <w:pPr>
              <w:spacing w:line="240" w:lineRule="auto"/>
              <w:ind w:firstLine="34"/>
              <w:jc w:val="left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</w:rPr>
              <w:t>Разложение вектора по двум неколлинеарным векторам</w:t>
            </w:r>
          </w:p>
        </w:tc>
        <w:tc>
          <w:tcPr>
            <w:tcW w:w="1559" w:type="dxa"/>
          </w:tcPr>
          <w:p w:rsidR="00175601" w:rsidRPr="00D41F92" w:rsidRDefault="00175601" w:rsidP="006D36CD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175601" w:rsidRDefault="00175601" w:rsidP="00175601">
            <w:pPr>
              <w:spacing w:line="240" w:lineRule="auto"/>
              <w:ind w:firstLine="317"/>
              <w:jc w:val="left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  <w:u w:val="single"/>
              </w:rPr>
              <w:t>Знать и понимать:</w:t>
            </w:r>
            <w:r w:rsidRPr="00D41F92">
              <w:rPr>
                <w:sz w:val="24"/>
                <w:szCs w:val="24"/>
              </w:rPr>
              <w:t xml:space="preserve"> существо леммы о коллинеарных векторах и теоремы о разложении вектора по двум неколлинеарным векторам.</w:t>
            </w:r>
          </w:p>
          <w:p w:rsidR="00175601" w:rsidRPr="00D41F92" w:rsidRDefault="00175601" w:rsidP="00175601">
            <w:pPr>
              <w:spacing w:line="276" w:lineRule="auto"/>
              <w:ind w:firstLine="317"/>
              <w:jc w:val="left"/>
              <w:rPr>
                <w:sz w:val="24"/>
                <w:szCs w:val="24"/>
                <w:u w:val="single"/>
              </w:rPr>
            </w:pPr>
            <w:r w:rsidRPr="00D41F92">
              <w:rPr>
                <w:sz w:val="24"/>
                <w:szCs w:val="24"/>
                <w:u w:val="single"/>
              </w:rPr>
              <w:t>Уметь:</w:t>
            </w:r>
            <w:r w:rsidRPr="00D41F92">
              <w:rPr>
                <w:sz w:val="24"/>
                <w:szCs w:val="24"/>
              </w:rPr>
              <w:t xml:space="preserve"> проводить операции над векторами с заданными координатами.</w:t>
            </w:r>
          </w:p>
        </w:tc>
      </w:tr>
      <w:tr w:rsidR="00175601" w:rsidRPr="000067DE" w:rsidTr="00315B60">
        <w:tc>
          <w:tcPr>
            <w:tcW w:w="993" w:type="dxa"/>
          </w:tcPr>
          <w:p w:rsidR="00175601" w:rsidRPr="00D41F92" w:rsidRDefault="00175601" w:rsidP="006D36CD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119" w:type="dxa"/>
          </w:tcPr>
          <w:p w:rsidR="00175601" w:rsidRPr="00D41F92" w:rsidRDefault="00175601" w:rsidP="006D36CD">
            <w:pPr>
              <w:spacing w:line="240" w:lineRule="auto"/>
              <w:ind w:firstLine="34"/>
              <w:jc w:val="left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</w:rPr>
              <w:t>Разложение вектора по двум неколлинеарным векторам.</w:t>
            </w:r>
            <w:r>
              <w:rPr>
                <w:sz w:val="24"/>
                <w:szCs w:val="24"/>
              </w:rPr>
              <w:t xml:space="preserve"> </w:t>
            </w:r>
            <w:r w:rsidRPr="00D41F92">
              <w:rPr>
                <w:sz w:val="24"/>
                <w:szCs w:val="24"/>
              </w:rPr>
              <w:t>Координаты вектора</w:t>
            </w:r>
          </w:p>
        </w:tc>
        <w:tc>
          <w:tcPr>
            <w:tcW w:w="1559" w:type="dxa"/>
          </w:tcPr>
          <w:p w:rsidR="00175601" w:rsidRPr="00D41F92" w:rsidRDefault="00175601" w:rsidP="006D36CD">
            <w:pPr>
              <w:ind w:firstLine="34"/>
              <w:jc w:val="center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175601" w:rsidRDefault="00175601" w:rsidP="006D36CD">
            <w:pPr>
              <w:spacing w:line="240" w:lineRule="auto"/>
              <w:ind w:firstLine="317"/>
              <w:jc w:val="left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  <w:u w:val="single"/>
              </w:rPr>
              <w:t>Знать и понимать:</w:t>
            </w:r>
            <w:r w:rsidRPr="00D41F92">
              <w:rPr>
                <w:sz w:val="24"/>
                <w:szCs w:val="24"/>
              </w:rPr>
              <w:t xml:space="preserve"> существо леммы о коллинеарных векторах и теоремы о разложении вектора по двум неколлинеарным векторам.</w:t>
            </w:r>
          </w:p>
          <w:p w:rsidR="00175601" w:rsidRPr="00D41F92" w:rsidRDefault="00175601" w:rsidP="006D36CD">
            <w:pPr>
              <w:spacing w:line="240" w:lineRule="auto"/>
              <w:ind w:firstLine="317"/>
              <w:jc w:val="left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  <w:u w:val="single"/>
              </w:rPr>
              <w:t>Знать:</w:t>
            </w:r>
            <w:r w:rsidRPr="00D41F92">
              <w:rPr>
                <w:sz w:val="24"/>
                <w:szCs w:val="24"/>
              </w:rPr>
              <w:t xml:space="preserve"> понятия координат вектора, координат суммы и разности векторов, произведения вектора на число.</w:t>
            </w:r>
          </w:p>
          <w:p w:rsidR="00175601" w:rsidRPr="00D41F92" w:rsidRDefault="00175601" w:rsidP="006D36CD">
            <w:pPr>
              <w:spacing w:line="240" w:lineRule="auto"/>
              <w:ind w:firstLine="317"/>
              <w:jc w:val="left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  <w:u w:val="single"/>
              </w:rPr>
              <w:t>Уметь:</w:t>
            </w:r>
            <w:r w:rsidRPr="00D41F92">
              <w:rPr>
                <w:sz w:val="24"/>
                <w:szCs w:val="24"/>
              </w:rPr>
              <w:t xml:space="preserve"> проводить операции над векторами с заданными координатами.</w:t>
            </w:r>
          </w:p>
        </w:tc>
      </w:tr>
      <w:tr w:rsidR="00175601" w:rsidRPr="000067DE" w:rsidTr="00315B60">
        <w:tc>
          <w:tcPr>
            <w:tcW w:w="993" w:type="dxa"/>
          </w:tcPr>
          <w:p w:rsidR="00175601" w:rsidRPr="00D41F92" w:rsidRDefault="00175601" w:rsidP="006D36CD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119" w:type="dxa"/>
          </w:tcPr>
          <w:p w:rsidR="00175601" w:rsidRPr="00D41F92" w:rsidRDefault="00175601" w:rsidP="00D41F92">
            <w:pPr>
              <w:ind w:firstLine="34"/>
              <w:jc w:val="left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</w:rPr>
              <w:t>Координаты вектора</w:t>
            </w:r>
          </w:p>
        </w:tc>
        <w:tc>
          <w:tcPr>
            <w:tcW w:w="1559" w:type="dxa"/>
          </w:tcPr>
          <w:p w:rsidR="00175601" w:rsidRPr="00D41F92" w:rsidRDefault="00175601" w:rsidP="006D36CD">
            <w:pPr>
              <w:ind w:firstLine="34"/>
              <w:jc w:val="center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175601" w:rsidRPr="00D41F92" w:rsidRDefault="00175601" w:rsidP="006D36CD">
            <w:pPr>
              <w:spacing w:line="240" w:lineRule="auto"/>
              <w:ind w:firstLine="317"/>
              <w:jc w:val="left"/>
              <w:rPr>
                <w:sz w:val="24"/>
                <w:szCs w:val="24"/>
              </w:rPr>
            </w:pPr>
            <w:r w:rsidRPr="00D41F92">
              <w:rPr>
                <w:sz w:val="24"/>
                <w:szCs w:val="24"/>
                <w:u w:val="single"/>
              </w:rPr>
              <w:t>Знать:</w:t>
            </w:r>
            <w:r w:rsidRPr="00D41F92">
              <w:rPr>
                <w:sz w:val="24"/>
                <w:szCs w:val="24"/>
              </w:rPr>
              <w:t xml:space="preserve"> определение суммы, разности векторов, произведения вектора на число.</w:t>
            </w:r>
          </w:p>
          <w:p w:rsidR="00175601" w:rsidRPr="00D41F92" w:rsidRDefault="00175601" w:rsidP="006D36CD">
            <w:pPr>
              <w:spacing w:line="240" w:lineRule="auto"/>
              <w:ind w:firstLine="317"/>
              <w:jc w:val="left"/>
              <w:rPr>
                <w:sz w:val="24"/>
                <w:szCs w:val="24"/>
                <w:u w:val="single"/>
              </w:rPr>
            </w:pPr>
            <w:r w:rsidRPr="00D41F92">
              <w:rPr>
                <w:sz w:val="24"/>
                <w:szCs w:val="24"/>
                <w:u w:val="single"/>
              </w:rPr>
              <w:t>Уметь:</w:t>
            </w:r>
            <w:r w:rsidRPr="00D41F92">
              <w:rPr>
                <w:sz w:val="24"/>
                <w:szCs w:val="24"/>
              </w:rPr>
              <w:t xml:space="preserve"> решать простейшие задачи методом координат.</w:t>
            </w:r>
          </w:p>
        </w:tc>
      </w:tr>
      <w:tr w:rsidR="00175601" w:rsidRPr="000067DE" w:rsidTr="00315B60">
        <w:tc>
          <w:tcPr>
            <w:tcW w:w="993" w:type="dxa"/>
          </w:tcPr>
          <w:p w:rsidR="00175601" w:rsidRPr="006D36CD" w:rsidRDefault="00175601" w:rsidP="00175601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17-18</w:t>
            </w:r>
          </w:p>
        </w:tc>
        <w:tc>
          <w:tcPr>
            <w:tcW w:w="3119" w:type="dxa"/>
          </w:tcPr>
          <w:p w:rsidR="00175601" w:rsidRPr="006D36CD" w:rsidRDefault="00175601" w:rsidP="006D36CD">
            <w:pPr>
              <w:spacing w:line="240" w:lineRule="auto"/>
              <w:ind w:firstLine="34"/>
              <w:rPr>
                <w:sz w:val="24"/>
                <w:szCs w:val="24"/>
              </w:rPr>
            </w:pPr>
            <w:r w:rsidRPr="006D36CD">
              <w:rPr>
                <w:sz w:val="24"/>
                <w:szCs w:val="24"/>
              </w:rPr>
              <w:t>Простейшие задачи в координатах</w:t>
            </w:r>
          </w:p>
        </w:tc>
        <w:tc>
          <w:tcPr>
            <w:tcW w:w="1559" w:type="dxa"/>
          </w:tcPr>
          <w:p w:rsidR="00175601" w:rsidRPr="006D36CD" w:rsidRDefault="00175601" w:rsidP="006D36CD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 w:rsidRPr="006D36CD">
              <w:rPr>
                <w:sz w:val="24"/>
                <w:szCs w:val="24"/>
              </w:rPr>
              <w:t>2</w:t>
            </w:r>
          </w:p>
        </w:tc>
        <w:tc>
          <w:tcPr>
            <w:tcW w:w="8931" w:type="dxa"/>
          </w:tcPr>
          <w:p w:rsidR="00175601" w:rsidRPr="006D36CD" w:rsidRDefault="00175601" w:rsidP="006D36CD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6D36CD">
              <w:rPr>
                <w:sz w:val="24"/>
                <w:szCs w:val="24"/>
                <w:u w:val="single"/>
              </w:rPr>
              <w:t>Знать:</w:t>
            </w:r>
            <w:r w:rsidRPr="006D36CD">
              <w:rPr>
                <w:sz w:val="24"/>
                <w:szCs w:val="24"/>
              </w:rPr>
              <w:t xml:space="preserve"> формулы координат вектора через координаты его конца и начала, координат середины отрезка, длины вектора и расстояния между двумя точками.</w:t>
            </w:r>
          </w:p>
          <w:p w:rsidR="00175601" w:rsidRPr="006D36CD" w:rsidRDefault="00175601" w:rsidP="006D36CD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6D36CD">
              <w:rPr>
                <w:sz w:val="24"/>
                <w:szCs w:val="24"/>
                <w:u w:val="single"/>
              </w:rPr>
              <w:t>Уметь:</w:t>
            </w:r>
            <w:r w:rsidRPr="006D36CD">
              <w:rPr>
                <w:sz w:val="24"/>
                <w:szCs w:val="24"/>
              </w:rPr>
              <w:t xml:space="preserve"> решать  геометрические задачи с применением этих формул.</w:t>
            </w:r>
          </w:p>
        </w:tc>
      </w:tr>
      <w:tr w:rsidR="00175601" w:rsidRPr="000067DE" w:rsidTr="00315B60">
        <w:tc>
          <w:tcPr>
            <w:tcW w:w="993" w:type="dxa"/>
          </w:tcPr>
          <w:p w:rsidR="00175601" w:rsidRPr="006D36CD" w:rsidRDefault="00175601" w:rsidP="006D36CD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119" w:type="dxa"/>
          </w:tcPr>
          <w:p w:rsidR="00175601" w:rsidRPr="006D36CD" w:rsidRDefault="00175601" w:rsidP="00175601">
            <w:pPr>
              <w:spacing w:line="240" w:lineRule="auto"/>
              <w:ind w:firstLine="34"/>
              <w:jc w:val="left"/>
              <w:rPr>
                <w:sz w:val="24"/>
                <w:szCs w:val="24"/>
              </w:rPr>
            </w:pPr>
            <w:r w:rsidRPr="006D36CD">
              <w:rPr>
                <w:sz w:val="24"/>
                <w:szCs w:val="24"/>
              </w:rPr>
              <w:t>Уравнение линии на плоскости. Уравнение окружности.</w:t>
            </w:r>
          </w:p>
        </w:tc>
        <w:tc>
          <w:tcPr>
            <w:tcW w:w="1559" w:type="dxa"/>
          </w:tcPr>
          <w:p w:rsidR="00175601" w:rsidRPr="006D36CD" w:rsidRDefault="00175601" w:rsidP="006D36CD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 w:rsidRPr="006D36CD"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175601" w:rsidRPr="006D36CD" w:rsidRDefault="00175601" w:rsidP="006D36CD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6D36CD">
              <w:rPr>
                <w:sz w:val="24"/>
                <w:szCs w:val="24"/>
                <w:u w:val="single"/>
              </w:rPr>
              <w:t>Знать:</w:t>
            </w:r>
            <w:r w:rsidRPr="006D36CD">
              <w:rPr>
                <w:sz w:val="24"/>
                <w:szCs w:val="24"/>
              </w:rPr>
              <w:t xml:space="preserve"> уравнение окружности.</w:t>
            </w:r>
          </w:p>
          <w:p w:rsidR="00175601" w:rsidRPr="006D36CD" w:rsidRDefault="00175601" w:rsidP="006D36CD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6D36CD">
              <w:rPr>
                <w:sz w:val="24"/>
                <w:szCs w:val="24"/>
                <w:u w:val="single"/>
              </w:rPr>
              <w:t>Уметь:</w:t>
            </w:r>
            <w:r w:rsidRPr="006D36CD">
              <w:rPr>
                <w:sz w:val="24"/>
                <w:szCs w:val="24"/>
              </w:rPr>
              <w:t xml:space="preserve"> решать задачи на определение координат центра окружности и его радиуса по заданному уравнению окружности; Составлять уравнение окружности, </w:t>
            </w:r>
            <w:r w:rsidRPr="006D36CD">
              <w:rPr>
                <w:sz w:val="24"/>
                <w:szCs w:val="24"/>
              </w:rPr>
              <w:lastRenderedPageBreak/>
              <w:t>зная координаты центра и точки окружности</w:t>
            </w:r>
          </w:p>
        </w:tc>
      </w:tr>
      <w:tr w:rsidR="00175601" w:rsidRPr="000067DE" w:rsidTr="00315B60">
        <w:tc>
          <w:tcPr>
            <w:tcW w:w="993" w:type="dxa"/>
          </w:tcPr>
          <w:p w:rsidR="00175601" w:rsidRDefault="00175601" w:rsidP="006D36CD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3119" w:type="dxa"/>
          </w:tcPr>
          <w:p w:rsidR="00175601" w:rsidRPr="006D36CD" w:rsidRDefault="00175601" w:rsidP="002215FD">
            <w:pPr>
              <w:spacing w:line="240" w:lineRule="auto"/>
              <w:ind w:firstLine="34"/>
              <w:rPr>
                <w:sz w:val="24"/>
                <w:szCs w:val="24"/>
              </w:rPr>
            </w:pPr>
            <w:r w:rsidRPr="006D36CD">
              <w:rPr>
                <w:sz w:val="24"/>
                <w:szCs w:val="24"/>
              </w:rPr>
              <w:t xml:space="preserve">Уравнения </w:t>
            </w:r>
            <w:proofErr w:type="gramStart"/>
            <w:r w:rsidRPr="006D36CD">
              <w:rPr>
                <w:sz w:val="24"/>
                <w:szCs w:val="24"/>
              </w:rPr>
              <w:t>прямой</w:t>
            </w:r>
            <w:proofErr w:type="gramEnd"/>
          </w:p>
        </w:tc>
        <w:tc>
          <w:tcPr>
            <w:tcW w:w="1559" w:type="dxa"/>
          </w:tcPr>
          <w:p w:rsidR="00175601" w:rsidRPr="006D36CD" w:rsidRDefault="00175601" w:rsidP="006D36CD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175601" w:rsidRPr="006D36CD" w:rsidRDefault="00175601" w:rsidP="002215FD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6D36CD">
              <w:rPr>
                <w:sz w:val="24"/>
                <w:szCs w:val="24"/>
                <w:u w:val="single"/>
              </w:rPr>
              <w:t>Знать:</w:t>
            </w:r>
            <w:r w:rsidRPr="006D36CD">
              <w:rPr>
                <w:sz w:val="24"/>
                <w:szCs w:val="24"/>
              </w:rPr>
              <w:t xml:space="preserve"> уравнения прямой.</w:t>
            </w:r>
          </w:p>
          <w:p w:rsidR="00175601" w:rsidRPr="006D36CD" w:rsidRDefault="00175601" w:rsidP="002215FD">
            <w:pPr>
              <w:spacing w:line="240" w:lineRule="auto"/>
              <w:ind w:firstLine="317"/>
              <w:rPr>
                <w:sz w:val="24"/>
                <w:szCs w:val="24"/>
                <w:u w:val="single"/>
              </w:rPr>
            </w:pPr>
            <w:r w:rsidRPr="006D36CD">
              <w:rPr>
                <w:sz w:val="24"/>
                <w:szCs w:val="24"/>
                <w:u w:val="single"/>
              </w:rPr>
              <w:t>Уметь:</w:t>
            </w:r>
            <w:r w:rsidRPr="006D36CD">
              <w:rPr>
                <w:sz w:val="24"/>
                <w:szCs w:val="24"/>
              </w:rPr>
              <w:t xml:space="preserve"> изображать окружности и прямые, заданные уравнениями, решать простейшие задачи в координатах.</w:t>
            </w:r>
          </w:p>
        </w:tc>
      </w:tr>
      <w:tr w:rsidR="00175601" w:rsidRPr="000067DE" w:rsidTr="00315B60">
        <w:tc>
          <w:tcPr>
            <w:tcW w:w="993" w:type="dxa"/>
          </w:tcPr>
          <w:p w:rsidR="00175601" w:rsidRPr="006D36CD" w:rsidRDefault="00175601" w:rsidP="006D36CD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119" w:type="dxa"/>
          </w:tcPr>
          <w:p w:rsidR="00175601" w:rsidRPr="006D36CD" w:rsidRDefault="00175601" w:rsidP="006D36CD">
            <w:pPr>
              <w:spacing w:line="240" w:lineRule="auto"/>
              <w:ind w:firstLine="34"/>
              <w:rPr>
                <w:sz w:val="24"/>
                <w:szCs w:val="24"/>
              </w:rPr>
            </w:pPr>
            <w:r w:rsidRPr="006D36CD">
              <w:rPr>
                <w:sz w:val="24"/>
                <w:szCs w:val="24"/>
              </w:rPr>
              <w:t>Уравнения окружности и прямой</w:t>
            </w:r>
          </w:p>
        </w:tc>
        <w:tc>
          <w:tcPr>
            <w:tcW w:w="1559" w:type="dxa"/>
          </w:tcPr>
          <w:p w:rsidR="00175601" w:rsidRPr="006D36CD" w:rsidRDefault="00175601" w:rsidP="006D36CD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 w:rsidRPr="006D36CD"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175601" w:rsidRPr="006D36CD" w:rsidRDefault="00175601" w:rsidP="006D36CD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6D36CD">
              <w:rPr>
                <w:sz w:val="24"/>
                <w:szCs w:val="24"/>
                <w:u w:val="single"/>
              </w:rPr>
              <w:t>Знать:</w:t>
            </w:r>
            <w:r w:rsidRPr="006D36CD">
              <w:rPr>
                <w:sz w:val="24"/>
                <w:szCs w:val="24"/>
              </w:rPr>
              <w:t xml:space="preserve"> уравнения окружности и прямой.</w:t>
            </w:r>
          </w:p>
          <w:p w:rsidR="00175601" w:rsidRPr="006D36CD" w:rsidRDefault="00175601" w:rsidP="006D36CD">
            <w:pPr>
              <w:spacing w:line="240" w:lineRule="auto"/>
              <w:ind w:firstLine="317"/>
              <w:rPr>
                <w:sz w:val="24"/>
                <w:szCs w:val="24"/>
                <w:u w:val="single"/>
              </w:rPr>
            </w:pPr>
            <w:r w:rsidRPr="006D36CD">
              <w:rPr>
                <w:sz w:val="24"/>
                <w:szCs w:val="24"/>
                <w:u w:val="single"/>
              </w:rPr>
              <w:t>Уметь:</w:t>
            </w:r>
            <w:r w:rsidRPr="006D36CD">
              <w:rPr>
                <w:sz w:val="24"/>
                <w:szCs w:val="24"/>
              </w:rPr>
              <w:t xml:space="preserve"> изображать окружности и прямые, заданные уравнениями, решать простейшие задачи в координатах.</w:t>
            </w:r>
          </w:p>
        </w:tc>
      </w:tr>
      <w:tr w:rsidR="00175601" w:rsidRPr="000067DE" w:rsidTr="00315B60">
        <w:tc>
          <w:tcPr>
            <w:tcW w:w="993" w:type="dxa"/>
          </w:tcPr>
          <w:p w:rsidR="00175601" w:rsidRPr="006D36CD" w:rsidRDefault="00175601" w:rsidP="006D36CD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119" w:type="dxa"/>
          </w:tcPr>
          <w:p w:rsidR="00175601" w:rsidRPr="006D36CD" w:rsidRDefault="00175601" w:rsidP="006D36CD">
            <w:pPr>
              <w:spacing w:line="240" w:lineRule="auto"/>
              <w:ind w:firstLine="34"/>
              <w:rPr>
                <w:sz w:val="24"/>
                <w:szCs w:val="24"/>
              </w:rPr>
            </w:pPr>
            <w:r w:rsidRPr="006D36CD">
              <w:rPr>
                <w:sz w:val="24"/>
                <w:szCs w:val="24"/>
              </w:rPr>
              <w:t>Решение задач по теме «Метод координат»</w:t>
            </w:r>
          </w:p>
        </w:tc>
        <w:tc>
          <w:tcPr>
            <w:tcW w:w="1559" w:type="dxa"/>
          </w:tcPr>
          <w:p w:rsidR="00175601" w:rsidRPr="006D36CD" w:rsidRDefault="00175601" w:rsidP="006D36CD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 w:rsidRPr="006D36CD"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175601" w:rsidRPr="006D36CD" w:rsidRDefault="00175601" w:rsidP="006D36CD">
            <w:pPr>
              <w:spacing w:line="240" w:lineRule="auto"/>
              <w:ind w:firstLine="317"/>
              <w:rPr>
                <w:sz w:val="24"/>
                <w:szCs w:val="24"/>
              </w:rPr>
            </w:pPr>
            <w:proofErr w:type="gramStart"/>
            <w:r w:rsidRPr="006D36CD">
              <w:rPr>
                <w:sz w:val="24"/>
                <w:szCs w:val="24"/>
                <w:u w:val="single"/>
              </w:rPr>
              <w:t>Знать:</w:t>
            </w:r>
            <w:r w:rsidRPr="006D36CD">
              <w:rPr>
                <w:sz w:val="24"/>
                <w:szCs w:val="24"/>
              </w:rPr>
              <w:t xml:space="preserve"> правила действий над векторами с заданными координатами (суммы, разности, произведения вектора на число); формулы координат вектора через координаты его начала и конца, координаты середины отрезка; формулу длины вектора по его координатам; формулу нахождения расстояния между двумя точками через их координаты; уравнения окружности и прямой.</w:t>
            </w:r>
            <w:proofErr w:type="gramEnd"/>
          </w:p>
          <w:p w:rsidR="00175601" w:rsidRPr="006D36CD" w:rsidRDefault="00175601" w:rsidP="006D36CD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6D36CD">
              <w:rPr>
                <w:sz w:val="24"/>
                <w:szCs w:val="24"/>
                <w:u w:val="single"/>
              </w:rPr>
              <w:t>Уметь:</w:t>
            </w:r>
            <w:r w:rsidRPr="006D36CD">
              <w:rPr>
                <w:sz w:val="24"/>
                <w:szCs w:val="24"/>
              </w:rPr>
              <w:t xml:space="preserve"> решать простейшие геометрические задачи, пользуясь указанными формулами.</w:t>
            </w:r>
          </w:p>
        </w:tc>
      </w:tr>
      <w:tr w:rsidR="00175601" w:rsidRPr="000067DE" w:rsidTr="00315B60">
        <w:tc>
          <w:tcPr>
            <w:tcW w:w="993" w:type="dxa"/>
          </w:tcPr>
          <w:p w:rsidR="00175601" w:rsidRPr="006D36CD" w:rsidRDefault="00175601" w:rsidP="006D36C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119" w:type="dxa"/>
          </w:tcPr>
          <w:p w:rsidR="00175601" w:rsidRPr="006D36CD" w:rsidRDefault="00175601" w:rsidP="006D36CD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Контрольная работа №</w:t>
            </w:r>
            <w:r w:rsidRPr="006D36C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по теме </w:t>
            </w:r>
            <w:r w:rsidRPr="006D36CD">
              <w:rPr>
                <w:sz w:val="24"/>
                <w:szCs w:val="24"/>
              </w:rPr>
              <w:t xml:space="preserve"> «Метод координат»</w:t>
            </w:r>
          </w:p>
        </w:tc>
        <w:tc>
          <w:tcPr>
            <w:tcW w:w="1559" w:type="dxa"/>
          </w:tcPr>
          <w:p w:rsidR="00175601" w:rsidRPr="006D36CD" w:rsidRDefault="00175601" w:rsidP="006D36C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D36CD"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175601" w:rsidRPr="006D36CD" w:rsidRDefault="00175601" w:rsidP="006D36CD">
            <w:pPr>
              <w:spacing w:line="240" w:lineRule="auto"/>
              <w:ind w:firstLine="317"/>
              <w:rPr>
                <w:sz w:val="24"/>
                <w:szCs w:val="24"/>
                <w:u w:val="single"/>
              </w:rPr>
            </w:pPr>
            <w:r w:rsidRPr="006D36CD">
              <w:rPr>
                <w:sz w:val="24"/>
                <w:szCs w:val="24"/>
                <w:u w:val="single"/>
              </w:rPr>
              <w:t>Уметь:</w:t>
            </w:r>
            <w:r w:rsidRPr="006D36CD">
              <w:rPr>
                <w:sz w:val="24"/>
                <w:szCs w:val="24"/>
              </w:rPr>
              <w:t xml:space="preserve"> решать простейшие геометрические задачи методом координат, вычислять длину и координаты вектора, угол между векторами.</w:t>
            </w:r>
          </w:p>
        </w:tc>
      </w:tr>
      <w:tr w:rsidR="00175601" w:rsidRPr="000067DE" w:rsidTr="00315B60">
        <w:trPr>
          <w:trHeight w:val="787"/>
        </w:trPr>
        <w:tc>
          <w:tcPr>
            <w:tcW w:w="14602" w:type="dxa"/>
            <w:gridSpan w:val="4"/>
          </w:tcPr>
          <w:p w:rsidR="00175601" w:rsidRPr="00DB6707" w:rsidRDefault="00DB6707" w:rsidP="00DB6707">
            <w:pPr>
              <w:shd w:val="clear" w:color="auto" w:fill="FFFFFF"/>
              <w:autoSpaceDE w:val="0"/>
              <w:autoSpaceDN w:val="0"/>
              <w:adjustRightInd w:val="0"/>
              <w:spacing w:before="240" w:after="24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D0127">
              <w:rPr>
                <w:b/>
                <w:bCs/>
                <w:sz w:val="24"/>
                <w:szCs w:val="24"/>
              </w:rPr>
              <w:t>Соотношения между сторонами и углами треугольника. Скалярное произведение векторов</w:t>
            </w:r>
            <w:r>
              <w:rPr>
                <w:b/>
                <w:bCs/>
                <w:sz w:val="24"/>
                <w:szCs w:val="24"/>
              </w:rPr>
              <w:t xml:space="preserve"> (12</w:t>
            </w:r>
            <w:r w:rsidRPr="009D0127">
              <w:rPr>
                <w:b/>
                <w:bCs/>
                <w:sz w:val="24"/>
                <w:szCs w:val="24"/>
              </w:rPr>
              <w:t xml:space="preserve"> часов)</w:t>
            </w:r>
          </w:p>
        </w:tc>
      </w:tr>
      <w:tr w:rsidR="00175601" w:rsidRPr="000067DE" w:rsidTr="00315B60">
        <w:tc>
          <w:tcPr>
            <w:tcW w:w="993" w:type="dxa"/>
          </w:tcPr>
          <w:p w:rsidR="00175601" w:rsidRPr="006D36CD" w:rsidRDefault="00DB6707" w:rsidP="006D36C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119" w:type="dxa"/>
          </w:tcPr>
          <w:p w:rsidR="00175601" w:rsidRPr="006D36CD" w:rsidRDefault="00DB6707" w:rsidP="00DB6707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 контрольной работы. </w:t>
            </w:r>
            <w:r w:rsidR="00175601" w:rsidRPr="006D36CD">
              <w:rPr>
                <w:sz w:val="24"/>
                <w:szCs w:val="24"/>
              </w:rPr>
              <w:t>Синус, косинус и тангенс угла.</w:t>
            </w:r>
          </w:p>
        </w:tc>
        <w:tc>
          <w:tcPr>
            <w:tcW w:w="1559" w:type="dxa"/>
          </w:tcPr>
          <w:p w:rsidR="00175601" w:rsidRPr="006D36CD" w:rsidRDefault="00DB6707" w:rsidP="006D36C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175601" w:rsidRPr="006D36CD" w:rsidRDefault="00175601" w:rsidP="006D36CD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6D36CD">
              <w:rPr>
                <w:sz w:val="24"/>
                <w:szCs w:val="24"/>
                <w:u w:val="single"/>
              </w:rPr>
              <w:t>Знать:</w:t>
            </w:r>
            <w:r w:rsidRPr="006D36CD">
              <w:rPr>
                <w:sz w:val="24"/>
                <w:szCs w:val="24"/>
              </w:rPr>
              <w:t xml:space="preserve"> определения синуса, косинуса и тангенса углов от 0</w:t>
            </w:r>
            <w:r w:rsidRPr="006D36CD">
              <w:rPr>
                <w:sz w:val="24"/>
                <w:szCs w:val="24"/>
                <w:vertAlign w:val="superscript"/>
              </w:rPr>
              <w:t>◦</w:t>
            </w:r>
            <w:r w:rsidRPr="006D36CD">
              <w:rPr>
                <w:sz w:val="24"/>
                <w:szCs w:val="24"/>
              </w:rPr>
              <w:t xml:space="preserve"> до 180</w:t>
            </w:r>
            <w:r w:rsidRPr="006D36CD">
              <w:rPr>
                <w:sz w:val="24"/>
                <w:szCs w:val="24"/>
                <w:vertAlign w:val="superscript"/>
              </w:rPr>
              <w:t>◦</w:t>
            </w:r>
            <w:r w:rsidRPr="006D36CD">
              <w:rPr>
                <w:sz w:val="24"/>
                <w:szCs w:val="24"/>
              </w:rPr>
              <w:t>, формулы для вычисления координат точки, основное тригонометрическое тождество.</w:t>
            </w:r>
          </w:p>
          <w:p w:rsidR="00175601" w:rsidRPr="006D36CD" w:rsidRDefault="00175601" w:rsidP="006D36CD">
            <w:pPr>
              <w:spacing w:line="240" w:lineRule="auto"/>
              <w:ind w:firstLine="317"/>
              <w:rPr>
                <w:sz w:val="24"/>
                <w:szCs w:val="24"/>
                <w:u w:val="single"/>
              </w:rPr>
            </w:pPr>
            <w:r w:rsidRPr="006D36CD">
              <w:rPr>
                <w:sz w:val="24"/>
                <w:szCs w:val="24"/>
                <w:u w:val="single"/>
              </w:rPr>
              <w:t>Уметь:</w:t>
            </w:r>
            <w:r w:rsidRPr="006D36CD">
              <w:rPr>
                <w:sz w:val="24"/>
                <w:szCs w:val="24"/>
              </w:rPr>
              <w:t xml:space="preserve"> применять тождество при решении задач на нахождение одной тригонометрической функции через другую.</w:t>
            </w:r>
          </w:p>
        </w:tc>
      </w:tr>
      <w:tr w:rsidR="00175601" w:rsidRPr="000067DE" w:rsidTr="00315B60">
        <w:tc>
          <w:tcPr>
            <w:tcW w:w="993" w:type="dxa"/>
          </w:tcPr>
          <w:p w:rsidR="00175601" w:rsidRPr="006D36CD" w:rsidRDefault="00DB6707" w:rsidP="006D36C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119" w:type="dxa"/>
          </w:tcPr>
          <w:p w:rsidR="00175601" w:rsidRPr="006D36CD" w:rsidRDefault="00175601" w:rsidP="00DB6707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D36CD">
              <w:rPr>
                <w:sz w:val="24"/>
                <w:szCs w:val="24"/>
              </w:rPr>
              <w:t>Синус, косинус и тангенс угла.</w:t>
            </w:r>
            <w:r>
              <w:rPr>
                <w:sz w:val="24"/>
                <w:szCs w:val="24"/>
              </w:rPr>
              <w:t xml:space="preserve"> Решение задач</w:t>
            </w:r>
          </w:p>
        </w:tc>
        <w:tc>
          <w:tcPr>
            <w:tcW w:w="1559" w:type="dxa"/>
          </w:tcPr>
          <w:p w:rsidR="00175601" w:rsidRPr="006D36CD" w:rsidRDefault="00175601" w:rsidP="006D36C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D36CD"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175601" w:rsidRPr="006D36CD" w:rsidRDefault="00175601" w:rsidP="006D36CD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6D36CD">
              <w:rPr>
                <w:sz w:val="24"/>
                <w:szCs w:val="24"/>
                <w:u w:val="single"/>
              </w:rPr>
              <w:t>Знать:</w:t>
            </w:r>
            <w:r w:rsidRPr="006D36CD">
              <w:rPr>
                <w:sz w:val="24"/>
                <w:szCs w:val="24"/>
              </w:rPr>
              <w:t xml:space="preserve"> формулу основного тригонометрического тождества, простейшие формулы приведения.</w:t>
            </w:r>
          </w:p>
          <w:p w:rsidR="00175601" w:rsidRPr="006D36CD" w:rsidRDefault="00175601" w:rsidP="006D36CD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6D36CD">
              <w:rPr>
                <w:sz w:val="24"/>
                <w:szCs w:val="24"/>
                <w:u w:val="single"/>
              </w:rPr>
              <w:t>Уметь:</w:t>
            </w:r>
            <w:r w:rsidRPr="006D36CD">
              <w:rPr>
                <w:sz w:val="24"/>
                <w:szCs w:val="24"/>
              </w:rPr>
              <w:t xml:space="preserve"> определять значения тригонометрических функций для углов от 0</w:t>
            </w:r>
            <w:r w:rsidRPr="006D36CD">
              <w:rPr>
                <w:sz w:val="24"/>
                <w:szCs w:val="24"/>
                <w:vertAlign w:val="superscript"/>
              </w:rPr>
              <w:t>◦</w:t>
            </w:r>
            <w:r w:rsidRPr="006D36CD">
              <w:rPr>
                <w:sz w:val="24"/>
                <w:szCs w:val="24"/>
              </w:rPr>
              <w:t xml:space="preserve"> до 180</w:t>
            </w:r>
            <w:r w:rsidRPr="006D36CD">
              <w:rPr>
                <w:sz w:val="24"/>
                <w:szCs w:val="24"/>
                <w:vertAlign w:val="superscript"/>
              </w:rPr>
              <w:t xml:space="preserve">◦ </w:t>
            </w:r>
            <w:r w:rsidRPr="006D36CD">
              <w:rPr>
                <w:sz w:val="24"/>
                <w:szCs w:val="24"/>
              </w:rPr>
              <w:t>по заданным значениям углов; находить значения тригонометрических функций по значению одной из них.</w:t>
            </w:r>
          </w:p>
        </w:tc>
      </w:tr>
      <w:tr w:rsidR="00175601" w:rsidRPr="000067DE" w:rsidTr="00315B60">
        <w:tc>
          <w:tcPr>
            <w:tcW w:w="993" w:type="dxa"/>
          </w:tcPr>
          <w:p w:rsidR="00175601" w:rsidRPr="006D36CD" w:rsidRDefault="00DB6707" w:rsidP="006D36C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119" w:type="dxa"/>
          </w:tcPr>
          <w:p w:rsidR="00175601" w:rsidRPr="006D36CD" w:rsidRDefault="00175601" w:rsidP="00DB6707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D36CD">
              <w:rPr>
                <w:sz w:val="24"/>
                <w:szCs w:val="24"/>
              </w:rPr>
              <w:t>Теорема о площади треугольника</w:t>
            </w:r>
          </w:p>
        </w:tc>
        <w:tc>
          <w:tcPr>
            <w:tcW w:w="1559" w:type="dxa"/>
          </w:tcPr>
          <w:p w:rsidR="00175601" w:rsidRPr="006D36CD" w:rsidRDefault="00DB6707" w:rsidP="006D36C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175601" w:rsidRPr="006D36CD" w:rsidRDefault="00175601" w:rsidP="006D36CD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6D36CD">
              <w:rPr>
                <w:sz w:val="24"/>
                <w:szCs w:val="24"/>
                <w:u w:val="single"/>
              </w:rPr>
              <w:t>Знать:</w:t>
            </w:r>
            <w:r w:rsidRPr="006D36CD">
              <w:rPr>
                <w:sz w:val="24"/>
                <w:szCs w:val="24"/>
              </w:rPr>
              <w:t xml:space="preserve"> формулу площади треугольника: </w:t>
            </w:r>
            <w:r w:rsidRPr="006D36CD">
              <w:rPr>
                <w:position w:val="-24"/>
                <w:sz w:val="24"/>
                <w:szCs w:val="24"/>
              </w:rPr>
              <w:object w:dxaOrig="1420" w:dyaOrig="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1.25pt;height:30.75pt" o:ole="">
                  <v:imagedata r:id="rId7" o:title=""/>
                </v:shape>
                <o:OLEObject Type="Embed" ProgID="Equation.3" ShapeID="_x0000_i1025" DrawAspect="Content" ObjectID="_1633720401" r:id="rId8"/>
              </w:object>
            </w:r>
          </w:p>
          <w:p w:rsidR="00175601" w:rsidRPr="006D36CD" w:rsidRDefault="00175601" w:rsidP="006D36CD">
            <w:pPr>
              <w:spacing w:line="240" w:lineRule="auto"/>
              <w:ind w:firstLine="317"/>
              <w:rPr>
                <w:sz w:val="24"/>
                <w:szCs w:val="24"/>
                <w:u w:val="single"/>
              </w:rPr>
            </w:pPr>
            <w:r w:rsidRPr="006D36CD">
              <w:rPr>
                <w:sz w:val="24"/>
                <w:szCs w:val="24"/>
                <w:u w:val="single"/>
              </w:rPr>
              <w:t>Уметь:</w:t>
            </w:r>
            <w:r w:rsidRPr="006D36CD">
              <w:rPr>
                <w:sz w:val="24"/>
                <w:szCs w:val="24"/>
              </w:rPr>
              <w:t xml:space="preserve"> реализовывать этапы доказательства теоремы о площади треугольника, решать задачи на вычисление площади треугольника.</w:t>
            </w:r>
          </w:p>
        </w:tc>
      </w:tr>
      <w:tr w:rsidR="00175601" w:rsidRPr="000067DE" w:rsidTr="00315B60">
        <w:tc>
          <w:tcPr>
            <w:tcW w:w="993" w:type="dxa"/>
          </w:tcPr>
          <w:p w:rsidR="00175601" w:rsidRPr="002215FD" w:rsidRDefault="00175601" w:rsidP="002215F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119" w:type="dxa"/>
          </w:tcPr>
          <w:p w:rsidR="00175601" w:rsidRPr="002215FD" w:rsidRDefault="00175601" w:rsidP="00DB6707">
            <w:pPr>
              <w:spacing w:line="240" w:lineRule="auto"/>
              <w:ind w:firstLine="34"/>
              <w:jc w:val="left"/>
              <w:rPr>
                <w:sz w:val="24"/>
                <w:szCs w:val="24"/>
              </w:rPr>
            </w:pPr>
            <w:r w:rsidRPr="002215FD">
              <w:rPr>
                <w:sz w:val="24"/>
                <w:szCs w:val="24"/>
              </w:rPr>
              <w:t>Теорема синусов</w:t>
            </w:r>
            <w:r w:rsidR="00DB6707">
              <w:rPr>
                <w:sz w:val="24"/>
                <w:szCs w:val="24"/>
              </w:rPr>
              <w:t xml:space="preserve">. Решение задач на применение </w:t>
            </w:r>
            <w:r w:rsidR="00DB6707">
              <w:rPr>
                <w:sz w:val="24"/>
                <w:szCs w:val="24"/>
              </w:rPr>
              <w:lastRenderedPageBreak/>
              <w:t>теоремы синусов</w:t>
            </w:r>
          </w:p>
        </w:tc>
        <w:tc>
          <w:tcPr>
            <w:tcW w:w="1559" w:type="dxa"/>
          </w:tcPr>
          <w:p w:rsidR="00175601" w:rsidRPr="002215FD" w:rsidRDefault="00175601" w:rsidP="002215FD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 w:rsidRPr="002215FD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931" w:type="dxa"/>
          </w:tcPr>
          <w:p w:rsidR="00175601" w:rsidRPr="002215FD" w:rsidRDefault="00175601" w:rsidP="002215FD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2215FD">
              <w:rPr>
                <w:sz w:val="24"/>
                <w:szCs w:val="24"/>
                <w:u w:val="single"/>
              </w:rPr>
              <w:t>Знать:</w:t>
            </w:r>
            <w:r w:rsidRPr="002215FD">
              <w:rPr>
                <w:sz w:val="24"/>
                <w:szCs w:val="24"/>
              </w:rPr>
              <w:t xml:space="preserve"> формулировку теоремы синусов.</w:t>
            </w:r>
          </w:p>
          <w:p w:rsidR="00175601" w:rsidRPr="002215FD" w:rsidRDefault="00175601" w:rsidP="002215FD">
            <w:pPr>
              <w:spacing w:line="240" w:lineRule="auto"/>
              <w:ind w:firstLine="317"/>
              <w:rPr>
                <w:sz w:val="24"/>
                <w:szCs w:val="24"/>
                <w:u w:val="single"/>
              </w:rPr>
            </w:pPr>
            <w:r w:rsidRPr="002215FD">
              <w:rPr>
                <w:sz w:val="24"/>
                <w:szCs w:val="24"/>
                <w:u w:val="single"/>
              </w:rPr>
              <w:t>Уметь:</w:t>
            </w:r>
            <w:r w:rsidRPr="002215FD">
              <w:rPr>
                <w:sz w:val="24"/>
                <w:szCs w:val="24"/>
              </w:rPr>
              <w:t xml:space="preserve"> проводить доказательство теоремы и применять ее при решении задач.</w:t>
            </w:r>
          </w:p>
        </w:tc>
      </w:tr>
      <w:tr w:rsidR="00175601" w:rsidRPr="000067DE" w:rsidTr="00315B60">
        <w:tc>
          <w:tcPr>
            <w:tcW w:w="993" w:type="dxa"/>
          </w:tcPr>
          <w:p w:rsidR="00175601" w:rsidRPr="002215FD" w:rsidRDefault="00175601" w:rsidP="002215F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28</w:t>
            </w:r>
          </w:p>
        </w:tc>
        <w:tc>
          <w:tcPr>
            <w:tcW w:w="3119" w:type="dxa"/>
          </w:tcPr>
          <w:p w:rsidR="00175601" w:rsidRPr="002215FD" w:rsidRDefault="00175601" w:rsidP="00DB6707">
            <w:pPr>
              <w:spacing w:line="240" w:lineRule="auto"/>
              <w:ind w:firstLine="34"/>
              <w:jc w:val="left"/>
              <w:rPr>
                <w:sz w:val="24"/>
                <w:szCs w:val="24"/>
              </w:rPr>
            </w:pPr>
            <w:r w:rsidRPr="002215FD">
              <w:rPr>
                <w:sz w:val="24"/>
                <w:szCs w:val="24"/>
              </w:rPr>
              <w:t>Теорема косинусов</w:t>
            </w:r>
            <w:r w:rsidR="00DB6707">
              <w:rPr>
                <w:sz w:val="24"/>
                <w:szCs w:val="24"/>
              </w:rPr>
              <w:t xml:space="preserve">. </w:t>
            </w:r>
            <w:r w:rsidR="00DB6707">
              <w:rPr>
                <w:sz w:val="24"/>
                <w:szCs w:val="24"/>
              </w:rPr>
              <w:t xml:space="preserve">Решение задач на применение теоремы </w:t>
            </w:r>
            <w:r w:rsidR="00DB6707">
              <w:rPr>
                <w:sz w:val="24"/>
                <w:szCs w:val="24"/>
              </w:rPr>
              <w:t>косинусов</w:t>
            </w:r>
          </w:p>
        </w:tc>
        <w:tc>
          <w:tcPr>
            <w:tcW w:w="1559" w:type="dxa"/>
          </w:tcPr>
          <w:p w:rsidR="00175601" w:rsidRPr="002215FD" w:rsidRDefault="00175601" w:rsidP="002215FD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 w:rsidRPr="002215FD"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175601" w:rsidRPr="002215FD" w:rsidRDefault="00175601" w:rsidP="002215FD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2215FD">
              <w:rPr>
                <w:sz w:val="24"/>
                <w:szCs w:val="24"/>
                <w:u w:val="single"/>
              </w:rPr>
              <w:t>Знать:</w:t>
            </w:r>
            <w:r w:rsidRPr="002215FD">
              <w:rPr>
                <w:sz w:val="24"/>
                <w:szCs w:val="24"/>
              </w:rPr>
              <w:t xml:space="preserve"> формулировку теоремы косинусов.</w:t>
            </w:r>
          </w:p>
          <w:p w:rsidR="00175601" w:rsidRPr="002215FD" w:rsidRDefault="00175601" w:rsidP="002215FD">
            <w:pPr>
              <w:spacing w:line="240" w:lineRule="auto"/>
              <w:ind w:firstLine="317"/>
              <w:rPr>
                <w:sz w:val="24"/>
                <w:szCs w:val="24"/>
                <w:u w:val="single"/>
              </w:rPr>
            </w:pPr>
            <w:r w:rsidRPr="002215FD">
              <w:rPr>
                <w:sz w:val="24"/>
                <w:szCs w:val="24"/>
                <w:u w:val="single"/>
              </w:rPr>
              <w:t>Уметь:</w:t>
            </w:r>
            <w:r w:rsidRPr="002215FD">
              <w:rPr>
                <w:sz w:val="24"/>
                <w:szCs w:val="24"/>
              </w:rPr>
              <w:t xml:space="preserve"> проводить доказательство теоремы и применять ее для нахождения элементов треугольника.</w:t>
            </w:r>
          </w:p>
        </w:tc>
      </w:tr>
      <w:tr w:rsidR="00175601" w:rsidRPr="000067DE" w:rsidTr="00315B60">
        <w:tc>
          <w:tcPr>
            <w:tcW w:w="993" w:type="dxa"/>
          </w:tcPr>
          <w:p w:rsidR="00175601" w:rsidRPr="00DB6707" w:rsidRDefault="00DB6707" w:rsidP="00DB6707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119" w:type="dxa"/>
          </w:tcPr>
          <w:p w:rsidR="00175601" w:rsidRPr="00DB6707" w:rsidRDefault="00175601" w:rsidP="00DB6707">
            <w:pPr>
              <w:spacing w:line="240" w:lineRule="auto"/>
              <w:ind w:firstLine="34"/>
              <w:jc w:val="left"/>
              <w:rPr>
                <w:sz w:val="24"/>
                <w:szCs w:val="24"/>
              </w:rPr>
            </w:pPr>
            <w:r w:rsidRPr="00DB6707">
              <w:rPr>
                <w:sz w:val="24"/>
                <w:szCs w:val="24"/>
              </w:rPr>
              <w:t>Соотношение между сторонами и углами треугольника</w:t>
            </w:r>
          </w:p>
        </w:tc>
        <w:tc>
          <w:tcPr>
            <w:tcW w:w="1559" w:type="dxa"/>
          </w:tcPr>
          <w:p w:rsidR="00175601" w:rsidRPr="00DB6707" w:rsidRDefault="00175601" w:rsidP="00DB6707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 w:rsidRPr="00DB6707"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175601" w:rsidRPr="00DB6707" w:rsidRDefault="00175601" w:rsidP="00DB6707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DB6707">
              <w:rPr>
                <w:sz w:val="24"/>
                <w:szCs w:val="24"/>
                <w:u w:val="single"/>
              </w:rPr>
              <w:t>Знать:</w:t>
            </w:r>
            <w:r w:rsidRPr="00DB6707">
              <w:rPr>
                <w:sz w:val="24"/>
                <w:szCs w:val="24"/>
              </w:rPr>
              <w:t xml:space="preserve"> основные виды задач.</w:t>
            </w:r>
          </w:p>
          <w:p w:rsidR="00175601" w:rsidRPr="00DB6707" w:rsidRDefault="00175601" w:rsidP="00DB6707">
            <w:pPr>
              <w:spacing w:line="240" w:lineRule="auto"/>
              <w:ind w:firstLine="317"/>
              <w:rPr>
                <w:sz w:val="24"/>
                <w:szCs w:val="24"/>
                <w:u w:val="single"/>
              </w:rPr>
            </w:pPr>
            <w:r w:rsidRPr="00DB6707">
              <w:rPr>
                <w:sz w:val="24"/>
                <w:szCs w:val="24"/>
                <w:u w:val="single"/>
              </w:rPr>
              <w:t>Уметь:</w:t>
            </w:r>
            <w:r w:rsidRPr="00DB6707">
              <w:rPr>
                <w:sz w:val="24"/>
                <w:szCs w:val="24"/>
              </w:rPr>
              <w:t xml:space="preserve"> применять теоремы синусов и косинусов, выполнять чертеж по условию задачи.</w:t>
            </w:r>
          </w:p>
        </w:tc>
      </w:tr>
      <w:tr w:rsidR="00175601" w:rsidRPr="000067DE" w:rsidTr="00315B60">
        <w:tc>
          <w:tcPr>
            <w:tcW w:w="993" w:type="dxa"/>
          </w:tcPr>
          <w:p w:rsidR="00175601" w:rsidRPr="00DB6707" w:rsidRDefault="00DB6707" w:rsidP="00DB6707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3119" w:type="dxa"/>
          </w:tcPr>
          <w:p w:rsidR="00175601" w:rsidRPr="00DB6707" w:rsidRDefault="00175601" w:rsidP="00DB6707">
            <w:pPr>
              <w:spacing w:line="240" w:lineRule="auto"/>
              <w:ind w:firstLine="34"/>
              <w:jc w:val="left"/>
              <w:rPr>
                <w:sz w:val="24"/>
                <w:szCs w:val="24"/>
              </w:rPr>
            </w:pPr>
            <w:r w:rsidRPr="00DB6707">
              <w:rPr>
                <w:sz w:val="24"/>
                <w:szCs w:val="24"/>
              </w:rPr>
              <w:t>Решение треугольников. Измерительные работы.</w:t>
            </w:r>
          </w:p>
        </w:tc>
        <w:tc>
          <w:tcPr>
            <w:tcW w:w="1559" w:type="dxa"/>
          </w:tcPr>
          <w:p w:rsidR="00175601" w:rsidRPr="00DB6707" w:rsidRDefault="00175601" w:rsidP="00DB6707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 w:rsidRPr="00DB6707"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175601" w:rsidRPr="00DB6707" w:rsidRDefault="00175601" w:rsidP="00DB6707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DB6707">
              <w:rPr>
                <w:sz w:val="24"/>
                <w:szCs w:val="24"/>
                <w:u w:val="single"/>
              </w:rPr>
              <w:t>Знать:</w:t>
            </w:r>
            <w:r w:rsidRPr="00DB6707">
              <w:rPr>
                <w:sz w:val="24"/>
                <w:szCs w:val="24"/>
              </w:rPr>
              <w:t xml:space="preserve"> методы проведения измерительных работ.</w:t>
            </w:r>
          </w:p>
          <w:p w:rsidR="00175601" w:rsidRPr="00DB6707" w:rsidRDefault="00175601" w:rsidP="00DB6707">
            <w:pPr>
              <w:spacing w:line="240" w:lineRule="auto"/>
              <w:ind w:firstLine="317"/>
              <w:rPr>
                <w:sz w:val="24"/>
                <w:szCs w:val="24"/>
                <w:u w:val="single"/>
              </w:rPr>
            </w:pPr>
            <w:r w:rsidRPr="00DB6707">
              <w:rPr>
                <w:sz w:val="24"/>
                <w:szCs w:val="24"/>
                <w:u w:val="single"/>
              </w:rPr>
              <w:t>Уметь:</w:t>
            </w:r>
            <w:r w:rsidRPr="00DB6707">
              <w:rPr>
                <w:sz w:val="24"/>
                <w:szCs w:val="24"/>
              </w:rPr>
              <w:t xml:space="preserve"> выполнять чертеж по условию задачи, применять теоремы синусов и косинусов при выполнении измерительных работ на местности.</w:t>
            </w:r>
          </w:p>
        </w:tc>
      </w:tr>
      <w:tr w:rsidR="00175601" w:rsidRPr="000067DE" w:rsidTr="00315B60">
        <w:tc>
          <w:tcPr>
            <w:tcW w:w="993" w:type="dxa"/>
          </w:tcPr>
          <w:p w:rsidR="00175601" w:rsidRPr="00DB6707" w:rsidRDefault="00DB6707" w:rsidP="00DB6707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119" w:type="dxa"/>
          </w:tcPr>
          <w:p w:rsidR="00175601" w:rsidRPr="00DB6707" w:rsidRDefault="00175601" w:rsidP="00DB6707">
            <w:pPr>
              <w:spacing w:line="240" w:lineRule="auto"/>
              <w:ind w:firstLine="34"/>
              <w:jc w:val="left"/>
              <w:rPr>
                <w:sz w:val="24"/>
                <w:szCs w:val="24"/>
              </w:rPr>
            </w:pPr>
            <w:r w:rsidRPr="00DB6707">
              <w:rPr>
                <w:sz w:val="24"/>
                <w:szCs w:val="24"/>
              </w:rPr>
              <w:t>Угол между векторами. Скалярное произведение векторов.</w:t>
            </w:r>
          </w:p>
        </w:tc>
        <w:tc>
          <w:tcPr>
            <w:tcW w:w="1559" w:type="dxa"/>
          </w:tcPr>
          <w:p w:rsidR="00175601" w:rsidRPr="00DB6707" w:rsidRDefault="00175601" w:rsidP="00DB6707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 w:rsidRPr="00DB6707"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175601" w:rsidRPr="00DB6707" w:rsidRDefault="00175601" w:rsidP="00DB6707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DB6707">
              <w:rPr>
                <w:sz w:val="24"/>
                <w:szCs w:val="24"/>
                <w:u w:val="single"/>
              </w:rPr>
              <w:t>Знать:</w:t>
            </w:r>
            <w:r w:rsidRPr="00DB6707">
              <w:rPr>
                <w:sz w:val="24"/>
                <w:szCs w:val="24"/>
              </w:rPr>
              <w:t xml:space="preserve"> что такое угол между векторами, определение скалярного произведения векторов, условие перпендикулярности ненулевых векторов.</w:t>
            </w:r>
          </w:p>
          <w:p w:rsidR="00175601" w:rsidRPr="00DB6707" w:rsidRDefault="00175601" w:rsidP="00DB6707">
            <w:pPr>
              <w:spacing w:line="240" w:lineRule="auto"/>
              <w:ind w:firstLine="317"/>
              <w:rPr>
                <w:sz w:val="24"/>
                <w:szCs w:val="24"/>
                <w:u w:val="single"/>
              </w:rPr>
            </w:pPr>
            <w:r w:rsidRPr="00DB6707">
              <w:rPr>
                <w:sz w:val="24"/>
                <w:szCs w:val="24"/>
                <w:u w:val="single"/>
              </w:rPr>
              <w:t>Уметь:</w:t>
            </w:r>
            <w:r w:rsidRPr="00DB6707">
              <w:rPr>
                <w:sz w:val="24"/>
                <w:szCs w:val="24"/>
              </w:rPr>
              <w:t xml:space="preserve"> изображать угол между векторами, вычислять скалярное произведение.</w:t>
            </w:r>
          </w:p>
        </w:tc>
      </w:tr>
      <w:tr w:rsidR="0041539F" w:rsidRPr="000067DE" w:rsidTr="00315B60">
        <w:tc>
          <w:tcPr>
            <w:tcW w:w="993" w:type="dxa"/>
          </w:tcPr>
          <w:p w:rsidR="0041539F" w:rsidRDefault="0041539F" w:rsidP="00DB6707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3119" w:type="dxa"/>
          </w:tcPr>
          <w:p w:rsidR="0041539F" w:rsidRPr="00DB6707" w:rsidRDefault="0041539F" w:rsidP="00DB6707">
            <w:pPr>
              <w:spacing w:line="240" w:lineRule="auto"/>
              <w:ind w:firstLine="34"/>
              <w:jc w:val="left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</w:rPr>
              <w:t>Скалярное произве</w:t>
            </w:r>
            <w:r>
              <w:rPr>
                <w:sz w:val="24"/>
                <w:szCs w:val="24"/>
              </w:rPr>
              <w:t xml:space="preserve">дение векторов в координатах </w:t>
            </w:r>
          </w:p>
        </w:tc>
        <w:tc>
          <w:tcPr>
            <w:tcW w:w="1559" w:type="dxa"/>
          </w:tcPr>
          <w:p w:rsidR="0041539F" w:rsidRPr="00DB6707" w:rsidRDefault="0041539F" w:rsidP="00DB6707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41539F" w:rsidRPr="00DB6707" w:rsidRDefault="0041539F" w:rsidP="0041539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DB6707">
              <w:rPr>
                <w:sz w:val="24"/>
                <w:szCs w:val="24"/>
                <w:u w:val="single"/>
              </w:rPr>
              <w:t>Знать:</w:t>
            </w:r>
            <w:r>
              <w:rPr>
                <w:sz w:val="24"/>
                <w:szCs w:val="24"/>
              </w:rPr>
              <w:t xml:space="preserve"> </w:t>
            </w:r>
            <w:r w:rsidRPr="00DB6707">
              <w:rPr>
                <w:sz w:val="24"/>
                <w:szCs w:val="24"/>
              </w:rPr>
              <w:t>определение скалярного произведения векторов, условие перпендикулярности ненулевых векторов.</w:t>
            </w:r>
          </w:p>
          <w:p w:rsidR="0041539F" w:rsidRPr="00DB6707" w:rsidRDefault="0041539F" w:rsidP="0041539F">
            <w:pPr>
              <w:spacing w:line="240" w:lineRule="auto"/>
              <w:ind w:firstLine="317"/>
              <w:rPr>
                <w:sz w:val="24"/>
                <w:szCs w:val="24"/>
                <w:u w:val="single"/>
              </w:rPr>
            </w:pPr>
            <w:r w:rsidRPr="00DB6707">
              <w:rPr>
                <w:sz w:val="24"/>
                <w:szCs w:val="24"/>
                <w:u w:val="single"/>
              </w:rPr>
              <w:t>Уметь:</w:t>
            </w:r>
            <w:r w:rsidRPr="00DB6707">
              <w:rPr>
                <w:sz w:val="24"/>
                <w:szCs w:val="24"/>
              </w:rPr>
              <w:t xml:space="preserve"> вычислять скалярное произведение</w:t>
            </w:r>
          </w:p>
        </w:tc>
      </w:tr>
      <w:tr w:rsidR="00175601" w:rsidRPr="000067DE" w:rsidTr="00315B60">
        <w:tc>
          <w:tcPr>
            <w:tcW w:w="993" w:type="dxa"/>
          </w:tcPr>
          <w:p w:rsidR="00175601" w:rsidRPr="00DB6707" w:rsidRDefault="0041539F" w:rsidP="00DB6707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  <w:r w:rsidR="002125EC">
              <w:rPr>
                <w:sz w:val="24"/>
                <w:szCs w:val="24"/>
              </w:rPr>
              <w:t>-34</w:t>
            </w:r>
          </w:p>
        </w:tc>
        <w:tc>
          <w:tcPr>
            <w:tcW w:w="3119" w:type="dxa"/>
          </w:tcPr>
          <w:p w:rsidR="00175601" w:rsidRPr="00DB6707" w:rsidRDefault="00DB6707" w:rsidP="00DB6707">
            <w:pPr>
              <w:spacing w:line="240" w:lineRule="auto"/>
              <w:ind w:firstLine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треугольников.</w:t>
            </w:r>
            <w:r w:rsidR="00175601" w:rsidRPr="00DB6707">
              <w:rPr>
                <w:sz w:val="24"/>
                <w:szCs w:val="24"/>
              </w:rPr>
              <w:t xml:space="preserve"> Скалярное произведение векторов.</w:t>
            </w:r>
          </w:p>
        </w:tc>
        <w:tc>
          <w:tcPr>
            <w:tcW w:w="1559" w:type="dxa"/>
          </w:tcPr>
          <w:p w:rsidR="00175601" w:rsidRPr="00DB6707" w:rsidRDefault="00DB6707" w:rsidP="00DB6707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931" w:type="dxa"/>
          </w:tcPr>
          <w:p w:rsidR="00175601" w:rsidRPr="00DB6707" w:rsidRDefault="00175601" w:rsidP="00DB6707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DB6707">
              <w:rPr>
                <w:sz w:val="24"/>
                <w:szCs w:val="24"/>
                <w:u w:val="single"/>
              </w:rPr>
              <w:t>Знать:</w:t>
            </w:r>
            <w:r w:rsidRPr="00DB6707">
              <w:rPr>
                <w:sz w:val="24"/>
                <w:szCs w:val="24"/>
              </w:rPr>
              <w:t xml:space="preserve"> формулировки теорем синусов и косинусов и теоремы о нахождении площади треугольника, определение скалярного произведения и формулу в координатах.</w:t>
            </w:r>
          </w:p>
          <w:p w:rsidR="00175601" w:rsidRPr="00DB6707" w:rsidRDefault="00175601" w:rsidP="00DB6707">
            <w:pPr>
              <w:spacing w:line="240" w:lineRule="auto"/>
              <w:ind w:firstLine="317"/>
              <w:rPr>
                <w:sz w:val="24"/>
                <w:szCs w:val="24"/>
                <w:u w:val="single"/>
              </w:rPr>
            </w:pPr>
            <w:r w:rsidRPr="00DB6707">
              <w:rPr>
                <w:sz w:val="24"/>
                <w:szCs w:val="24"/>
                <w:u w:val="single"/>
              </w:rPr>
              <w:t>Уметь:</w:t>
            </w:r>
            <w:r w:rsidRPr="00DB6707">
              <w:rPr>
                <w:sz w:val="24"/>
                <w:szCs w:val="24"/>
              </w:rPr>
              <w:t xml:space="preserve"> решать простейшие планиметрические задачи.</w:t>
            </w:r>
          </w:p>
        </w:tc>
      </w:tr>
      <w:tr w:rsidR="00175601" w:rsidRPr="000067DE" w:rsidTr="00315B60">
        <w:tc>
          <w:tcPr>
            <w:tcW w:w="993" w:type="dxa"/>
          </w:tcPr>
          <w:p w:rsidR="00175601" w:rsidRPr="00DB6707" w:rsidRDefault="002125EC" w:rsidP="00DB670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3119" w:type="dxa"/>
          </w:tcPr>
          <w:p w:rsidR="00175601" w:rsidRPr="00DB6707" w:rsidRDefault="00175601" w:rsidP="00DB6707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B6707">
              <w:rPr>
                <w:sz w:val="24"/>
                <w:szCs w:val="24"/>
              </w:rPr>
              <w:t>Контрольная работа № 3</w:t>
            </w:r>
            <w:r w:rsidR="00DB6707" w:rsidRPr="00DB6707">
              <w:rPr>
                <w:sz w:val="24"/>
                <w:szCs w:val="24"/>
              </w:rPr>
              <w:t xml:space="preserve"> по теме </w:t>
            </w:r>
            <w:r w:rsidRPr="00DB6707">
              <w:rPr>
                <w:sz w:val="24"/>
                <w:szCs w:val="24"/>
              </w:rPr>
              <w:t xml:space="preserve"> «Соотношение между сторонами и углами треугольника»</w:t>
            </w:r>
          </w:p>
        </w:tc>
        <w:tc>
          <w:tcPr>
            <w:tcW w:w="1559" w:type="dxa"/>
          </w:tcPr>
          <w:p w:rsidR="00175601" w:rsidRPr="00DB6707" w:rsidRDefault="00175601" w:rsidP="00DB670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DB6707"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175601" w:rsidRPr="00DB6707" w:rsidRDefault="00175601" w:rsidP="00DB6707">
            <w:pPr>
              <w:spacing w:line="240" w:lineRule="auto"/>
              <w:ind w:firstLine="317"/>
              <w:rPr>
                <w:sz w:val="24"/>
                <w:szCs w:val="24"/>
                <w:u w:val="single"/>
              </w:rPr>
            </w:pPr>
            <w:r w:rsidRPr="00DB6707">
              <w:rPr>
                <w:sz w:val="24"/>
                <w:szCs w:val="24"/>
                <w:u w:val="single"/>
              </w:rPr>
              <w:t>Уметь:</w:t>
            </w:r>
            <w:r w:rsidRPr="00DB6707">
              <w:rPr>
                <w:sz w:val="24"/>
                <w:szCs w:val="24"/>
              </w:rPr>
              <w:t xml:space="preserve"> решать геометрические задачи с использованием тригонометрии.</w:t>
            </w:r>
          </w:p>
        </w:tc>
      </w:tr>
      <w:tr w:rsidR="00DB6707" w:rsidRPr="000067DE" w:rsidTr="00315B60">
        <w:tc>
          <w:tcPr>
            <w:tcW w:w="14602" w:type="dxa"/>
            <w:gridSpan w:val="4"/>
          </w:tcPr>
          <w:p w:rsidR="00DB6707" w:rsidRPr="00DB6707" w:rsidRDefault="0041539F" w:rsidP="0041539F">
            <w:pPr>
              <w:spacing w:before="240" w:after="240" w:line="240" w:lineRule="auto"/>
              <w:ind w:firstLine="317"/>
              <w:jc w:val="center"/>
              <w:rPr>
                <w:sz w:val="24"/>
                <w:szCs w:val="24"/>
                <w:u w:val="single"/>
              </w:rPr>
            </w:pPr>
            <w:r w:rsidRPr="009D0127">
              <w:rPr>
                <w:b/>
                <w:bCs/>
                <w:sz w:val="24"/>
                <w:szCs w:val="24"/>
              </w:rPr>
              <w:t>Длина окружности и площадь круга (11 часов)</w:t>
            </w:r>
          </w:p>
        </w:tc>
      </w:tr>
      <w:tr w:rsidR="00175601" w:rsidRPr="000067DE" w:rsidTr="00315B60">
        <w:tc>
          <w:tcPr>
            <w:tcW w:w="993" w:type="dxa"/>
          </w:tcPr>
          <w:p w:rsidR="00175601" w:rsidRPr="00DB6707" w:rsidRDefault="002125EC" w:rsidP="00DB670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3119" w:type="dxa"/>
          </w:tcPr>
          <w:p w:rsidR="00175601" w:rsidRPr="00DB6707" w:rsidRDefault="0041539F" w:rsidP="0041539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B6707">
              <w:rPr>
                <w:sz w:val="24"/>
                <w:szCs w:val="24"/>
              </w:rPr>
              <w:t xml:space="preserve">Анализ </w:t>
            </w:r>
            <w:r>
              <w:rPr>
                <w:sz w:val="24"/>
                <w:szCs w:val="24"/>
              </w:rPr>
              <w:t>контрольной работы</w:t>
            </w:r>
            <w:r w:rsidRPr="00DB670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="00175601" w:rsidRPr="00DB6707">
              <w:rPr>
                <w:sz w:val="24"/>
                <w:szCs w:val="24"/>
              </w:rPr>
              <w:t>Правильные многоугольники.</w:t>
            </w:r>
          </w:p>
        </w:tc>
        <w:tc>
          <w:tcPr>
            <w:tcW w:w="1559" w:type="dxa"/>
          </w:tcPr>
          <w:p w:rsidR="00175601" w:rsidRPr="00DB6707" w:rsidRDefault="00175601" w:rsidP="00315B60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 w:rsidRPr="00DB6707"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175601" w:rsidRPr="00DB6707" w:rsidRDefault="00175601" w:rsidP="0041539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DB6707">
              <w:rPr>
                <w:sz w:val="24"/>
                <w:szCs w:val="24"/>
                <w:u w:val="single"/>
              </w:rPr>
              <w:t>Знать:</w:t>
            </w:r>
            <w:r w:rsidRPr="00DB6707">
              <w:rPr>
                <w:sz w:val="24"/>
                <w:szCs w:val="24"/>
              </w:rPr>
              <w:t xml:space="preserve"> определение правильного многоугольника, формулу для вычисления угла правильного </w:t>
            </w:r>
            <w:r w:rsidRPr="00DB6707">
              <w:rPr>
                <w:i/>
                <w:sz w:val="24"/>
                <w:szCs w:val="24"/>
              </w:rPr>
              <w:t>п</w:t>
            </w:r>
            <w:r w:rsidRPr="00DB6707">
              <w:rPr>
                <w:sz w:val="24"/>
                <w:szCs w:val="24"/>
              </w:rPr>
              <w:t>-угольника.</w:t>
            </w:r>
          </w:p>
          <w:p w:rsidR="00175601" w:rsidRPr="00DB6707" w:rsidRDefault="00175601" w:rsidP="0041539F">
            <w:pPr>
              <w:spacing w:line="240" w:lineRule="auto"/>
              <w:ind w:firstLine="317"/>
              <w:rPr>
                <w:sz w:val="24"/>
                <w:szCs w:val="24"/>
                <w:u w:val="single"/>
              </w:rPr>
            </w:pPr>
            <w:r w:rsidRPr="00DB6707">
              <w:rPr>
                <w:sz w:val="24"/>
                <w:szCs w:val="24"/>
                <w:u w:val="single"/>
              </w:rPr>
              <w:t>Уметь:</w:t>
            </w:r>
            <w:r w:rsidRPr="00DB6707">
              <w:rPr>
                <w:sz w:val="24"/>
                <w:szCs w:val="24"/>
              </w:rPr>
              <w:t xml:space="preserve"> выводить формулу для вычисления угла правильного </w:t>
            </w:r>
            <w:r w:rsidRPr="00DB6707">
              <w:rPr>
                <w:i/>
                <w:sz w:val="24"/>
                <w:szCs w:val="24"/>
              </w:rPr>
              <w:t>п</w:t>
            </w:r>
            <w:r w:rsidRPr="00DB6707">
              <w:rPr>
                <w:sz w:val="24"/>
                <w:szCs w:val="24"/>
              </w:rPr>
              <w:t>-угольника и применять ее в процессе решения задач.</w:t>
            </w:r>
          </w:p>
        </w:tc>
      </w:tr>
      <w:tr w:rsidR="00175601" w:rsidRPr="000067DE" w:rsidTr="00315B60">
        <w:tc>
          <w:tcPr>
            <w:tcW w:w="993" w:type="dxa"/>
          </w:tcPr>
          <w:p w:rsidR="00175601" w:rsidRPr="0041539F" w:rsidRDefault="002125EC" w:rsidP="0041539F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3119" w:type="dxa"/>
          </w:tcPr>
          <w:p w:rsidR="00175601" w:rsidRPr="0041539F" w:rsidRDefault="00175601" w:rsidP="0041539F">
            <w:pPr>
              <w:spacing w:line="240" w:lineRule="auto"/>
              <w:ind w:firstLine="34"/>
              <w:jc w:val="left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</w:rPr>
              <w:t xml:space="preserve">Окружность, описанная около правильного </w:t>
            </w:r>
            <w:r w:rsidRPr="0041539F">
              <w:rPr>
                <w:sz w:val="24"/>
                <w:szCs w:val="24"/>
              </w:rPr>
              <w:lastRenderedPageBreak/>
              <w:t>многоугольника и вписанная в правильный многоугольник</w:t>
            </w:r>
          </w:p>
        </w:tc>
        <w:tc>
          <w:tcPr>
            <w:tcW w:w="1559" w:type="dxa"/>
          </w:tcPr>
          <w:p w:rsidR="00175601" w:rsidRPr="0041539F" w:rsidRDefault="00175601" w:rsidP="0041539F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931" w:type="dxa"/>
          </w:tcPr>
          <w:p w:rsidR="00175601" w:rsidRPr="0041539F" w:rsidRDefault="00175601" w:rsidP="0041539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  <w:u w:val="single"/>
              </w:rPr>
              <w:t>Знать:</w:t>
            </w:r>
            <w:r w:rsidRPr="0041539F">
              <w:rPr>
                <w:sz w:val="24"/>
                <w:szCs w:val="24"/>
              </w:rPr>
              <w:t xml:space="preserve"> формулировки теорем и следствия из них.</w:t>
            </w:r>
          </w:p>
          <w:p w:rsidR="00175601" w:rsidRPr="0041539F" w:rsidRDefault="00175601" w:rsidP="0041539F">
            <w:pPr>
              <w:spacing w:line="240" w:lineRule="auto"/>
              <w:ind w:firstLine="317"/>
              <w:rPr>
                <w:sz w:val="24"/>
                <w:szCs w:val="24"/>
                <w:u w:val="single"/>
              </w:rPr>
            </w:pPr>
            <w:r w:rsidRPr="0041539F">
              <w:rPr>
                <w:sz w:val="24"/>
                <w:szCs w:val="24"/>
                <w:u w:val="single"/>
              </w:rPr>
              <w:t>Уметь:</w:t>
            </w:r>
            <w:r w:rsidRPr="0041539F">
              <w:rPr>
                <w:sz w:val="24"/>
                <w:szCs w:val="24"/>
              </w:rPr>
              <w:t xml:space="preserve"> проводить доказательства теорем и следствий из теорем и применять их </w:t>
            </w:r>
            <w:r w:rsidRPr="0041539F">
              <w:rPr>
                <w:sz w:val="24"/>
                <w:szCs w:val="24"/>
              </w:rPr>
              <w:lastRenderedPageBreak/>
              <w:t>при решении задач.</w:t>
            </w:r>
          </w:p>
        </w:tc>
      </w:tr>
      <w:tr w:rsidR="002125EC" w:rsidRPr="000067DE" w:rsidTr="00315B60">
        <w:tc>
          <w:tcPr>
            <w:tcW w:w="993" w:type="dxa"/>
          </w:tcPr>
          <w:p w:rsidR="002125EC" w:rsidRPr="0041539F" w:rsidRDefault="002125EC" w:rsidP="003807C2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38</w:t>
            </w:r>
          </w:p>
        </w:tc>
        <w:tc>
          <w:tcPr>
            <w:tcW w:w="3119" w:type="dxa"/>
          </w:tcPr>
          <w:p w:rsidR="002125EC" w:rsidRPr="0041539F" w:rsidRDefault="002125EC" w:rsidP="0041539F">
            <w:pPr>
              <w:spacing w:line="240" w:lineRule="auto"/>
              <w:ind w:firstLine="34"/>
              <w:jc w:val="left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</w:rPr>
              <w:t>Формулы для вычисления площади правильного многоугольника, его стороны и радиуса вписанной окружности.</w:t>
            </w:r>
          </w:p>
        </w:tc>
        <w:tc>
          <w:tcPr>
            <w:tcW w:w="1559" w:type="dxa"/>
          </w:tcPr>
          <w:p w:rsidR="002125EC" w:rsidRPr="0041539F" w:rsidRDefault="002125EC" w:rsidP="0041539F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2125EC" w:rsidRPr="0041539F" w:rsidRDefault="002125EC" w:rsidP="0041539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  <w:u w:val="single"/>
              </w:rPr>
              <w:t>Знать:</w:t>
            </w:r>
            <w:r w:rsidRPr="0041539F">
              <w:rPr>
                <w:sz w:val="24"/>
                <w:szCs w:val="24"/>
              </w:rPr>
              <w:t xml:space="preserve"> формулу площади, стороны правильного многоугольника, радиуса вписанной окружности.</w:t>
            </w:r>
          </w:p>
          <w:p w:rsidR="002125EC" w:rsidRPr="0041539F" w:rsidRDefault="002125EC" w:rsidP="0041539F">
            <w:pPr>
              <w:spacing w:line="240" w:lineRule="auto"/>
              <w:ind w:firstLine="317"/>
              <w:rPr>
                <w:sz w:val="24"/>
                <w:szCs w:val="24"/>
                <w:u w:val="single"/>
              </w:rPr>
            </w:pPr>
            <w:r w:rsidRPr="0041539F">
              <w:rPr>
                <w:sz w:val="24"/>
                <w:szCs w:val="24"/>
                <w:u w:val="single"/>
              </w:rPr>
              <w:t>Уметь:</w:t>
            </w:r>
            <w:r w:rsidRPr="0041539F">
              <w:rPr>
                <w:sz w:val="24"/>
                <w:szCs w:val="24"/>
              </w:rPr>
              <w:t xml:space="preserve"> применять формулы при решении задач.</w:t>
            </w:r>
          </w:p>
        </w:tc>
      </w:tr>
      <w:tr w:rsidR="002125EC" w:rsidRPr="000067DE" w:rsidTr="00315B60">
        <w:tc>
          <w:tcPr>
            <w:tcW w:w="993" w:type="dxa"/>
          </w:tcPr>
          <w:p w:rsidR="002125EC" w:rsidRDefault="002125EC" w:rsidP="003807C2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3119" w:type="dxa"/>
          </w:tcPr>
          <w:p w:rsidR="002125EC" w:rsidRPr="0041539F" w:rsidRDefault="002125EC" w:rsidP="0041539F">
            <w:pPr>
              <w:spacing w:line="240" w:lineRule="auto"/>
              <w:ind w:firstLine="34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</w:rPr>
              <w:t>Правильные многоугольники</w:t>
            </w:r>
          </w:p>
        </w:tc>
        <w:tc>
          <w:tcPr>
            <w:tcW w:w="1559" w:type="dxa"/>
          </w:tcPr>
          <w:p w:rsidR="002125EC" w:rsidRPr="0041539F" w:rsidRDefault="002125EC" w:rsidP="0041539F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2125EC" w:rsidRPr="0041539F" w:rsidRDefault="002125EC" w:rsidP="0041539F">
            <w:pPr>
              <w:spacing w:line="240" w:lineRule="auto"/>
              <w:ind w:firstLine="317"/>
              <w:rPr>
                <w:sz w:val="24"/>
                <w:szCs w:val="24"/>
                <w:u w:val="single"/>
              </w:rPr>
            </w:pPr>
            <w:r w:rsidRPr="0041539F">
              <w:rPr>
                <w:sz w:val="24"/>
                <w:szCs w:val="24"/>
                <w:u w:val="single"/>
              </w:rPr>
              <w:t>Уметь:</w:t>
            </w:r>
            <w:r w:rsidRPr="0041539F">
              <w:rPr>
                <w:sz w:val="24"/>
                <w:szCs w:val="24"/>
              </w:rPr>
              <w:t xml:space="preserve"> строить правильные многоугольники с помощью циркуля и линейки.</w:t>
            </w:r>
          </w:p>
        </w:tc>
      </w:tr>
      <w:tr w:rsidR="002125EC" w:rsidRPr="000067DE" w:rsidTr="00315B60">
        <w:tc>
          <w:tcPr>
            <w:tcW w:w="993" w:type="dxa"/>
          </w:tcPr>
          <w:p w:rsidR="002125EC" w:rsidRPr="0041539F" w:rsidRDefault="002125EC" w:rsidP="003807C2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3119" w:type="dxa"/>
          </w:tcPr>
          <w:p w:rsidR="002125EC" w:rsidRPr="0041539F" w:rsidRDefault="002125EC" w:rsidP="0041539F">
            <w:pPr>
              <w:spacing w:line="240" w:lineRule="auto"/>
              <w:ind w:firstLine="34"/>
              <w:rPr>
                <w:sz w:val="24"/>
                <w:szCs w:val="24"/>
              </w:rPr>
            </w:pPr>
            <w:r w:rsidRPr="00233B40">
              <w:rPr>
                <w:sz w:val="24"/>
                <w:szCs w:val="24"/>
              </w:rPr>
              <w:t>Правильные м</w:t>
            </w:r>
            <w:r>
              <w:rPr>
                <w:sz w:val="24"/>
                <w:szCs w:val="24"/>
              </w:rPr>
              <w:t xml:space="preserve">ногоугольники. Решение задач </w:t>
            </w:r>
          </w:p>
        </w:tc>
        <w:tc>
          <w:tcPr>
            <w:tcW w:w="1559" w:type="dxa"/>
          </w:tcPr>
          <w:p w:rsidR="002125EC" w:rsidRPr="0041539F" w:rsidRDefault="002125EC" w:rsidP="0041539F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2125EC" w:rsidRPr="0041539F" w:rsidRDefault="002125EC" w:rsidP="0041539F">
            <w:pPr>
              <w:spacing w:line="240" w:lineRule="auto"/>
              <w:ind w:firstLine="317"/>
              <w:rPr>
                <w:sz w:val="24"/>
                <w:szCs w:val="24"/>
                <w:u w:val="single"/>
              </w:rPr>
            </w:pPr>
            <w:r w:rsidRPr="0041539F">
              <w:rPr>
                <w:sz w:val="24"/>
                <w:szCs w:val="24"/>
                <w:u w:val="single"/>
              </w:rPr>
              <w:t>Уметь:</w:t>
            </w:r>
            <w:r w:rsidRPr="0041539F">
              <w:rPr>
                <w:sz w:val="24"/>
                <w:szCs w:val="24"/>
              </w:rPr>
              <w:t xml:space="preserve"> строить правильные многоугольники с помощью циркуля и линейки.</w:t>
            </w:r>
          </w:p>
        </w:tc>
      </w:tr>
      <w:tr w:rsidR="002125EC" w:rsidRPr="000067DE" w:rsidTr="00315B60">
        <w:tc>
          <w:tcPr>
            <w:tcW w:w="993" w:type="dxa"/>
          </w:tcPr>
          <w:p w:rsidR="002125EC" w:rsidRPr="0041539F" w:rsidRDefault="002125EC" w:rsidP="003807C2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3119" w:type="dxa"/>
          </w:tcPr>
          <w:p w:rsidR="002125EC" w:rsidRPr="0041539F" w:rsidRDefault="002125EC" w:rsidP="0041539F">
            <w:pPr>
              <w:spacing w:line="240" w:lineRule="auto"/>
              <w:ind w:firstLine="34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</w:rPr>
              <w:t>Длина окружности</w:t>
            </w:r>
          </w:p>
        </w:tc>
        <w:tc>
          <w:tcPr>
            <w:tcW w:w="1559" w:type="dxa"/>
          </w:tcPr>
          <w:p w:rsidR="002125EC" w:rsidRPr="0041539F" w:rsidRDefault="002125EC" w:rsidP="0041539F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2125EC" w:rsidRPr="0041539F" w:rsidRDefault="002125EC" w:rsidP="0041539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  <w:u w:val="single"/>
              </w:rPr>
              <w:t>Знать:</w:t>
            </w:r>
            <w:r w:rsidRPr="0041539F">
              <w:rPr>
                <w:sz w:val="24"/>
                <w:szCs w:val="24"/>
              </w:rPr>
              <w:t xml:space="preserve"> формулы длины окружности и ее дуги.</w:t>
            </w:r>
          </w:p>
          <w:p w:rsidR="002125EC" w:rsidRPr="0041539F" w:rsidRDefault="002125EC" w:rsidP="0041539F">
            <w:pPr>
              <w:spacing w:line="240" w:lineRule="auto"/>
              <w:ind w:firstLine="317"/>
              <w:rPr>
                <w:sz w:val="24"/>
                <w:szCs w:val="24"/>
                <w:u w:val="single"/>
              </w:rPr>
            </w:pPr>
            <w:r w:rsidRPr="0041539F">
              <w:rPr>
                <w:sz w:val="24"/>
                <w:szCs w:val="24"/>
                <w:u w:val="single"/>
              </w:rPr>
              <w:t>Уметь:</w:t>
            </w:r>
            <w:r w:rsidRPr="0041539F">
              <w:rPr>
                <w:sz w:val="24"/>
                <w:szCs w:val="24"/>
              </w:rPr>
              <w:t xml:space="preserve"> применять формулы при решении задач.</w:t>
            </w:r>
          </w:p>
        </w:tc>
      </w:tr>
      <w:tr w:rsidR="002125EC" w:rsidRPr="000067DE" w:rsidTr="00315B60">
        <w:tc>
          <w:tcPr>
            <w:tcW w:w="993" w:type="dxa"/>
          </w:tcPr>
          <w:p w:rsidR="002125EC" w:rsidRPr="0041539F" w:rsidRDefault="002125EC" w:rsidP="003807C2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3119" w:type="dxa"/>
          </w:tcPr>
          <w:p w:rsidR="002125EC" w:rsidRPr="0041539F" w:rsidRDefault="002125EC" w:rsidP="0041539F">
            <w:pPr>
              <w:spacing w:line="240" w:lineRule="auto"/>
              <w:ind w:firstLine="34"/>
              <w:jc w:val="left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</w:rPr>
              <w:t>Длина окружности. Решение задач.</w:t>
            </w:r>
          </w:p>
        </w:tc>
        <w:tc>
          <w:tcPr>
            <w:tcW w:w="1559" w:type="dxa"/>
          </w:tcPr>
          <w:p w:rsidR="002125EC" w:rsidRPr="0041539F" w:rsidRDefault="002125EC" w:rsidP="0041539F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2125EC" w:rsidRPr="0041539F" w:rsidRDefault="002125EC" w:rsidP="0041539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  <w:u w:val="single"/>
              </w:rPr>
              <w:t>Знать:</w:t>
            </w:r>
            <w:r w:rsidRPr="0041539F">
              <w:rPr>
                <w:sz w:val="24"/>
                <w:szCs w:val="24"/>
              </w:rPr>
              <w:t xml:space="preserve"> формулы длины окружности и ее дуги.</w:t>
            </w:r>
          </w:p>
          <w:p w:rsidR="002125EC" w:rsidRPr="0041539F" w:rsidRDefault="002125EC" w:rsidP="0041539F">
            <w:pPr>
              <w:spacing w:line="240" w:lineRule="auto"/>
              <w:ind w:firstLine="317"/>
              <w:rPr>
                <w:sz w:val="24"/>
                <w:szCs w:val="24"/>
                <w:u w:val="single"/>
              </w:rPr>
            </w:pPr>
            <w:r w:rsidRPr="0041539F">
              <w:rPr>
                <w:sz w:val="24"/>
                <w:szCs w:val="24"/>
                <w:u w:val="single"/>
              </w:rPr>
              <w:t>Уметь:</w:t>
            </w:r>
            <w:r w:rsidRPr="0041539F">
              <w:rPr>
                <w:sz w:val="24"/>
                <w:szCs w:val="24"/>
              </w:rPr>
              <w:t xml:space="preserve"> выводить формулы длины окружности и длины дуги окружности, применять формулы для решения задач.</w:t>
            </w:r>
          </w:p>
        </w:tc>
      </w:tr>
      <w:tr w:rsidR="002125EC" w:rsidRPr="000067DE" w:rsidTr="00315B60">
        <w:tc>
          <w:tcPr>
            <w:tcW w:w="993" w:type="dxa"/>
          </w:tcPr>
          <w:p w:rsidR="002125EC" w:rsidRPr="0041539F" w:rsidRDefault="002125EC" w:rsidP="003807C2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3119" w:type="dxa"/>
          </w:tcPr>
          <w:p w:rsidR="002125EC" w:rsidRPr="0041539F" w:rsidRDefault="002125EC" w:rsidP="0041539F">
            <w:pPr>
              <w:spacing w:line="240" w:lineRule="auto"/>
              <w:ind w:firstLine="34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</w:rPr>
              <w:t>Площадь круга и кругового сектора</w:t>
            </w:r>
          </w:p>
        </w:tc>
        <w:tc>
          <w:tcPr>
            <w:tcW w:w="1559" w:type="dxa"/>
          </w:tcPr>
          <w:p w:rsidR="002125EC" w:rsidRPr="0041539F" w:rsidRDefault="002125EC" w:rsidP="0041539F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2125EC" w:rsidRPr="0041539F" w:rsidRDefault="002125EC" w:rsidP="0041539F">
            <w:pPr>
              <w:spacing w:line="240" w:lineRule="auto"/>
              <w:ind w:firstLine="34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  <w:u w:val="single"/>
              </w:rPr>
              <w:t>Знать:</w:t>
            </w:r>
            <w:r w:rsidRPr="0041539F">
              <w:rPr>
                <w:sz w:val="24"/>
                <w:szCs w:val="24"/>
              </w:rPr>
              <w:t xml:space="preserve"> формулы площади круга и кругового сектора, иметь представление о выводе формулы</w:t>
            </w:r>
          </w:p>
          <w:p w:rsidR="002125EC" w:rsidRPr="0041539F" w:rsidRDefault="002125EC" w:rsidP="0041539F">
            <w:pPr>
              <w:spacing w:line="240" w:lineRule="auto"/>
              <w:ind w:firstLine="34"/>
              <w:rPr>
                <w:sz w:val="24"/>
                <w:szCs w:val="24"/>
                <w:u w:val="single"/>
              </w:rPr>
            </w:pPr>
            <w:r w:rsidRPr="0041539F">
              <w:rPr>
                <w:sz w:val="24"/>
                <w:szCs w:val="24"/>
                <w:u w:val="single"/>
              </w:rPr>
              <w:t>Уметь:</w:t>
            </w:r>
            <w:r w:rsidRPr="0041539F">
              <w:rPr>
                <w:sz w:val="24"/>
                <w:szCs w:val="24"/>
              </w:rPr>
              <w:t xml:space="preserve"> находить площадь круга и кругового сектора.</w:t>
            </w:r>
          </w:p>
        </w:tc>
      </w:tr>
      <w:tr w:rsidR="002125EC" w:rsidRPr="000067DE" w:rsidTr="00315B60">
        <w:tc>
          <w:tcPr>
            <w:tcW w:w="993" w:type="dxa"/>
          </w:tcPr>
          <w:p w:rsidR="002125EC" w:rsidRPr="0041539F" w:rsidRDefault="002125EC" w:rsidP="0041539F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3119" w:type="dxa"/>
          </w:tcPr>
          <w:p w:rsidR="002125EC" w:rsidRPr="0041539F" w:rsidRDefault="002125EC" w:rsidP="0041539F">
            <w:pPr>
              <w:spacing w:line="240" w:lineRule="auto"/>
              <w:ind w:firstLine="34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</w:rPr>
              <w:t>Площадь круга</w:t>
            </w:r>
            <w:r>
              <w:rPr>
                <w:sz w:val="24"/>
                <w:szCs w:val="24"/>
              </w:rPr>
              <w:t>.</w:t>
            </w:r>
            <w:r w:rsidRPr="0041539F">
              <w:rPr>
                <w:sz w:val="24"/>
                <w:szCs w:val="24"/>
              </w:rPr>
              <w:t xml:space="preserve"> Решение задач.</w:t>
            </w:r>
          </w:p>
        </w:tc>
        <w:tc>
          <w:tcPr>
            <w:tcW w:w="1559" w:type="dxa"/>
          </w:tcPr>
          <w:p w:rsidR="002125EC" w:rsidRPr="0041539F" w:rsidRDefault="002125EC" w:rsidP="0041539F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2125EC" w:rsidRPr="0041539F" w:rsidRDefault="002125EC" w:rsidP="00233B40">
            <w:pPr>
              <w:spacing w:line="240" w:lineRule="auto"/>
              <w:ind w:firstLine="34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  <w:u w:val="single"/>
              </w:rPr>
              <w:t>Знать:</w:t>
            </w:r>
            <w:r w:rsidRPr="0041539F">
              <w:rPr>
                <w:sz w:val="24"/>
                <w:szCs w:val="24"/>
              </w:rPr>
              <w:t xml:space="preserve"> формулы площади круга, иметь представление о выводе формулы</w:t>
            </w:r>
          </w:p>
          <w:p w:rsidR="002125EC" w:rsidRDefault="002125EC" w:rsidP="00233B40">
            <w:pPr>
              <w:spacing w:line="240" w:lineRule="auto"/>
              <w:ind w:firstLine="34"/>
              <w:rPr>
                <w:sz w:val="24"/>
                <w:szCs w:val="24"/>
                <w:u w:val="single"/>
              </w:rPr>
            </w:pPr>
            <w:r w:rsidRPr="0041539F">
              <w:rPr>
                <w:sz w:val="24"/>
                <w:szCs w:val="24"/>
                <w:u w:val="single"/>
              </w:rPr>
              <w:t>Уметь:</w:t>
            </w:r>
            <w:r w:rsidRPr="0041539F">
              <w:rPr>
                <w:sz w:val="24"/>
                <w:szCs w:val="24"/>
              </w:rPr>
              <w:t xml:space="preserve"> находить площадь круга </w:t>
            </w:r>
          </w:p>
          <w:p w:rsidR="002125EC" w:rsidRPr="0041539F" w:rsidRDefault="002125EC" w:rsidP="0041539F">
            <w:pPr>
              <w:spacing w:line="240" w:lineRule="auto"/>
              <w:ind w:firstLine="34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  <w:u w:val="single"/>
              </w:rPr>
              <w:t>Использовать:</w:t>
            </w:r>
            <w:r w:rsidRPr="0041539F">
              <w:rPr>
                <w:sz w:val="24"/>
                <w:szCs w:val="24"/>
              </w:rPr>
              <w:t xml:space="preserve"> приобретенные знания и умения в практической деятельности.</w:t>
            </w:r>
          </w:p>
        </w:tc>
      </w:tr>
      <w:tr w:rsidR="002125EC" w:rsidRPr="000067DE" w:rsidTr="00315B60">
        <w:tc>
          <w:tcPr>
            <w:tcW w:w="993" w:type="dxa"/>
          </w:tcPr>
          <w:p w:rsidR="002125EC" w:rsidRDefault="002125EC" w:rsidP="0041539F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3119" w:type="dxa"/>
          </w:tcPr>
          <w:p w:rsidR="002125EC" w:rsidRPr="0041539F" w:rsidRDefault="002125EC" w:rsidP="0041539F">
            <w:pPr>
              <w:spacing w:line="240" w:lineRule="auto"/>
              <w:ind w:firstLine="34"/>
              <w:rPr>
                <w:sz w:val="24"/>
                <w:szCs w:val="24"/>
              </w:rPr>
            </w:pPr>
            <w:r w:rsidRPr="00233B40">
              <w:rPr>
                <w:sz w:val="24"/>
                <w:szCs w:val="24"/>
              </w:rPr>
              <w:t>Решение задач по теме «Длин</w:t>
            </w:r>
            <w:r>
              <w:rPr>
                <w:sz w:val="24"/>
                <w:szCs w:val="24"/>
              </w:rPr>
              <w:t xml:space="preserve">а окружности. Площадь круга» </w:t>
            </w:r>
          </w:p>
        </w:tc>
        <w:tc>
          <w:tcPr>
            <w:tcW w:w="1559" w:type="dxa"/>
          </w:tcPr>
          <w:p w:rsidR="002125EC" w:rsidRPr="0041539F" w:rsidRDefault="002125EC" w:rsidP="0041539F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2125EC" w:rsidRPr="0041539F" w:rsidRDefault="002125EC" w:rsidP="00233B40">
            <w:pPr>
              <w:spacing w:line="240" w:lineRule="auto"/>
              <w:ind w:firstLine="34"/>
              <w:rPr>
                <w:sz w:val="24"/>
                <w:szCs w:val="24"/>
                <w:u w:val="single"/>
              </w:rPr>
            </w:pPr>
          </w:p>
        </w:tc>
      </w:tr>
      <w:tr w:rsidR="002125EC" w:rsidRPr="000067DE" w:rsidTr="00315B60">
        <w:tc>
          <w:tcPr>
            <w:tcW w:w="993" w:type="dxa"/>
          </w:tcPr>
          <w:p w:rsidR="002125EC" w:rsidRPr="0041539F" w:rsidRDefault="002125EC" w:rsidP="0041539F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3119" w:type="dxa"/>
          </w:tcPr>
          <w:p w:rsidR="002125EC" w:rsidRPr="0041539F" w:rsidRDefault="002125EC" w:rsidP="0041539F">
            <w:pPr>
              <w:spacing w:line="240" w:lineRule="auto"/>
              <w:ind w:firstLine="34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</w:rPr>
              <w:t>Контрольная работа № 4</w:t>
            </w:r>
            <w:r>
              <w:rPr>
                <w:sz w:val="24"/>
                <w:szCs w:val="24"/>
              </w:rPr>
              <w:t xml:space="preserve"> по теме</w:t>
            </w:r>
            <w:r w:rsidRPr="0041539F">
              <w:rPr>
                <w:sz w:val="24"/>
                <w:szCs w:val="24"/>
              </w:rPr>
              <w:t xml:space="preserve"> «Длина окружности. Площадь круга"</w:t>
            </w:r>
          </w:p>
        </w:tc>
        <w:tc>
          <w:tcPr>
            <w:tcW w:w="1559" w:type="dxa"/>
          </w:tcPr>
          <w:p w:rsidR="002125EC" w:rsidRPr="0041539F" w:rsidRDefault="002125EC" w:rsidP="0041539F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2125EC" w:rsidRPr="0041539F" w:rsidRDefault="002125EC" w:rsidP="0041539F">
            <w:pPr>
              <w:spacing w:line="240" w:lineRule="auto"/>
              <w:ind w:firstLine="34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  <w:u w:val="single"/>
              </w:rPr>
              <w:t>Знать:</w:t>
            </w:r>
            <w:r w:rsidRPr="0041539F">
              <w:rPr>
                <w:sz w:val="24"/>
                <w:szCs w:val="24"/>
              </w:rPr>
              <w:t xml:space="preserve"> формулы длины окружности и ее дуги, площади круга и кругового сектора.</w:t>
            </w:r>
          </w:p>
          <w:p w:rsidR="002125EC" w:rsidRPr="0041539F" w:rsidRDefault="002125EC" w:rsidP="0041539F">
            <w:pPr>
              <w:spacing w:line="240" w:lineRule="auto"/>
              <w:ind w:firstLine="34"/>
              <w:rPr>
                <w:sz w:val="24"/>
                <w:szCs w:val="24"/>
                <w:u w:val="single"/>
              </w:rPr>
            </w:pPr>
            <w:r w:rsidRPr="0041539F">
              <w:rPr>
                <w:sz w:val="24"/>
                <w:szCs w:val="24"/>
                <w:u w:val="single"/>
              </w:rPr>
              <w:t>Уметь:</w:t>
            </w:r>
            <w:r w:rsidRPr="0041539F">
              <w:rPr>
                <w:sz w:val="24"/>
                <w:szCs w:val="24"/>
              </w:rPr>
              <w:t xml:space="preserve"> решать простейшие задачи с использованием этих формул.</w:t>
            </w:r>
          </w:p>
        </w:tc>
      </w:tr>
      <w:tr w:rsidR="002125EC" w:rsidRPr="000067DE" w:rsidTr="00315B60">
        <w:tc>
          <w:tcPr>
            <w:tcW w:w="14602" w:type="dxa"/>
            <w:gridSpan w:val="4"/>
          </w:tcPr>
          <w:p w:rsidR="002125EC" w:rsidRPr="0041539F" w:rsidRDefault="002125EC" w:rsidP="0020503B">
            <w:pPr>
              <w:spacing w:before="240" w:after="240" w:line="240" w:lineRule="auto"/>
              <w:ind w:firstLine="34"/>
              <w:jc w:val="center"/>
              <w:rPr>
                <w:sz w:val="24"/>
                <w:szCs w:val="24"/>
                <w:u w:val="single"/>
              </w:rPr>
            </w:pPr>
            <w:r w:rsidRPr="009D0127">
              <w:rPr>
                <w:b/>
                <w:bCs/>
                <w:sz w:val="24"/>
                <w:szCs w:val="24"/>
              </w:rPr>
              <w:t>Движения (</w:t>
            </w:r>
            <w:r>
              <w:rPr>
                <w:b/>
                <w:bCs/>
                <w:sz w:val="24"/>
                <w:szCs w:val="24"/>
              </w:rPr>
              <w:t>7</w:t>
            </w:r>
            <w:r w:rsidRPr="009D0127">
              <w:rPr>
                <w:b/>
                <w:bCs/>
                <w:sz w:val="24"/>
                <w:szCs w:val="24"/>
              </w:rPr>
              <w:t xml:space="preserve"> часов)</w:t>
            </w:r>
          </w:p>
        </w:tc>
      </w:tr>
      <w:tr w:rsidR="002125EC" w:rsidRPr="000067DE" w:rsidTr="00315B60">
        <w:tc>
          <w:tcPr>
            <w:tcW w:w="993" w:type="dxa"/>
          </w:tcPr>
          <w:p w:rsidR="002125EC" w:rsidRPr="0041539F" w:rsidRDefault="002125EC" w:rsidP="00315B60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3119" w:type="dxa"/>
          </w:tcPr>
          <w:p w:rsidR="002125EC" w:rsidRPr="0041539F" w:rsidRDefault="002125EC" w:rsidP="00595284">
            <w:pPr>
              <w:spacing w:line="240" w:lineRule="auto"/>
              <w:ind w:firstLine="34"/>
              <w:jc w:val="left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</w:rPr>
              <w:t>Анализ к</w:t>
            </w:r>
            <w:r>
              <w:rPr>
                <w:sz w:val="24"/>
                <w:szCs w:val="24"/>
              </w:rPr>
              <w:t xml:space="preserve">онтрольной </w:t>
            </w:r>
            <w:r>
              <w:rPr>
                <w:sz w:val="24"/>
                <w:szCs w:val="24"/>
              </w:rPr>
              <w:lastRenderedPageBreak/>
              <w:t>работы</w:t>
            </w:r>
            <w:r w:rsidRPr="0041539F">
              <w:rPr>
                <w:sz w:val="24"/>
                <w:szCs w:val="24"/>
              </w:rPr>
              <w:t>. Понятие движения.</w:t>
            </w:r>
          </w:p>
        </w:tc>
        <w:tc>
          <w:tcPr>
            <w:tcW w:w="1559" w:type="dxa"/>
          </w:tcPr>
          <w:p w:rsidR="002125EC" w:rsidRPr="0041539F" w:rsidRDefault="002125EC" w:rsidP="0041539F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931" w:type="dxa"/>
          </w:tcPr>
          <w:p w:rsidR="002125EC" w:rsidRPr="0041539F" w:rsidRDefault="002125EC" w:rsidP="0041539F">
            <w:pPr>
              <w:spacing w:line="240" w:lineRule="auto"/>
              <w:ind w:firstLine="34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  <w:u w:val="single"/>
              </w:rPr>
              <w:t>Знать:</w:t>
            </w:r>
            <w:r w:rsidRPr="0041539F">
              <w:rPr>
                <w:sz w:val="24"/>
                <w:szCs w:val="24"/>
              </w:rPr>
              <w:t xml:space="preserve"> понятие отображения плоскости на себя и движения.</w:t>
            </w:r>
          </w:p>
          <w:p w:rsidR="002125EC" w:rsidRPr="0041539F" w:rsidRDefault="002125EC" w:rsidP="0041539F">
            <w:pPr>
              <w:spacing w:line="240" w:lineRule="auto"/>
              <w:ind w:firstLine="34"/>
              <w:rPr>
                <w:sz w:val="24"/>
                <w:szCs w:val="24"/>
                <w:u w:val="single"/>
              </w:rPr>
            </w:pPr>
            <w:r w:rsidRPr="0041539F">
              <w:rPr>
                <w:sz w:val="24"/>
                <w:szCs w:val="24"/>
                <w:u w:val="single"/>
              </w:rPr>
              <w:lastRenderedPageBreak/>
              <w:t>Уметь:</w:t>
            </w:r>
            <w:r w:rsidRPr="0041539F">
              <w:rPr>
                <w:sz w:val="24"/>
                <w:szCs w:val="24"/>
              </w:rPr>
              <w:t xml:space="preserve"> выполнять построение движений, осуществлять преобразования фигур.</w:t>
            </w:r>
          </w:p>
        </w:tc>
      </w:tr>
      <w:tr w:rsidR="002125EC" w:rsidRPr="000067DE" w:rsidTr="00315B60">
        <w:tc>
          <w:tcPr>
            <w:tcW w:w="993" w:type="dxa"/>
          </w:tcPr>
          <w:p w:rsidR="002125EC" w:rsidRPr="0041539F" w:rsidRDefault="002125EC" w:rsidP="00315B60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48</w:t>
            </w:r>
          </w:p>
        </w:tc>
        <w:tc>
          <w:tcPr>
            <w:tcW w:w="3119" w:type="dxa"/>
          </w:tcPr>
          <w:p w:rsidR="002125EC" w:rsidRPr="0041539F" w:rsidRDefault="002125EC" w:rsidP="00595284">
            <w:pPr>
              <w:spacing w:line="240" w:lineRule="auto"/>
              <w:ind w:firstLine="34"/>
              <w:jc w:val="left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</w:rPr>
              <w:t>Понятие движения.</w:t>
            </w:r>
            <w:r>
              <w:rPr>
                <w:sz w:val="24"/>
                <w:szCs w:val="24"/>
              </w:rPr>
              <w:t xml:space="preserve"> Решение задач</w:t>
            </w:r>
          </w:p>
        </w:tc>
        <w:tc>
          <w:tcPr>
            <w:tcW w:w="1559" w:type="dxa"/>
          </w:tcPr>
          <w:p w:rsidR="002125EC" w:rsidRPr="0041539F" w:rsidRDefault="002125EC" w:rsidP="0041539F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2125EC" w:rsidRPr="0041539F" w:rsidRDefault="002125EC" w:rsidP="0041539F">
            <w:pPr>
              <w:spacing w:line="240" w:lineRule="auto"/>
              <w:ind w:firstLine="34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  <w:u w:val="single"/>
              </w:rPr>
              <w:t>Знать:</w:t>
            </w:r>
            <w:r w:rsidRPr="0041539F">
              <w:rPr>
                <w:sz w:val="24"/>
                <w:szCs w:val="24"/>
              </w:rPr>
              <w:t xml:space="preserve"> осевую и центральную симметрию.</w:t>
            </w:r>
          </w:p>
          <w:p w:rsidR="002125EC" w:rsidRPr="0041539F" w:rsidRDefault="002125EC" w:rsidP="0041539F">
            <w:pPr>
              <w:spacing w:line="240" w:lineRule="auto"/>
              <w:ind w:firstLine="34"/>
              <w:rPr>
                <w:sz w:val="24"/>
                <w:szCs w:val="24"/>
                <w:u w:val="single"/>
              </w:rPr>
            </w:pPr>
            <w:r w:rsidRPr="0041539F">
              <w:rPr>
                <w:sz w:val="24"/>
                <w:szCs w:val="24"/>
                <w:u w:val="single"/>
              </w:rPr>
              <w:t>Уметь:</w:t>
            </w:r>
            <w:r w:rsidRPr="0041539F">
              <w:rPr>
                <w:sz w:val="24"/>
                <w:szCs w:val="24"/>
              </w:rPr>
              <w:t xml:space="preserve"> распознавать по чертежам, осуществлять преобразования фигур с помощью осевой и центральной симметрии.</w:t>
            </w:r>
          </w:p>
        </w:tc>
      </w:tr>
      <w:tr w:rsidR="002125EC" w:rsidRPr="000067DE" w:rsidTr="00315B60">
        <w:tc>
          <w:tcPr>
            <w:tcW w:w="993" w:type="dxa"/>
          </w:tcPr>
          <w:p w:rsidR="002125EC" w:rsidRPr="0041539F" w:rsidRDefault="002125EC" w:rsidP="00315B60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3119" w:type="dxa"/>
          </w:tcPr>
          <w:p w:rsidR="002125EC" w:rsidRPr="0041539F" w:rsidRDefault="002125EC" w:rsidP="0041539F">
            <w:pPr>
              <w:spacing w:line="240" w:lineRule="auto"/>
              <w:ind w:firstLine="34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</w:rPr>
              <w:t>Параллельный перенос.</w:t>
            </w:r>
          </w:p>
        </w:tc>
        <w:tc>
          <w:tcPr>
            <w:tcW w:w="1559" w:type="dxa"/>
          </w:tcPr>
          <w:p w:rsidR="002125EC" w:rsidRPr="0041539F" w:rsidRDefault="002125EC" w:rsidP="0041539F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2125EC" w:rsidRPr="0041539F" w:rsidRDefault="002125EC" w:rsidP="0041539F">
            <w:pPr>
              <w:spacing w:line="240" w:lineRule="auto"/>
              <w:ind w:firstLine="34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  <w:u w:val="single"/>
              </w:rPr>
              <w:t>Знать:</w:t>
            </w:r>
            <w:r w:rsidRPr="0041539F">
              <w:rPr>
                <w:sz w:val="24"/>
                <w:szCs w:val="24"/>
              </w:rPr>
              <w:t xml:space="preserve"> основные этапы доказательства, что параллельный перенос есть движение.</w:t>
            </w:r>
          </w:p>
          <w:p w:rsidR="002125EC" w:rsidRPr="0041539F" w:rsidRDefault="002125EC" w:rsidP="0041539F">
            <w:pPr>
              <w:spacing w:line="240" w:lineRule="auto"/>
              <w:ind w:firstLine="34"/>
              <w:rPr>
                <w:sz w:val="24"/>
                <w:szCs w:val="24"/>
                <w:u w:val="single"/>
              </w:rPr>
            </w:pPr>
            <w:r w:rsidRPr="0041539F">
              <w:rPr>
                <w:sz w:val="24"/>
                <w:szCs w:val="24"/>
                <w:u w:val="single"/>
              </w:rPr>
              <w:t>Уметь:</w:t>
            </w:r>
            <w:r w:rsidRPr="0041539F">
              <w:rPr>
                <w:sz w:val="24"/>
                <w:szCs w:val="24"/>
              </w:rPr>
              <w:t xml:space="preserve"> применять параллельный перенос при решении задач.</w:t>
            </w:r>
          </w:p>
        </w:tc>
      </w:tr>
      <w:tr w:rsidR="002125EC" w:rsidRPr="000067DE" w:rsidTr="00315B60">
        <w:tc>
          <w:tcPr>
            <w:tcW w:w="993" w:type="dxa"/>
          </w:tcPr>
          <w:p w:rsidR="002125EC" w:rsidRPr="0041539F" w:rsidRDefault="002125EC" w:rsidP="003807C2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3119" w:type="dxa"/>
          </w:tcPr>
          <w:p w:rsidR="002125EC" w:rsidRPr="0041539F" w:rsidRDefault="002125EC" w:rsidP="0041539F">
            <w:pPr>
              <w:spacing w:line="240" w:lineRule="auto"/>
              <w:ind w:firstLine="34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</w:rPr>
              <w:t>Поворот</w:t>
            </w:r>
          </w:p>
        </w:tc>
        <w:tc>
          <w:tcPr>
            <w:tcW w:w="1559" w:type="dxa"/>
          </w:tcPr>
          <w:p w:rsidR="002125EC" w:rsidRPr="0041539F" w:rsidRDefault="002125EC" w:rsidP="0041539F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2125EC" w:rsidRPr="0041539F" w:rsidRDefault="002125EC" w:rsidP="0041539F">
            <w:pPr>
              <w:spacing w:line="240" w:lineRule="auto"/>
              <w:ind w:firstLine="34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  <w:u w:val="single"/>
              </w:rPr>
              <w:t>Знать:</w:t>
            </w:r>
            <w:r w:rsidRPr="0041539F">
              <w:rPr>
                <w:sz w:val="24"/>
                <w:szCs w:val="24"/>
              </w:rPr>
              <w:t xml:space="preserve"> определение поворота.</w:t>
            </w:r>
          </w:p>
          <w:p w:rsidR="002125EC" w:rsidRPr="0041539F" w:rsidRDefault="002125EC" w:rsidP="0041539F">
            <w:pPr>
              <w:spacing w:line="240" w:lineRule="auto"/>
              <w:ind w:firstLine="34"/>
              <w:rPr>
                <w:sz w:val="24"/>
                <w:szCs w:val="24"/>
                <w:u w:val="single"/>
              </w:rPr>
            </w:pPr>
            <w:r w:rsidRPr="0041539F">
              <w:rPr>
                <w:sz w:val="24"/>
                <w:szCs w:val="24"/>
                <w:u w:val="single"/>
              </w:rPr>
              <w:t>Уметь:</w:t>
            </w:r>
            <w:r w:rsidRPr="0041539F">
              <w:rPr>
                <w:sz w:val="24"/>
                <w:szCs w:val="24"/>
              </w:rPr>
              <w:t xml:space="preserve"> доказывать, что поворот есть движение, осуществлять поворот фигур.</w:t>
            </w:r>
          </w:p>
        </w:tc>
      </w:tr>
      <w:tr w:rsidR="002125EC" w:rsidRPr="000067DE" w:rsidTr="00315B60">
        <w:tc>
          <w:tcPr>
            <w:tcW w:w="993" w:type="dxa"/>
          </w:tcPr>
          <w:p w:rsidR="002125EC" w:rsidRPr="0041539F" w:rsidRDefault="002125EC" w:rsidP="003807C2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3119" w:type="dxa"/>
          </w:tcPr>
          <w:p w:rsidR="002125EC" w:rsidRPr="0041539F" w:rsidRDefault="002125EC" w:rsidP="00595284">
            <w:pPr>
              <w:spacing w:line="240" w:lineRule="auto"/>
              <w:ind w:firstLine="34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</w:rPr>
              <w:t>Решение задач по теме «</w:t>
            </w:r>
            <w:r>
              <w:rPr>
                <w:sz w:val="24"/>
                <w:szCs w:val="24"/>
              </w:rPr>
              <w:t>Параллельный перенос. Поворот</w:t>
            </w:r>
            <w:r w:rsidRPr="0041539F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2125EC" w:rsidRPr="00595284" w:rsidRDefault="002125EC" w:rsidP="0041539F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 w:rsidRPr="00595284"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2125EC" w:rsidRPr="0041539F" w:rsidRDefault="002125EC" w:rsidP="0041539F">
            <w:pPr>
              <w:spacing w:line="240" w:lineRule="auto"/>
              <w:ind w:firstLine="34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  <w:u w:val="single"/>
              </w:rPr>
              <w:t>Знать:</w:t>
            </w:r>
            <w:r w:rsidRPr="0041539F">
              <w:rPr>
                <w:sz w:val="24"/>
                <w:szCs w:val="24"/>
              </w:rPr>
              <w:t xml:space="preserve"> все виды движений.</w:t>
            </w:r>
          </w:p>
          <w:p w:rsidR="002125EC" w:rsidRPr="0041539F" w:rsidRDefault="002125EC" w:rsidP="0041539F">
            <w:pPr>
              <w:spacing w:line="240" w:lineRule="auto"/>
              <w:ind w:firstLine="34"/>
              <w:rPr>
                <w:sz w:val="24"/>
                <w:szCs w:val="24"/>
                <w:u w:val="single"/>
              </w:rPr>
            </w:pPr>
            <w:r w:rsidRPr="0041539F">
              <w:rPr>
                <w:sz w:val="24"/>
                <w:szCs w:val="24"/>
                <w:u w:val="single"/>
              </w:rPr>
              <w:t>Уметь:</w:t>
            </w:r>
            <w:r w:rsidRPr="0041539F">
              <w:rPr>
                <w:sz w:val="24"/>
                <w:szCs w:val="24"/>
              </w:rPr>
              <w:t xml:space="preserve"> распознавать и выполнять построение движений с помощью циркуля и линейки.</w:t>
            </w:r>
          </w:p>
        </w:tc>
      </w:tr>
      <w:tr w:rsidR="002125EC" w:rsidRPr="000067DE" w:rsidTr="00315B60">
        <w:tc>
          <w:tcPr>
            <w:tcW w:w="993" w:type="dxa"/>
          </w:tcPr>
          <w:p w:rsidR="002125EC" w:rsidRPr="0041539F" w:rsidRDefault="002125EC" w:rsidP="00315B60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3119" w:type="dxa"/>
          </w:tcPr>
          <w:p w:rsidR="002125EC" w:rsidRPr="0041539F" w:rsidRDefault="002125EC" w:rsidP="00595284">
            <w:pPr>
              <w:spacing w:line="240" w:lineRule="auto"/>
              <w:ind w:firstLine="34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</w:rPr>
              <w:t>Решение задач</w:t>
            </w:r>
            <w:r>
              <w:rPr>
                <w:sz w:val="24"/>
                <w:szCs w:val="24"/>
              </w:rPr>
              <w:t xml:space="preserve"> по теме «Движение»</w:t>
            </w:r>
          </w:p>
        </w:tc>
        <w:tc>
          <w:tcPr>
            <w:tcW w:w="1559" w:type="dxa"/>
          </w:tcPr>
          <w:p w:rsidR="002125EC" w:rsidRPr="0041539F" w:rsidRDefault="002125EC" w:rsidP="0041539F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2125EC" w:rsidRPr="0041539F" w:rsidRDefault="002125EC" w:rsidP="0041539F">
            <w:pPr>
              <w:spacing w:line="240" w:lineRule="auto"/>
              <w:ind w:firstLine="34"/>
              <w:rPr>
                <w:sz w:val="24"/>
                <w:szCs w:val="24"/>
                <w:u w:val="single"/>
              </w:rPr>
            </w:pPr>
            <w:r w:rsidRPr="0041539F">
              <w:rPr>
                <w:sz w:val="24"/>
                <w:szCs w:val="24"/>
                <w:u w:val="single"/>
              </w:rPr>
              <w:t>Уметь:</w:t>
            </w:r>
            <w:r w:rsidRPr="0041539F">
              <w:rPr>
                <w:sz w:val="24"/>
                <w:szCs w:val="24"/>
              </w:rPr>
              <w:t xml:space="preserve"> осуществлять преобразования фигур.</w:t>
            </w:r>
          </w:p>
        </w:tc>
      </w:tr>
      <w:tr w:rsidR="002125EC" w:rsidRPr="000067DE" w:rsidTr="00315B60">
        <w:tc>
          <w:tcPr>
            <w:tcW w:w="993" w:type="dxa"/>
          </w:tcPr>
          <w:p w:rsidR="002125EC" w:rsidRPr="0041539F" w:rsidRDefault="002125EC" w:rsidP="00315B60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3119" w:type="dxa"/>
          </w:tcPr>
          <w:p w:rsidR="002125EC" w:rsidRPr="0041539F" w:rsidRDefault="002125EC" w:rsidP="0041539F">
            <w:pPr>
              <w:spacing w:line="240" w:lineRule="auto"/>
              <w:ind w:firstLine="34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</w:rPr>
              <w:t>Контрольная работа № 5</w:t>
            </w:r>
            <w:r>
              <w:rPr>
                <w:sz w:val="24"/>
                <w:szCs w:val="24"/>
              </w:rPr>
              <w:t xml:space="preserve"> по теме</w:t>
            </w:r>
            <w:r w:rsidRPr="0041539F">
              <w:rPr>
                <w:sz w:val="24"/>
                <w:szCs w:val="24"/>
              </w:rPr>
              <w:t xml:space="preserve"> «Движение»</w:t>
            </w:r>
          </w:p>
        </w:tc>
        <w:tc>
          <w:tcPr>
            <w:tcW w:w="1559" w:type="dxa"/>
          </w:tcPr>
          <w:p w:rsidR="002125EC" w:rsidRPr="0041539F" w:rsidRDefault="002125EC" w:rsidP="0041539F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2125EC" w:rsidRPr="0041539F" w:rsidRDefault="002125EC" w:rsidP="0041539F">
            <w:pPr>
              <w:spacing w:line="240" w:lineRule="auto"/>
              <w:ind w:firstLine="34"/>
              <w:rPr>
                <w:sz w:val="24"/>
                <w:szCs w:val="24"/>
                <w:u w:val="single"/>
              </w:rPr>
            </w:pPr>
            <w:r w:rsidRPr="0041539F">
              <w:rPr>
                <w:sz w:val="24"/>
                <w:szCs w:val="24"/>
                <w:u w:val="single"/>
              </w:rPr>
              <w:t>Уметь:</w:t>
            </w:r>
            <w:r w:rsidRPr="0041539F">
              <w:rPr>
                <w:sz w:val="24"/>
                <w:szCs w:val="24"/>
              </w:rPr>
              <w:t xml:space="preserve"> осуществлять преобразования фигур.</w:t>
            </w:r>
          </w:p>
        </w:tc>
      </w:tr>
      <w:tr w:rsidR="002125EC" w:rsidRPr="000067DE" w:rsidTr="00315B60">
        <w:tc>
          <w:tcPr>
            <w:tcW w:w="14602" w:type="dxa"/>
            <w:gridSpan w:val="4"/>
          </w:tcPr>
          <w:p w:rsidR="002125EC" w:rsidRPr="00315B60" w:rsidRDefault="002125EC" w:rsidP="00315B60">
            <w:pPr>
              <w:shd w:val="clear" w:color="auto" w:fill="FFFFFF"/>
              <w:autoSpaceDE w:val="0"/>
              <w:autoSpaceDN w:val="0"/>
              <w:adjustRightInd w:val="0"/>
              <w:spacing w:before="240" w:after="24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 аксиомах планиметрии</w:t>
            </w:r>
            <w:r w:rsidRPr="009D0127">
              <w:rPr>
                <w:b/>
                <w:bCs/>
                <w:sz w:val="24"/>
                <w:szCs w:val="24"/>
              </w:rPr>
              <w:t xml:space="preserve"> (2 часа)</w:t>
            </w:r>
          </w:p>
        </w:tc>
      </w:tr>
      <w:tr w:rsidR="002125EC" w:rsidRPr="000067DE" w:rsidTr="00315B60">
        <w:tc>
          <w:tcPr>
            <w:tcW w:w="993" w:type="dxa"/>
          </w:tcPr>
          <w:p w:rsidR="002125EC" w:rsidRPr="0041539F" w:rsidRDefault="002125EC" w:rsidP="00315B60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54-55</w:t>
            </w:r>
          </w:p>
        </w:tc>
        <w:tc>
          <w:tcPr>
            <w:tcW w:w="3119" w:type="dxa"/>
          </w:tcPr>
          <w:p w:rsidR="002125EC" w:rsidRPr="0041539F" w:rsidRDefault="002125EC" w:rsidP="0041539F">
            <w:pPr>
              <w:spacing w:line="240" w:lineRule="auto"/>
              <w:ind w:firstLine="34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</w:rPr>
              <w:t>Об аксиомах планиметрии.</w:t>
            </w:r>
          </w:p>
        </w:tc>
        <w:tc>
          <w:tcPr>
            <w:tcW w:w="1559" w:type="dxa"/>
          </w:tcPr>
          <w:p w:rsidR="002125EC" w:rsidRPr="0041539F" w:rsidRDefault="002125EC" w:rsidP="0041539F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931" w:type="dxa"/>
          </w:tcPr>
          <w:p w:rsidR="002125EC" w:rsidRPr="0041539F" w:rsidRDefault="002125EC" w:rsidP="0041539F">
            <w:pPr>
              <w:spacing w:line="240" w:lineRule="auto"/>
              <w:ind w:firstLine="34"/>
              <w:rPr>
                <w:sz w:val="24"/>
                <w:szCs w:val="24"/>
                <w:u w:val="single"/>
              </w:rPr>
            </w:pPr>
            <w:r w:rsidRPr="0041539F">
              <w:rPr>
                <w:sz w:val="24"/>
                <w:szCs w:val="24"/>
                <w:u w:val="single"/>
              </w:rPr>
              <w:t>Знать:</w:t>
            </w:r>
            <w:r w:rsidRPr="0041539F">
              <w:rPr>
                <w:sz w:val="24"/>
                <w:szCs w:val="24"/>
              </w:rPr>
              <w:t xml:space="preserve"> неопределенные понятия и систему аксиом как необходимые утверждения при создании геометрии.</w:t>
            </w:r>
          </w:p>
        </w:tc>
      </w:tr>
      <w:tr w:rsidR="002125EC" w:rsidRPr="000067DE" w:rsidTr="00315B60">
        <w:tc>
          <w:tcPr>
            <w:tcW w:w="14602" w:type="dxa"/>
            <w:gridSpan w:val="4"/>
          </w:tcPr>
          <w:p w:rsidR="002125EC" w:rsidRPr="00315B60" w:rsidRDefault="002125EC" w:rsidP="00315B60">
            <w:pPr>
              <w:shd w:val="clear" w:color="auto" w:fill="FFFFFF"/>
              <w:autoSpaceDE w:val="0"/>
              <w:autoSpaceDN w:val="0"/>
              <w:adjustRightInd w:val="0"/>
              <w:spacing w:before="240" w:after="240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D0127">
              <w:rPr>
                <w:b/>
                <w:bCs/>
                <w:sz w:val="24"/>
                <w:szCs w:val="24"/>
              </w:rPr>
              <w:t>Повторение. Решение задач (</w:t>
            </w:r>
            <w:r>
              <w:rPr>
                <w:b/>
                <w:bCs/>
                <w:sz w:val="24"/>
                <w:szCs w:val="24"/>
              </w:rPr>
              <w:t xml:space="preserve">7 </w:t>
            </w:r>
            <w:r w:rsidRPr="009D0127">
              <w:rPr>
                <w:b/>
                <w:bCs/>
                <w:sz w:val="24"/>
                <w:szCs w:val="24"/>
              </w:rPr>
              <w:t>часов)</w:t>
            </w:r>
          </w:p>
        </w:tc>
      </w:tr>
      <w:tr w:rsidR="002125EC" w:rsidRPr="000067DE" w:rsidTr="00315B60">
        <w:tc>
          <w:tcPr>
            <w:tcW w:w="993" w:type="dxa"/>
          </w:tcPr>
          <w:p w:rsidR="002125EC" w:rsidRPr="0041539F" w:rsidRDefault="002125EC" w:rsidP="00315B60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56-57</w:t>
            </w:r>
          </w:p>
        </w:tc>
        <w:tc>
          <w:tcPr>
            <w:tcW w:w="3119" w:type="dxa"/>
          </w:tcPr>
          <w:p w:rsidR="002125EC" w:rsidRPr="0041539F" w:rsidRDefault="002125EC" w:rsidP="00315B60">
            <w:pPr>
              <w:spacing w:line="240" w:lineRule="auto"/>
              <w:ind w:firstLine="34"/>
              <w:jc w:val="left"/>
              <w:rPr>
                <w:sz w:val="24"/>
                <w:szCs w:val="24"/>
              </w:rPr>
            </w:pPr>
            <w:r w:rsidRPr="00315B60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 xml:space="preserve">вторение темы «Треугольники» </w:t>
            </w:r>
          </w:p>
        </w:tc>
        <w:tc>
          <w:tcPr>
            <w:tcW w:w="1559" w:type="dxa"/>
          </w:tcPr>
          <w:p w:rsidR="002125EC" w:rsidRPr="0041539F" w:rsidRDefault="002125EC" w:rsidP="0041539F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</w:rPr>
              <w:t>2</w:t>
            </w:r>
          </w:p>
        </w:tc>
        <w:tc>
          <w:tcPr>
            <w:tcW w:w="8931" w:type="dxa"/>
          </w:tcPr>
          <w:p w:rsidR="002125EC" w:rsidRPr="0041539F" w:rsidRDefault="002125EC" w:rsidP="0041539F">
            <w:pPr>
              <w:spacing w:line="240" w:lineRule="auto"/>
              <w:ind w:firstLine="34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  <w:u w:val="single"/>
              </w:rPr>
              <w:t>Знать и уметь:</w:t>
            </w:r>
            <w:r w:rsidRPr="0041539F">
              <w:rPr>
                <w:sz w:val="24"/>
                <w:szCs w:val="24"/>
              </w:rPr>
              <w:t xml:space="preserve"> применять при решении задач основные соотношения между сторонами и углами треугольника; формулы площади треугольника.</w:t>
            </w:r>
          </w:p>
        </w:tc>
      </w:tr>
      <w:tr w:rsidR="002125EC" w:rsidRPr="000067DE" w:rsidTr="00315B60">
        <w:tc>
          <w:tcPr>
            <w:tcW w:w="993" w:type="dxa"/>
          </w:tcPr>
          <w:p w:rsidR="002125EC" w:rsidRPr="0041539F" w:rsidRDefault="002125EC" w:rsidP="002125EC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3119" w:type="dxa"/>
          </w:tcPr>
          <w:p w:rsidR="002125EC" w:rsidRPr="0041539F" w:rsidRDefault="002125EC" w:rsidP="00315B60">
            <w:pPr>
              <w:spacing w:line="240" w:lineRule="auto"/>
              <w:ind w:firstLine="34"/>
              <w:jc w:val="left"/>
              <w:rPr>
                <w:sz w:val="24"/>
                <w:szCs w:val="24"/>
              </w:rPr>
            </w:pPr>
            <w:r w:rsidRPr="00315B60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 xml:space="preserve">вторение темы </w:t>
            </w:r>
            <w:r>
              <w:rPr>
                <w:sz w:val="24"/>
                <w:szCs w:val="24"/>
              </w:rPr>
              <w:t>«</w:t>
            </w:r>
            <w:r w:rsidRPr="0041539F">
              <w:rPr>
                <w:sz w:val="24"/>
                <w:szCs w:val="24"/>
              </w:rPr>
              <w:t>Окружность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2125EC" w:rsidRPr="0041539F" w:rsidRDefault="002125EC" w:rsidP="0041539F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2125EC" w:rsidRPr="0041539F" w:rsidRDefault="002125EC" w:rsidP="0041539F">
            <w:pPr>
              <w:spacing w:line="240" w:lineRule="auto"/>
              <w:ind w:firstLine="34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  <w:u w:val="single"/>
              </w:rPr>
              <w:t>Знать:</w:t>
            </w:r>
            <w:r w:rsidRPr="0041539F">
              <w:rPr>
                <w:sz w:val="24"/>
                <w:szCs w:val="24"/>
              </w:rPr>
              <w:t xml:space="preserve"> формулы длины окружности и дуги, площади круга и сектора.</w:t>
            </w:r>
          </w:p>
          <w:p w:rsidR="002125EC" w:rsidRPr="0041539F" w:rsidRDefault="002125EC" w:rsidP="0041539F">
            <w:pPr>
              <w:spacing w:line="240" w:lineRule="auto"/>
              <w:ind w:firstLine="34"/>
              <w:rPr>
                <w:sz w:val="24"/>
                <w:szCs w:val="24"/>
                <w:u w:val="single"/>
              </w:rPr>
            </w:pPr>
            <w:r w:rsidRPr="0041539F">
              <w:rPr>
                <w:sz w:val="24"/>
                <w:szCs w:val="24"/>
                <w:u w:val="single"/>
              </w:rPr>
              <w:t>Уметь:</w:t>
            </w:r>
            <w:r w:rsidRPr="0041539F">
              <w:rPr>
                <w:sz w:val="24"/>
                <w:szCs w:val="24"/>
              </w:rPr>
              <w:t xml:space="preserve"> решать геометрические задачи, опираясь на свойства касательных к окружности, применяя дополнительные построения, алгебраический и тригонометрический аппарат</w:t>
            </w:r>
          </w:p>
        </w:tc>
      </w:tr>
      <w:tr w:rsidR="002125EC" w:rsidRPr="000067DE" w:rsidTr="00315B60">
        <w:tc>
          <w:tcPr>
            <w:tcW w:w="993" w:type="dxa"/>
          </w:tcPr>
          <w:p w:rsidR="002125EC" w:rsidRPr="0041539F" w:rsidRDefault="002125EC" w:rsidP="00315B60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59-60</w:t>
            </w:r>
          </w:p>
        </w:tc>
        <w:tc>
          <w:tcPr>
            <w:tcW w:w="3119" w:type="dxa"/>
          </w:tcPr>
          <w:p w:rsidR="002125EC" w:rsidRPr="0041539F" w:rsidRDefault="002125EC" w:rsidP="0041539F">
            <w:pPr>
              <w:spacing w:line="240" w:lineRule="auto"/>
              <w:ind w:firstLine="34"/>
              <w:rPr>
                <w:sz w:val="24"/>
                <w:szCs w:val="24"/>
              </w:rPr>
            </w:pPr>
            <w:r w:rsidRPr="00315B60">
              <w:rPr>
                <w:sz w:val="24"/>
                <w:szCs w:val="24"/>
              </w:rPr>
              <w:t>Повторение темы «Четыр</w:t>
            </w:r>
            <w:r>
              <w:rPr>
                <w:sz w:val="24"/>
                <w:szCs w:val="24"/>
              </w:rPr>
              <w:t xml:space="preserve">ехугольники, многоугольники» </w:t>
            </w:r>
          </w:p>
        </w:tc>
        <w:tc>
          <w:tcPr>
            <w:tcW w:w="1559" w:type="dxa"/>
          </w:tcPr>
          <w:p w:rsidR="002125EC" w:rsidRPr="0041539F" w:rsidRDefault="002125EC" w:rsidP="0041539F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931" w:type="dxa"/>
          </w:tcPr>
          <w:p w:rsidR="002125EC" w:rsidRPr="0041539F" w:rsidRDefault="002125EC" w:rsidP="0041539F">
            <w:pPr>
              <w:spacing w:line="240" w:lineRule="auto"/>
              <w:ind w:firstLine="34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  <w:u w:val="single"/>
              </w:rPr>
              <w:t>Знать:</w:t>
            </w:r>
            <w:r w:rsidRPr="0041539F">
              <w:rPr>
                <w:sz w:val="24"/>
                <w:szCs w:val="24"/>
              </w:rPr>
              <w:t xml:space="preserve">  виды четырехугольников и их свойства, формулы площадей.</w:t>
            </w:r>
          </w:p>
          <w:p w:rsidR="002125EC" w:rsidRPr="0041539F" w:rsidRDefault="002125EC" w:rsidP="0041539F">
            <w:pPr>
              <w:spacing w:line="240" w:lineRule="auto"/>
              <w:ind w:firstLine="34"/>
              <w:rPr>
                <w:sz w:val="24"/>
                <w:szCs w:val="24"/>
                <w:u w:val="single"/>
              </w:rPr>
            </w:pPr>
            <w:r w:rsidRPr="0041539F">
              <w:rPr>
                <w:sz w:val="24"/>
                <w:szCs w:val="24"/>
                <w:u w:val="single"/>
              </w:rPr>
              <w:t>Уметь:</w:t>
            </w:r>
            <w:r w:rsidRPr="0041539F">
              <w:rPr>
                <w:sz w:val="24"/>
                <w:szCs w:val="24"/>
              </w:rPr>
              <w:t xml:space="preserve"> выполнять чертеж по условию задачи, решать простейшие задачи по теме.</w:t>
            </w:r>
          </w:p>
        </w:tc>
      </w:tr>
      <w:tr w:rsidR="002125EC" w:rsidRPr="000067DE" w:rsidTr="00315B60">
        <w:tc>
          <w:tcPr>
            <w:tcW w:w="993" w:type="dxa"/>
          </w:tcPr>
          <w:p w:rsidR="002125EC" w:rsidRPr="0041539F" w:rsidRDefault="002125EC" w:rsidP="00315B60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61-62</w:t>
            </w:r>
          </w:p>
        </w:tc>
        <w:tc>
          <w:tcPr>
            <w:tcW w:w="3119" w:type="dxa"/>
          </w:tcPr>
          <w:p w:rsidR="002125EC" w:rsidRPr="0041539F" w:rsidRDefault="002125EC" w:rsidP="0041539F">
            <w:pPr>
              <w:spacing w:line="240" w:lineRule="auto"/>
              <w:ind w:firstLine="34"/>
              <w:rPr>
                <w:sz w:val="24"/>
                <w:szCs w:val="24"/>
              </w:rPr>
            </w:pPr>
            <w:r w:rsidRPr="0041539F">
              <w:rPr>
                <w:sz w:val="24"/>
                <w:szCs w:val="24"/>
              </w:rPr>
              <w:t>Решение задач по курсу 7-9 класса</w:t>
            </w:r>
          </w:p>
        </w:tc>
        <w:tc>
          <w:tcPr>
            <w:tcW w:w="1559" w:type="dxa"/>
          </w:tcPr>
          <w:p w:rsidR="002125EC" w:rsidRPr="0041539F" w:rsidRDefault="002125EC" w:rsidP="0041539F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931" w:type="dxa"/>
          </w:tcPr>
          <w:p w:rsidR="002125EC" w:rsidRPr="0041539F" w:rsidRDefault="002125EC" w:rsidP="0041539F">
            <w:pPr>
              <w:spacing w:line="240" w:lineRule="auto"/>
              <w:ind w:firstLine="34"/>
              <w:rPr>
                <w:sz w:val="24"/>
                <w:szCs w:val="24"/>
                <w:u w:val="single"/>
              </w:rPr>
            </w:pPr>
            <w:r w:rsidRPr="0041539F">
              <w:rPr>
                <w:sz w:val="24"/>
                <w:szCs w:val="24"/>
                <w:u w:val="single"/>
              </w:rPr>
              <w:t>Использовать:</w:t>
            </w:r>
            <w:r w:rsidRPr="0041539F">
              <w:rPr>
                <w:sz w:val="24"/>
                <w:szCs w:val="24"/>
              </w:rPr>
              <w:t xml:space="preserve"> приобретенные знания и умения в практической деятельности для решения практических задач, связанных с нахождением геометрических величин</w:t>
            </w:r>
          </w:p>
        </w:tc>
      </w:tr>
    </w:tbl>
    <w:p w:rsidR="0044539F" w:rsidRDefault="0044539F" w:rsidP="00511850">
      <w:pPr>
        <w:ind w:firstLine="0"/>
        <w:rPr>
          <w:sz w:val="24"/>
          <w:szCs w:val="24"/>
        </w:rPr>
        <w:sectPr w:rsidR="0044539F" w:rsidSect="006D30DA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B57B82" w:rsidRPr="00B57B82" w:rsidRDefault="00B57B82" w:rsidP="00511850">
      <w:pPr>
        <w:spacing w:line="240" w:lineRule="auto"/>
        <w:ind w:firstLine="0"/>
        <w:rPr>
          <w:color w:val="000000"/>
        </w:rPr>
      </w:pPr>
      <w:bookmarkStart w:id="0" w:name="_GoBack"/>
      <w:bookmarkEnd w:id="0"/>
    </w:p>
    <w:sectPr w:rsidR="00B57B82" w:rsidRPr="00B57B82" w:rsidSect="006D30D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644" w:hanging="360"/>
      </w:pPr>
      <w:rPr>
        <w:rFonts w:ascii="Symbol" w:hAnsi="Symbol" w:cs="Symbol"/>
        <w:szCs w:val="24"/>
      </w:rPr>
    </w:lvl>
  </w:abstractNum>
  <w:abstractNum w:abstractNumId="1">
    <w:nsid w:val="00000003"/>
    <w:multiLevelType w:val="singleLevel"/>
    <w:tmpl w:val="00000003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2">
    <w:nsid w:val="08B25775"/>
    <w:multiLevelType w:val="hybridMultilevel"/>
    <w:tmpl w:val="DA2E98F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B3C2D09"/>
    <w:multiLevelType w:val="hybridMultilevel"/>
    <w:tmpl w:val="24B809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5D72E7"/>
    <w:multiLevelType w:val="hybridMultilevel"/>
    <w:tmpl w:val="D568AC4A"/>
    <w:lvl w:ilvl="0" w:tplc="2702C920">
      <w:numFmt w:val="bullet"/>
      <w:lvlText w:val="•"/>
      <w:lvlJc w:val="left"/>
      <w:pPr>
        <w:ind w:left="1287" w:hanging="360"/>
      </w:pPr>
      <w:rPr>
        <w:rFonts w:ascii="Times New Roman" w:eastAsia="Times New Roman" w:hAnsi="Times New Roman" w:hint="default"/>
        <w:b w:val="0"/>
        <w:bCs w:val="0"/>
        <w:i w:val="0"/>
        <w:iCs w:val="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17D2EA1"/>
    <w:multiLevelType w:val="hybridMultilevel"/>
    <w:tmpl w:val="35E62A26"/>
    <w:lvl w:ilvl="0" w:tplc="92FC7AB8">
      <w:start w:val="65535"/>
      <w:numFmt w:val="bullet"/>
      <w:lvlText w:val="•"/>
      <w:lvlJc w:val="left"/>
      <w:pPr>
        <w:ind w:left="1146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1ABF4A99"/>
    <w:multiLevelType w:val="hybridMultilevel"/>
    <w:tmpl w:val="4B30F71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E04BD3"/>
    <w:multiLevelType w:val="hybridMultilevel"/>
    <w:tmpl w:val="260CFC4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27663C90"/>
    <w:multiLevelType w:val="hybridMultilevel"/>
    <w:tmpl w:val="57A249D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82E1B61"/>
    <w:multiLevelType w:val="multilevel"/>
    <w:tmpl w:val="21BC6E1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3D367AC3"/>
    <w:multiLevelType w:val="hybridMultilevel"/>
    <w:tmpl w:val="893676D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443608ED"/>
    <w:multiLevelType w:val="hybridMultilevel"/>
    <w:tmpl w:val="5F9AEE0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478F79ED"/>
    <w:multiLevelType w:val="hybridMultilevel"/>
    <w:tmpl w:val="A148ECB2"/>
    <w:lvl w:ilvl="0" w:tplc="92FC7AB8">
      <w:start w:val="65535"/>
      <w:numFmt w:val="bullet"/>
      <w:lvlText w:val="•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807A17"/>
    <w:multiLevelType w:val="hybridMultilevel"/>
    <w:tmpl w:val="462426E6"/>
    <w:lvl w:ilvl="0" w:tplc="92FC7AB8">
      <w:start w:val="65535"/>
      <w:numFmt w:val="bullet"/>
      <w:lvlText w:val="•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ED90399"/>
    <w:multiLevelType w:val="hybridMultilevel"/>
    <w:tmpl w:val="C66E0F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B123A9"/>
    <w:multiLevelType w:val="hybridMultilevel"/>
    <w:tmpl w:val="7E145E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2900B0"/>
    <w:multiLevelType w:val="hybridMultilevel"/>
    <w:tmpl w:val="4606DC32"/>
    <w:lvl w:ilvl="0" w:tplc="5388E11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1C72A80"/>
    <w:multiLevelType w:val="hybridMultilevel"/>
    <w:tmpl w:val="5B2065DA"/>
    <w:lvl w:ilvl="0" w:tplc="F154D89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301AD2"/>
    <w:multiLevelType w:val="hybridMultilevel"/>
    <w:tmpl w:val="39B652B0"/>
    <w:lvl w:ilvl="0" w:tplc="92FC7AB8">
      <w:start w:val="65535"/>
      <w:numFmt w:val="bullet"/>
      <w:lvlText w:val="•"/>
      <w:lvlJc w:val="left"/>
      <w:pPr>
        <w:ind w:left="644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6"/>
  </w:num>
  <w:num w:numId="3">
    <w:abstractNumId w:val="15"/>
  </w:num>
  <w:num w:numId="4">
    <w:abstractNumId w:val="14"/>
  </w:num>
  <w:num w:numId="5">
    <w:abstractNumId w:val="10"/>
  </w:num>
  <w:num w:numId="6">
    <w:abstractNumId w:val="16"/>
  </w:num>
  <w:num w:numId="7">
    <w:abstractNumId w:val="13"/>
  </w:num>
  <w:num w:numId="8">
    <w:abstractNumId w:val="12"/>
  </w:num>
  <w:num w:numId="9">
    <w:abstractNumId w:val="5"/>
  </w:num>
  <w:num w:numId="10">
    <w:abstractNumId w:val="2"/>
  </w:num>
  <w:num w:numId="11">
    <w:abstractNumId w:val="3"/>
  </w:num>
  <w:num w:numId="12">
    <w:abstractNumId w:val="4"/>
  </w:num>
  <w:num w:numId="13">
    <w:abstractNumId w:val="17"/>
  </w:num>
  <w:num w:numId="14">
    <w:abstractNumId w:val="0"/>
  </w:num>
  <w:num w:numId="15">
    <w:abstractNumId w:val="1"/>
  </w:num>
  <w:num w:numId="16">
    <w:abstractNumId w:val="18"/>
  </w:num>
  <w:num w:numId="17">
    <w:abstractNumId w:val="11"/>
  </w:num>
  <w:num w:numId="18">
    <w:abstractNumId w:val="7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646F"/>
    <w:rsid w:val="0005473C"/>
    <w:rsid w:val="00064FEC"/>
    <w:rsid w:val="00066FD2"/>
    <w:rsid w:val="0007187A"/>
    <w:rsid w:val="000E2688"/>
    <w:rsid w:val="00103EE2"/>
    <w:rsid w:val="0011078B"/>
    <w:rsid w:val="0011503D"/>
    <w:rsid w:val="00142E38"/>
    <w:rsid w:val="0014646F"/>
    <w:rsid w:val="00155D48"/>
    <w:rsid w:val="00175601"/>
    <w:rsid w:val="001B12BE"/>
    <w:rsid w:val="001B2610"/>
    <w:rsid w:val="001E3C89"/>
    <w:rsid w:val="001F19A3"/>
    <w:rsid w:val="0020503B"/>
    <w:rsid w:val="00205115"/>
    <w:rsid w:val="002125EC"/>
    <w:rsid w:val="002215FD"/>
    <w:rsid w:val="00233B40"/>
    <w:rsid w:val="00251766"/>
    <w:rsid w:val="00267A96"/>
    <w:rsid w:val="00273674"/>
    <w:rsid w:val="002746B1"/>
    <w:rsid w:val="002A0540"/>
    <w:rsid w:val="002E4ACC"/>
    <w:rsid w:val="00305FBC"/>
    <w:rsid w:val="00315B60"/>
    <w:rsid w:val="00373806"/>
    <w:rsid w:val="0041539F"/>
    <w:rsid w:val="00423470"/>
    <w:rsid w:val="00444958"/>
    <w:rsid w:val="0044539F"/>
    <w:rsid w:val="004D342C"/>
    <w:rsid w:val="00506E24"/>
    <w:rsid w:val="00511850"/>
    <w:rsid w:val="00534C0F"/>
    <w:rsid w:val="00543474"/>
    <w:rsid w:val="00552EF8"/>
    <w:rsid w:val="00592C1E"/>
    <w:rsid w:val="00595284"/>
    <w:rsid w:val="005E4E3F"/>
    <w:rsid w:val="006D30DA"/>
    <w:rsid w:val="006D36CD"/>
    <w:rsid w:val="007064CA"/>
    <w:rsid w:val="00712AE4"/>
    <w:rsid w:val="00726B5D"/>
    <w:rsid w:val="0074274F"/>
    <w:rsid w:val="00757E7E"/>
    <w:rsid w:val="007B59E6"/>
    <w:rsid w:val="007B641B"/>
    <w:rsid w:val="007D562E"/>
    <w:rsid w:val="00801B42"/>
    <w:rsid w:val="00845253"/>
    <w:rsid w:val="00895314"/>
    <w:rsid w:val="008B0AAE"/>
    <w:rsid w:val="008B6798"/>
    <w:rsid w:val="008C4DDB"/>
    <w:rsid w:val="008C5510"/>
    <w:rsid w:val="008D7C81"/>
    <w:rsid w:val="008E11C1"/>
    <w:rsid w:val="009514C0"/>
    <w:rsid w:val="00991D32"/>
    <w:rsid w:val="009A7FD0"/>
    <w:rsid w:val="009D0127"/>
    <w:rsid w:val="009D1004"/>
    <w:rsid w:val="009E6A59"/>
    <w:rsid w:val="00A23692"/>
    <w:rsid w:val="00A345A7"/>
    <w:rsid w:val="00A35880"/>
    <w:rsid w:val="00A51696"/>
    <w:rsid w:val="00B03BB5"/>
    <w:rsid w:val="00B11FA3"/>
    <w:rsid w:val="00B57B82"/>
    <w:rsid w:val="00B90EA9"/>
    <w:rsid w:val="00BA610D"/>
    <w:rsid w:val="00BC6AFE"/>
    <w:rsid w:val="00C34427"/>
    <w:rsid w:val="00C54594"/>
    <w:rsid w:val="00C6309E"/>
    <w:rsid w:val="00C75939"/>
    <w:rsid w:val="00C93BC3"/>
    <w:rsid w:val="00C93F16"/>
    <w:rsid w:val="00CE18AA"/>
    <w:rsid w:val="00CE2353"/>
    <w:rsid w:val="00CF1DB3"/>
    <w:rsid w:val="00D03F50"/>
    <w:rsid w:val="00D41F92"/>
    <w:rsid w:val="00D516F1"/>
    <w:rsid w:val="00DB0891"/>
    <w:rsid w:val="00DB6707"/>
    <w:rsid w:val="00E14293"/>
    <w:rsid w:val="00EE5E4C"/>
    <w:rsid w:val="00F0710E"/>
    <w:rsid w:val="00F0782F"/>
    <w:rsid w:val="00F2198A"/>
    <w:rsid w:val="00F23921"/>
    <w:rsid w:val="00F72827"/>
    <w:rsid w:val="00F9579B"/>
    <w:rsid w:val="00FB7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921"/>
    <w:pPr>
      <w:spacing w:line="360" w:lineRule="auto"/>
      <w:ind w:firstLine="567"/>
      <w:jc w:val="both"/>
    </w:pPr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F23921"/>
    <w:pPr>
      <w:keepNext/>
      <w:keepLines/>
      <w:spacing w:before="480"/>
      <w:jc w:val="center"/>
      <w:outlineLvl w:val="0"/>
    </w:pPr>
    <w:rPr>
      <w:rFonts w:eastAsia="Times New Roman"/>
      <w:b/>
      <w:bCs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3BC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3921"/>
    <w:rPr>
      <w:rFonts w:ascii="Times New Roman" w:eastAsia="Times New Roman" w:hAnsi="Times New Roman" w:cs="Times New Roman"/>
      <w:b/>
      <w:bCs/>
      <w:sz w:val="32"/>
      <w:szCs w:val="28"/>
    </w:rPr>
  </w:style>
  <w:style w:type="paragraph" w:styleId="a3">
    <w:name w:val="List Paragraph"/>
    <w:basedOn w:val="a"/>
    <w:qFormat/>
    <w:rsid w:val="007064CA"/>
    <w:pPr>
      <w:spacing w:after="200" w:line="276" w:lineRule="auto"/>
      <w:ind w:left="720" w:firstLine="0"/>
      <w:contextualSpacing/>
      <w:jc w:val="left"/>
    </w:pPr>
    <w:rPr>
      <w:rFonts w:ascii="Calibri" w:hAnsi="Calibri" w:cs="Calibri"/>
      <w:sz w:val="22"/>
    </w:rPr>
  </w:style>
  <w:style w:type="character" w:customStyle="1" w:styleId="5">
    <w:name w:val="Основной текст (5)_"/>
    <w:basedOn w:val="a0"/>
    <w:link w:val="50"/>
    <w:locked/>
    <w:rsid w:val="007064CA"/>
    <w:rPr>
      <w:rFonts w:ascii="Times New Roman" w:eastAsia="Times New Roman" w:hAnsi="Times New Roman"/>
    </w:rPr>
  </w:style>
  <w:style w:type="paragraph" w:customStyle="1" w:styleId="50">
    <w:name w:val="Основной текст (5)"/>
    <w:basedOn w:val="a"/>
    <w:link w:val="5"/>
    <w:rsid w:val="007064CA"/>
    <w:pPr>
      <w:spacing w:line="0" w:lineRule="atLeast"/>
      <w:ind w:hanging="400"/>
      <w:jc w:val="left"/>
    </w:pPr>
    <w:rPr>
      <w:rFonts w:eastAsia="Times New Roman"/>
      <w:sz w:val="20"/>
      <w:szCs w:val="20"/>
      <w:lang w:eastAsia="ru-RU"/>
    </w:rPr>
  </w:style>
  <w:style w:type="character" w:customStyle="1" w:styleId="12">
    <w:name w:val="Основной текст (12)_"/>
    <w:basedOn w:val="a0"/>
    <w:link w:val="120"/>
    <w:locked/>
    <w:rsid w:val="007064CA"/>
    <w:rPr>
      <w:rFonts w:ascii="Times New Roman" w:eastAsia="Times New Roman" w:hAnsi="Times New Roman"/>
    </w:rPr>
  </w:style>
  <w:style w:type="paragraph" w:customStyle="1" w:styleId="120">
    <w:name w:val="Основной текст (12)"/>
    <w:basedOn w:val="a"/>
    <w:link w:val="12"/>
    <w:rsid w:val="007064CA"/>
    <w:pPr>
      <w:spacing w:before="60" w:after="60" w:line="0" w:lineRule="atLeast"/>
      <w:ind w:firstLine="0"/>
    </w:pPr>
    <w:rPr>
      <w:rFonts w:eastAsia="Times New Roman"/>
      <w:sz w:val="20"/>
      <w:szCs w:val="20"/>
      <w:lang w:eastAsia="ru-RU"/>
    </w:rPr>
  </w:style>
  <w:style w:type="table" w:styleId="a4">
    <w:name w:val="Table Grid"/>
    <w:basedOn w:val="a1"/>
    <w:uiPriority w:val="59"/>
    <w:rsid w:val="007064C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B57B82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57B82"/>
  </w:style>
  <w:style w:type="character" w:styleId="a6">
    <w:name w:val="Hyperlink"/>
    <w:uiPriority w:val="99"/>
    <w:unhideWhenUsed/>
    <w:rsid w:val="008B0AAE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C93BC3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Style3">
    <w:name w:val="Style3"/>
    <w:basedOn w:val="a"/>
    <w:rsid w:val="00C93BC3"/>
    <w:pPr>
      <w:widowControl w:val="0"/>
      <w:autoSpaceDE w:val="0"/>
      <w:autoSpaceDN w:val="0"/>
      <w:adjustRightInd w:val="0"/>
      <w:spacing w:line="482" w:lineRule="exact"/>
      <w:ind w:firstLine="0"/>
      <w:jc w:val="center"/>
    </w:pPr>
    <w:rPr>
      <w:rFonts w:eastAsia="Times New Roman"/>
      <w:sz w:val="24"/>
      <w:szCs w:val="24"/>
      <w:lang w:eastAsia="ru-RU"/>
    </w:rPr>
  </w:style>
  <w:style w:type="character" w:customStyle="1" w:styleId="FontStyle139">
    <w:name w:val="Font Style139"/>
    <w:basedOn w:val="a0"/>
    <w:rsid w:val="00C93BC3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a7">
    <w:name w:val="Название Знак"/>
    <w:basedOn w:val="a0"/>
    <w:link w:val="a8"/>
    <w:locked/>
    <w:rsid w:val="00C93BC3"/>
    <w:rPr>
      <w:b/>
      <w:bCs/>
      <w:sz w:val="24"/>
      <w:szCs w:val="24"/>
    </w:rPr>
  </w:style>
  <w:style w:type="paragraph" w:styleId="a8">
    <w:name w:val="Title"/>
    <w:basedOn w:val="a"/>
    <w:link w:val="a7"/>
    <w:qFormat/>
    <w:rsid w:val="00C93BC3"/>
    <w:pPr>
      <w:spacing w:line="240" w:lineRule="auto"/>
      <w:ind w:firstLine="0"/>
      <w:jc w:val="center"/>
    </w:pPr>
    <w:rPr>
      <w:rFonts w:ascii="Calibri" w:hAnsi="Calibri"/>
      <w:b/>
      <w:bCs/>
      <w:sz w:val="24"/>
      <w:szCs w:val="24"/>
      <w:lang w:eastAsia="ru-RU"/>
    </w:rPr>
  </w:style>
  <w:style w:type="character" w:customStyle="1" w:styleId="11">
    <w:name w:val="Название Знак1"/>
    <w:basedOn w:val="a0"/>
    <w:uiPriority w:val="10"/>
    <w:rsid w:val="00C93BC3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customStyle="1" w:styleId="13">
    <w:name w:val="Красная строка1"/>
    <w:basedOn w:val="a9"/>
    <w:rsid w:val="00511850"/>
    <w:pPr>
      <w:widowControl w:val="0"/>
      <w:suppressAutoHyphens/>
      <w:spacing w:line="240" w:lineRule="auto"/>
      <w:ind w:firstLine="210"/>
      <w:jc w:val="left"/>
    </w:pPr>
    <w:rPr>
      <w:rFonts w:ascii="Arial" w:eastAsia="SimSun" w:hAnsi="Arial" w:cs="Mangal"/>
      <w:kern w:val="2"/>
      <w:sz w:val="20"/>
      <w:szCs w:val="24"/>
      <w:lang w:eastAsia="zh-CN" w:bidi="hi-IN"/>
    </w:rPr>
  </w:style>
  <w:style w:type="paragraph" w:customStyle="1" w:styleId="6">
    <w:name w:val="Основной текст (6)"/>
    <w:basedOn w:val="a"/>
    <w:rsid w:val="00511850"/>
    <w:pPr>
      <w:widowControl w:val="0"/>
      <w:suppressAutoHyphens/>
      <w:spacing w:after="420" w:line="180" w:lineRule="exact"/>
      <w:ind w:hanging="380"/>
      <w:jc w:val="left"/>
    </w:pPr>
    <w:rPr>
      <w:rFonts w:ascii="Arial" w:eastAsia="SimSun" w:hAnsi="Arial" w:cs="Mangal"/>
      <w:kern w:val="2"/>
      <w:sz w:val="19"/>
      <w:szCs w:val="19"/>
      <w:lang w:eastAsia="zh-CN" w:bidi="hi-IN"/>
    </w:rPr>
  </w:style>
  <w:style w:type="paragraph" w:styleId="a9">
    <w:name w:val="Body Text"/>
    <w:basedOn w:val="a"/>
    <w:link w:val="aa"/>
    <w:uiPriority w:val="99"/>
    <w:semiHidden/>
    <w:unhideWhenUsed/>
    <w:rsid w:val="00511850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511850"/>
    <w:rPr>
      <w:rFonts w:ascii="Times New Roman" w:hAnsi="Times New Roman"/>
      <w:sz w:val="28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68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887762-D5C2-4677-A91A-C25D36AF4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15</Pages>
  <Words>4690</Words>
  <Characters>26735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ДНС</cp:lastModifiedBy>
  <cp:revision>27</cp:revision>
  <dcterms:created xsi:type="dcterms:W3CDTF">2019-10-27T12:39:00Z</dcterms:created>
  <dcterms:modified xsi:type="dcterms:W3CDTF">2019-10-27T19:27:00Z</dcterms:modified>
</cp:coreProperties>
</file>