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8CE" w:rsidRPr="003C30A4" w:rsidRDefault="003C30A4" w:rsidP="003C30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Технологическая карта</w:t>
      </w:r>
    </w:p>
    <w:p w:rsidR="003C30A4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У</w:t>
      </w:r>
      <w:r w:rsidR="00054C6D"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читель</w:t>
      </w:r>
      <w:r w:rsidR="00054C6D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54C6D" w:rsidRPr="003C30A4">
        <w:rPr>
          <w:rFonts w:ascii="Times New Roman" w:hAnsi="Times New Roman" w:cs="Times New Roman"/>
          <w:sz w:val="24"/>
          <w:szCs w:val="24"/>
          <w:lang w:eastAsia="ru-RU"/>
        </w:rPr>
        <w:t>Туркова</w:t>
      </w:r>
      <w:proofErr w:type="spellEnd"/>
      <w:r w:rsidR="00054C6D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Людмила Васильевна</w:t>
      </w:r>
    </w:p>
    <w:p w:rsidR="003C30A4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Класс: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6</w:t>
      </w:r>
      <w:proofErr w:type="gramStart"/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F45C0A" w:rsidRPr="003C30A4" w:rsidRDefault="00F45C0A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Дата проведения: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38CE" w:rsidRPr="003C30A4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278B3" w:rsidRPr="003C30A4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D838CE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.2018 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>г.</w:t>
      </w:r>
    </w:p>
    <w:p w:rsidR="003C30A4" w:rsidRPr="003C30A4" w:rsidRDefault="003C30A4" w:rsidP="003C30A4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Место проведения:</w:t>
      </w:r>
      <w:r w:rsidRPr="003C30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  МОБУ «СОШ №72 с углубленным изучением математики».</w:t>
      </w:r>
    </w:p>
    <w:p w:rsidR="00BA06D8" w:rsidRPr="003C30A4" w:rsidRDefault="00BA06D8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 урока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:  </w:t>
      </w:r>
      <w:r w:rsidR="00D64532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Ведение мяча </w:t>
      </w:r>
      <w:r w:rsidR="00D838CE" w:rsidRPr="003C30A4">
        <w:rPr>
          <w:rFonts w:ascii="Times New Roman" w:hAnsi="Times New Roman" w:cs="Times New Roman"/>
          <w:sz w:val="24"/>
          <w:szCs w:val="24"/>
          <w:lang w:eastAsia="ru-RU"/>
        </w:rPr>
        <w:t>различными способами.</w:t>
      </w:r>
    </w:p>
    <w:p w:rsidR="00BA06D8" w:rsidRDefault="00BA06D8" w:rsidP="003C30A4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64532"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двигательных функций через технику ведения мяча в баскетболе.</w:t>
      </w:r>
    </w:p>
    <w:p w:rsidR="003C30A4" w:rsidRPr="003C30A4" w:rsidRDefault="003C30A4" w:rsidP="003C30A4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Инвентарь и оборудование: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баскетбольные мячи, стойки, свисток.</w:t>
      </w:r>
    </w:p>
    <w:p w:rsidR="003C30A4" w:rsidRDefault="00BA06D8" w:rsidP="003C30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BA06D8" w:rsidRPr="003C30A4" w:rsidRDefault="00BA06D8" w:rsidP="003C30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Образовательные: 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D64532" w:rsidRPr="003C30A4">
        <w:rPr>
          <w:rFonts w:ascii="Times New Roman" w:hAnsi="Times New Roman" w:cs="Times New Roman"/>
          <w:sz w:val="24"/>
          <w:szCs w:val="24"/>
          <w:lang w:eastAsia="ru-RU"/>
        </w:rPr>
        <w:t>совершенствование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ведения мяча </w:t>
      </w:r>
      <w:r w:rsidR="00D64532" w:rsidRPr="003C30A4">
        <w:rPr>
          <w:rFonts w:ascii="Times New Roman" w:hAnsi="Times New Roman" w:cs="Times New Roman"/>
          <w:sz w:val="24"/>
          <w:szCs w:val="24"/>
          <w:lang w:eastAsia="ru-RU"/>
        </w:rPr>
        <w:t>на месте и в движении.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совершенствовать технику передачи мяча двумя руками от груди</w:t>
      </w:r>
      <w:proofErr w:type="gramStart"/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совершенствовать технику перемещения приставным шагом в стойке баскетболиста;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обучать  детей подбору и организации подвижных игр с элементами баскетбола.</w:t>
      </w:r>
    </w:p>
    <w:p w:rsidR="00BA06D8" w:rsidRPr="003C30A4" w:rsidRDefault="00BA06D8" w:rsidP="003C30A4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    </w:t>
      </w:r>
      <w:r w:rsidRPr="003C30A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Физиологические: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содействовать развитию физических качеств (быстроты, выносливости, ловкости) и координационных способностей.</w:t>
      </w:r>
    </w:p>
    <w:p w:rsidR="00BA06D8" w:rsidRPr="003C30A4" w:rsidRDefault="00BA06D8" w:rsidP="003C30A4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     Воспитательные: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воспитывать потребность к развитию физических качеств;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содействовать развитию нравственно-волевых качеств;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формировать сознательное отношение при выполнении упражнений;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 воспитывать взаимопомощь, самостоятельность.</w:t>
      </w:r>
    </w:p>
    <w:p w:rsidR="00BA06D8" w:rsidRPr="003C30A4" w:rsidRDefault="003C30A4" w:rsidP="003C30A4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t>формирование навыков самостоятельной организации простейших соревнований по баскетболу.</w:t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A06D8" w:rsidRPr="003C30A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A06D8"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Предметные умения:</w:t>
      </w:r>
    </w:p>
    <w:p w:rsidR="00BA06D8" w:rsidRPr="00BA06D8" w:rsidRDefault="00BA06D8" w:rsidP="00BA06D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моделировать технику базовых способов передвижения с баскетбольным мячом;</w:t>
      </w:r>
    </w:p>
    <w:p w:rsidR="00BA06D8" w:rsidRPr="00BA06D8" w:rsidRDefault="00BA06D8" w:rsidP="00BA06D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универсальные умения контролировать скорость движения с мячом;</w:t>
      </w:r>
    </w:p>
    <w:p w:rsidR="00BA06D8" w:rsidRPr="00BA06D8" w:rsidRDefault="00BA06D8" w:rsidP="00BA06D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характерные ошибки в технике ведения, передачи и защиты мяча;</w:t>
      </w:r>
    </w:p>
    <w:p w:rsidR="00BA06D8" w:rsidRPr="00BA06D8" w:rsidRDefault="00BA06D8" w:rsidP="00BA06D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взаимодействовать в парах и группах при выполнении технических действий в  совершенствовании  техники баскетбола и играх с баскетбольным мячом;</w:t>
      </w:r>
    </w:p>
    <w:p w:rsidR="00BA06D8" w:rsidRPr="00BA06D8" w:rsidRDefault="00BA06D8" w:rsidP="00BA06D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адекватные решения в условиях игровой деятельности.</w:t>
      </w:r>
    </w:p>
    <w:p w:rsidR="00BA06D8" w:rsidRPr="00BA06D8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УУД:</w:t>
      </w:r>
    </w:p>
    <w:p w:rsidR="00BA06D8" w:rsidRPr="003C30A4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Личностные </w:t>
      </w:r>
      <w:r w:rsidR="00D64532"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предметные результаты</w:t>
      </w: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BA06D8" w:rsidRPr="003C30A4" w:rsidRDefault="00BA06D8" w:rsidP="00BA06D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ценить и принимать следующие базовые ценности: «добро», «терпение», «настоящий друг»;</w:t>
      </w:r>
    </w:p>
    <w:p w:rsidR="00BA06D8" w:rsidRPr="003C30A4" w:rsidRDefault="00BA06D8" w:rsidP="00BA06D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положительного  отношения к занятиям двигательной деятельностью,  достижения личностно значимых результатов в физическом совершенстве;</w:t>
      </w:r>
    </w:p>
    <w:p w:rsidR="00BA06D8" w:rsidRPr="003C30A4" w:rsidRDefault="00BA06D8" w:rsidP="00BA06D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:rsidR="00BA06D8" w:rsidRPr="003C30A4" w:rsidRDefault="00BA06D8" w:rsidP="00D838CE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64532"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Предметные результаты</w:t>
      </w:r>
      <w:r w:rsidR="004A4528"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BA06D8" w:rsidRPr="003C30A4" w:rsidRDefault="004A4528" w:rsidP="00BA06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поведения и выполнение действий по предупреждению травматизма: проявление активности в овладении двигательными навыками и умениями.</w:t>
      </w:r>
    </w:p>
    <w:p w:rsidR="00BA06D8" w:rsidRPr="003C30A4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Регулятивные учебные действия:</w:t>
      </w:r>
    </w:p>
    <w:p w:rsidR="00BA06D8" w:rsidRPr="003C30A4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1.    содействовать развитию быстроты реакции, координации движений, ловкости, силы;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 развивать творчество, инициативу в двигательных действиях;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 прививать интерес к здоровому образу жизни;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 способствовать повышению общего функционального состояния организма;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 способствовать формированию опорно-двигательного аппарата и правильной осанки</w:t>
      </w:r>
    </w:p>
    <w:p w:rsidR="00BA06D8" w:rsidRPr="003C30A4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3"/>
      <w:bookmarkEnd w:id="0"/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Коммуникативные учебные действия: </w:t>
      </w:r>
    </w:p>
    <w:p w:rsidR="00BA06D8" w:rsidRPr="003C30A4" w:rsidRDefault="00BA06D8" w:rsidP="00BA0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1.     воспитывать доброжелательные отношения между детьми в </w:t>
      </w:r>
      <w:proofErr w:type="gramStart"/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совместной</w:t>
      </w:r>
      <w:proofErr w:type="gramEnd"/>
    </w:p>
    <w:p w:rsidR="00BA06D8" w:rsidRPr="003C30A4" w:rsidRDefault="00BA06D8" w:rsidP="00BA06D8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двигательной деятельности;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 прививать детям стойкий интерес к подвижным играм, поддерживать в них жизненный оптимизм и здоровый соревновательный дух, поощрять творчество и разнообразную двигательную деятельность;</w:t>
      </w:r>
    </w:p>
    <w:p w:rsidR="00BA06D8" w:rsidRPr="003C30A4" w:rsidRDefault="00BA06D8" w:rsidP="00BA06D8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 участвовать в диалоге; слушать и понимать других, высказывать свою точку зрения на события, поступки.</w:t>
      </w:r>
    </w:p>
    <w:p w:rsidR="003C30A4" w:rsidRDefault="003C30A4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0A4" w:rsidRPr="00BA06D8" w:rsidRDefault="003C30A4" w:rsidP="00BA06D8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6D8" w:rsidRPr="00BA06D8" w:rsidRDefault="00BA06D8" w:rsidP="00BA06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Ход урока:</w:t>
      </w:r>
    </w:p>
    <w:tbl>
      <w:tblPr>
        <w:tblW w:w="0" w:type="auto"/>
        <w:jc w:val="center"/>
        <w:tblCellSpacing w:w="7" w:type="dxa"/>
        <w:tblInd w:w="-105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043"/>
        <w:gridCol w:w="4111"/>
        <w:gridCol w:w="992"/>
        <w:gridCol w:w="3118"/>
        <w:gridCol w:w="2610"/>
        <w:gridCol w:w="2610"/>
      </w:tblGrid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 урока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замечания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Примечание 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 Подготовительная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12 минут.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8A75FE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8A75FE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EE7020"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Построение класса в шеренгу, раппорт физорга, приветствие учащихся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 xml:space="preserve">Вы любите играть? 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-Какие спортивные игры вы знаете?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proofErr w:type="gramEnd"/>
            <w:r w:rsidRPr="008A75FE">
              <w:rPr>
                <w:rFonts w:ascii="Times New Roman" w:hAnsi="Times New Roman" w:cs="Times New Roman"/>
                <w:sz w:val="24"/>
                <w:szCs w:val="24"/>
              </w:rPr>
              <w:t xml:space="preserve"> какой игры мы уже разучивали на уроке?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-А что у меня в руке? (мяч)</w:t>
            </w:r>
            <w:proofErr w:type="gramStart"/>
            <w:r w:rsidRPr="008A75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A75FE">
              <w:rPr>
                <w:rFonts w:ascii="Times New Roman" w:hAnsi="Times New Roman" w:cs="Times New Roman"/>
                <w:sz w:val="24"/>
                <w:szCs w:val="24"/>
              </w:rPr>
              <w:t xml:space="preserve"> а какой?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-что мы делали на прошлом уроке?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 А сегодня мы продолжить что?</w:t>
            </w: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020" w:rsidRDefault="00EE7020" w:rsidP="008A75F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умения и </w:t>
            </w:r>
            <w:proofErr w:type="gramStart"/>
            <w:r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</w:t>
            </w:r>
            <w:proofErr w:type="gramEnd"/>
            <w:r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на предыдущих уроках.</w:t>
            </w:r>
          </w:p>
          <w:p w:rsidR="00EE7020" w:rsidRPr="008A75FE" w:rsidRDefault="00EE7020" w:rsidP="008A75F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Pr="008A75FE" w:rsidRDefault="00EE7020" w:rsidP="008A75F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ученикам:</w:t>
            </w:r>
          </w:p>
          <w:p w:rsidR="00EE7020" w:rsidRDefault="00EE7020" w:rsidP="008A75F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из вас может сформулировать тему нашего урока?</w:t>
            </w:r>
          </w:p>
          <w:p w:rsidR="00EE7020" w:rsidRPr="008A75FE" w:rsidRDefault="00EE7020" w:rsidP="008A75F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Pr="008A75FE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-С чего начинается каждый урок физической культуры?</w:t>
            </w:r>
          </w:p>
          <w:p w:rsidR="00EE7020" w:rsidRDefault="00EE7020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A75FE">
              <w:rPr>
                <w:rFonts w:ascii="Times New Roman" w:hAnsi="Times New Roman" w:cs="Times New Roman"/>
                <w:sz w:val="24"/>
                <w:szCs w:val="24"/>
              </w:rPr>
              <w:t>- Для чего нужна разминка</w:t>
            </w:r>
          </w:p>
          <w:p w:rsidR="008D0FC4" w:rsidRPr="008A75FE" w:rsidRDefault="008D0FC4" w:rsidP="008A75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Т/б. при разминк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интервал, в затылок друг другу, из строя не выходить, не обгонять!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63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C5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ети строятся в одну шеренгу,</w:t>
            </w: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Впереди мальчики по росту, за ними девочки по росту.</w:t>
            </w: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C12" w:rsidRPr="00BA06D8" w:rsidRDefault="005C5C12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интервал 2 шага, в затылок друг другу, из строя не выходить, не обгонять!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организм функционально к работе.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вдоль тела, спины прямые, ноги вместе.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Физорг: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Класс! Равняйсь! Смирно! По порядку рассчитайсь!</w:t>
            </w:r>
          </w:p>
          <w:p w:rsidR="00EE7020" w:rsidRPr="00BA06D8" w:rsidRDefault="00EE7020" w:rsidP="005C5C12">
            <w:pPr>
              <w:pStyle w:val="a5"/>
              <w:jc w:val="both"/>
            </w:pPr>
            <w:r w:rsidRPr="00095588">
              <w:rPr>
                <w:color w:val="auto"/>
                <w:sz w:val="28"/>
                <w:szCs w:val="28"/>
              </w:rPr>
              <w:t>-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хором отвечают.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Учитель: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из вас сможет назвать физические качества, которые развивает игра баскетбол? Обоснуйте.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поднимают руку и по жесту учителя по очереди дают ответы.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EF764B" w:rsidRDefault="00EE7020" w:rsidP="00EF7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УДД: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1.Слушать и слышать друг друга.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УДД</w:t>
            </w: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1.Соблюдать правила выполнения.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УДД</w:t>
            </w: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1.Выполнять упражнения.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Познавательные УДД</w:t>
            </w: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F764B" w:rsidRPr="00EF764B" w:rsidRDefault="00EF764B" w:rsidP="00EF764B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6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1.Поиск информации.</w:t>
            </w:r>
          </w:p>
          <w:p w:rsidR="00EF764B" w:rsidRPr="00BA06D8" w:rsidRDefault="00EF764B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rHeight w:val="855"/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E7020"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EE7020" w:rsidRPr="00BA0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Динамическая и статическая разминка.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E7020"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направляющим по залу: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Ходьба и бег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носках, на   пятках, на внутренней и внешней стороне стопы,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полуприсяде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присяде</w:t>
            </w:r>
            <w:proofErr w:type="spellEnd"/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7020" w:rsidRPr="00B6757D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lang w:eastAsia="ru-RU"/>
              </w:rPr>
              <w:t> </w:t>
            </w: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специальные упражнения баскетболиста: передвижения приставным шагом, чередование видов приставных шагов по звуковому сигналу;                    - бег с высоким подниманием бедра, с захлёстыванием голени, </w:t>
            </w:r>
            <w:proofErr w:type="spellStart"/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скрестным</w:t>
            </w:r>
            <w:proofErr w:type="spellEnd"/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шагом.</w:t>
            </w:r>
          </w:p>
          <w:p w:rsidR="00EE7020" w:rsidRPr="00B6757D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-Бег в колонне;</w:t>
            </w:r>
          </w:p>
          <w:p w:rsidR="00EE7020" w:rsidRPr="00B6757D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-Ходьба; упражнения на восстановление дыхания-</w:t>
            </w:r>
          </w:p>
          <w:p w:rsidR="00EE7020" w:rsidRPr="00B6757D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 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руки</w:t>
            </w: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через стороны поднять вверх, вдох;</w:t>
            </w:r>
          </w:p>
          <w:p w:rsidR="00EE7020" w:rsidRPr="00B6757D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5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3-4  -руки вниз, выдох.</w:t>
            </w:r>
          </w:p>
          <w:p w:rsidR="00EE7020" w:rsidRPr="00F30AA9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 xml:space="preserve">  </w:t>
            </w:r>
            <w:r w:rsidRPr="00F30A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–Какие мышцы мы с вами сейчас размяли?                                    </w:t>
            </w:r>
          </w:p>
          <w:p w:rsidR="00EE7020" w:rsidRPr="00F30AA9" w:rsidRDefault="00EE7020" w:rsidP="00B675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30A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F30A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gramEnd"/>
            <w:r w:rsidRPr="00F30A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ещё осталось размять?</w:t>
            </w:r>
          </w:p>
          <w:p w:rsidR="00EE7020" w:rsidRPr="00BA06D8" w:rsidRDefault="00EE7020" w:rsidP="00B6757D">
            <w:pPr>
              <w:pStyle w:val="a6"/>
              <w:rPr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выполняются в движении по кругу с соблюдением дистанции.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как упражнение для укрепления стопы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и бег с одновременным выполнением упражнений по заданию учителя (на внимание, укрепление стопы, формирование осанки)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постепенно увеличить.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Динамическая разминка выполняется без счета по команде учителя (словесной или звуковой)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F30A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команде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направляющего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асчёт и перестроение в три колонны.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строевые команды и упражнения изучены ранее на уроках, начиная с 1 класса.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команде учителя строевые упражнения выполняются четко под счет.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Статическая разминка (проводит учащийся).</w:t>
            </w:r>
            <w:r w:rsidR="00D63625"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шейного отдела вниз до стоп. Заканчивается разминка приседаниями и прыжками.</w:t>
            </w:r>
          </w:p>
          <w:p w:rsidR="00EE7020" w:rsidRPr="0045693D" w:rsidRDefault="00EE7020" w:rsidP="0045693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Первое упражнение показывает учитель, затем ученик и т.д. (по анатомическому признаку). Спросить у ребят для чего мы выполняли упражнения.</w:t>
            </w:r>
          </w:p>
          <w:p w:rsidR="00EE7020" w:rsidRDefault="00EE7020" w:rsidP="0045693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Pr="0045693D" w:rsidRDefault="00EE7020" w:rsidP="0045693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5мин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251AA8" w:rsidRDefault="00EE7020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lang w:eastAsia="ru-RU"/>
              </w:rPr>
              <w:t> </w:t>
            </w:r>
            <w:r w:rsidRPr="00251A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Учащийся, который </w:t>
            </w:r>
            <w:proofErr w:type="gramStart"/>
            <w:r w:rsidRPr="00251A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проводит разминку должен</w:t>
            </w:r>
            <w:proofErr w:type="gramEnd"/>
            <w:r w:rsidRPr="00251A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знать последовательность и правила проведения разминки.</w:t>
            </w:r>
          </w:p>
          <w:p w:rsidR="00251AA8" w:rsidRPr="00251AA8" w:rsidRDefault="00251AA8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01FD4">
            <w:pPr>
              <w:pStyle w:val="a6"/>
              <w:rPr>
                <w:lang w:eastAsia="ru-RU"/>
              </w:rPr>
            </w:pPr>
          </w:p>
          <w:p w:rsidR="00251AA8" w:rsidRPr="0045693D" w:rsidRDefault="00251AA8" w:rsidP="00251AA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 и объяснять упражнения с различных исходных положений, следить за выполнением упражнений, исправлять индивидуальные ошибки.</w:t>
            </w:r>
          </w:p>
          <w:p w:rsidR="00251AA8" w:rsidRPr="0045693D" w:rsidRDefault="00251AA8" w:rsidP="00251AA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Подготовить организм к предстоящей работе.</w:t>
            </w:r>
          </w:p>
          <w:p w:rsidR="00251AA8" w:rsidRPr="00BA06D8" w:rsidRDefault="00251AA8" w:rsidP="00201FD4">
            <w:pPr>
              <w:pStyle w:val="a6"/>
              <w:rPr>
                <w:lang w:eastAsia="ru-RU"/>
              </w:rPr>
            </w:pP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1FD4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Статическая разминка проводится учащимися класса по назначению физоргом.</w:t>
            </w:r>
          </w:p>
          <w:p w:rsidR="00201FD4" w:rsidRPr="0045693D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Создать эмоциональный настрой, ознакомить учащихся с задачами урока, обратить внимание на готовность и осанку учащихся.</w:t>
            </w:r>
          </w:p>
          <w:p w:rsidR="00201FD4" w:rsidRDefault="00201FD4" w:rsidP="00201FD4">
            <w:pPr>
              <w:pStyle w:val="a6"/>
              <w:rPr>
                <w:lang w:eastAsia="ru-RU"/>
              </w:rPr>
            </w:pPr>
          </w:p>
          <w:p w:rsidR="00201FD4" w:rsidRPr="0045693D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Выявить уровень знаний.</w:t>
            </w:r>
          </w:p>
          <w:p w:rsidR="00201FD4" w:rsidRPr="00BA06D8" w:rsidRDefault="00201FD4" w:rsidP="00201FD4">
            <w:pPr>
              <w:pStyle w:val="a6"/>
              <w:rPr>
                <w:lang w:eastAsia="ru-RU"/>
              </w:rPr>
            </w:pPr>
            <w:r w:rsidRPr="004569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Развить физические качества, двигательные навыки. Повтор упражнений 6 раз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дыхание.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три счета медленно вдыхаем, задерживаем дыхание, на счет четыре очень медленный  выдох.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-Руки вперед, в стороны (ладошки показали солнышку), головушки подняли вверх, глазки закрыли, на носочки встали.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выполняются медленно. Повторить 2-3 раза.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Наблюдать, чтоб учащиеся выполняли дыхательные упражнения строго  и правильно. Упражнения помогают восстановить </w:t>
            </w:r>
            <w:proofErr w:type="gramStart"/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силы</w:t>
            </w:r>
            <w:proofErr w:type="gramEnd"/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потраченные на прыжки и восстановить дыхание.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FB270A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 Основная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30 минут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</w:t>
            </w: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251AA8" w:rsidRDefault="00EE7020" w:rsidP="00201F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AA8">
              <w:rPr>
                <w:b/>
                <w:lang w:eastAsia="ru-RU"/>
              </w:rPr>
              <w:t>1</w:t>
            </w:r>
            <w:r w:rsidRPr="00251AA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Инструктаж по технике безопасности.</w:t>
            </w:r>
          </w:p>
          <w:p w:rsidR="00EE7020" w:rsidRPr="00251AA8" w:rsidRDefault="00EE7020" w:rsidP="00201F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AA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P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01FD4" w:rsidRPr="00FB270A" w:rsidRDefault="00EE7020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1AA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  <w:r w:rsidR="00201FD4"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Техника ведения мяча. Рассказ. Ведение выполняется последовательными толчкообразными движениями кисти, за счет сгибания и разгибания руки в локтевом суставе и мягкого направляющего толчка пальцами. Кисть с широко расставленными пальцами как бы подхватывает мяч при его отскоке от пола и сопровождает движение мяча вверх. Ноги немного согнуты, туловище чуть наклонено в сторону ведения. Показ.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Перестроение в колонну по два.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ведение мяча на месте правой и левой рукой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-поочередное ведение мяча </w:t>
            </w:r>
          </w:p>
          <w:p w:rsidR="00EE7020" w:rsidRPr="00201FD4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ведение мяча в движении с последующей передачей мяча партнеру по сигналу изученным способом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двумя руками от груди.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3мин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01FD4" w:rsidRDefault="00201FD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мин.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Следить, чтобы дети: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выставляли пальцы вперед навстречу передачи.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передавали  мяч резко с близкого расстояния.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передавали  мяч точно с оптимальной силой.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 передавали  мяч, если его </w:t>
            </w: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видит партнер.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Ошибки: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-пальцы не раскрыты (кисти расставить широко),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шлепающее движение по мячу (толчкообразные движения сопровождают мяч при отскоке от пола).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отсутствует работа ног (ноги чуть согнуты).</w:t>
            </w:r>
          </w:p>
          <w:p w:rsidR="00201FD4" w:rsidRPr="00FB270A" w:rsidRDefault="00201FD4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27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ведение мяча в движении с последующей передачей мяча партнеру по сигналу изученным способом</w:t>
            </w:r>
          </w:p>
          <w:p w:rsidR="00EE7020" w:rsidRPr="00BA06D8" w:rsidRDefault="00EE7020" w:rsidP="00201FD4">
            <w:pPr>
              <w:pStyle w:val="a6"/>
              <w:rPr>
                <w:lang w:eastAsia="ru-RU"/>
              </w:rPr>
            </w:pP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 начинают выполнять  и заканчивают по сигналу  учителя.</w:t>
            </w:r>
          </w:p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 стойку баскетболиста. Обратить внимание. Чтобы кисти рук располагались на поверхности мяча, Исключить шлепки по мячу вместо активных его толчков.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Default="001E79A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Default="001E79A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Default="001E79A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Pr="00061355" w:rsidRDefault="001E79A9" w:rsidP="001E79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1E79A9" w:rsidRPr="00201FD4" w:rsidRDefault="001E79A9" w:rsidP="001E79A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1F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Личностные УДД:</w:t>
            </w:r>
          </w:p>
          <w:p w:rsidR="001E79A9" w:rsidRPr="001E79A9" w:rsidRDefault="001E79A9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1.Взаимодействие со сверстниками на основе взаимопомощи.</w:t>
            </w:r>
          </w:p>
          <w:p w:rsidR="001E79A9" w:rsidRDefault="001E79A9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2.Формировать умение проявлять </w:t>
            </w: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дисциплинированность и упорство в достижении поставленной цели.</w:t>
            </w:r>
          </w:p>
          <w:p w:rsidR="00201FD4" w:rsidRPr="001E79A9" w:rsidRDefault="00201FD4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Pr="00201FD4" w:rsidRDefault="001E79A9" w:rsidP="001E79A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1F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 УДД:</w:t>
            </w:r>
          </w:p>
          <w:p w:rsidR="001E79A9" w:rsidRDefault="001E79A9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1.Развивает способность к распределению внимания.</w:t>
            </w:r>
          </w:p>
          <w:p w:rsidR="00201FD4" w:rsidRPr="001E79A9" w:rsidRDefault="00201FD4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Pr="00201FD4" w:rsidRDefault="001E79A9" w:rsidP="001E79A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1F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УДД:</w:t>
            </w:r>
          </w:p>
          <w:p w:rsidR="001E79A9" w:rsidRDefault="001E79A9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1.Оказывать взаимопомощь и осуществлять взаимный контроль.</w:t>
            </w:r>
          </w:p>
          <w:p w:rsidR="00201FD4" w:rsidRPr="001E79A9" w:rsidRDefault="00201FD4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E79A9" w:rsidRPr="00201FD4" w:rsidRDefault="001E79A9" w:rsidP="001E79A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1FD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Регулятивные УДД:</w:t>
            </w:r>
          </w:p>
          <w:p w:rsidR="001E79A9" w:rsidRPr="001E79A9" w:rsidRDefault="001E79A9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1.Уметь технически правильно выполнить двигательные действия.</w:t>
            </w:r>
          </w:p>
          <w:p w:rsidR="001E79A9" w:rsidRPr="00E62D39" w:rsidRDefault="001E79A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20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201FD4" w:rsidRDefault="00EE7020" w:rsidP="00201FD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1F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Передача баскетбольного мяча в парах на месте:</w:t>
            </w: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-с</w:t>
            </w:r>
            <w:r w:rsidR="00201FD4" w:rsidRPr="00201F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овершенствование  способов </w:t>
            </w:r>
          </w:p>
          <w:p w:rsidR="00201FD4" w:rsidRPr="00201FD4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="00201FD4" w:rsidRPr="00201F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ловли мяча: </w:t>
            </w:r>
          </w:p>
          <w:p w:rsidR="00201FD4" w:rsidRPr="00201FD4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="00201FD4" w:rsidRPr="00201F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двумя руками, одной.              </w:t>
            </w:r>
          </w:p>
          <w:p w:rsidR="00E62D39" w:rsidRDefault="00201FD4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1F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высокого, на уровне груди, низкого, катящегося, с низкого отскока</w:t>
            </w:r>
            <w:r w:rsidR="00251A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Pr="00251AA8" w:rsidRDefault="00251AA8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F764B" w:rsidRDefault="00EE7020" w:rsidP="00251A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. Классификация передач двумя руками от груди.</w:t>
            </w:r>
          </w:p>
          <w:p w:rsidR="00EE7020" w:rsidRDefault="00EF764B" w:rsidP="00251AA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EE7020"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передача мяча  двумя руками от груди.</w:t>
            </w: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Default="00E62D39" w:rsidP="00EF764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Pr="00EF764B" w:rsidRDefault="00E62D39" w:rsidP="00EF7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62D39" w:rsidRP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Эстафеты «</w:t>
            </w:r>
            <w:r w:rsidR="008D0F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баскетболистам</w:t>
            </w: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62D39" w:rsidRP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1.Придумать название команд.</w:t>
            </w:r>
          </w:p>
          <w:p w:rsidR="00E62D39" w:rsidRP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2.Передача мяча в колонне сверху.</w:t>
            </w:r>
          </w:p>
          <w:p w:rsidR="00E62D39" w:rsidRP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3.Ведение мяча.</w:t>
            </w:r>
          </w:p>
          <w:p w:rsidR="00E62D39" w:rsidRPr="00E62D39" w:rsidRDefault="00E62D39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2D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4.Передача мяча снизу</w:t>
            </w:r>
          </w:p>
          <w:p w:rsidR="00EE7020" w:rsidRPr="00BA06D8" w:rsidRDefault="00EE7020" w:rsidP="00E62D3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 мин.</w:t>
            </w: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FC4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мин.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Смотрим вверх, на мяч. Шагаем вперед попеременно правой и левой</w:t>
            </w: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Default="00EE7020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AA8" w:rsidRDefault="00251AA8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Встречать летящий мяч, нужно выпрямить руки вперед. Кисти с широко расставленными пальцами образуют воронку.</w:t>
            </w: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момент касания ладоней:</w:t>
            </w: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мяч захватывается кончиками пальцев.</w:t>
            </w: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локти сгибаются.</w:t>
            </w:r>
          </w:p>
          <w:p w:rsidR="00EE7020" w:rsidRPr="00EE7020" w:rsidRDefault="00EE7020" w:rsidP="00EE70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мяч подтягивается к груди.</w:t>
            </w:r>
          </w:p>
          <w:p w:rsidR="00EE7020" w:rsidRPr="00BA06D8" w:rsidRDefault="00EE7020" w:rsidP="00EE7020">
            <w:pPr>
              <w:pStyle w:val="a6"/>
              <w:rPr>
                <w:lang w:eastAsia="ru-RU"/>
              </w:rPr>
            </w:pPr>
            <w:r w:rsidRPr="00EE7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одновременно сгибаются ноги</w:t>
            </w:r>
            <w:r w:rsidRPr="00BA06D8">
              <w:rPr>
                <w:lang w:eastAsia="ru-RU"/>
              </w:rPr>
              <w:t>.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Словесный, наглядный,  метод упражнений.</w:t>
            </w:r>
          </w:p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правильностью выполнения упражнений, оказывать индивидуальную консультацию.</w:t>
            </w:r>
          </w:p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точностью передачи.</w:t>
            </w:r>
          </w:p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E7020" w:rsidRPr="00BA06D8" w:rsidRDefault="00EE7020" w:rsidP="00433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020" w:rsidRPr="00E62D39" w:rsidRDefault="00EE7020" w:rsidP="00E62D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FC4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D0F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Заключительная часть 3 мин.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0FC4" w:rsidRPr="00BA06D8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0FC4" w:rsidRDefault="008D0FC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25" w:rsidRPr="00BA06D8" w:rsidTr="00EE7020">
        <w:trPr>
          <w:tblCellSpacing w:w="7" w:type="dxa"/>
          <w:jc w:val="center"/>
        </w:trPr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625" w:rsidRPr="008D0FC4" w:rsidRDefault="00D63625" w:rsidP="008D0F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D0F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3.Итог урока. Рефлексия деятельности.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Домашнее задание: приседание «пистолет»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 на внимание «</w:t>
            </w:r>
            <w:r w:rsidR="004267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Танки, самолёты</w:t>
            </w: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 урока – опрос детей: чему научились на уроке.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1.Кому понравилось на уроке?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2.Что не понравилось на уроке?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3.Назовите самый интересный момент урока?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4.Назовите самый сложный момент урока? Самостоятельное оценивание своей работы учеником.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Выставление оценок.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Имитация ведения мяча – 20 раз на правую и левую руку.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оценивать деятельность ученика не только по конечному результату, но и по процессу его достижения.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осуществить самооценку собственной деятельности, соотносят цель и результаты.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УДД:</w:t>
            </w:r>
          </w:p>
          <w:p w:rsidR="00D63625" w:rsidRPr="001E79A9" w:rsidRDefault="00D63625" w:rsidP="001E79A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1.Формировать сознательное отношение к собственным успехам/неудачам.</w:t>
            </w:r>
          </w:p>
          <w:p w:rsidR="00D63625" w:rsidRPr="005C5C12" w:rsidRDefault="00D63625" w:rsidP="005C5C1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2.Оценивать результаты работы на уроке.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Pr="00BA06D8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63625"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выполняют в спокойном темпе, с закрытыми глазами.</w:t>
            </w:r>
          </w:p>
        </w:tc>
        <w:tc>
          <w:tcPr>
            <w:tcW w:w="2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дыхания и оптимизация ЧСС.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организма в оптимальное для следующей деятельности состояние.</w:t>
            </w:r>
          </w:p>
          <w:p w:rsidR="00D63625" w:rsidRPr="00BA06D8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2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3625" w:rsidRDefault="00D63625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Pr="001E79A9" w:rsidRDefault="00426774" w:rsidP="004267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УДД:</w:t>
            </w:r>
          </w:p>
          <w:p w:rsidR="00426774" w:rsidRPr="001E79A9" w:rsidRDefault="00426774" w:rsidP="004267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1.Формировать сознательное отношение к собственным успехам/неудачам.</w:t>
            </w:r>
          </w:p>
          <w:p w:rsidR="00426774" w:rsidRPr="001E79A9" w:rsidRDefault="00426774" w:rsidP="004267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79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2.Оценивать результаты работы на уроке.</w:t>
            </w:r>
          </w:p>
          <w:p w:rsidR="00426774" w:rsidRPr="001E79A9" w:rsidRDefault="00426774" w:rsidP="004267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26774" w:rsidRPr="00BA06D8" w:rsidRDefault="00426774" w:rsidP="00BA06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7882" w:rsidRDefault="00697882" w:rsidP="003116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882" w:rsidRDefault="0069788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12" w:rsidRDefault="005C5C12" w:rsidP="00433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6D8" w:rsidRDefault="00BA06D8" w:rsidP="005B0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38CE" w:rsidRPr="00D838CE" w:rsidRDefault="00D838CE" w:rsidP="005B0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BCE" w:rsidRDefault="00D81BCE" w:rsidP="00D81B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Самоанализ урока физической культуры. </w:t>
      </w:r>
    </w:p>
    <w:p w:rsidR="00F965FC" w:rsidRPr="003C30A4" w:rsidRDefault="00F965FC" w:rsidP="00F965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Учитель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30A4">
        <w:rPr>
          <w:rFonts w:ascii="Times New Roman" w:hAnsi="Times New Roman" w:cs="Times New Roman"/>
          <w:sz w:val="24"/>
          <w:szCs w:val="24"/>
          <w:lang w:eastAsia="ru-RU"/>
        </w:rPr>
        <w:t>Туркова</w:t>
      </w:r>
      <w:proofErr w:type="spellEnd"/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Людмила Васильевна</w:t>
      </w:r>
    </w:p>
    <w:p w:rsidR="00F965FC" w:rsidRPr="003C30A4" w:rsidRDefault="00F965FC" w:rsidP="00F965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Класс: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6</w:t>
      </w:r>
      <w:proofErr w:type="gramStart"/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F965FC" w:rsidRPr="003C30A4" w:rsidRDefault="00F965FC" w:rsidP="00F965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sz w:val="24"/>
          <w:szCs w:val="24"/>
          <w:lang w:eastAsia="ru-RU"/>
        </w:rPr>
        <w:t>Дата проведения: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23.10.2018 г.</w:t>
      </w:r>
    </w:p>
    <w:p w:rsidR="00F965FC" w:rsidRPr="003C30A4" w:rsidRDefault="00F965FC" w:rsidP="00F965F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Место проведения:</w:t>
      </w:r>
      <w:r w:rsidRPr="003C30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  МОБУ «СОШ №72 с углубленным изучением математики».</w:t>
      </w:r>
    </w:p>
    <w:p w:rsidR="00F965FC" w:rsidRPr="003C30A4" w:rsidRDefault="00F965FC" w:rsidP="00F965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 урока</w:t>
      </w:r>
      <w:r w:rsidRPr="003C30A4">
        <w:rPr>
          <w:rFonts w:ascii="Times New Roman" w:hAnsi="Times New Roman" w:cs="Times New Roman"/>
          <w:sz w:val="24"/>
          <w:szCs w:val="24"/>
          <w:lang w:eastAsia="ru-RU"/>
        </w:rPr>
        <w:t>:  Ведение мяча различными способами.</w:t>
      </w:r>
    </w:p>
    <w:p w:rsidR="00F965FC" w:rsidRDefault="00F965FC" w:rsidP="00F965F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двигательных функций через технику ведения мяча в баскетболе.</w:t>
      </w:r>
    </w:p>
    <w:p w:rsidR="00B20A15" w:rsidRDefault="00F965FC" w:rsidP="00B20A1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0A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Инвентарь и оборудование:</w:t>
      </w:r>
      <w:r w:rsidRPr="003C3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баскетбольные мячи, стойки, свисток.</w:t>
      </w:r>
    </w:p>
    <w:p w:rsidR="00B20A15" w:rsidRPr="00D81BCE" w:rsidRDefault="00B20A15" w:rsidP="00B20A1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результаты: 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</w:t>
      </w:r>
      <w:proofErr w:type="gramEnd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ученик научится</w:t>
      </w:r>
    </w:p>
    <w:p w:rsidR="00B20A15" w:rsidRPr="00D81BCE" w:rsidRDefault="00B20A15" w:rsidP="00B20A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моделировать технику базовых способов ведения, передачи, защиты и бросков баскетбольного мяча</w:t>
      </w:r>
      <w:proofErr w:type="gramStart"/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B20A15" w:rsidRPr="00D81BCE" w:rsidRDefault="00B20A15" w:rsidP="00B20A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универсальные умения контролировать свою работу в парах и группах;</w:t>
      </w:r>
    </w:p>
    <w:p w:rsidR="00B20A15" w:rsidRPr="00D81BCE" w:rsidRDefault="00B20A15" w:rsidP="00B20A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характерные ошибки в технике выполнения бросков и передач;</w:t>
      </w:r>
    </w:p>
    <w:p w:rsidR="00B20A15" w:rsidRPr="00D81BCE" w:rsidRDefault="00B20A15" w:rsidP="00B20A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взаимодействовать в парах и группах при выполнении технических действий в играх;</w:t>
      </w:r>
    </w:p>
    <w:p w:rsidR="00B20A15" w:rsidRPr="00D81BCE" w:rsidRDefault="00B20A15" w:rsidP="00B20A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принимать адекватные решения в условиях игровой деятельности;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 получит возможность научиться:</w:t>
      </w:r>
    </w:p>
    <w:p w:rsidR="00B20A15" w:rsidRPr="00D81BCE" w:rsidRDefault="00B20A15" w:rsidP="00B20A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диалоге, учитывать разные мнения и стремиться к координации различных позиций в сотрудничестве.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proofErr w:type="gramEnd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</w:p>
    <w:p w:rsidR="00B20A15" w:rsidRPr="00D81BCE" w:rsidRDefault="00B20A15" w:rsidP="00B20A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научится  ценить и принимать следующие базовые ценности: «добро», «терпение»,</w:t>
      </w:r>
    </w:p>
    <w:p w:rsidR="00B20A15" w:rsidRPr="00D81BCE" w:rsidRDefault="00B20A15" w:rsidP="00B20A15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«настоящий друг»;</w:t>
      </w:r>
    </w:p>
    <w:p w:rsidR="00B20A15" w:rsidRPr="00D81BCE" w:rsidRDefault="00B20A15" w:rsidP="00B20A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положительное  отношение к занятиям двигательной деятельностью,  достижения личностно значимых результатов в физическом совершенстве.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Универсальные учебные действия: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</w:t>
      </w:r>
      <w:proofErr w:type="gramEnd"/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 ученик</w:t>
      </w:r>
    </w:p>
    <w:p w:rsidR="00B20A15" w:rsidRPr="00D81BCE" w:rsidRDefault="00B20A15" w:rsidP="00B20A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  быстроту реакции, координации движений с баскетбольным мячом при ведении и бросках;</w:t>
      </w:r>
    </w:p>
    <w:p w:rsidR="00B20A15" w:rsidRPr="00D81BCE" w:rsidRDefault="00B20A15" w:rsidP="00B20A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творчество и  инициативу в двигательных действиях;</w:t>
      </w:r>
    </w:p>
    <w:p w:rsidR="00B20A15" w:rsidRPr="00D81BCE" w:rsidRDefault="00B20A15" w:rsidP="00B20A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общее функциональное состояние организма;</w:t>
      </w:r>
    </w:p>
    <w:p w:rsidR="00B20A15" w:rsidRPr="00D81BCE" w:rsidRDefault="00B20A15" w:rsidP="00B20A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определяет цель деятельности на уроке с помощью учителя;</w:t>
      </w:r>
    </w:p>
    <w:p w:rsidR="00B20A15" w:rsidRPr="00D81BCE" w:rsidRDefault="00B20A15" w:rsidP="00B20A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  учиться работать по предложенному учителем плану; 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  <w:proofErr w:type="gramEnd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</w:t>
      </w:r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</w:p>
    <w:p w:rsidR="00B20A15" w:rsidRPr="00D81BCE" w:rsidRDefault="00B20A15" w:rsidP="00B20A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навыки работы с баскетбольным мячом, реагирует на сигналы учителя;</w:t>
      </w:r>
    </w:p>
    <w:p w:rsidR="00B20A15" w:rsidRPr="00D81BCE" w:rsidRDefault="00B20A15" w:rsidP="00B20A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понимает и  объясняет свой двигательный  опыт и технику выполнения  разучиваемых  упражнений и заданий;</w:t>
      </w:r>
    </w:p>
    <w:p w:rsidR="00B20A15" w:rsidRPr="00D81BCE" w:rsidRDefault="00B20A15" w:rsidP="00B20A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осознает  важность освоения универсальных умений, связанных с выполнением упражнений; </w:t>
      </w:r>
    </w:p>
    <w:p w:rsidR="00B20A15" w:rsidRPr="00D81BCE" w:rsidRDefault="00B20A15" w:rsidP="00B20A1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  ОРУ и строевые упражнения  разученные ранее;</w:t>
      </w:r>
    </w:p>
    <w:p w:rsidR="00B20A15" w:rsidRPr="00D81BCE" w:rsidRDefault="00B20A15" w:rsidP="00B20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</w:t>
      </w:r>
      <w:proofErr w:type="gramEnd"/>
      <w:r w:rsidRPr="00D81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 </w:t>
      </w:r>
      <w:r w:rsidRPr="00D81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</w:p>
    <w:p w:rsidR="00B20A15" w:rsidRPr="00D81BCE" w:rsidRDefault="00B20A15" w:rsidP="00B20A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договаривается и приходит к общему решению в совместной деятельности с одноклассниками, в том числе в ситуации столкновения интересов;</w:t>
      </w:r>
    </w:p>
    <w:p w:rsidR="00B20A15" w:rsidRPr="00D81BCE" w:rsidRDefault="00B20A15" w:rsidP="00B20A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 относится к детям в совместной двигательной деятельности;</w:t>
      </w:r>
    </w:p>
    <w:p w:rsidR="00B20A15" w:rsidRPr="00D81BCE" w:rsidRDefault="00B20A15" w:rsidP="00B20A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интерес к подвижным играм, поддерживает в них жизненный оптимизм и здоровый соревновательный дух;</w:t>
      </w:r>
    </w:p>
    <w:p w:rsidR="00B20A15" w:rsidRPr="00D81BCE" w:rsidRDefault="00B20A15" w:rsidP="00B20A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диалоге; слушает и понимает других, высказывает свою точку зрения на события, поступки.</w:t>
      </w:r>
    </w:p>
    <w:p w:rsidR="00B20A15" w:rsidRPr="003C30A4" w:rsidRDefault="00B20A15" w:rsidP="00F965F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5FC" w:rsidRDefault="002165C4" w:rsidP="00D81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уроке присутствовало 28 человек</w:t>
      </w:r>
      <w:r w:rsid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 них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  человек</w:t>
      </w:r>
      <w:r w:rsid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группы и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человек</w:t>
      </w:r>
      <w:r w:rsidR="00D81BCE"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подготовительной, детей со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специальной медицинской группы трое</w:t>
      </w:r>
      <w:r w:rsidR="00D81BCE"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Физическая подготовка учащихся данного класса на высоком и среднем уровне.  </w:t>
      </w:r>
    </w:p>
    <w:p w:rsidR="00D81BCE" w:rsidRPr="00D81BCE" w:rsidRDefault="00D81BCE" w:rsidP="00D81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Конспект урока соответствует программным требованиям данного возраста, рабочему плану и поставленным задачам.</w:t>
      </w:r>
    </w:p>
    <w:p w:rsidR="00F965FC" w:rsidRDefault="00D81BCE" w:rsidP="00F96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к началу урока были в спортивной форме и спортивной обуви для занятий в зале. Спортивный инвентарь (баскетбольные мячи) подготовлены  для учащихся, один мяч на пару детей.</w:t>
      </w:r>
    </w:p>
    <w:p w:rsidR="00F9493C" w:rsidRPr="00F965FC" w:rsidRDefault="00D81BCE" w:rsidP="00F96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о</w:t>
      </w:r>
      <w:r w:rsidR="00F96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пределены задачи педагога: обучи</w:t>
      </w: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детей </w:t>
      </w:r>
      <w:r w:rsidR="005C5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правильному ведению мяча в движении в парах, </w:t>
      </w: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подбору и организации подвижных игр с элементами баскетбола; воспитывать потребность к развитию физических качеств; развивать физические качества (быстрота, выносливость) и координационные способности; формирование сознательного отношения при выполнении упражнений, воспитание коллективизма, взаимопомощи, самостоят</w:t>
      </w:r>
      <w:r w:rsidR="00F965FC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ельности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проведения урока были созданы благоприятные морально - психологические и </w:t>
      </w:r>
      <w:proofErr w:type="spellStart"/>
      <w:proofErr w:type="gramStart"/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</w:t>
      </w:r>
      <w:proofErr w:type="spellEnd"/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материальные</w:t>
      </w:r>
      <w:proofErr w:type="gramEnd"/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условия: поддерживала доброжелательный тон, старал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ась</w:t>
      </w:r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призвать ребят к сотрудничеству. Результаты деятельности 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щихся на уроке хорошие, они научились осмысленно воспроизводить изучаемый материал, поняли важность изучаемых двигательных действий, нашли взаимосвязь </w:t>
      </w:r>
      <w:proofErr w:type="spellStart"/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внутрипредметную</w:t>
      </w:r>
      <w:proofErr w:type="spellEnd"/>
      <w:r w:rsidR="00F9493C"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разными видами спорта.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Каждая из структурных частей урока соответствовала своему назначению. Учебный материал был подобран с учетом возрастных возможностей, уровня физического развития 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Подготовительная часть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 включала в себя построение, выполнение специальных упражнений в движении, которые выполнялись поточным и фронтальным методами. Для поддержания двигательных качеств (скоростно-силовых) и на формирование специальных умений и навыков использовался непрерывный метод с переменной интенсивностью.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Упражнения подготовительного этапа применялись для того, чтобы разогреть организм, как средство общей подготовки и подводящие к основной части урока.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Упражнение (сгибание и разгибание </w:t>
      </w:r>
      <w:proofErr w:type="gramStart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proofErr w:type="gramEnd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упоре лежа) направлено на развитие силовых качеств, учитывались половые различия и физическая подготовленность учащихся. Для укрепления мышц ног было использовано упражнение приседания на обе ноги.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Основная часть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 урока была построена таким образом:</w:t>
      </w:r>
    </w:p>
    <w:p w:rsidR="00F9493C" w:rsidRPr="00F965FC" w:rsidRDefault="00F9493C" w:rsidP="00F9493C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подводящие и специальные упражнения выполнялись фронтальным и групповым методами (в парах).</w:t>
      </w:r>
      <w:r w:rsidRPr="00051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использовались наглядные и словесные методы показа, рассказа, при совершенствовании техники</w:t>
      </w:r>
      <w:r w:rsidR="00F965FC" w:rsidRPr="00F965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65FC">
        <w:rPr>
          <w:rFonts w:ascii="Times New Roman" w:hAnsi="Times New Roman" w:cs="Times New Roman"/>
          <w:sz w:val="24"/>
          <w:szCs w:val="24"/>
          <w:lang w:eastAsia="ru-RU"/>
        </w:rPr>
        <w:t>ведения</w:t>
      </w:r>
      <w:r w:rsidR="00F965FC" w:rsidRPr="003C30A4">
        <w:rPr>
          <w:rFonts w:ascii="Times New Roman" w:hAnsi="Times New Roman" w:cs="Times New Roman"/>
          <w:sz w:val="24"/>
          <w:szCs w:val="24"/>
          <w:lang w:eastAsia="ru-RU"/>
        </w:rPr>
        <w:t xml:space="preserve"> мяча различными способами</w:t>
      </w:r>
      <w:r w:rsidR="00F965FC">
        <w:rPr>
          <w:rFonts w:ascii="Times New Roman" w:hAnsi="Times New Roman" w:cs="Times New Roman"/>
          <w:sz w:val="24"/>
          <w:szCs w:val="24"/>
          <w:lang w:eastAsia="ru-RU"/>
        </w:rPr>
        <w:t xml:space="preserve"> использовался поточный способ, групповой. 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работе над координацией и динамической силой были использованы упражнения на полу. Применялся повторный метод.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проведен анализ работы на уроке, отмечены учащиеся лучше всех показавшие технические навыки в 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ведении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мяча, указаны ошибки допущенны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ребятами. Выставлены оценки. </w:t>
      </w:r>
      <w:proofErr w:type="gramStart"/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Обу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щиеся</w:t>
      </w:r>
      <w:proofErr w:type="gramEnd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получили домашнее задание.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выполнением заданий на протяжении всего урока осуществлялся в основном путем поощрений. Время, отведенное на каждый из этапов урока, было распределено рационально. Соблюдалась логичность между частями урока.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все намеченные задачи и цель урока были достигнуты. Благодаря преемственности учебных занятий удаётся приучать детей к дисциплине и организованности, прививать навыки взаимопомощи и коллективизма; толерантного отношения друг к другу. Урок проходил на хорошем эмоциональном уровне.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щимся урок понравился. Это показала рефлексия в конце урока.</w:t>
      </w:r>
    </w:p>
    <w:p w:rsidR="00F9493C" w:rsidRPr="00051894" w:rsidRDefault="00F9493C" w:rsidP="00F9493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уроке удалось решить поставленные задачи, достичь цели 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избежать при этом перегрузки </w:t>
      </w:r>
      <w:proofErr w:type="gramStart"/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обу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F965F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</w:t>
      </w:r>
      <w:proofErr w:type="gramEnd"/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. Плотность урока достаточная и соответствует оптимальной плотности уроков изучения нового материала.</w:t>
      </w:r>
    </w:p>
    <w:p w:rsidR="00B20A15" w:rsidRDefault="00F9493C" w:rsidP="00B20A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1894">
        <w:rPr>
          <w:rFonts w:ascii="Times New Roman" w:eastAsia="Times New Roman" w:hAnsi="Times New Roman" w:cs="Times New Roman"/>
          <w:color w:val="000000"/>
          <w:sz w:val="24"/>
          <w:szCs w:val="24"/>
        </w:rPr>
        <w:t>Отклонений по отношению к плану в ходе урока не было.</w:t>
      </w:r>
    </w:p>
    <w:p w:rsidR="007411AD" w:rsidRPr="00B20A15" w:rsidRDefault="007411AD" w:rsidP="00B20A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</w:t>
      </w:r>
      <w:r w:rsidR="00AD1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физкультуры __________   </w:t>
      </w:r>
      <w:proofErr w:type="spellStart"/>
      <w:r w:rsidR="00AD1F3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Туркова</w:t>
      </w:r>
      <w:proofErr w:type="spellEnd"/>
      <w:r w:rsidR="00AD1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</w:t>
      </w:r>
    </w:p>
    <w:p w:rsidR="00D81BCE" w:rsidRPr="00D81BCE" w:rsidRDefault="00D81BCE" w:rsidP="00D81BC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C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54AD" w:rsidRDefault="00B20A15"/>
    <w:sectPr w:rsidR="005F54AD" w:rsidSect="00433F80">
      <w:pgSz w:w="16838" w:h="11906" w:orient="landscape"/>
      <w:pgMar w:top="709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55BA"/>
    <w:multiLevelType w:val="multilevel"/>
    <w:tmpl w:val="EE421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73313"/>
    <w:multiLevelType w:val="multilevel"/>
    <w:tmpl w:val="60EE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F18B4"/>
    <w:multiLevelType w:val="multilevel"/>
    <w:tmpl w:val="C0A0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010499"/>
    <w:multiLevelType w:val="multilevel"/>
    <w:tmpl w:val="02722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563BCB"/>
    <w:multiLevelType w:val="multilevel"/>
    <w:tmpl w:val="3276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9E6E68"/>
    <w:multiLevelType w:val="multilevel"/>
    <w:tmpl w:val="D89C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0D4F0A"/>
    <w:multiLevelType w:val="multilevel"/>
    <w:tmpl w:val="0E7E7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0E79FD"/>
    <w:multiLevelType w:val="multilevel"/>
    <w:tmpl w:val="72406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1F3FE4"/>
    <w:multiLevelType w:val="multilevel"/>
    <w:tmpl w:val="AD820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334B7D"/>
    <w:multiLevelType w:val="multilevel"/>
    <w:tmpl w:val="9AF8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9F53AA"/>
    <w:multiLevelType w:val="multilevel"/>
    <w:tmpl w:val="ED4C0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7A1A0B"/>
    <w:multiLevelType w:val="multilevel"/>
    <w:tmpl w:val="BACE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D3F44"/>
    <w:multiLevelType w:val="multilevel"/>
    <w:tmpl w:val="BF2C9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9B584E"/>
    <w:multiLevelType w:val="multilevel"/>
    <w:tmpl w:val="D54E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1"/>
  </w:num>
  <w:num w:numId="5">
    <w:abstractNumId w:val="1"/>
  </w:num>
  <w:num w:numId="6">
    <w:abstractNumId w:val="2"/>
  </w:num>
  <w:num w:numId="7">
    <w:abstractNumId w:val="13"/>
  </w:num>
  <w:num w:numId="8">
    <w:abstractNumId w:val="10"/>
  </w:num>
  <w:num w:numId="9">
    <w:abstractNumId w:val="7"/>
  </w:num>
  <w:num w:numId="10">
    <w:abstractNumId w:val="12"/>
  </w:num>
  <w:num w:numId="11">
    <w:abstractNumId w:val="6"/>
  </w:num>
  <w:num w:numId="12">
    <w:abstractNumId w:val="0"/>
  </w:num>
  <w:num w:numId="13">
    <w:abstractNumId w:val="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348FC"/>
    <w:rsid w:val="00013695"/>
    <w:rsid w:val="00054C6D"/>
    <w:rsid w:val="00115C3D"/>
    <w:rsid w:val="001348FC"/>
    <w:rsid w:val="001E79A9"/>
    <w:rsid w:val="00201FD4"/>
    <w:rsid w:val="002165C4"/>
    <w:rsid w:val="00251AA8"/>
    <w:rsid w:val="00300AB5"/>
    <w:rsid w:val="0031168D"/>
    <w:rsid w:val="003C30A4"/>
    <w:rsid w:val="003F0300"/>
    <w:rsid w:val="00426774"/>
    <w:rsid w:val="00433F80"/>
    <w:rsid w:val="0045693D"/>
    <w:rsid w:val="004A4528"/>
    <w:rsid w:val="004F103A"/>
    <w:rsid w:val="005B0847"/>
    <w:rsid w:val="005C5C12"/>
    <w:rsid w:val="00697882"/>
    <w:rsid w:val="007411AD"/>
    <w:rsid w:val="007A440D"/>
    <w:rsid w:val="007D664D"/>
    <w:rsid w:val="00826BA9"/>
    <w:rsid w:val="008A75FE"/>
    <w:rsid w:val="008D0FC4"/>
    <w:rsid w:val="00AC5F3F"/>
    <w:rsid w:val="00AD1F30"/>
    <w:rsid w:val="00AE2540"/>
    <w:rsid w:val="00B20A15"/>
    <w:rsid w:val="00B6757D"/>
    <w:rsid w:val="00BA06D8"/>
    <w:rsid w:val="00D278B3"/>
    <w:rsid w:val="00D63625"/>
    <w:rsid w:val="00D64532"/>
    <w:rsid w:val="00D81BCE"/>
    <w:rsid w:val="00D838CE"/>
    <w:rsid w:val="00E0192E"/>
    <w:rsid w:val="00E62D39"/>
    <w:rsid w:val="00EA3C2B"/>
    <w:rsid w:val="00EE7020"/>
    <w:rsid w:val="00EF764B"/>
    <w:rsid w:val="00F30AA9"/>
    <w:rsid w:val="00F45C0A"/>
    <w:rsid w:val="00F82B85"/>
    <w:rsid w:val="00F9493C"/>
    <w:rsid w:val="00F965FC"/>
    <w:rsid w:val="00FB22BD"/>
    <w:rsid w:val="00FB270A"/>
    <w:rsid w:val="00FD3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1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99"/>
      <w:sz w:val="24"/>
      <w:szCs w:val="24"/>
      <w:lang w:eastAsia="ru-RU"/>
    </w:rPr>
  </w:style>
  <w:style w:type="paragraph" w:styleId="a6">
    <w:name w:val="No Spacing"/>
    <w:uiPriority w:val="1"/>
    <w:qFormat/>
    <w:rsid w:val="008A75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1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11</Pages>
  <Words>2554</Words>
  <Characters>14562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FoM</cp:lastModifiedBy>
  <cp:revision>15</cp:revision>
  <cp:lastPrinted>2019-04-16T11:37:00Z</cp:lastPrinted>
  <dcterms:created xsi:type="dcterms:W3CDTF">2015-04-10T05:49:00Z</dcterms:created>
  <dcterms:modified xsi:type="dcterms:W3CDTF">2019-04-16T11:39:00Z</dcterms:modified>
</cp:coreProperties>
</file>