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EEF" w:rsidRPr="00C76894" w:rsidRDefault="001B2EEF" w:rsidP="001B2EE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76894">
        <w:rPr>
          <w:rFonts w:ascii="Times New Roman" w:eastAsia="Times New Roman" w:hAnsi="Times New Roman" w:cs="Times New Roman"/>
          <w:b/>
          <w:bCs/>
          <w:kern w:val="36"/>
          <w:u w:val="single"/>
          <w:lang w:eastAsia="ru-RU"/>
        </w:rPr>
        <w:t>Тест: «</w:t>
      </w:r>
      <w:r w:rsidR="00F20B41">
        <w:rPr>
          <w:rFonts w:ascii="Times New Roman" w:hAnsi="Times New Roman" w:cs="Times New Roman"/>
          <w:b/>
          <w:u w:val="single"/>
        </w:rPr>
        <w:t>Россия с 1917 до начала 1930-ых гг.</w:t>
      </w:r>
      <w:r w:rsidRPr="00C76894">
        <w:rPr>
          <w:rFonts w:ascii="Times New Roman" w:hAnsi="Times New Roman" w:cs="Times New Roman"/>
          <w:b/>
          <w:u w:val="single"/>
        </w:rPr>
        <w:t>.»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</w:pP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  <w:t>1.Укажите годы Гражданской войны в России.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А. 1921-1922 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Б. 1917-1922 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В. 1919-1922 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Г. 1917-1923гг.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u w:val="single"/>
          <w:lang w:eastAsia="ru-RU"/>
        </w:rPr>
        <w:t>2. Какой орган власти был создан в Советской России?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А Федеральное Собрание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Б. Государственная Дума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Cs/>
          <w:kern w:val="36"/>
          <w:lang w:eastAsia="ru-RU"/>
        </w:rPr>
        <w:t>В. Совет Министров</w:t>
      </w:r>
    </w:p>
    <w:p w:rsidR="001B2EEF" w:rsidRPr="00C76894" w:rsidRDefault="001B2EEF" w:rsidP="001B2EE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C76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Г. Совет Народных Комиссаров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 xml:space="preserve">3. Какой орган власти </w:t>
      </w:r>
      <w:r w:rsidRPr="00C76894">
        <w:rPr>
          <w:rFonts w:ascii="Times New Roman" w:hAnsi="Times New Roman" w:cs="Times New Roman"/>
          <w:b/>
          <w:u w:val="single"/>
        </w:rPr>
        <w:t>реально</w:t>
      </w:r>
      <w:r w:rsidRPr="00C76894">
        <w:rPr>
          <w:rFonts w:ascii="Times New Roman" w:hAnsi="Times New Roman" w:cs="Times New Roman"/>
          <w:u w:val="single"/>
        </w:rPr>
        <w:t xml:space="preserve"> управлял Советской Россией?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А. партия (РСДРП, потом РКПб)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94">
        <w:rPr>
          <w:rFonts w:ascii="Times New Roman" w:hAnsi="Times New Roman" w:cs="Times New Roman"/>
        </w:rPr>
        <w:t xml:space="preserve">Б. </w:t>
      </w:r>
      <w:r w:rsidRPr="00C76894">
        <w:rPr>
          <w:rFonts w:ascii="Times New Roman" w:eastAsia="Times New Roman" w:hAnsi="Times New Roman" w:cs="Times New Roman"/>
          <w:lang w:eastAsia="ru-RU"/>
        </w:rPr>
        <w:t>Реввоенсовет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02124"/>
          <w:shd w:val="clear" w:color="auto" w:fill="FFFFFF"/>
        </w:rPr>
      </w:pPr>
      <w:r w:rsidRPr="00C76894">
        <w:rPr>
          <w:rFonts w:ascii="Times New Roman" w:eastAsia="Times New Roman" w:hAnsi="Times New Roman" w:cs="Times New Roman"/>
          <w:lang w:eastAsia="ru-RU"/>
        </w:rPr>
        <w:t xml:space="preserve">В. </w:t>
      </w:r>
      <w:r w:rsidRPr="00C76894">
        <w:rPr>
          <w:rFonts w:ascii="Times New Roman" w:hAnsi="Times New Roman" w:cs="Times New Roman"/>
          <w:bCs/>
          <w:color w:val="202124"/>
          <w:shd w:val="clear" w:color="auto" w:fill="FFFFFF"/>
        </w:rPr>
        <w:t>государственное политическое управление /ГПУ/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  <w:bCs/>
          <w:color w:val="202124"/>
          <w:shd w:val="clear" w:color="auto" w:fill="FFFFFF"/>
        </w:rPr>
        <w:t>Г. народный комиссариат внутренних дел /НКВД/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4. Как назывались органы государственной безопасности в Советской России?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 К.Г.Б.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Ф.С.Б.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В. В.Ч.К.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Ц.И.К.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5.Что из перечисленного является причинами Гражданской войны в России?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разгон Учредительного собрания большевиками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национализация банков и предприятий.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подписание Брестского мира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национализация банков и предприятий.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Г. всё выше перечисленное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6. Кто составлял основу Белого движения в Гражданской войне?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рабочие и крестьяне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Б. офицерство старой русской армии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зарубежные войска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молодые люди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  <w:u w:val="single"/>
        </w:rPr>
        <w:t xml:space="preserve">7. Что такое </w:t>
      </w:r>
      <w:r w:rsidRPr="00C76894">
        <w:rPr>
          <w:rFonts w:ascii="Times New Roman" w:hAnsi="Times New Roman" w:cs="Times New Roman"/>
        </w:rPr>
        <w:t>«Военный коммунизм»?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политическая международная организация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название политической партии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 xml:space="preserve">В. социально-экономическая политика большевиков 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 xml:space="preserve">Г. несуществующее, вымышленное положение 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8.Какова главная цель политики «военного коммунизма»?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А. создать условия для улучшения положения всех граждан России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сделать бедных богатыми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В. использование экономических ресурсов страны для победы над врагом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обогнать развитые страны западное Европы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t>9. На что был направлен «военный коммунизм» в финансовой сфере?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C76894">
        <w:rPr>
          <w:rFonts w:ascii="Times New Roman" w:hAnsi="Times New Roman" w:cs="Times New Roman"/>
          <w:b/>
        </w:rPr>
        <w:t>А. на полную ликвидацию денег, кредитов, банков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 обеспечение экономики большими денежными вливаниями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В. на отказ от натурального обмена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на вывоз и размещение своих золотовалютных средств в банках за границей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  <w:u w:val="single"/>
        </w:rPr>
        <w:lastRenderedPageBreak/>
        <w:t>10. К какой из двух социально-экономических политик: «</w:t>
      </w:r>
      <w:r w:rsidRPr="00C76894">
        <w:rPr>
          <w:rFonts w:ascii="Times New Roman" w:hAnsi="Times New Roman" w:cs="Times New Roman"/>
          <w:b/>
          <w:u w:val="single"/>
        </w:rPr>
        <w:t>Военному коммунизму» или «НЭПу</w:t>
      </w:r>
      <w:r w:rsidRPr="00C76894">
        <w:rPr>
          <w:rFonts w:ascii="Times New Roman" w:hAnsi="Times New Roman" w:cs="Times New Roman"/>
          <w:u w:val="single"/>
        </w:rPr>
        <w:t>», относятся следующие положения? Ответить письменно!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76894">
        <w:rPr>
          <w:rFonts w:ascii="Times New Roman" w:hAnsi="Times New Roman" w:cs="Times New Roman"/>
        </w:rPr>
        <w:t>А. введение продразверстки (для выполнения заготовок сельскохозяйственной продукции)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Б. национализация промышленных предприятий,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 xml:space="preserve">В. отмена товарно-денежных отношений. </w:t>
      </w:r>
    </w:p>
    <w:p w:rsidR="001B2EEF" w:rsidRPr="00C76894" w:rsidRDefault="001B2EEF" w:rsidP="001B2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76894">
        <w:rPr>
          <w:rFonts w:ascii="Times New Roman" w:hAnsi="Times New Roman" w:cs="Times New Roman"/>
        </w:rPr>
        <w:t>Г. введение всеобщей трудовой повинности,</w:t>
      </w:r>
    </w:p>
    <w:p w:rsidR="009C7AAD" w:rsidRDefault="009C7AAD">
      <w:pPr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11. Кто одержал победу в Гражданской войне в России /1917-1922 гг.?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А. Большевики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Временное правительство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В.Белое движение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Анархисты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12. Что было характерно для новой экономической политики в России /1921-1929 гг.?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принуждение к труду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полная ликвидация денег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В. разрешение мелкой и средней частной собственности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карточное распределение товаров и продуктов питания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12. Когда появилась первая Советская Конституция?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 1917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Б. 1918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1919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1922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13. Укажите все причины образования СССР?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необходимость для всех республик коллективной обороны от внешнего врага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пребывание у власти везде одной партии /большевистской/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во всех территориях бывшей Российской империи требовалось восстановление экономики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Г. всё выше перечисленное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14. В каком году СССР был принят в Лигу Наций?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1922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Б. 1933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1919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Г. 1934 г.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15. Какие государства были виновниками развязывания Второй мировой войны?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Германия, Италия, Франция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Германия, Италия, Англия</w:t>
      </w:r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Германия Италия, США</w:t>
      </w:r>
    </w:p>
    <w:p w:rsidR="008A5370" w:rsidRDefault="00A24E0D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Г. Германия Италия, Япония</w:t>
      </w:r>
      <w:bookmarkStart w:id="0" w:name="_GoBack"/>
      <w:bookmarkEnd w:id="0"/>
    </w:p>
    <w:p w:rsidR="008A5370" w:rsidRDefault="008A5370" w:rsidP="008A5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370" w:rsidRPr="00C76894" w:rsidRDefault="008A5370">
      <w:pPr>
        <w:rPr>
          <w:rFonts w:ascii="Times New Roman" w:hAnsi="Times New Roman" w:cs="Times New Roman"/>
        </w:rPr>
      </w:pPr>
    </w:p>
    <w:sectPr w:rsidR="008A5370" w:rsidRPr="00C7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5D"/>
    <w:rsid w:val="001B2EEF"/>
    <w:rsid w:val="008A5370"/>
    <w:rsid w:val="009C7AAD"/>
    <w:rsid w:val="00A24E0D"/>
    <w:rsid w:val="00AD4C5D"/>
    <w:rsid w:val="00C76894"/>
    <w:rsid w:val="00F2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EFF2"/>
  <w15:chartTrackingRefBased/>
  <w15:docId w15:val="{9426A263-B7EC-483F-AC4E-08E2B89F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2021-05-13T17:55:00Z</dcterms:created>
  <dcterms:modified xsi:type="dcterms:W3CDTF">2021-05-21T11:00:00Z</dcterms:modified>
</cp:coreProperties>
</file>