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7A4" w:rsidRDefault="00A637A4" w:rsidP="00A63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7CC">
        <w:rPr>
          <w:rFonts w:ascii="Times New Roman" w:hAnsi="Times New Roman" w:cs="Times New Roman"/>
          <w:b/>
          <w:bCs/>
          <w:sz w:val="24"/>
          <w:szCs w:val="24"/>
        </w:rPr>
        <w:t>Итоговая контрольная работа по литературе 8 класс</w:t>
      </w:r>
    </w:p>
    <w:p w:rsidR="00A637A4" w:rsidRPr="004E27CC" w:rsidRDefault="00A637A4" w:rsidP="00A637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ВАРИАНТ 1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End"/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 Кто является аллегорическим героем басни И.А.Крылова «Обоз»?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свинья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мартышка;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лошадь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</w:t>
      </w:r>
      <w:proofErr w:type="gramEnd"/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Кому из героев комедии «Недоросль» принадлежат слова: «Не хочу учиться, хочу жениться»?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а) Милону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б) </w:t>
      </w:r>
      <w:proofErr w:type="spellStart"/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Митрофану</w:t>
      </w:r>
      <w:proofErr w:type="spellEnd"/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в) Правдину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г) Цыфиркину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А3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Кто учил </w:t>
      </w:r>
      <w:proofErr w:type="spellStart"/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Митрофана</w:t>
      </w:r>
      <w:proofErr w:type="spellEnd"/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, героя комедии Д.И. Фонвизина «Недоросль» математическим наукам?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а) Вральман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б) Кутейкин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Стародум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Цыфиркин 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1F7E"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  <w:proofErr w:type="gramStart"/>
      <w:r w:rsidRPr="00791F7E">
        <w:rPr>
          <w:rFonts w:ascii="Times New Roman" w:hAnsi="Times New Roman" w:cs="Times New Roman"/>
          <w:b/>
          <w:sz w:val="24"/>
          <w:szCs w:val="24"/>
          <w:lang w:eastAsia="ru-RU"/>
        </w:rPr>
        <w:t>4</w:t>
      </w:r>
      <w:proofErr w:type="gramEnd"/>
      <w:r w:rsidRPr="00791F7E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Выберите 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трёх отрицательных героев комедии Д.И. Фонвизина «Недоросль».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а) Госпожа </w:t>
      </w:r>
      <w:proofErr w:type="spellStart"/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Простакова</w:t>
      </w:r>
      <w:proofErr w:type="spellEnd"/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б) Милон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в) Софья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г) Митрофанушка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proofErr w:type="spellEnd"/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Правдин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г) Вральман 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А5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Какие слова вынесены в качестве эпиграфа ко всей повести А.С. Пушкина «Капитанская дочка»?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Мы в фортеции живём, хлеб едим и воду пьём.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Сторона ль моя, сторонушка. Сторона незнакомая!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Береги честь смолоду.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г) Береги платье </w:t>
      </w:r>
      <w:proofErr w:type="spellStart"/>
      <w:r w:rsidRPr="004E27CC">
        <w:rPr>
          <w:rFonts w:ascii="Times New Roman" w:hAnsi="Times New Roman" w:cs="Times New Roman"/>
          <w:sz w:val="24"/>
          <w:szCs w:val="24"/>
          <w:lang w:eastAsia="ru-RU"/>
        </w:rPr>
        <w:t>снову</w:t>
      </w:r>
      <w:proofErr w:type="spellEnd"/>
      <w:r w:rsidRPr="004E27CC">
        <w:rPr>
          <w:rFonts w:ascii="Times New Roman" w:hAnsi="Times New Roman" w:cs="Times New Roman"/>
          <w:sz w:val="24"/>
          <w:szCs w:val="24"/>
          <w:lang w:eastAsia="ru-RU"/>
        </w:rPr>
        <w:t>, а честь смолоду.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</w:t>
      </w:r>
      <w:proofErr w:type="gramEnd"/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О ком была сказка Емельяна Пугачёва, рассказанная Гриневу?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о Вороне и Лисице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б) о Соколе и Змее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о Вороне и Орле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г) о Буревестнике и Чайке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</w:t>
      </w:r>
      <w:proofErr w:type="gramEnd"/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Узнайте героя по описанию.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«Волоса были обстрижены в кружок; на нём был оборванный армяк и татарские шаровары».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4E27CC">
        <w:rPr>
          <w:rFonts w:ascii="Times New Roman" w:hAnsi="Times New Roman" w:cs="Times New Roman"/>
          <w:sz w:val="24"/>
          <w:szCs w:val="24"/>
          <w:lang w:eastAsia="ru-RU"/>
        </w:rPr>
        <w:t>Зурин</w:t>
      </w:r>
      <w:proofErr w:type="spellEnd"/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Алексей Швабрин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Савельич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>Емельян Пугачёв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А8</w:t>
      </w:r>
      <w:r w:rsidRPr="004E27C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Определите жанр произведения «Мцыри».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а)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баллада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б)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элегия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в)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поэма-исповедь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г)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>притча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9</w:t>
      </w:r>
      <w:proofErr w:type="gramEnd"/>
      <w:r w:rsidRPr="004E27C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Какое событие 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 изображено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в поэме М.Ю. Лермонтова «Мцыри»?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предсмертная беседа героя с монахом, которому он рассказывает о трех днях на свободе</w:t>
      </w:r>
      <w:r w:rsidRPr="004E2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E27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бегство из монастыря во время грозы и общей молитвы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бой с барсом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г) </w:t>
      </w:r>
      <w:r w:rsidRPr="004E27CC">
        <w:rPr>
          <w:rFonts w:ascii="Times New Roman" w:hAnsi="Times New Roman" w:cs="Times New Roman"/>
          <w:sz w:val="24"/>
          <w:szCs w:val="24"/>
        </w:rPr>
        <w:t xml:space="preserve"> 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>захват русскими войсками пленных, среди которых оказался Мцыри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А10</w:t>
      </w:r>
      <w:r w:rsidRPr="004E27C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 Действие поэмы «Мцыри» происходит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в Грузии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б) в Персии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в Азербайджане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г) в Турции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А11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Действие пьесы Н.В. Гоголя «Ревизор» происходит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в Москве,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в Тульской губернии,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в уездном городе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г) в Петербурге 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А12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Какую пословицу Н.В.Гоголь взял в качестве эпиграфа к комедии «Ревизор»?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а) «Не в свои сани не садись»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«На всякого мудреца довольно простоты»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в) «На зеркало </w:t>
      </w:r>
      <w:proofErr w:type="spellStart"/>
      <w:r w:rsidRPr="004E27CC">
        <w:rPr>
          <w:rFonts w:ascii="Times New Roman" w:hAnsi="Times New Roman" w:cs="Times New Roman"/>
          <w:sz w:val="24"/>
          <w:szCs w:val="24"/>
          <w:lang w:eastAsia="ru-RU"/>
        </w:rPr>
        <w:t>неча</w:t>
      </w:r>
      <w:proofErr w:type="spellEnd"/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пенять, коли </w:t>
      </w:r>
      <w:proofErr w:type="gramStart"/>
      <w:r w:rsidRPr="004E27CC">
        <w:rPr>
          <w:rFonts w:ascii="Times New Roman" w:hAnsi="Times New Roman" w:cs="Times New Roman"/>
          <w:sz w:val="24"/>
          <w:szCs w:val="24"/>
          <w:lang w:eastAsia="ru-RU"/>
        </w:rPr>
        <w:t>рожа</w:t>
      </w:r>
      <w:proofErr w:type="gramEnd"/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крива»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А13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Откуда чиновники города Н. узнают о том, что ревизор ненастоящий?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из письма Хлестакова, прочитанного почтмейстером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Хлестаков сам признался в обмане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проговорился Осип, слуга Хлестакова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А14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Какая жизненная ситуация легла в основу рассказа Н.С.Лескова «Старый гений»?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великосветский франт не хотел отдавать долг старушке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б) старушка не хотела отдавать долг франту;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у старушки заболела внучка</w:t>
      </w:r>
    </w:p>
    <w:p w:rsidR="00A637A4" w:rsidRDefault="00A637A4" w:rsidP="00A637A4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А15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Почему герой рассказа «После бала» оставил службу?</w:t>
      </w:r>
    </w:p>
    <w:p w:rsidR="00A637A4" w:rsidRPr="004E27CC" w:rsidRDefault="00A637A4" w:rsidP="00A637A4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по религиозным убеждениям</w:t>
      </w:r>
    </w:p>
    <w:p w:rsidR="00A637A4" w:rsidRPr="004E27CC" w:rsidRDefault="00A637A4" w:rsidP="00A637A4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его потряс случай с избиваемым беглым солдатом</w:t>
      </w:r>
    </w:p>
    <w:p w:rsidR="00A637A4" w:rsidRPr="004E27CC" w:rsidRDefault="00A637A4" w:rsidP="00A637A4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уехал за границу</w:t>
      </w:r>
    </w:p>
    <w:p w:rsidR="00A637A4" w:rsidRDefault="00A637A4" w:rsidP="00A637A4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А16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Кого обманул  герой  рассказа А.И.Куприна «Куст сирени»?</w:t>
      </w:r>
    </w:p>
    <w:p w:rsidR="00A637A4" w:rsidRPr="004E27CC" w:rsidRDefault="00A637A4" w:rsidP="00A637A4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жену Веру</w:t>
      </w:r>
    </w:p>
    <w:p w:rsidR="00A637A4" w:rsidRPr="004E27CC" w:rsidRDefault="00A637A4" w:rsidP="00A637A4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правительство</w:t>
      </w:r>
    </w:p>
    <w:p w:rsidR="00A637A4" w:rsidRPr="004E27CC" w:rsidRDefault="00A637A4" w:rsidP="00A637A4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старого профессора, принимавшего экзамен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А17</w:t>
      </w: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Выберите произведение, написанное </w:t>
      </w:r>
      <w:proofErr w:type="spellStart"/>
      <w:r w:rsidRPr="004E27CC">
        <w:rPr>
          <w:rFonts w:ascii="Times New Roman" w:hAnsi="Times New Roman" w:cs="Times New Roman"/>
          <w:sz w:val="24"/>
          <w:szCs w:val="24"/>
          <w:lang w:eastAsia="ru-RU"/>
        </w:rPr>
        <w:t>Теффи</w:t>
      </w:r>
      <w:proofErr w:type="spellEnd"/>
      <w:r w:rsidRPr="004E27C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«Жизнь и воротник»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«Куст сирени»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в) «Кавказ» </w:t>
      </w:r>
    </w:p>
    <w:p w:rsidR="00A637A4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b/>
          <w:sz w:val="24"/>
          <w:szCs w:val="24"/>
          <w:lang w:eastAsia="ru-RU"/>
        </w:rPr>
        <w:t>А1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8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>. Какое произведение  принадлежит М.А.Осоргину?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а) «Фотография, на которой меня нет»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б) «Возвращение»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sz w:val="24"/>
          <w:szCs w:val="24"/>
          <w:lang w:eastAsia="ru-RU"/>
        </w:rPr>
        <w:t>в) «Пенсне»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Часть В.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при выполнении заданий части </w:t>
      </w:r>
      <w:proofErr w:type="gramStart"/>
      <w:r w:rsidRPr="004E27CC">
        <w:rPr>
          <w:rFonts w:ascii="Times New Roman" w:hAnsi="Times New Roman" w:cs="Times New Roman"/>
          <w:sz w:val="24"/>
          <w:szCs w:val="24"/>
          <w:lang w:eastAsia="ru-RU"/>
        </w:rPr>
        <w:t>В запишите</w:t>
      </w:r>
      <w:proofErr w:type="gramEnd"/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ответ в виде слова, словосочетания.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637A4" w:rsidRPr="004E27CC" w:rsidRDefault="00A637A4" w:rsidP="00A637A4">
      <w:pPr>
        <w:spacing w:after="0" w:line="36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Start"/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End"/>
      <w:r w:rsidRPr="004E27C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Построение худ</w:t>
      </w:r>
      <w:r>
        <w:rPr>
          <w:rFonts w:ascii="Times New Roman" w:hAnsi="Times New Roman" w:cs="Times New Roman"/>
          <w:sz w:val="24"/>
          <w:szCs w:val="24"/>
          <w:lang w:eastAsia="ru-RU"/>
        </w:rPr>
        <w:t>ожественного произведения – это_______________</w:t>
      </w:r>
      <w:r w:rsidRPr="004E27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A637A4" w:rsidRPr="004E27CC" w:rsidRDefault="00A637A4" w:rsidP="00A637A4">
      <w:pPr>
        <w:spacing w:after="0" w:line="36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4E27CC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Start"/>
      <w:r w:rsidRPr="004E27CC">
        <w:rPr>
          <w:rFonts w:ascii="Times New Roman" w:hAnsi="Times New Roman" w:cs="Times New Roman"/>
          <w:b/>
          <w:bCs/>
          <w:sz w:val="24"/>
          <w:szCs w:val="24"/>
        </w:rPr>
        <w:t>2</w:t>
      </w:r>
      <w:proofErr w:type="gramEnd"/>
      <w:r w:rsidRPr="004E27C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E27CC">
        <w:rPr>
          <w:rFonts w:ascii="Times New Roman" w:hAnsi="Times New Roman" w:cs="Times New Roman"/>
          <w:sz w:val="24"/>
          <w:szCs w:val="24"/>
        </w:rPr>
        <w:t xml:space="preserve"> Цитата или фраза, предпосланная произведению и сосредотачив</w:t>
      </w:r>
      <w:r>
        <w:rPr>
          <w:rFonts w:ascii="Times New Roman" w:hAnsi="Times New Roman" w:cs="Times New Roman"/>
          <w:sz w:val="24"/>
          <w:szCs w:val="24"/>
        </w:rPr>
        <w:t>ающая мысль на его идее, – это_________________________</w:t>
      </w:r>
    </w:p>
    <w:p w:rsidR="00A637A4" w:rsidRDefault="00A637A4" w:rsidP="00A637A4">
      <w:pPr>
        <w:spacing w:after="0" w:line="36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4E27CC">
        <w:rPr>
          <w:rFonts w:ascii="Times New Roman" w:hAnsi="Times New Roman" w:cs="Times New Roman"/>
          <w:b/>
          <w:bCs/>
          <w:sz w:val="24"/>
          <w:szCs w:val="24"/>
        </w:rPr>
        <w:t>В3.</w:t>
      </w:r>
      <w:r w:rsidRPr="004E27CC">
        <w:rPr>
          <w:rFonts w:ascii="Times New Roman" w:hAnsi="Times New Roman" w:cs="Times New Roman"/>
          <w:sz w:val="24"/>
          <w:szCs w:val="24"/>
        </w:rPr>
        <w:t xml:space="preserve"> Как называется небольшое эпическое произведение с нравоучительным, сатирическим или ироническим содержанием?</w:t>
      </w:r>
    </w:p>
    <w:p w:rsidR="00A637A4" w:rsidRPr="004E27CC" w:rsidRDefault="00A637A4" w:rsidP="00A637A4">
      <w:pPr>
        <w:spacing w:after="0" w:line="360" w:lineRule="auto"/>
        <w:ind w:firstLine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A637A4" w:rsidRPr="004E27CC" w:rsidRDefault="00A637A4" w:rsidP="00A637A4">
      <w:pPr>
        <w:spacing w:after="0" w:line="36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4E27CC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Start"/>
      <w:r w:rsidRPr="004E27CC"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gramEnd"/>
      <w:r w:rsidRPr="004E27C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E27CC">
        <w:rPr>
          <w:rFonts w:ascii="Times New Roman" w:hAnsi="Times New Roman" w:cs="Times New Roman"/>
          <w:sz w:val="24"/>
          <w:szCs w:val="24"/>
        </w:rPr>
        <w:t xml:space="preserve"> Изобразительно-выразительное средство, основ</w:t>
      </w:r>
      <w:r>
        <w:rPr>
          <w:rFonts w:ascii="Times New Roman" w:hAnsi="Times New Roman" w:cs="Times New Roman"/>
          <w:sz w:val="24"/>
          <w:szCs w:val="24"/>
        </w:rPr>
        <w:t>анное на преувеличении,  – это_____________________________________________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4E27CC">
        <w:rPr>
          <w:rFonts w:ascii="Times New Roman" w:hAnsi="Times New Roman" w:cs="Times New Roman"/>
          <w:b/>
          <w:bCs/>
          <w:sz w:val="24"/>
          <w:szCs w:val="24"/>
        </w:rPr>
        <w:t>В5.</w:t>
      </w:r>
      <w:r w:rsidRPr="004E27CC">
        <w:rPr>
          <w:rFonts w:ascii="Times New Roman" w:hAnsi="Times New Roman" w:cs="Times New Roman"/>
          <w:sz w:val="24"/>
          <w:szCs w:val="24"/>
        </w:rPr>
        <w:t xml:space="preserve"> Сопоставьте литературное понятие с определением, запишите № - буква </w:t>
      </w:r>
    </w:p>
    <w:tbl>
      <w:tblPr>
        <w:tblW w:w="75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7"/>
        <w:gridCol w:w="5708"/>
      </w:tblGrid>
      <w:tr w:rsidR="00A637A4" w:rsidRPr="004E27CC" w:rsidTr="005C0CC6">
        <w:tc>
          <w:tcPr>
            <w:tcW w:w="1877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 xml:space="preserve">1. Эпилог </w:t>
            </w:r>
          </w:p>
        </w:tc>
        <w:tc>
          <w:tcPr>
            <w:tcW w:w="5708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 xml:space="preserve">А) Момент наивысшего напряжения в развитии действия художественного произведения </w:t>
            </w:r>
          </w:p>
        </w:tc>
      </w:tr>
      <w:tr w:rsidR="00A637A4" w:rsidRPr="004E27CC" w:rsidTr="005C0CC6">
        <w:tc>
          <w:tcPr>
            <w:tcW w:w="1877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 xml:space="preserve">2. Экспозиция </w:t>
            </w:r>
          </w:p>
        </w:tc>
        <w:tc>
          <w:tcPr>
            <w:tcW w:w="5708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>Б) Начало конфликта, события, с которого начинается действие в художественном произведении</w:t>
            </w:r>
          </w:p>
        </w:tc>
      </w:tr>
      <w:tr w:rsidR="00A637A4" w:rsidRPr="004E27CC" w:rsidTr="005C0CC6">
        <w:tc>
          <w:tcPr>
            <w:tcW w:w="1877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 xml:space="preserve">3. Развязка </w:t>
            </w:r>
          </w:p>
        </w:tc>
        <w:tc>
          <w:tcPr>
            <w:tcW w:w="5708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>В) Вводная часть произведения, изображающая обстановку, условия возникновения конфликта, расстановку действующих лиц</w:t>
            </w:r>
          </w:p>
        </w:tc>
      </w:tr>
      <w:tr w:rsidR="00A637A4" w:rsidRPr="004E27CC" w:rsidTr="005C0CC6">
        <w:tc>
          <w:tcPr>
            <w:tcW w:w="1877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 xml:space="preserve">4. Завязка </w:t>
            </w:r>
          </w:p>
        </w:tc>
        <w:tc>
          <w:tcPr>
            <w:tcW w:w="5708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>Г) Разрешение конфликта в литературном произведении</w:t>
            </w:r>
          </w:p>
        </w:tc>
      </w:tr>
      <w:tr w:rsidR="00A637A4" w:rsidRPr="004E27CC" w:rsidTr="005C0CC6">
        <w:tc>
          <w:tcPr>
            <w:tcW w:w="1877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 xml:space="preserve">5. Кульминация </w:t>
            </w:r>
          </w:p>
        </w:tc>
        <w:tc>
          <w:tcPr>
            <w:tcW w:w="5708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 xml:space="preserve">Д) заключительная часть произведения, сообщающая о судьбе действующих лиц после изображённых событий </w:t>
            </w:r>
          </w:p>
        </w:tc>
      </w:tr>
    </w:tbl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1"/>
        <w:gridCol w:w="851"/>
        <w:gridCol w:w="709"/>
        <w:gridCol w:w="708"/>
        <w:gridCol w:w="739"/>
      </w:tblGrid>
      <w:tr w:rsidR="00A637A4" w:rsidRPr="004E27CC" w:rsidTr="005C0CC6">
        <w:tc>
          <w:tcPr>
            <w:tcW w:w="781" w:type="dxa"/>
          </w:tcPr>
          <w:p w:rsidR="00A637A4" w:rsidRPr="004E27CC" w:rsidRDefault="00A637A4" w:rsidP="005C0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A637A4" w:rsidRPr="004E27CC" w:rsidRDefault="00A637A4" w:rsidP="005C0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637A4" w:rsidRPr="004E27CC" w:rsidRDefault="00A637A4" w:rsidP="005C0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A637A4" w:rsidRPr="004E27CC" w:rsidRDefault="00A637A4" w:rsidP="005C0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</w:tcPr>
          <w:p w:rsidR="00A637A4" w:rsidRPr="004E27CC" w:rsidRDefault="00A637A4" w:rsidP="005C0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37A4" w:rsidRPr="004E27CC" w:rsidTr="005C0CC6">
        <w:tc>
          <w:tcPr>
            <w:tcW w:w="781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</w:tcPr>
          <w:p w:rsidR="00A637A4" w:rsidRPr="004E27CC" w:rsidRDefault="00A637A4" w:rsidP="005C0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4E27CC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Start"/>
      <w:r w:rsidRPr="004E27CC">
        <w:rPr>
          <w:rFonts w:ascii="Times New Roman" w:hAnsi="Times New Roman" w:cs="Times New Roman"/>
          <w:b/>
          <w:bCs/>
          <w:sz w:val="24"/>
          <w:szCs w:val="24"/>
        </w:rPr>
        <w:t>6</w:t>
      </w:r>
      <w:proofErr w:type="gramEnd"/>
      <w:r w:rsidRPr="004E27C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E27CC">
        <w:rPr>
          <w:rFonts w:ascii="Times New Roman" w:hAnsi="Times New Roman" w:cs="Times New Roman"/>
          <w:sz w:val="24"/>
          <w:szCs w:val="24"/>
        </w:rPr>
        <w:t xml:space="preserve"> Выберите правильную последовательность событий в «Капитанской дочке»</w:t>
      </w:r>
      <w:r>
        <w:rPr>
          <w:rFonts w:ascii="Times New Roman" w:hAnsi="Times New Roman" w:cs="Times New Roman"/>
          <w:sz w:val="24"/>
          <w:szCs w:val="24"/>
        </w:rPr>
        <w:t>. Ответ запишите в виде набора цифр. ______________________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4E27CC">
        <w:rPr>
          <w:rFonts w:ascii="Times New Roman" w:hAnsi="Times New Roman" w:cs="Times New Roman"/>
          <w:sz w:val="24"/>
          <w:szCs w:val="24"/>
        </w:rPr>
        <w:t xml:space="preserve">1. Арест Гринёва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4E27CC">
        <w:rPr>
          <w:rFonts w:ascii="Times New Roman" w:hAnsi="Times New Roman" w:cs="Times New Roman"/>
          <w:sz w:val="24"/>
          <w:szCs w:val="24"/>
        </w:rPr>
        <w:t xml:space="preserve">2. Поездка Гринёва в Оренбург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4E27CC">
        <w:rPr>
          <w:rFonts w:ascii="Times New Roman" w:hAnsi="Times New Roman" w:cs="Times New Roman"/>
          <w:sz w:val="24"/>
          <w:szCs w:val="24"/>
        </w:rPr>
        <w:t xml:space="preserve">3. Захват </w:t>
      </w:r>
      <w:proofErr w:type="spellStart"/>
      <w:r w:rsidRPr="004E27CC">
        <w:rPr>
          <w:rFonts w:ascii="Times New Roman" w:hAnsi="Times New Roman" w:cs="Times New Roman"/>
          <w:sz w:val="24"/>
          <w:szCs w:val="24"/>
        </w:rPr>
        <w:t>Белогорской</w:t>
      </w:r>
      <w:proofErr w:type="spellEnd"/>
      <w:r w:rsidRPr="004E27CC">
        <w:rPr>
          <w:rFonts w:ascii="Times New Roman" w:hAnsi="Times New Roman" w:cs="Times New Roman"/>
          <w:sz w:val="24"/>
          <w:szCs w:val="24"/>
        </w:rPr>
        <w:t xml:space="preserve"> крепости Пугачёвым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4E27CC">
        <w:rPr>
          <w:rFonts w:ascii="Times New Roman" w:hAnsi="Times New Roman" w:cs="Times New Roman"/>
          <w:sz w:val="24"/>
          <w:szCs w:val="24"/>
        </w:rPr>
        <w:t xml:space="preserve">4. Дуэль Гринёва со Швабриным </w:t>
      </w:r>
    </w:p>
    <w:p w:rsidR="00A637A4" w:rsidRPr="004E27CC" w:rsidRDefault="00A637A4" w:rsidP="00A637A4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4E27CC">
        <w:rPr>
          <w:rFonts w:ascii="Times New Roman" w:hAnsi="Times New Roman" w:cs="Times New Roman"/>
          <w:sz w:val="24"/>
          <w:szCs w:val="24"/>
        </w:rPr>
        <w:t xml:space="preserve">5. Буран в степи </w:t>
      </w: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7A4" w:rsidRDefault="00A637A4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35A3" w:rsidRPr="009E629B" w:rsidRDefault="000A35A3" w:rsidP="009D4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629B">
        <w:rPr>
          <w:rFonts w:ascii="Times New Roman" w:hAnsi="Times New Roman" w:cs="Times New Roman"/>
          <w:b/>
          <w:bCs/>
          <w:sz w:val="24"/>
          <w:szCs w:val="24"/>
        </w:rPr>
        <w:t>Итоговая контрольная работа по литературе 8 класс</w:t>
      </w:r>
      <w:r w:rsidR="009D4AE1" w:rsidRPr="009D4A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4AE1">
        <w:rPr>
          <w:rFonts w:ascii="Times New Roman" w:hAnsi="Times New Roman" w:cs="Times New Roman"/>
          <w:b/>
          <w:bCs/>
          <w:sz w:val="24"/>
          <w:szCs w:val="24"/>
        </w:rPr>
        <w:t>ВАРИАНТ 2.</w:t>
      </w:r>
    </w:p>
    <w:p w:rsidR="000A35A3" w:rsidRPr="009E629B" w:rsidRDefault="000A35A3" w:rsidP="009E629B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</w:rPr>
      </w:pPr>
    </w:p>
    <w:p w:rsidR="005926E8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9E629B">
        <w:rPr>
          <w:rFonts w:ascii="Times New Roman" w:hAnsi="Times New Roman" w:cs="Times New Roman"/>
          <w:sz w:val="24"/>
          <w:szCs w:val="24"/>
        </w:rPr>
        <w:t xml:space="preserve">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>Какой из жанров литературы не является фольклорным?</w:t>
      </w:r>
    </w:p>
    <w:p w:rsidR="000A35A3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а) поэма</w:t>
      </w:r>
      <w:r w:rsidR="000A35A3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б) былина</w:t>
      </w:r>
    </w:p>
    <w:p w:rsidR="000A35A3" w:rsidRPr="009E629B" w:rsidRDefault="000A35A3" w:rsidP="009E629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>в) народная песня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г</w:t>
      </w:r>
      <w:r w:rsidRPr="009E62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>сказка</w:t>
      </w:r>
    </w:p>
    <w:p w:rsidR="00AD2001" w:rsidRPr="009E629B" w:rsidRDefault="00AD2001" w:rsidP="009E62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926E8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Назовите </w:t>
      </w:r>
      <w:r w:rsidRPr="009E62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героев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>исторических песен:</w:t>
      </w:r>
    </w:p>
    <w:p w:rsidR="006368CF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а) М.И. Кутузов 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б) Князь Потёмкин</w:t>
      </w:r>
    </w:p>
    <w:p w:rsidR="006368CF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в) Ермак Тимофеевич 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г</w:t>
      </w:r>
      <w:r w:rsidR="006368CF" w:rsidRPr="009E62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Емельян Пугачев </w:t>
      </w:r>
    </w:p>
    <w:p w:rsidR="00AD2001" w:rsidRPr="009E629B" w:rsidRDefault="00AD2001" w:rsidP="009E629B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</w:rPr>
      </w:pPr>
    </w:p>
    <w:p w:rsidR="0059067A" w:rsidRPr="009E629B" w:rsidRDefault="000A35A3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4"/>
          <w:b/>
          <w:bCs/>
        </w:rPr>
        <w:t xml:space="preserve">    </w:t>
      </w:r>
      <w:r w:rsidR="0059067A" w:rsidRPr="009E629B">
        <w:rPr>
          <w:rStyle w:val="c4"/>
          <w:b/>
          <w:bCs/>
        </w:rPr>
        <w:t>3.</w:t>
      </w:r>
      <w:r w:rsidRPr="009E629B">
        <w:rPr>
          <w:rStyle w:val="c4"/>
          <w:b/>
          <w:bCs/>
        </w:rPr>
        <w:t xml:space="preserve"> </w:t>
      </w:r>
      <w:r w:rsidR="0059067A" w:rsidRPr="009E629B">
        <w:rPr>
          <w:rStyle w:val="c4"/>
          <w:b/>
          <w:bCs/>
        </w:rPr>
        <w:t>Недорослем во времена Фонвизина назывался…:</w:t>
      </w:r>
    </w:p>
    <w:p w:rsidR="0059067A" w:rsidRPr="009E629B" w:rsidRDefault="0059067A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19"/>
        </w:rPr>
        <w:t>а) главный герой комедии          </w:t>
      </w:r>
    </w:p>
    <w:p w:rsidR="0059067A" w:rsidRPr="009E629B" w:rsidRDefault="0059067A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19"/>
        </w:rPr>
        <w:t>б)</w:t>
      </w:r>
      <w:r w:rsidR="000A35A3" w:rsidRPr="009E629B">
        <w:rPr>
          <w:rStyle w:val="c19"/>
        </w:rPr>
        <w:t xml:space="preserve"> </w:t>
      </w:r>
      <w:r w:rsidRPr="009E629B">
        <w:rPr>
          <w:rStyle w:val="c19"/>
        </w:rPr>
        <w:t>подросток 15 – 17 лет               </w:t>
      </w:r>
    </w:p>
    <w:p w:rsidR="0059067A" w:rsidRPr="009E629B" w:rsidRDefault="0059067A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19"/>
        </w:rPr>
        <w:t>в) ленивый, ограниченный, невежественный человек</w:t>
      </w:r>
    </w:p>
    <w:p w:rsidR="0059067A" w:rsidRPr="009E629B" w:rsidRDefault="0059067A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19"/>
        </w:rPr>
        <w:t>г) </w:t>
      </w:r>
      <w:r w:rsidRPr="009E629B">
        <w:rPr>
          <w:rStyle w:val="c19"/>
          <w:shd w:val="clear" w:color="auto" w:fill="FFFFFF"/>
        </w:rPr>
        <w:t>молодой дворянин, не поступивший на государственную службу и не достигший совершеннолетия</w:t>
      </w:r>
      <w:r w:rsidRPr="009E629B">
        <w:rPr>
          <w:rStyle w:val="c19"/>
        </w:rPr>
        <w:t>.</w:t>
      </w:r>
    </w:p>
    <w:p w:rsidR="0059067A" w:rsidRPr="009E629B" w:rsidRDefault="0059067A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6E8" w:rsidRPr="009E629B" w:rsidRDefault="00AD2001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4</w:t>
      </w:r>
      <w:r w:rsidR="005926E8" w:rsidRPr="009E62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5926E8" w:rsidRPr="009E62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>В чьи уста А.С.Пушкин вкладывает пословицу, ставшую эпиграфом ко всей повести: «Береги честь смолоду»?</w:t>
      </w:r>
    </w:p>
    <w:p w:rsidR="005926E8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а) Савельича</w:t>
      </w:r>
    </w:p>
    <w:p w:rsidR="005926E8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б) Петра Гринева</w:t>
      </w:r>
    </w:p>
    <w:p w:rsidR="005926E8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в) Отца Петруши, Андрея Петровича Гринева</w:t>
      </w:r>
    </w:p>
    <w:p w:rsidR="00AD2001" w:rsidRPr="009E629B" w:rsidRDefault="00AD2001" w:rsidP="009E629B">
      <w:pPr>
        <w:pStyle w:val="c1"/>
        <w:shd w:val="clear" w:color="auto" w:fill="FFFFFF"/>
        <w:spacing w:before="0" w:beforeAutospacing="0" w:after="0" w:afterAutospacing="0"/>
        <w:rPr>
          <w:rStyle w:val="c14"/>
          <w:b/>
          <w:bCs/>
        </w:rPr>
      </w:pPr>
    </w:p>
    <w:p w:rsidR="006C33EF" w:rsidRPr="009E629B" w:rsidRDefault="000A35A3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14"/>
          <w:b/>
          <w:bCs/>
        </w:rPr>
        <w:t xml:space="preserve">     </w:t>
      </w:r>
      <w:r w:rsidR="006C33EF" w:rsidRPr="009E629B">
        <w:rPr>
          <w:rStyle w:val="c14"/>
          <w:bCs/>
        </w:rPr>
        <w:t>5.</w:t>
      </w:r>
      <w:r w:rsidR="006C33EF" w:rsidRPr="009E629B">
        <w:rPr>
          <w:rStyle w:val="c49"/>
          <w:shd w:val="clear" w:color="auto" w:fill="F5F5F5"/>
        </w:rPr>
        <w:t> </w:t>
      </w:r>
      <w:r w:rsidR="006C33EF" w:rsidRPr="009E629B">
        <w:rPr>
          <w:rStyle w:val="c14"/>
          <w:bCs/>
          <w:shd w:val="clear" w:color="auto" w:fill="FFFFFF"/>
        </w:rPr>
        <w:t>Как зовут верного слугу Петра Гринева</w:t>
      </w:r>
      <w:r w:rsidR="006C33EF" w:rsidRPr="009E629B">
        <w:rPr>
          <w:rStyle w:val="c14"/>
          <w:bCs/>
          <w:shd w:val="clear" w:color="auto" w:fill="F5F5F5"/>
        </w:rPr>
        <w:t>?</w:t>
      </w:r>
    </w:p>
    <w:p w:rsidR="006C33EF" w:rsidRPr="009E629B" w:rsidRDefault="006C33EF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19"/>
          <w:shd w:val="clear" w:color="auto" w:fill="FFFFFF"/>
        </w:rPr>
        <w:t>А</w:t>
      </w:r>
      <w:proofErr w:type="gramStart"/>
      <w:r w:rsidRPr="009E629B">
        <w:rPr>
          <w:rStyle w:val="c19"/>
          <w:shd w:val="clear" w:color="auto" w:fill="FFFFFF"/>
        </w:rPr>
        <w:t>)С</w:t>
      </w:r>
      <w:proofErr w:type="gramEnd"/>
      <w:r w:rsidRPr="009E629B">
        <w:rPr>
          <w:rStyle w:val="c19"/>
          <w:shd w:val="clear" w:color="auto" w:fill="FFFFFF"/>
        </w:rPr>
        <w:t>авельич     Б)Селифан    В) Григорий    Г)Петрович</w:t>
      </w:r>
    </w:p>
    <w:p w:rsidR="006C33EF" w:rsidRPr="009E629B" w:rsidRDefault="006C33E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6E8" w:rsidRPr="009E629B" w:rsidRDefault="000A35A3" w:rsidP="009E62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AD2001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6</w:t>
      </w:r>
      <w:r w:rsidR="005926E8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926E8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От чьего имени ведётся повествование в повести А.С. Пушкина «Капитанская дочка»?</w:t>
      </w:r>
    </w:p>
    <w:p w:rsidR="006368CF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а) А.С.Пушкина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б) Савельича </w:t>
      </w:r>
    </w:p>
    <w:p w:rsidR="006368CF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в) Маши Мироновой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г) Пётра Гринёва</w:t>
      </w:r>
    </w:p>
    <w:p w:rsidR="00AD2001" w:rsidRPr="009E629B" w:rsidRDefault="00AD2001" w:rsidP="009E62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5926E8" w:rsidRPr="009E629B" w:rsidRDefault="00AD2001" w:rsidP="009E629B">
      <w:pPr>
        <w:spacing w:after="0" w:line="240" w:lineRule="auto"/>
        <w:ind w:firstLine="330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7</w:t>
      </w:r>
      <w:r w:rsidR="005926E8" w:rsidRPr="009E62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5926E8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Узнай героиню по описанию.</w:t>
      </w:r>
    </w:p>
    <w:p w:rsidR="005926E8" w:rsidRPr="009E629B" w:rsidRDefault="005926E8" w:rsidP="009E629B">
      <w:pPr>
        <w:spacing w:after="0" w:line="240" w:lineRule="auto"/>
        <w:ind w:firstLine="33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«…девушка лет </w:t>
      </w:r>
      <w:proofErr w:type="spellStart"/>
      <w:r w:rsidRPr="009E629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осьмнадцати</w:t>
      </w:r>
      <w:proofErr w:type="spellEnd"/>
      <w:r w:rsidRPr="009E629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, круглолицая, румяная, </w:t>
      </w:r>
      <w:proofErr w:type="gramStart"/>
      <w:r w:rsidRPr="009E629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с</w:t>
      </w:r>
      <w:proofErr w:type="gramEnd"/>
      <w:r w:rsidRPr="009E629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светло-русыми волосами, гладко зачёсанными за уши, которые у ней так и горели».</w:t>
      </w:r>
    </w:p>
    <w:p w:rsidR="005926E8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а) Василиса Егоровна Миронова</w:t>
      </w:r>
    </w:p>
    <w:p w:rsidR="005926E8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б) Маша Миронова</w:t>
      </w:r>
    </w:p>
    <w:p w:rsidR="005926E8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в) </w:t>
      </w:r>
      <w:proofErr w:type="spellStart"/>
      <w:r w:rsidRPr="009E629B">
        <w:rPr>
          <w:rFonts w:ascii="Times New Roman" w:hAnsi="Times New Roman" w:cs="Times New Roman"/>
          <w:sz w:val="24"/>
          <w:szCs w:val="24"/>
          <w:lang w:eastAsia="ru-RU"/>
        </w:rPr>
        <w:t>Палашка</w:t>
      </w:r>
      <w:proofErr w:type="spellEnd"/>
    </w:p>
    <w:p w:rsidR="00AD2001" w:rsidRPr="009E629B" w:rsidRDefault="005926E8" w:rsidP="009E629B">
      <w:pPr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г) Екатерина II</w:t>
      </w:r>
    </w:p>
    <w:p w:rsidR="005926E8" w:rsidRPr="009E629B" w:rsidRDefault="006368CF" w:rsidP="009E629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AD2001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8</w:t>
      </w:r>
      <w:r w:rsidR="005926E8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Каков эпиграф к поэме «Мцыри»?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а) «На зеркало </w:t>
      </w:r>
      <w:proofErr w:type="spellStart"/>
      <w:r w:rsidRPr="009E629B">
        <w:rPr>
          <w:rFonts w:ascii="Times New Roman" w:hAnsi="Times New Roman" w:cs="Times New Roman"/>
          <w:sz w:val="24"/>
          <w:szCs w:val="24"/>
          <w:lang w:eastAsia="ru-RU"/>
        </w:rPr>
        <w:t>неча</w:t>
      </w:r>
      <w:proofErr w:type="spellEnd"/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пенять, коль </w:t>
      </w:r>
      <w:proofErr w:type="gramStart"/>
      <w:r w:rsidRPr="009E629B">
        <w:rPr>
          <w:rFonts w:ascii="Times New Roman" w:hAnsi="Times New Roman" w:cs="Times New Roman"/>
          <w:sz w:val="24"/>
          <w:szCs w:val="24"/>
          <w:lang w:eastAsia="ru-RU"/>
        </w:rPr>
        <w:t>рожа</w:t>
      </w:r>
      <w:proofErr w:type="gramEnd"/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крива».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б) «Вкушая, </w:t>
      </w:r>
      <w:proofErr w:type="spellStart"/>
      <w:r w:rsidRPr="009E629B">
        <w:rPr>
          <w:rFonts w:ascii="Times New Roman" w:hAnsi="Times New Roman" w:cs="Times New Roman"/>
          <w:sz w:val="24"/>
          <w:szCs w:val="24"/>
          <w:lang w:eastAsia="ru-RU"/>
        </w:rPr>
        <w:t>вкусих</w:t>
      </w:r>
      <w:proofErr w:type="spellEnd"/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мало меда, и се аз умираю».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в) «Береги честь смолоду».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г) «Стрелялись мы».</w:t>
      </w:r>
    </w:p>
    <w:p w:rsidR="00AD2001" w:rsidRPr="009E629B" w:rsidRDefault="00AD2001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926E8" w:rsidRPr="009E629B" w:rsidRDefault="00AD2001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9</w:t>
      </w:r>
      <w:r w:rsidR="005926E8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Какова форма поэмы «Мцыри»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а) рассказ героя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б) исповедь героя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в) рассказ автора о Мцыри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г) рассказ монаха о Мцыри</w:t>
      </w:r>
    </w:p>
    <w:p w:rsidR="00AD2001" w:rsidRPr="009E629B" w:rsidRDefault="00AD2001" w:rsidP="009E629B">
      <w:pPr>
        <w:shd w:val="clear" w:color="auto" w:fill="FFFFFF"/>
        <w:spacing w:after="0" w:line="240" w:lineRule="auto"/>
        <w:ind w:firstLine="33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926E8" w:rsidRPr="009E629B" w:rsidRDefault="00AD2001" w:rsidP="009E629B">
      <w:pPr>
        <w:shd w:val="clear" w:color="auto" w:fill="FFFFFF"/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10</w:t>
      </w:r>
      <w:r w:rsidR="005926E8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Произведение «Ревизор» – это 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а) комедия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>б) роман</w:t>
      </w:r>
    </w:p>
    <w:p w:rsidR="006368CF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в) трагедия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г) драма</w:t>
      </w:r>
    </w:p>
    <w:p w:rsidR="00AD2001" w:rsidRPr="009E629B" w:rsidRDefault="00AD2001" w:rsidP="009E629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926E8" w:rsidRPr="009E629B" w:rsidRDefault="00AD2001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11</w:t>
      </w:r>
      <w:r w:rsidR="005926E8" w:rsidRPr="009E62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>Знакомством</w:t>
      </w:r>
      <w:proofErr w:type="gramEnd"/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с каким писателем хвастается Хлестаков?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а) с Гоголем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>б) с Пушкиным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>в) с Лермонтовым</w:t>
      </w:r>
    </w:p>
    <w:p w:rsidR="00AD2001" w:rsidRPr="009E629B" w:rsidRDefault="00AD2001" w:rsidP="009E629B">
      <w:pPr>
        <w:shd w:val="clear" w:color="auto" w:fill="FFFFFF"/>
        <w:spacing w:after="0" w:line="240" w:lineRule="auto"/>
        <w:ind w:firstLine="33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5926E8" w:rsidRPr="009E629B" w:rsidRDefault="00AD2001" w:rsidP="009E629B">
      <w:pPr>
        <w:shd w:val="clear" w:color="auto" w:fill="FFFFFF"/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12</w:t>
      </w:r>
      <w:r w:rsidR="005926E8" w:rsidRPr="009E62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Кто из героев комедии  Н.В.Гоголя «Ревизор» говорил о себе, что у него «легкость в мыслях необыкновенная»?</w:t>
      </w:r>
    </w:p>
    <w:p w:rsidR="00AD2001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9E629B">
        <w:rPr>
          <w:rFonts w:ascii="Times New Roman" w:hAnsi="Times New Roman" w:cs="Times New Roman"/>
          <w:sz w:val="24"/>
          <w:szCs w:val="24"/>
          <w:lang w:eastAsia="ru-RU"/>
        </w:rPr>
        <w:t>Бобчинский</w:t>
      </w:r>
      <w:proofErr w:type="spellEnd"/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б) Хлестаков 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>в) городничий</w:t>
      </w:r>
    </w:p>
    <w:p w:rsidR="006368CF" w:rsidRPr="009E629B" w:rsidRDefault="006368CF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926E8" w:rsidRPr="009E629B" w:rsidRDefault="00AD2001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13</w:t>
      </w:r>
      <w:r w:rsidR="005926E8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Выберите произведение, написанное М.М. Зощенко.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а) «Жизнь и воротник»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б) «Кавказ»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в) «История болезни»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г) «Старый гений»</w:t>
      </w:r>
    </w:p>
    <w:p w:rsidR="00AD2001" w:rsidRPr="009E629B" w:rsidRDefault="00AD2001" w:rsidP="009E629B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</w:rPr>
      </w:pPr>
    </w:p>
    <w:p w:rsidR="006C33EF" w:rsidRPr="009E629B" w:rsidRDefault="000A35A3" w:rsidP="009E629B">
      <w:pPr>
        <w:pStyle w:val="c1"/>
        <w:shd w:val="clear" w:color="auto" w:fill="FFFFFF"/>
        <w:spacing w:before="0" w:beforeAutospacing="0" w:after="0" w:afterAutospacing="0"/>
        <w:ind w:right="-582"/>
      </w:pPr>
      <w:r w:rsidRPr="009E629B">
        <w:rPr>
          <w:rStyle w:val="c8"/>
          <w:bCs/>
        </w:rPr>
        <w:t xml:space="preserve">    </w:t>
      </w:r>
      <w:r w:rsidR="00AD2001" w:rsidRPr="009E629B">
        <w:rPr>
          <w:rStyle w:val="c8"/>
          <w:bCs/>
        </w:rPr>
        <w:t>14</w:t>
      </w:r>
      <w:r w:rsidR="006C33EF" w:rsidRPr="009E629B">
        <w:rPr>
          <w:rStyle w:val="c8"/>
          <w:bCs/>
        </w:rPr>
        <w:t>.Определите произ</w:t>
      </w:r>
      <w:r w:rsidR="006368CF" w:rsidRPr="009E629B">
        <w:rPr>
          <w:rStyle w:val="c8"/>
          <w:bCs/>
        </w:rPr>
        <w:t>ведени</w:t>
      </w:r>
      <w:proofErr w:type="gramStart"/>
      <w:r w:rsidR="006368CF" w:rsidRPr="009E629B">
        <w:rPr>
          <w:rStyle w:val="c8"/>
          <w:bCs/>
        </w:rPr>
        <w:t>я(</w:t>
      </w:r>
      <w:proofErr w:type="gramEnd"/>
      <w:r w:rsidR="006368CF" w:rsidRPr="009E629B">
        <w:rPr>
          <w:rStyle w:val="c8"/>
          <w:bCs/>
        </w:rPr>
        <w:t xml:space="preserve">-е), принадлежащие </w:t>
      </w:r>
      <w:proofErr w:type="spellStart"/>
      <w:r w:rsidR="006368CF" w:rsidRPr="009E629B">
        <w:rPr>
          <w:rStyle w:val="c8"/>
          <w:bCs/>
        </w:rPr>
        <w:t>перу</w:t>
      </w:r>
      <w:r w:rsidR="006C33EF" w:rsidRPr="009E629B">
        <w:rPr>
          <w:rStyle w:val="c8"/>
          <w:bCs/>
        </w:rPr>
        <w:t>А.П.Чехова</w:t>
      </w:r>
      <w:proofErr w:type="spellEnd"/>
    </w:p>
    <w:p w:rsidR="006C33EF" w:rsidRPr="009E629B" w:rsidRDefault="006368CF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0"/>
        </w:rPr>
        <w:t xml:space="preserve">        </w:t>
      </w:r>
      <w:r w:rsidR="006C33EF" w:rsidRPr="009E629B">
        <w:rPr>
          <w:rStyle w:val="c0"/>
        </w:rPr>
        <w:t>а) «Куст сирени»</w:t>
      </w:r>
      <w:r w:rsidRPr="009E629B">
        <w:t xml:space="preserve">                                  </w:t>
      </w:r>
      <w:r w:rsidR="006C33EF" w:rsidRPr="009E629B">
        <w:rPr>
          <w:rStyle w:val="c0"/>
          <w:shd w:val="clear" w:color="auto" w:fill="FFFFFF"/>
        </w:rPr>
        <w:t>б) «О любви»</w:t>
      </w:r>
    </w:p>
    <w:p w:rsidR="006C33EF" w:rsidRPr="009E629B" w:rsidRDefault="006368CF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0"/>
          <w:shd w:val="clear" w:color="auto" w:fill="FFFFFF"/>
        </w:rPr>
        <w:t xml:space="preserve">        </w:t>
      </w:r>
      <w:r w:rsidR="006C33EF" w:rsidRPr="009E629B">
        <w:rPr>
          <w:rStyle w:val="c0"/>
          <w:shd w:val="clear" w:color="auto" w:fill="FFFFFF"/>
        </w:rPr>
        <w:t>в) «Шинель»</w:t>
      </w:r>
      <w:r w:rsidRPr="009E629B">
        <w:t xml:space="preserve">                                          </w:t>
      </w:r>
      <w:r w:rsidR="006C33EF" w:rsidRPr="009E629B">
        <w:rPr>
          <w:rStyle w:val="c0"/>
          <w:shd w:val="clear" w:color="auto" w:fill="FFFFFF"/>
        </w:rPr>
        <w:t>г) «На поле Куликовом»</w:t>
      </w:r>
    </w:p>
    <w:p w:rsidR="006C33EF" w:rsidRPr="009E629B" w:rsidRDefault="006C33EF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926E8" w:rsidRPr="009E629B" w:rsidRDefault="00AD2001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15</w:t>
      </w:r>
      <w:r w:rsidR="005926E8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="005926E8" w:rsidRPr="009E62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926E8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Автором рассказа «Фотография, на которой меня нет» является </w:t>
      </w:r>
    </w:p>
    <w:p w:rsidR="005926E8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а) В. Г. Распутин</w:t>
      </w:r>
      <w:r w:rsidR="006368CF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>б) В.П. Астафьев</w:t>
      </w:r>
    </w:p>
    <w:p w:rsidR="000A35A3" w:rsidRPr="009E629B" w:rsidRDefault="005926E8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в)  И.И. Пантелеев  </w:t>
      </w:r>
    </w:p>
    <w:p w:rsidR="006368CF" w:rsidRPr="009E629B" w:rsidRDefault="006368CF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4AD8" w:rsidRPr="009E629B" w:rsidRDefault="00C44AD8" w:rsidP="009E629B">
      <w:pPr>
        <w:pStyle w:val="c1"/>
        <w:shd w:val="clear" w:color="auto" w:fill="FFFFFF"/>
        <w:spacing w:before="0" w:beforeAutospacing="0" w:after="0" w:afterAutospacing="0"/>
      </w:pPr>
    </w:p>
    <w:p w:rsidR="00C44AD8" w:rsidRPr="009E629B" w:rsidRDefault="00C44AD8" w:rsidP="009E629B">
      <w:pPr>
        <w:pStyle w:val="c1"/>
        <w:shd w:val="clear" w:color="auto" w:fill="FFFFFF"/>
        <w:spacing w:before="0" w:beforeAutospacing="0" w:after="0" w:afterAutospacing="0"/>
      </w:pPr>
    </w:p>
    <w:p w:rsidR="00C44AD8" w:rsidRPr="009E629B" w:rsidRDefault="00C44AD8" w:rsidP="009E629B">
      <w:pPr>
        <w:pStyle w:val="c1"/>
        <w:shd w:val="clear" w:color="auto" w:fill="FFFFFF"/>
        <w:spacing w:before="0" w:beforeAutospacing="0" w:after="0" w:afterAutospacing="0"/>
      </w:pPr>
    </w:p>
    <w:p w:rsidR="00C44AD8" w:rsidRPr="009E629B" w:rsidRDefault="00C44AD8" w:rsidP="009E629B">
      <w:pPr>
        <w:pStyle w:val="c1"/>
        <w:shd w:val="clear" w:color="auto" w:fill="FFFFFF"/>
        <w:spacing w:before="0" w:beforeAutospacing="0" w:after="0" w:afterAutospacing="0"/>
      </w:pPr>
    </w:p>
    <w:p w:rsidR="000A35A3" w:rsidRPr="009E629B" w:rsidRDefault="000A35A3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t xml:space="preserve">16.  Почему герой рассказа  «Фотография, на которой меня нет» не попал на съемку? </w:t>
      </w:r>
    </w:p>
    <w:p w:rsidR="000A35A3" w:rsidRPr="009E629B" w:rsidRDefault="000A35A3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t xml:space="preserve"> 1) не захотел фотографироваться </w:t>
      </w:r>
    </w:p>
    <w:p w:rsidR="000A35A3" w:rsidRPr="009E629B" w:rsidRDefault="000A35A3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t xml:space="preserve"> 2) заболел</w:t>
      </w:r>
    </w:p>
    <w:p w:rsidR="000A35A3" w:rsidRPr="009E629B" w:rsidRDefault="000A35A3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t xml:space="preserve"> 3) обиделся на то, что его хотели поставить последним в ряду</w:t>
      </w:r>
    </w:p>
    <w:p w:rsidR="00AD2001" w:rsidRPr="009E629B" w:rsidRDefault="000A35A3" w:rsidP="009E629B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</w:rPr>
      </w:pPr>
      <w:r w:rsidRPr="009E629B">
        <w:t xml:space="preserve"> 4) не было денег, чтобы заплатить за фотографию</w:t>
      </w:r>
    </w:p>
    <w:p w:rsidR="000A35A3" w:rsidRPr="009E629B" w:rsidRDefault="000A35A3" w:rsidP="009E629B">
      <w:pPr>
        <w:pStyle w:val="c1"/>
        <w:shd w:val="clear" w:color="auto" w:fill="FFFFFF"/>
        <w:spacing w:before="0" w:beforeAutospacing="0" w:after="0" w:afterAutospacing="0"/>
        <w:rPr>
          <w:rStyle w:val="c8"/>
          <w:b/>
          <w:bCs/>
        </w:rPr>
      </w:pPr>
    </w:p>
    <w:p w:rsidR="0059067A" w:rsidRPr="009E629B" w:rsidRDefault="000A35A3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8"/>
          <w:bCs/>
        </w:rPr>
        <w:t>17</w:t>
      </w:r>
      <w:r w:rsidR="0059067A" w:rsidRPr="009E629B">
        <w:rPr>
          <w:rStyle w:val="c8"/>
          <w:bCs/>
        </w:rPr>
        <w:t>. Какой подзаголовок у поэмы А.Твардовского «Василий Тёркин»?</w:t>
      </w:r>
    </w:p>
    <w:p w:rsidR="0059067A" w:rsidRPr="009E629B" w:rsidRDefault="0059067A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0"/>
        </w:rPr>
        <w:t>а) книга о бойце</w:t>
      </w:r>
      <w:r w:rsidR="006368CF" w:rsidRPr="009E629B">
        <w:t xml:space="preserve">                                 </w:t>
      </w:r>
      <w:r w:rsidRPr="009E629B">
        <w:rPr>
          <w:rStyle w:val="c0"/>
          <w:shd w:val="clear" w:color="auto" w:fill="FFFFFF"/>
        </w:rPr>
        <w:t xml:space="preserve">б) </w:t>
      </w:r>
      <w:proofErr w:type="gramStart"/>
      <w:r w:rsidRPr="009E629B">
        <w:rPr>
          <w:rStyle w:val="c0"/>
          <w:shd w:val="clear" w:color="auto" w:fill="FFFFFF"/>
        </w:rPr>
        <w:t>книга про бойца</w:t>
      </w:r>
      <w:proofErr w:type="gramEnd"/>
    </w:p>
    <w:p w:rsidR="0059067A" w:rsidRPr="009E629B" w:rsidRDefault="0059067A" w:rsidP="009E629B">
      <w:pPr>
        <w:pStyle w:val="c1"/>
        <w:shd w:val="clear" w:color="auto" w:fill="FFFFFF"/>
        <w:spacing w:before="0" w:beforeAutospacing="0" w:after="0" w:afterAutospacing="0"/>
      </w:pPr>
      <w:r w:rsidRPr="009E629B">
        <w:rPr>
          <w:rStyle w:val="c0"/>
          <w:shd w:val="clear" w:color="auto" w:fill="FFFFFF"/>
        </w:rPr>
        <w:t>в) книга о солдате</w:t>
      </w:r>
      <w:r w:rsidR="006368CF" w:rsidRPr="009E629B">
        <w:t xml:space="preserve">                              </w:t>
      </w:r>
      <w:r w:rsidRPr="009E629B">
        <w:rPr>
          <w:rStyle w:val="c0"/>
          <w:shd w:val="clear" w:color="auto" w:fill="FFFFFF"/>
        </w:rPr>
        <w:t>г) книга о войне.</w:t>
      </w:r>
    </w:p>
    <w:p w:rsidR="00AD2001" w:rsidRPr="009E629B" w:rsidRDefault="00AD2001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9067A" w:rsidRPr="009E629B" w:rsidRDefault="000A35A3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18</w:t>
      </w:r>
      <w:r w:rsidR="0059067A"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="0059067A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Зачем Теркин отправился вплавь через реку в главе «Переправа»?</w:t>
      </w:r>
    </w:p>
    <w:p w:rsidR="0059067A" w:rsidRPr="009E629B" w:rsidRDefault="0059067A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а) в разведку</w:t>
      </w:r>
    </w:p>
    <w:p w:rsidR="000A35A3" w:rsidRPr="009E629B" w:rsidRDefault="0059067A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б) связаться с теми, кто остался на другом берегу, и доложить </w:t>
      </w:r>
      <w:r w:rsidR="000A35A3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9067A" w:rsidRPr="009E629B" w:rsidRDefault="000A35A3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59067A" w:rsidRPr="009E629B">
        <w:rPr>
          <w:rFonts w:ascii="Times New Roman" w:hAnsi="Times New Roman" w:cs="Times New Roman"/>
          <w:sz w:val="24"/>
          <w:szCs w:val="24"/>
          <w:lang w:eastAsia="ru-RU"/>
        </w:rPr>
        <w:t>обстановку</w:t>
      </w:r>
    </w:p>
    <w:p w:rsidR="0059067A" w:rsidRPr="009E629B" w:rsidRDefault="0059067A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 в) наладить сорванную переправу</w:t>
      </w:r>
    </w:p>
    <w:p w:rsidR="0059067A" w:rsidRPr="009E629B" w:rsidRDefault="0059067A" w:rsidP="009E629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33EF" w:rsidRPr="009E629B" w:rsidRDefault="006C33E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Часть В.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При выполнении заданий части </w:t>
      </w:r>
      <w:proofErr w:type="gramStart"/>
      <w:r w:rsidRPr="009E629B">
        <w:rPr>
          <w:rFonts w:ascii="Times New Roman" w:hAnsi="Times New Roman" w:cs="Times New Roman"/>
          <w:sz w:val="24"/>
          <w:szCs w:val="24"/>
          <w:lang w:eastAsia="ru-RU"/>
        </w:rPr>
        <w:t>В запишите</w:t>
      </w:r>
      <w:proofErr w:type="gramEnd"/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ответ в виде слова, словосочетания, числа или пары №</w:t>
      </w:r>
      <w:r w:rsidR="000A35A3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0A35A3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и - </w:t>
      </w:r>
      <w:r w:rsidRPr="009E629B">
        <w:rPr>
          <w:rFonts w:ascii="Times New Roman" w:hAnsi="Times New Roman" w:cs="Times New Roman"/>
          <w:sz w:val="24"/>
          <w:szCs w:val="24"/>
          <w:lang w:eastAsia="ru-RU"/>
        </w:rPr>
        <w:t>буква.</w:t>
      </w:r>
    </w:p>
    <w:p w:rsidR="000A35A3" w:rsidRPr="009E629B" w:rsidRDefault="000A35A3" w:rsidP="009E629B">
      <w:pPr>
        <w:shd w:val="clear" w:color="auto" w:fill="FFFFFF"/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A28C1" w:rsidRPr="009E629B" w:rsidRDefault="006C33EF" w:rsidP="009E629B">
      <w:pPr>
        <w:shd w:val="clear" w:color="auto" w:fill="FFFFFF"/>
        <w:spacing w:after="0" w:line="240" w:lineRule="auto"/>
        <w:ind w:firstLine="330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9E629B">
        <w:rPr>
          <w:rFonts w:ascii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5A28C1" w:rsidRPr="009E629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Идея произведения — </w:t>
      </w:r>
      <w:proofErr w:type="spellStart"/>
      <w:r w:rsidR="005A28C1" w:rsidRPr="009E629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это</w:t>
      </w:r>
      <w:r w:rsidR="000A35A3" w:rsidRPr="009E629B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____________________________</w:t>
      </w:r>
      <w:proofErr w:type="spellEnd"/>
      <w:r w:rsidR="005A28C1" w:rsidRPr="009E629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6C33EF" w:rsidRPr="009E629B" w:rsidRDefault="006C33E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33EF" w:rsidRPr="009E629B" w:rsidRDefault="006C33E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9E629B">
        <w:rPr>
          <w:rFonts w:ascii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9E629B">
        <w:rPr>
          <w:rFonts w:ascii="Times New Roman" w:hAnsi="Times New Roman" w:cs="Times New Roman"/>
          <w:sz w:val="24"/>
          <w:szCs w:val="24"/>
          <w:lang w:eastAsia="ru-RU"/>
        </w:rPr>
        <w:t>. Изобразительно-выразительное средство, основанное на схо</w:t>
      </w:r>
      <w:r w:rsidR="000A35A3" w:rsidRPr="009E629B">
        <w:rPr>
          <w:rFonts w:ascii="Times New Roman" w:hAnsi="Times New Roman" w:cs="Times New Roman"/>
          <w:sz w:val="24"/>
          <w:szCs w:val="24"/>
          <w:lang w:eastAsia="ru-RU"/>
        </w:rPr>
        <w:t>дстве предметов, – это___________________________________</w:t>
      </w:r>
    </w:p>
    <w:p w:rsidR="000A35A3" w:rsidRPr="009E629B" w:rsidRDefault="000A35A3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33EF" w:rsidRPr="009E629B" w:rsidRDefault="006C33E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В3. </w:t>
      </w:r>
      <w:r w:rsidR="00AD2001" w:rsidRPr="009E629B">
        <w:rPr>
          <w:rFonts w:ascii="Times New Roman" w:hAnsi="Times New Roman" w:cs="Times New Roman"/>
          <w:sz w:val="24"/>
          <w:szCs w:val="24"/>
          <w:lang w:eastAsia="ru-RU"/>
        </w:rPr>
        <w:t>Как в литературоведении называется один из видов эпического произведения, большего по объёму, чем рассказ, и меньше, чем роман?</w:t>
      </w:r>
      <w:r w:rsidR="000A35A3" w:rsidRPr="009E629B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0A35A3" w:rsidRPr="009E629B" w:rsidRDefault="000A35A3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33EF" w:rsidRPr="009E629B" w:rsidRDefault="006C33E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9E629B">
        <w:rPr>
          <w:rFonts w:ascii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9E629B">
        <w:rPr>
          <w:rFonts w:ascii="Times New Roman" w:hAnsi="Times New Roman" w:cs="Times New Roman"/>
          <w:sz w:val="24"/>
          <w:szCs w:val="24"/>
          <w:lang w:eastAsia="ru-RU"/>
        </w:rPr>
        <w:t>. Произведение драматургического характера, предназначенное для театральных постановок, а также телевизи</w:t>
      </w:r>
      <w:r w:rsidR="000A35A3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онных и </w:t>
      </w:r>
      <w:proofErr w:type="spellStart"/>
      <w:r w:rsidR="000A35A3" w:rsidRPr="009E629B">
        <w:rPr>
          <w:rFonts w:ascii="Times New Roman" w:hAnsi="Times New Roman" w:cs="Times New Roman"/>
          <w:sz w:val="24"/>
          <w:szCs w:val="24"/>
          <w:lang w:eastAsia="ru-RU"/>
        </w:rPr>
        <w:t>радиоспектаклей</w:t>
      </w:r>
      <w:proofErr w:type="spellEnd"/>
      <w:r w:rsidR="000A35A3"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 – это______________________</w:t>
      </w:r>
    </w:p>
    <w:p w:rsidR="000A35A3" w:rsidRPr="009E629B" w:rsidRDefault="000A35A3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368CF" w:rsidRPr="009E629B" w:rsidRDefault="006368C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368CF" w:rsidRPr="009E629B" w:rsidRDefault="006368C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368CF" w:rsidRPr="009E629B" w:rsidRDefault="006368C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33EF" w:rsidRPr="009E629B" w:rsidRDefault="006C33E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9E629B">
        <w:rPr>
          <w:rFonts w:ascii="Times New Roman" w:hAnsi="Times New Roman" w:cs="Times New Roman"/>
          <w:sz w:val="24"/>
          <w:szCs w:val="24"/>
          <w:lang w:eastAsia="ru-RU"/>
        </w:rPr>
        <w:t xml:space="preserve">В5. </w:t>
      </w:r>
      <w:r w:rsidRPr="009E629B">
        <w:rPr>
          <w:rFonts w:ascii="Times New Roman" w:hAnsi="Times New Roman" w:cs="Times New Roman"/>
          <w:sz w:val="24"/>
          <w:szCs w:val="24"/>
        </w:rPr>
        <w:t xml:space="preserve"> Сопоставьте литературное понятие с определением, запишите № - буква </w:t>
      </w:r>
    </w:p>
    <w:p w:rsidR="006C33EF" w:rsidRPr="009E629B" w:rsidRDefault="006C33E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744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7"/>
        <w:gridCol w:w="5567"/>
      </w:tblGrid>
      <w:tr w:rsidR="006C33EF" w:rsidRPr="009E629B" w:rsidTr="000A35A3">
        <w:tc>
          <w:tcPr>
            <w:tcW w:w="187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 xml:space="preserve">1. Кульминация   </w:t>
            </w:r>
          </w:p>
        </w:tc>
        <w:tc>
          <w:tcPr>
            <w:tcW w:w="556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 xml:space="preserve">А) Момент наивысшего напряжения в развитии действия художественного произведения </w:t>
            </w:r>
          </w:p>
        </w:tc>
      </w:tr>
      <w:tr w:rsidR="006C33EF" w:rsidRPr="009E629B" w:rsidTr="000A35A3">
        <w:tc>
          <w:tcPr>
            <w:tcW w:w="187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2. Развязка</w:t>
            </w:r>
          </w:p>
        </w:tc>
        <w:tc>
          <w:tcPr>
            <w:tcW w:w="556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Б) Начало конфликта, события, с которого начинается действие в художественном произведении</w:t>
            </w:r>
          </w:p>
        </w:tc>
      </w:tr>
      <w:tr w:rsidR="006C33EF" w:rsidRPr="009E629B" w:rsidTr="000A35A3">
        <w:tc>
          <w:tcPr>
            <w:tcW w:w="187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 xml:space="preserve">3. Завязка </w:t>
            </w:r>
          </w:p>
        </w:tc>
        <w:tc>
          <w:tcPr>
            <w:tcW w:w="556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В) Вводная часть произведения, изображающая обстановку, условия возникновения конфликта, расстановку действующих лиц</w:t>
            </w:r>
          </w:p>
        </w:tc>
      </w:tr>
      <w:tr w:rsidR="006C33EF" w:rsidRPr="009E629B" w:rsidTr="000A35A3">
        <w:tc>
          <w:tcPr>
            <w:tcW w:w="187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4. Экспозиция</w:t>
            </w:r>
          </w:p>
        </w:tc>
        <w:tc>
          <w:tcPr>
            <w:tcW w:w="556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Г) Разрешение конфликта в литературном произведении</w:t>
            </w:r>
          </w:p>
        </w:tc>
      </w:tr>
      <w:tr w:rsidR="006C33EF" w:rsidRPr="009E629B" w:rsidTr="000A35A3">
        <w:tc>
          <w:tcPr>
            <w:tcW w:w="187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5. Эпилог</w:t>
            </w:r>
          </w:p>
        </w:tc>
        <w:tc>
          <w:tcPr>
            <w:tcW w:w="556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 xml:space="preserve">Д) заключительная часть произведения, сообщающая о судьбе действующих лиц после изображённых событий </w:t>
            </w:r>
          </w:p>
        </w:tc>
      </w:tr>
    </w:tbl>
    <w:p w:rsidR="006C33EF" w:rsidRPr="009E629B" w:rsidRDefault="006C33E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1"/>
        <w:gridCol w:w="1450"/>
        <w:gridCol w:w="1450"/>
        <w:gridCol w:w="1451"/>
        <w:gridCol w:w="1451"/>
      </w:tblGrid>
      <w:tr w:rsidR="006C33EF" w:rsidRPr="009E629B" w:rsidTr="006C7677">
        <w:tc>
          <w:tcPr>
            <w:tcW w:w="2136" w:type="dxa"/>
          </w:tcPr>
          <w:p w:rsidR="006C33EF" w:rsidRPr="009E629B" w:rsidRDefault="006C33EF" w:rsidP="009E6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6" w:type="dxa"/>
          </w:tcPr>
          <w:p w:rsidR="006C33EF" w:rsidRPr="009E629B" w:rsidRDefault="006C33EF" w:rsidP="009E6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</w:tcPr>
          <w:p w:rsidR="006C33EF" w:rsidRPr="009E629B" w:rsidRDefault="006C33EF" w:rsidP="009E6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7" w:type="dxa"/>
          </w:tcPr>
          <w:p w:rsidR="006C33EF" w:rsidRPr="009E629B" w:rsidRDefault="006C33EF" w:rsidP="009E6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7" w:type="dxa"/>
          </w:tcPr>
          <w:p w:rsidR="006C33EF" w:rsidRPr="009E629B" w:rsidRDefault="006C33EF" w:rsidP="009E6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2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C33EF" w:rsidRPr="009E629B" w:rsidTr="006C7677">
        <w:tc>
          <w:tcPr>
            <w:tcW w:w="2136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6C33EF" w:rsidRPr="009E629B" w:rsidRDefault="006C33EF" w:rsidP="009E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2001" w:rsidRPr="009E629B" w:rsidRDefault="00AD2001" w:rsidP="009E62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368CF" w:rsidRPr="009E629B" w:rsidRDefault="006368C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В</w:t>
      </w:r>
      <w:proofErr w:type="gramStart"/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6</w:t>
      </w:r>
      <w:proofErr w:type="gramEnd"/>
      <w:r w:rsidRPr="009E629B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Pr="009E629B">
        <w:rPr>
          <w:rFonts w:ascii="Times New Roman" w:hAnsi="Times New Roman" w:cs="Times New Roman"/>
          <w:sz w:val="24"/>
          <w:szCs w:val="24"/>
        </w:rPr>
        <w:t xml:space="preserve"> Выберите правильную последовательность событий в «Капитанской дочке»</w:t>
      </w:r>
      <w:r w:rsidR="00942D63" w:rsidRPr="009E629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368CF" w:rsidRPr="009E629B" w:rsidRDefault="006368C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9E629B">
        <w:rPr>
          <w:rFonts w:ascii="Times New Roman" w:hAnsi="Times New Roman" w:cs="Times New Roman"/>
          <w:sz w:val="24"/>
          <w:szCs w:val="24"/>
        </w:rPr>
        <w:t xml:space="preserve">1. Буран в степи </w:t>
      </w:r>
    </w:p>
    <w:p w:rsidR="006368CF" w:rsidRPr="009E629B" w:rsidRDefault="006368C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9E629B">
        <w:rPr>
          <w:rFonts w:ascii="Times New Roman" w:hAnsi="Times New Roman" w:cs="Times New Roman"/>
          <w:sz w:val="24"/>
          <w:szCs w:val="24"/>
        </w:rPr>
        <w:t xml:space="preserve">2. </w:t>
      </w:r>
      <w:r w:rsidR="00F65C17">
        <w:rPr>
          <w:rFonts w:ascii="Times New Roman" w:hAnsi="Times New Roman" w:cs="Times New Roman"/>
          <w:sz w:val="24"/>
          <w:szCs w:val="24"/>
        </w:rPr>
        <w:t>Встреча Маши Мироновой с Императрицей.</w:t>
      </w:r>
      <w:r w:rsidRPr="009E62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368CF" w:rsidRPr="009E629B" w:rsidRDefault="006368C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9E629B">
        <w:rPr>
          <w:rFonts w:ascii="Times New Roman" w:hAnsi="Times New Roman" w:cs="Times New Roman"/>
          <w:sz w:val="24"/>
          <w:szCs w:val="24"/>
        </w:rPr>
        <w:t xml:space="preserve">3. Захват </w:t>
      </w:r>
      <w:proofErr w:type="spellStart"/>
      <w:r w:rsidRPr="009E629B">
        <w:rPr>
          <w:rFonts w:ascii="Times New Roman" w:hAnsi="Times New Roman" w:cs="Times New Roman"/>
          <w:sz w:val="24"/>
          <w:szCs w:val="24"/>
        </w:rPr>
        <w:t>Белогорской</w:t>
      </w:r>
      <w:proofErr w:type="spellEnd"/>
      <w:r w:rsidRPr="009E629B">
        <w:rPr>
          <w:rFonts w:ascii="Times New Roman" w:hAnsi="Times New Roman" w:cs="Times New Roman"/>
          <w:sz w:val="24"/>
          <w:szCs w:val="24"/>
        </w:rPr>
        <w:t xml:space="preserve"> крепости Пугачёвым</w:t>
      </w:r>
    </w:p>
    <w:p w:rsidR="006368CF" w:rsidRPr="009E629B" w:rsidRDefault="00F65C17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Гринёв увозит Машу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Белогорской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крепости.</w:t>
      </w:r>
      <w:r w:rsidR="006368CF" w:rsidRPr="009E62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68CF" w:rsidRPr="009E629B" w:rsidRDefault="006368CF" w:rsidP="009E629B">
      <w:pPr>
        <w:spacing w:after="0" w:line="240" w:lineRule="auto"/>
        <w:ind w:firstLine="330"/>
        <w:rPr>
          <w:rFonts w:ascii="Times New Roman" w:hAnsi="Times New Roman" w:cs="Times New Roman"/>
          <w:sz w:val="24"/>
          <w:szCs w:val="24"/>
        </w:rPr>
      </w:pPr>
      <w:r w:rsidRPr="009E629B">
        <w:rPr>
          <w:rFonts w:ascii="Times New Roman" w:hAnsi="Times New Roman" w:cs="Times New Roman"/>
          <w:sz w:val="24"/>
          <w:szCs w:val="24"/>
        </w:rPr>
        <w:t xml:space="preserve">5. Дуэль Гринёва со Швабриным </w:t>
      </w:r>
    </w:p>
    <w:p w:rsidR="006368CF" w:rsidRPr="009E629B" w:rsidRDefault="006368CF" w:rsidP="009E62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368CF" w:rsidRPr="009E629B" w:rsidRDefault="006368CF" w:rsidP="009E62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629B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6368CF" w:rsidRPr="009E629B" w:rsidRDefault="006368CF" w:rsidP="009E62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368CF" w:rsidRDefault="006368CF"/>
    <w:p w:rsidR="006368CF" w:rsidRDefault="006368CF"/>
    <w:p w:rsidR="006368CF" w:rsidRDefault="006368CF"/>
    <w:p w:rsidR="006368CF" w:rsidRDefault="006368CF"/>
    <w:p w:rsidR="006368CF" w:rsidRDefault="006368CF"/>
    <w:p w:rsidR="006368CF" w:rsidRDefault="006368CF"/>
    <w:p w:rsidR="006368CF" w:rsidRDefault="006368CF"/>
    <w:p w:rsidR="006368CF" w:rsidRDefault="006368CF">
      <w:pPr>
        <w:sectPr w:rsidR="006368CF" w:rsidSect="000A35A3">
          <w:pgSz w:w="16838" w:h="11906" w:orient="landscape"/>
          <w:pgMar w:top="568" w:right="1134" w:bottom="567" w:left="1134" w:header="708" w:footer="708" w:gutter="0"/>
          <w:cols w:num="2" w:space="708"/>
          <w:docGrid w:linePitch="360"/>
        </w:sectPr>
      </w:pPr>
    </w:p>
    <w:p w:rsidR="00F10C64" w:rsidRDefault="00F10C64" w:rsidP="000A35A3"/>
    <w:sectPr w:rsidR="00F10C64" w:rsidSect="00AD2001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26E8"/>
    <w:rsid w:val="000A35A3"/>
    <w:rsid w:val="001445C7"/>
    <w:rsid w:val="0059067A"/>
    <w:rsid w:val="005926E8"/>
    <w:rsid w:val="005A28C1"/>
    <w:rsid w:val="006368CF"/>
    <w:rsid w:val="006C33EF"/>
    <w:rsid w:val="007E3E97"/>
    <w:rsid w:val="007F0FC0"/>
    <w:rsid w:val="008704D4"/>
    <w:rsid w:val="00942D63"/>
    <w:rsid w:val="009D4AE1"/>
    <w:rsid w:val="009E629B"/>
    <w:rsid w:val="00A637A4"/>
    <w:rsid w:val="00AD2001"/>
    <w:rsid w:val="00C44AD8"/>
    <w:rsid w:val="00F10C64"/>
    <w:rsid w:val="00F65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E8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C3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C33EF"/>
  </w:style>
  <w:style w:type="character" w:customStyle="1" w:styleId="c49">
    <w:name w:val="c49"/>
    <w:basedOn w:val="a0"/>
    <w:rsid w:val="006C33EF"/>
  </w:style>
  <w:style w:type="character" w:customStyle="1" w:styleId="c19">
    <w:name w:val="c19"/>
    <w:basedOn w:val="a0"/>
    <w:rsid w:val="006C33EF"/>
  </w:style>
  <w:style w:type="character" w:customStyle="1" w:styleId="c8">
    <w:name w:val="c8"/>
    <w:basedOn w:val="a0"/>
    <w:rsid w:val="006C33EF"/>
  </w:style>
  <w:style w:type="character" w:customStyle="1" w:styleId="c0">
    <w:name w:val="c0"/>
    <w:basedOn w:val="a0"/>
    <w:rsid w:val="006C33EF"/>
  </w:style>
  <w:style w:type="character" w:customStyle="1" w:styleId="c4">
    <w:name w:val="c4"/>
    <w:basedOn w:val="a0"/>
    <w:rsid w:val="0059067A"/>
  </w:style>
  <w:style w:type="character" w:styleId="a3">
    <w:name w:val="Strong"/>
    <w:basedOn w:val="a0"/>
    <w:uiPriority w:val="22"/>
    <w:qFormat/>
    <w:rsid w:val="005A28C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8</cp:revision>
  <dcterms:created xsi:type="dcterms:W3CDTF">2025-05-15T13:56:00Z</dcterms:created>
  <dcterms:modified xsi:type="dcterms:W3CDTF">2025-06-06T07:51:00Z</dcterms:modified>
</cp:coreProperties>
</file>